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64" w:rsidRPr="00B77202" w:rsidRDefault="00865764" w:rsidP="00415D7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color w:val="000000"/>
          <w:sz w:val="28"/>
          <w:szCs w:val="28"/>
        </w:rPr>
        <w:t>Материалы для проведения текущего контроля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EB46D2" w:rsidP="00415D7B">
      <w:pPr>
        <w:jc w:val="center"/>
        <w:rPr>
          <w:rFonts w:cs="Calibri"/>
          <w:b/>
          <w:bCs/>
          <w:sz w:val="28"/>
          <w:szCs w:val="28"/>
        </w:rPr>
      </w:pPr>
      <w:r w:rsidRPr="00EB46D2">
        <w:rPr>
          <w:rFonts w:cs="Calibri"/>
          <w:b/>
          <w:sz w:val="28"/>
          <w:szCs w:val="28"/>
        </w:rPr>
        <w:t>МДК.03.01 Организационное обеспечение деятельности организации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</w:p>
    <w:p w:rsidR="00865764" w:rsidRPr="00FB4557" w:rsidRDefault="00EB46D2" w:rsidP="00BD0121">
      <w:pPr>
        <w:jc w:val="center"/>
        <w:outlineLvl w:val="1"/>
        <w:rPr>
          <w:b/>
          <w:bCs/>
          <w:color w:val="000000"/>
          <w:sz w:val="28"/>
          <w:szCs w:val="28"/>
        </w:rPr>
      </w:pPr>
      <w:bookmarkStart w:id="0" w:name="_Toc430160467"/>
      <w:bookmarkStart w:id="1" w:name="_GoBack"/>
      <w:bookmarkEnd w:id="1"/>
      <w:r w:rsidRPr="00FB4557">
        <w:rPr>
          <w:b/>
          <w:bCs/>
          <w:color w:val="000000"/>
          <w:sz w:val="28"/>
          <w:szCs w:val="28"/>
        </w:rPr>
        <w:t>Тема 1.1 Прием и распределение телефонных звонков организации</w:t>
      </w:r>
    </w:p>
    <w:bookmarkEnd w:id="0"/>
    <w:p w:rsidR="005930A7" w:rsidRPr="00FB4557" w:rsidRDefault="005930A7" w:rsidP="005930A7">
      <w:pPr>
        <w:jc w:val="both"/>
        <w:rPr>
          <w:bCs/>
          <w:sz w:val="28"/>
          <w:szCs w:val="28"/>
        </w:rPr>
      </w:pPr>
    </w:p>
    <w:p w:rsidR="005930A7" w:rsidRPr="00FB4557" w:rsidRDefault="005930A7" w:rsidP="005930A7">
      <w:pPr>
        <w:jc w:val="both"/>
        <w:rPr>
          <w:bCs/>
          <w:sz w:val="28"/>
          <w:szCs w:val="28"/>
        </w:rPr>
      </w:pPr>
      <w:r w:rsidRPr="00FB4557">
        <w:rPr>
          <w:b/>
          <w:bCs/>
          <w:sz w:val="28"/>
          <w:szCs w:val="28"/>
        </w:rPr>
        <w:t>Тест</w:t>
      </w:r>
    </w:p>
    <w:p w:rsidR="00FB4557" w:rsidRPr="00885F64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Основная задача секретаря в работе с телефоном:</w:t>
      </w:r>
    </w:p>
    <w:p w:rsidR="00FB4557" w:rsidRPr="00885F64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FB4557" w:rsidRPr="00885F64" w:rsidRDefault="00FB4557" w:rsidP="00FF3199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соединение</w:t>
      </w:r>
      <w:proofErr w:type="gramEnd"/>
      <w:r w:rsidRPr="00885F64">
        <w:rPr>
          <w:bCs/>
          <w:sz w:val="28"/>
          <w:szCs w:val="28"/>
        </w:rPr>
        <w:t xml:space="preserve"> руководителя с абонентом</w:t>
      </w:r>
    </w:p>
    <w:p w:rsidR="00FB4557" w:rsidRPr="00885F64" w:rsidRDefault="00FB4557" w:rsidP="00FF3199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освобождение</w:t>
      </w:r>
      <w:proofErr w:type="gramEnd"/>
      <w:r w:rsidRPr="00885F64">
        <w:rPr>
          <w:bCs/>
          <w:sz w:val="28"/>
          <w:szCs w:val="28"/>
        </w:rPr>
        <w:t xml:space="preserve"> руководителя от вызовов, к нему не адресованных</w:t>
      </w:r>
    </w:p>
    <w:p w:rsidR="00FB4557" w:rsidRPr="00885F64" w:rsidRDefault="00FB4557" w:rsidP="00FF3199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решение</w:t>
      </w:r>
      <w:proofErr w:type="gramEnd"/>
      <w:r w:rsidRPr="00885F64">
        <w:rPr>
          <w:bCs/>
          <w:sz w:val="28"/>
          <w:szCs w:val="28"/>
        </w:rPr>
        <w:t xml:space="preserve"> оперативных вопросов по телефону</w:t>
      </w:r>
    </w:p>
    <w:p w:rsidR="00FB4557" w:rsidRPr="00885F64" w:rsidRDefault="00FB4557" w:rsidP="00FF3199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общение</w:t>
      </w:r>
      <w:proofErr w:type="gramEnd"/>
      <w:r w:rsidRPr="00885F64">
        <w:rPr>
          <w:bCs/>
          <w:sz w:val="28"/>
          <w:szCs w:val="28"/>
        </w:rPr>
        <w:t xml:space="preserve"> с руководителем</w:t>
      </w:r>
    </w:p>
    <w:p w:rsidR="00FB4557" w:rsidRPr="00885F64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Выберите правильную форму просьбы представиться:</w:t>
      </w:r>
    </w:p>
    <w:p w:rsidR="00FB4557" w:rsidRPr="00885F64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FB4557" w:rsidRPr="00885F64" w:rsidRDefault="00FB4557" w:rsidP="00FF3199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Кто говорит?</w:t>
      </w:r>
    </w:p>
    <w:p w:rsidR="00FB4557" w:rsidRPr="00885F64" w:rsidRDefault="00FB4557" w:rsidP="00FF3199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А кто Вы?</w:t>
      </w:r>
    </w:p>
    <w:p w:rsidR="00FB4557" w:rsidRPr="00885F64" w:rsidRDefault="00FB4557" w:rsidP="00FF3199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Представьтесь, пожалуйста</w:t>
      </w:r>
    </w:p>
    <w:p w:rsidR="00FB4557" w:rsidRPr="00885F64" w:rsidRDefault="00FB4557" w:rsidP="00FF3199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Говорите</w:t>
      </w:r>
    </w:p>
    <w:p w:rsidR="00FB4557" w:rsidRPr="00885F64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Как сформулировать цель звонка: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 поручению моего руководителя я хотела бы уточнить…</w:t>
      </w:r>
    </w:p>
    <w:p w:rsidR="00FB4557" w:rsidRPr="00FB4557" w:rsidRDefault="00FB4557" w:rsidP="00FF3199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Догадайтесь, зачем я Вам звоню?!</w:t>
      </w:r>
    </w:p>
    <w:p w:rsidR="00FB4557" w:rsidRPr="00FB4557" w:rsidRDefault="00FB4557" w:rsidP="00FF3199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Скажите, кто у Вас занимается оформлением виз?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 Определите правильную последовательность действий с исходящей телефонограммой: а) составить, б) оформить на бланке, в) подписать, г) зарегистрировать, д) передать по телефону, е) подшить в дело.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е</w:t>
      </w:r>
      <w:proofErr w:type="gramEnd"/>
      <w:r w:rsidRPr="00FB4557">
        <w:rPr>
          <w:bCs/>
          <w:sz w:val="28"/>
          <w:szCs w:val="28"/>
        </w:rPr>
        <w:t>, д, г, в, б, а;</w:t>
      </w:r>
    </w:p>
    <w:p w:rsidR="00885F64" w:rsidRPr="00FB4557" w:rsidRDefault="00885F64" w:rsidP="00FF3199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а</w:t>
      </w:r>
      <w:proofErr w:type="gramEnd"/>
      <w:r w:rsidRPr="00FB4557">
        <w:rPr>
          <w:bCs/>
          <w:sz w:val="28"/>
          <w:szCs w:val="28"/>
        </w:rPr>
        <w:t>, б, в, г, д, е</w:t>
      </w:r>
    </w:p>
    <w:p w:rsidR="00885F64" w:rsidRPr="00FB4557" w:rsidRDefault="00885F64" w:rsidP="00FF3199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а</w:t>
      </w:r>
      <w:proofErr w:type="gramEnd"/>
      <w:r w:rsidRPr="00FB4557">
        <w:rPr>
          <w:bCs/>
          <w:sz w:val="28"/>
          <w:szCs w:val="28"/>
        </w:rPr>
        <w:t>, б, г, д, в, е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 Определите правильную последовательность действий с входящей телефонограммой: а) принять по телефону, б) зарегистрировать, в) подшить в дело, г) передать на рассмотрение руководителю или на исполнение, д) оформить на бланке.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а</w:t>
      </w:r>
      <w:proofErr w:type="gramEnd"/>
      <w:r w:rsidRPr="00FB4557">
        <w:rPr>
          <w:bCs/>
          <w:sz w:val="28"/>
          <w:szCs w:val="28"/>
        </w:rPr>
        <w:t>, б, в, г, д.</w:t>
      </w:r>
    </w:p>
    <w:p w:rsidR="00885F64" w:rsidRPr="00FB4557" w:rsidRDefault="00885F64" w:rsidP="00FF3199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д</w:t>
      </w:r>
      <w:proofErr w:type="gramEnd"/>
      <w:r w:rsidRPr="00FB4557">
        <w:rPr>
          <w:bCs/>
          <w:sz w:val="28"/>
          <w:szCs w:val="28"/>
        </w:rPr>
        <w:t>, г, в, б, а</w:t>
      </w:r>
    </w:p>
    <w:p w:rsidR="00885F64" w:rsidRPr="00FB4557" w:rsidRDefault="00885F64" w:rsidP="00FF3199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а</w:t>
      </w:r>
      <w:proofErr w:type="gramEnd"/>
      <w:r w:rsidRPr="00FB4557">
        <w:rPr>
          <w:bCs/>
          <w:sz w:val="28"/>
          <w:szCs w:val="28"/>
        </w:rPr>
        <w:t>, д, б, г, в</w:t>
      </w:r>
    </w:p>
    <w:p w:rsidR="005930A7" w:rsidRDefault="005930A7" w:rsidP="005930A7">
      <w:pPr>
        <w:jc w:val="both"/>
        <w:rPr>
          <w:bCs/>
          <w:sz w:val="28"/>
          <w:szCs w:val="28"/>
          <w:highlight w:val="yellow"/>
        </w:rPr>
      </w:pPr>
    </w:p>
    <w:p w:rsidR="005930A7" w:rsidRPr="00885F64" w:rsidRDefault="00EB46D2" w:rsidP="00885F64">
      <w:pPr>
        <w:jc w:val="both"/>
        <w:rPr>
          <w:bCs/>
          <w:sz w:val="28"/>
          <w:szCs w:val="28"/>
        </w:rPr>
      </w:pPr>
      <w:r w:rsidRPr="00885F64">
        <w:rPr>
          <w:b/>
          <w:bCs/>
          <w:sz w:val="28"/>
          <w:szCs w:val="28"/>
        </w:rPr>
        <w:t>Тема 1.2 Организация работы с посетителями организации</w:t>
      </w:r>
      <w:r w:rsidRPr="00885F64">
        <w:rPr>
          <w:b/>
          <w:bCs/>
          <w:iCs/>
          <w:sz w:val="28"/>
          <w:szCs w:val="28"/>
        </w:rPr>
        <w:t xml:space="preserve"> </w:t>
      </w:r>
    </w:p>
    <w:p w:rsidR="00885F64" w:rsidRPr="00885F64" w:rsidRDefault="00885F64" w:rsidP="003415B3">
      <w:pPr>
        <w:jc w:val="both"/>
        <w:rPr>
          <w:b/>
          <w:bCs/>
          <w:sz w:val="28"/>
          <w:szCs w:val="28"/>
        </w:rPr>
      </w:pPr>
    </w:p>
    <w:p w:rsidR="003415B3" w:rsidRPr="00885F64" w:rsidRDefault="003415B3" w:rsidP="003415B3">
      <w:pPr>
        <w:jc w:val="both"/>
        <w:rPr>
          <w:bCs/>
          <w:sz w:val="28"/>
          <w:szCs w:val="28"/>
        </w:rPr>
      </w:pPr>
      <w:r w:rsidRPr="00885F64">
        <w:rPr>
          <w:b/>
          <w:bCs/>
          <w:sz w:val="28"/>
          <w:szCs w:val="28"/>
        </w:rPr>
        <w:t>Тест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Деловой протокол - это: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lastRenderedPageBreak/>
        <w:t>Свод правил в деловых и служебных отношениях</w:t>
      </w:r>
    </w:p>
    <w:p w:rsidR="00885F64" w:rsidRPr="00FB4557" w:rsidRDefault="00885F64" w:rsidP="00FF3199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Осознание добросовестного исполнения сотрудниками своих обязанностей</w:t>
      </w:r>
    </w:p>
    <w:p w:rsidR="00885F64" w:rsidRPr="00FB4557" w:rsidRDefault="00885F64" w:rsidP="00FF3199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Служебные взаимоотношения</w:t>
      </w:r>
    </w:p>
    <w:p w:rsidR="00885F64" w:rsidRPr="00FB4557" w:rsidRDefault="00885F64" w:rsidP="00FF3199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3. Правила, регламентирующие порядок встреч и проводов, проведение бесед и переговоров, организацию приемов и деловой переписки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Соблюдение чувства меры в разговоре- это</w:t>
      </w:r>
      <w:r w:rsidRPr="00FB4557">
        <w:rPr>
          <w:bCs/>
          <w:sz w:val="28"/>
          <w:szCs w:val="28"/>
        </w:rPr>
        <w:t>: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Вежливость</w:t>
      </w:r>
    </w:p>
    <w:p w:rsidR="00885F64" w:rsidRPr="00FB4557" w:rsidRDefault="00885F64" w:rsidP="00FF3199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Тактичность</w:t>
      </w:r>
    </w:p>
    <w:p w:rsidR="00885F64" w:rsidRPr="00FB4557" w:rsidRDefault="00885F64" w:rsidP="00FF3199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Предупредительность</w:t>
      </w:r>
    </w:p>
    <w:p w:rsidR="00885F64" w:rsidRPr="00FB4557" w:rsidRDefault="00885F64" w:rsidP="00FF3199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Дипломатичность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Договариваясь о времени и месте проведения переговоров, следует: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Предоставить возможность сделать это первым партнеру</w:t>
      </w:r>
    </w:p>
    <w:p w:rsidR="00885F64" w:rsidRPr="00FB4557" w:rsidRDefault="00885F64" w:rsidP="00FF3199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Очередность предложений не имеет значения</w:t>
      </w:r>
    </w:p>
    <w:p w:rsidR="00885F64" w:rsidRPr="00FB4557" w:rsidRDefault="00885F64" w:rsidP="00FF3199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Сразу высказать свои предложения</w:t>
      </w:r>
    </w:p>
    <w:p w:rsidR="00885F64" w:rsidRPr="00FB4557" w:rsidRDefault="00885F64" w:rsidP="00FF3199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 жеребьевке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Кто первым протягивает руку при приветствии?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Молодой работник – пожилому</w:t>
      </w:r>
    </w:p>
    <w:p w:rsidR="00885F64" w:rsidRPr="00FB4557" w:rsidRDefault="00885F64" w:rsidP="00FF3199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Старший по статусу - младшему</w:t>
      </w:r>
    </w:p>
    <w:p w:rsidR="00885F64" w:rsidRPr="00FB4557" w:rsidRDefault="00885F64" w:rsidP="00FF3199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Мужчина - женщине, равному по статусу</w:t>
      </w:r>
    </w:p>
    <w:p w:rsidR="00885F64" w:rsidRPr="00FB4557" w:rsidRDefault="00885F64" w:rsidP="00FF3199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Пожилой молодому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Правильное поведения в конфликтной ситуации</w:t>
      </w:r>
    </w:p>
    <w:p w:rsidR="00885F64" w:rsidRPr="00FB4557" w:rsidRDefault="00885F64" w:rsidP="00885F64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85F64" w:rsidRPr="00FB4557" w:rsidRDefault="00885F64" w:rsidP="00FF3199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Демонстрация своего превосходства</w:t>
      </w:r>
    </w:p>
    <w:p w:rsidR="00885F64" w:rsidRPr="00FB4557" w:rsidRDefault="00885F64" w:rsidP="00FF3199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Настаивание на своем предложении</w:t>
      </w:r>
    </w:p>
    <w:p w:rsidR="00885F64" w:rsidRPr="00FB4557" w:rsidRDefault="00885F64" w:rsidP="00FF3199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Независимо от результата разрешения конфликта старайтесь не разрушать отношения с партнером</w:t>
      </w:r>
    </w:p>
    <w:p w:rsidR="00885F64" w:rsidRPr="00FB4557" w:rsidRDefault="00885F64" w:rsidP="00FF3199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Отвечать агрессией на агрессию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 xml:space="preserve">Вопрос </w:t>
      </w:r>
      <w:r w:rsidRPr="00885F64">
        <w:rPr>
          <w:b/>
          <w:bCs/>
          <w:sz w:val="28"/>
          <w:szCs w:val="28"/>
        </w:rPr>
        <w:t>Документ, фиксирующий ход обсуждения вопросов и принятия решений на собраниях, совещаниях и заседаниях - это: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85F64" w:rsidRPr="00885F64" w:rsidRDefault="00885F64" w:rsidP="00FF3199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протокол</w:t>
      </w:r>
      <w:proofErr w:type="gramEnd"/>
    </w:p>
    <w:p w:rsidR="00885F64" w:rsidRPr="00885F64" w:rsidRDefault="00885F64" w:rsidP="00FF3199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акт</w:t>
      </w:r>
      <w:proofErr w:type="gramEnd"/>
    </w:p>
    <w:p w:rsidR="00885F64" w:rsidRPr="00885F64" w:rsidRDefault="00885F64" w:rsidP="00FF3199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договор</w:t>
      </w:r>
      <w:proofErr w:type="gramEnd"/>
    </w:p>
    <w:p w:rsidR="00885F64" w:rsidRPr="00885F64" w:rsidRDefault="00885F64" w:rsidP="00FF3199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повестка</w:t>
      </w:r>
      <w:proofErr w:type="gramEnd"/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Торжественное собрание приглашенных по какому-либо событию, включающее застолье – это: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85F64" w:rsidRPr="00885F64" w:rsidRDefault="00885F64" w:rsidP="00FF3199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совещание</w:t>
      </w:r>
      <w:proofErr w:type="gramEnd"/>
    </w:p>
    <w:p w:rsidR="00885F64" w:rsidRPr="00885F64" w:rsidRDefault="00885F64" w:rsidP="00FF3199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банкет</w:t>
      </w:r>
      <w:proofErr w:type="gramEnd"/>
    </w:p>
    <w:p w:rsidR="00885F64" w:rsidRPr="00885F64" w:rsidRDefault="00885F64" w:rsidP="00FF3199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презентация</w:t>
      </w:r>
      <w:proofErr w:type="gramEnd"/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lastRenderedPageBreak/>
        <w:t>Вопрос Бокал шампанского, Бокал вина, Бокал вина с сыром, Завтрак, Чай – это...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85F64" w:rsidRPr="00885F64" w:rsidRDefault="00885F64" w:rsidP="00FF3199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дневные</w:t>
      </w:r>
      <w:proofErr w:type="gramEnd"/>
      <w:r w:rsidRPr="00885F64">
        <w:rPr>
          <w:bCs/>
          <w:sz w:val="28"/>
          <w:szCs w:val="28"/>
        </w:rPr>
        <w:t xml:space="preserve"> виды приема</w:t>
      </w:r>
    </w:p>
    <w:p w:rsidR="00885F64" w:rsidRPr="00885F64" w:rsidRDefault="00885F64" w:rsidP="00FF3199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вечерние</w:t>
      </w:r>
      <w:proofErr w:type="gramEnd"/>
      <w:r w:rsidRPr="00885F64">
        <w:rPr>
          <w:bCs/>
          <w:sz w:val="28"/>
          <w:szCs w:val="28"/>
        </w:rPr>
        <w:t xml:space="preserve"> виды приема</w:t>
      </w:r>
    </w:p>
    <w:p w:rsidR="00885F64" w:rsidRPr="00885F64" w:rsidRDefault="00885F64" w:rsidP="00FF3199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оба</w:t>
      </w:r>
      <w:proofErr w:type="gramEnd"/>
      <w:r w:rsidRPr="00885F64">
        <w:rPr>
          <w:bCs/>
          <w:sz w:val="28"/>
          <w:szCs w:val="28"/>
        </w:rPr>
        <w:t xml:space="preserve"> варианта верны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Деловое мероприятие, носящее рекламный характер, центром которого является представление новой фирмы или нового продукта (товара, услуги, проекта, идеи и т. п.) – это:</w:t>
      </w:r>
    </w:p>
    <w:p w:rsidR="00885F64" w:rsidRPr="00885F64" w:rsidRDefault="00885F64" w:rsidP="00885F64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85F64" w:rsidRPr="00885F64" w:rsidRDefault="00885F64" w:rsidP="00FF3199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прием</w:t>
      </w:r>
      <w:proofErr w:type="gramEnd"/>
    </w:p>
    <w:p w:rsidR="00885F64" w:rsidRPr="00885F64" w:rsidRDefault="00885F64" w:rsidP="00FF3199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презентация</w:t>
      </w:r>
      <w:proofErr w:type="gramEnd"/>
    </w:p>
    <w:p w:rsidR="00885F64" w:rsidRPr="00885F64" w:rsidRDefault="00885F64" w:rsidP="00FF3199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proofErr w:type="gramStart"/>
      <w:r w:rsidRPr="00885F64">
        <w:rPr>
          <w:bCs/>
          <w:sz w:val="28"/>
          <w:szCs w:val="28"/>
        </w:rPr>
        <w:t>совещание</w:t>
      </w:r>
      <w:proofErr w:type="gramEnd"/>
    </w:p>
    <w:p w:rsidR="00885F64" w:rsidRDefault="00885F64" w:rsidP="00885F64">
      <w:pPr>
        <w:jc w:val="both"/>
        <w:rPr>
          <w:bCs/>
          <w:sz w:val="28"/>
          <w:szCs w:val="28"/>
        </w:rPr>
      </w:pPr>
    </w:p>
    <w:p w:rsidR="00885F64" w:rsidRPr="00097DCC" w:rsidRDefault="00EB46D2" w:rsidP="005930A7">
      <w:pPr>
        <w:jc w:val="both"/>
        <w:rPr>
          <w:b/>
          <w:bCs/>
          <w:sz w:val="28"/>
          <w:szCs w:val="28"/>
        </w:rPr>
      </w:pPr>
      <w:r w:rsidRPr="00097DCC">
        <w:rPr>
          <w:b/>
          <w:bCs/>
          <w:sz w:val="28"/>
          <w:szCs w:val="28"/>
        </w:rPr>
        <w:t xml:space="preserve">Тема 1.3 Выполнение координирующих и обеспечивающих функций </w:t>
      </w:r>
    </w:p>
    <w:p w:rsidR="00885F64" w:rsidRPr="00097DCC" w:rsidRDefault="00885F64" w:rsidP="005930A7">
      <w:pPr>
        <w:jc w:val="both"/>
        <w:rPr>
          <w:b/>
          <w:bCs/>
          <w:sz w:val="28"/>
          <w:szCs w:val="28"/>
        </w:rPr>
      </w:pPr>
    </w:p>
    <w:p w:rsidR="005930A7" w:rsidRPr="00097DCC" w:rsidRDefault="005930A7" w:rsidP="005930A7">
      <w:pPr>
        <w:jc w:val="both"/>
        <w:rPr>
          <w:bCs/>
          <w:sz w:val="28"/>
          <w:szCs w:val="28"/>
        </w:rPr>
      </w:pPr>
      <w:r w:rsidRPr="00097DCC">
        <w:rPr>
          <w:b/>
          <w:bCs/>
          <w:sz w:val="28"/>
          <w:szCs w:val="28"/>
        </w:rPr>
        <w:t>Тест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Под рабочим местом служащего понимается: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пространство</w:t>
      </w:r>
      <w:proofErr w:type="gramEnd"/>
      <w:r w:rsidRPr="00FB4557">
        <w:rPr>
          <w:bCs/>
          <w:sz w:val="28"/>
          <w:szCs w:val="28"/>
        </w:rPr>
        <w:t>, в пределах которого работник, не перемещаясь, выполняет возложенную на него работу</w:t>
      </w:r>
    </w:p>
    <w:p w:rsidR="00FB4557" w:rsidRPr="00FB4557" w:rsidRDefault="00FB4557" w:rsidP="00FF3199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зона</w:t>
      </w:r>
      <w:proofErr w:type="gramEnd"/>
      <w:r w:rsidRPr="00FB4557">
        <w:rPr>
          <w:bCs/>
          <w:sz w:val="28"/>
          <w:szCs w:val="28"/>
        </w:rPr>
        <w:t xml:space="preserve"> трудовой деятельности работника, оснащенная необходимыми средствами труда</w:t>
      </w:r>
    </w:p>
    <w:p w:rsidR="00FB4557" w:rsidRPr="00FB4557" w:rsidRDefault="00FB4557" w:rsidP="00FF3199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описание</w:t>
      </w:r>
      <w:proofErr w:type="gramEnd"/>
      <w:r w:rsidRPr="00FB4557">
        <w:rPr>
          <w:bCs/>
          <w:sz w:val="28"/>
          <w:szCs w:val="28"/>
        </w:rPr>
        <w:t xml:space="preserve"> особенностей определенной профессии, раскрывающее содержание профессионального труда</w:t>
      </w:r>
    </w:p>
    <w:p w:rsidR="00FB4557" w:rsidRPr="00FB4557" w:rsidRDefault="00FB4557" w:rsidP="00FF3199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часть</w:t>
      </w:r>
      <w:proofErr w:type="gramEnd"/>
      <w:r w:rsidRPr="00FB4557">
        <w:rPr>
          <w:bCs/>
          <w:sz w:val="28"/>
          <w:szCs w:val="28"/>
        </w:rPr>
        <w:t xml:space="preserve"> помещения, в котором совершается трудовая деятельность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В комплект мебели для организации основной рабочей зоны секретаря обычно входят: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стол</w:t>
      </w:r>
      <w:proofErr w:type="gramEnd"/>
      <w:r w:rsidRPr="00FB4557">
        <w:rPr>
          <w:bCs/>
          <w:sz w:val="28"/>
          <w:szCs w:val="28"/>
        </w:rPr>
        <w:t xml:space="preserve"> канцелярский, вспомогательный стол или тумба для технических средств, стул или кресло подъемно-поворотные на колесиках, мягкие стулья (кресла), журнальный столик</w:t>
      </w:r>
    </w:p>
    <w:p w:rsidR="00FB4557" w:rsidRPr="00FB4557" w:rsidRDefault="00FB4557" w:rsidP="00FF3199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стол</w:t>
      </w:r>
      <w:proofErr w:type="gramEnd"/>
      <w:r w:rsidRPr="00FB4557">
        <w:rPr>
          <w:bCs/>
          <w:sz w:val="28"/>
          <w:szCs w:val="28"/>
        </w:rPr>
        <w:t xml:space="preserve"> канцелярский, вспомогательный стол или тумба для технических средств, стул или кресло подъемно-поворотные на колесиках, стол для посетителей, стул (стулья) для посетителей</w:t>
      </w:r>
    </w:p>
    <w:p w:rsidR="00FB4557" w:rsidRPr="00FB4557" w:rsidRDefault="00FB4557" w:rsidP="00FF3199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стол</w:t>
      </w:r>
      <w:proofErr w:type="gramEnd"/>
      <w:r w:rsidRPr="00FB4557">
        <w:rPr>
          <w:bCs/>
          <w:sz w:val="28"/>
          <w:szCs w:val="28"/>
        </w:rPr>
        <w:t xml:space="preserve"> канцелярский, вспомогательный стол или тумба для технических средств, стул или кресло подъемно-поворотные на колесиках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Высота рабочего стола рекомендуется в пределах: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500-600 мм</w:t>
      </w:r>
    </w:p>
    <w:p w:rsidR="00FB4557" w:rsidRPr="00FB4557" w:rsidRDefault="00FB4557" w:rsidP="00FF31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800-900 мм</w:t>
      </w:r>
    </w:p>
    <w:p w:rsidR="00FB4557" w:rsidRPr="00FB4557" w:rsidRDefault="00FB4557" w:rsidP="00FF31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680-800 мм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Рабочее место руководителя состоит из зон: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основная</w:t>
      </w:r>
      <w:proofErr w:type="gramEnd"/>
      <w:r w:rsidRPr="00FB4557">
        <w:rPr>
          <w:bCs/>
          <w:sz w:val="28"/>
          <w:szCs w:val="28"/>
        </w:rPr>
        <w:t xml:space="preserve"> зона, вспомогательная зона, зона обслуживания посетителей</w:t>
      </w:r>
    </w:p>
    <w:p w:rsidR="00FB4557" w:rsidRPr="00FB4557" w:rsidRDefault="00FB4557" w:rsidP="00FF3199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lastRenderedPageBreak/>
        <w:t>рабочая</w:t>
      </w:r>
      <w:proofErr w:type="gramEnd"/>
      <w:r w:rsidRPr="00FB4557">
        <w:rPr>
          <w:bCs/>
          <w:sz w:val="28"/>
          <w:szCs w:val="28"/>
        </w:rPr>
        <w:t xml:space="preserve"> зона, зона совещания, зона отдыха</w:t>
      </w:r>
    </w:p>
    <w:p w:rsidR="00885F64" w:rsidRDefault="00FB4557" w:rsidP="00FF3199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рабочая</w:t>
      </w:r>
      <w:proofErr w:type="gramEnd"/>
      <w:r w:rsidRPr="00FB4557">
        <w:rPr>
          <w:bCs/>
          <w:sz w:val="28"/>
          <w:szCs w:val="28"/>
        </w:rPr>
        <w:t xml:space="preserve"> зона, вспомогательная зона, зона отдыха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 xml:space="preserve">Вопрос </w:t>
      </w:r>
      <w:r w:rsidRPr="00FB4557">
        <w:rPr>
          <w:bCs/>
          <w:sz w:val="28"/>
          <w:szCs w:val="28"/>
        </w:rPr>
        <w:t>Служебная командировка -это...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поездка</w:t>
      </w:r>
      <w:proofErr w:type="gramEnd"/>
      <w:r w:rsidRPr="00FB4557">
        <w:rPr>
          <w:bCs/>
          <w:sz w:val="28"/>
          <w:szCs w:val="28"/>
        </w:rPr>
        <w:t xml:space="preserve"> куда-либо с целью выполнения задания</w:t>
      </w:r>
    </w:p>
    <w:p w:rsidR="00FB4557" w:rsidRPr="00FB4557" w:rsidRDefault="00FB4557" w:rsidP="00FF3199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поездка</w:t>
      </w:r>
      <w:proofErr w:type="gramEnd"/>
      <w:r w:rsidRPr="00FB4557">
        <w:rPr>
          <w:bCs/>
          <w:sz w:val="28"/>
          <w:szCs w:val="28"/>
        </w:rPr>
        <w:t xml:space="preserve"> работника в другую местность</w:t>
      </w:r>
    </w:p>
    <w:p w:rsidR="00FB4557" w:rsidRPr="00FB4557" w:rsidRDefault="00FB4557" w:rsidP="00FF3199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поездка</w:t>
      </w:r>
      <w:proofErr w:type="gramEnd"/>
      <w:r w:rsidRPr="00FB4557">
        <w:rPr>
          <w:bCs/>
          <w:sz w:val="28"/>
          <w:szCs w:val="28"/>
        </w:rPr>
        <w:t xml:space="preserve"> работника по распоряжению работодателя на определённый срок для выполнения служебного поручения вне места постоянной работы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Выберите вариант правильно составленного текста </w:t>
      </w:r>
      <w:proofErr w:type="spellStart"/>
      <w:r w:rsidRPr="00FB4557">
        <w:rPr>
          <w:bCs/>
          <w:sz w:val="28"/>
          <w:szCs w:val="28"/>
        </w:rPr>
        <w:t>письма</w:t>
      </w:r>
      <w:r w:rsidRPr="00FB4557">
        <w:rPr>
          <w:bCs/>
          <w:sz w:val="28"/>
          <w:szCs w:val="28"/>
        </w:rPr>
        <w:softHyphen/>
        <w:t>приглашения</w:t>
      </w:r>
      <w:proofErr w:type="spellEnd"/>
      <w:r w:rsidRPr="00FB4557">
        <w:rPr>
          <w:bCs/>
          <w:sz w:val="28"/>
          <w:szCs w:val="28"/>
        </w:rPr>
        <w:t xml:space="preserve"> на совещание: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Приглашаем Вас на совещание, посвященное современным проблемам развития отрасли. Совещание состоится 12.06.2022 в 10 час</w:t>
      </w:r>
      <w:proofErr w:type="gramStart"/>
      <w:r w:rsidRPr="00FB4557">
        <w:rPr>
          <w:bCs/>
          <w:sz w:val="28"/>
          <w:szCs w:val="28"/>
        </w:rPr>
        <w:t>. утра</w:t>
      </w:r>
      <w:proofErr w:type="gramEnd"/>
      <w:r w:rsidRPr="00FB4557">
        <w:rPr>
          <w:bCs/>
          <w:sz w:val="28"/>
          <w:szCs w:val="28"/>
        </w:rPr>
        <w:t xml:space="preserve"> в зале заседания Бизнес-центра</w:t>
      </w:r>
    </w:p>
    <w:p w:rsidR="00FB4557" w:rsidRPr="00FB4557" w:rsidRDefault="00FB4557" w:rsidP="00FF3199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Приглашаем Вас на совещание, посвященное современным проблемам развития отрасли. Совещание состоится 12.06.2022 в 10 час</w:t>
      </w:r>
      <w:proofErr w:type="gramStart"/>
      <w:r w:rsidRPr="00FB4557">
        <w:rPr>
          <w:bCs/>
          <w:sz w:val="28"/>
          <w:szCs w:val="28"/>
        </w:rPr>
        <w:t>. утра</w:t>
      </w:r>
      <w:proofErr w:type="gramEnd"/>
      <w:r w:rsidRPr="00FB4557">
        <w:rPr>
          <w:bCs/>
          <w:sz w:val="28"/>
          <w:szCs w:val="28"/>
        </w:rPr>
        <w:t xml:space="preserve"> в зале заседания Бизнес-центра по адресу: Москва, Академический просп., 8, 2-й этаж.</w:t>
      </w:r>
    </w:p>
    <w:p w:rsidR="00FB4557" w:rsidRPr="00FB4557" w:rsidRDefault="00FB4557" w:rsidP="00FF3199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Приглашаем Вас на совещание, посвященное современным проблемам развития отрасли. Совещание состоится 12.06.2022 в зале заседания Бизнес-центра по адресу: Москва, Академический просп., 8, 2-й этаж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 Секретарю рекомендуется иметь в офисе: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лекарственные</w:t>
      </w:r>
      <w:proofErr w:type="gramEnd"/>
      <w:r w:rsidRPr="00FB4557">
        <w:rPr>
          <w:bCs/>
          <w:sz w:val="28"/>
          <w:szCs w:val="28"/>
        </w:rPr>
        <w:t xml:space="preserve"> средства (аптечку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сервировочные</w:t>
      </w:r>
      <w:proofErr w:type="gramEnd"/>
      <w:r w:rsidRPr="00FB4557">
        <w:rPr>
          <w:bCs/>
          <w:sz w:val="28"/>
          <w:szCs w:val="28"/>
        </w:rPr>
        <w:t xml:space="preserve"> и хозяйственные принадлежности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туалетный</w:t>
      </w:r>
      <w:proofErr w:type="gramEnd"/>
      <w:r w:rsidRPr="00FB4557">
        <w:rPr>
          <w:bCs/>
          <w:sz w:val="28"/>
          <w:szCs w:val="28"/>
        </w:rPr>
        <w:t xml:space="preserve"> столик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набор</w:t>
      </w:r>
      <w:proofErr w:type="gramEnd"/>
      <w:r w:rsidRPr="00FB4557">
        <w:rPr>
          <w:bCs/>
          <w:sz w:val="28"/>
          <w:szCs w:val="28"/>
        </w:rPr>
        <w:t xml:space="preserve"> продуктов и напитков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предметы</w:t>
      </w:r>
      <w:proofErr w:type="gramEnd"/>
      <w:r w:rsidRPr="00FB4557">
        <w:rPr>
          <w:bCs/>
          <w:sz w:val="28"/>
          <w:szCs w:val="28"/>
        </w:rPr>
        <w:t xml:space="preserve"> личной гигиены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специальную</w:t>
      </w:r>
      <w:proofErr w:type="gramEnd"/>
      <w:r w:rsidRPr="00FB4557">
        <w:rPr>
          <w:bCs/>
          <w:sz w:val="28"/>
          <w:szCs w:val="28"/>
        </w:rPr>
        <w:t xml:space="preserve"> литературу</w:t>
      </w:r>
    </w:p>
    <w:p w:rsidR="00FB4557" w:rsidRPr="00FB4557" w:rsidRDefault="00FB4557" w:rsidP="00FF3199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посудомоечную</w:t>
      </w:r>
      <w:proofErr w:type="gramEnd"/>
      <w:r w:rsidRPr="00FB4557">
        <w:rPr>
          <w:bCs/>
          <w:sz w:val="28"/>
          <w:szCs w:val="28"/>
        </w:rPr>
        <w:t xml:space="preserve"> машину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При еженедельном подведении итогов планирования руководитель и секретарь: 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составляют</w:t>
      </w:r>
      <w:proofErr w:type="gramEnd"/>
      <w:r w:rsidRPr="00FB4557">
        <w:rPr>
          <w:bCs/>
          <w:sz w:val="28"/>
          <w:szCs w:val="28"/>
        </w:rPr>
        <w:t xml:space="preserve"> рекомендации на следующую неделю</w:t>
      </w:r>
    </w:p>
    <w:p w:rsidR="00FB4557" w:rsidRPr="00FB4557" w:rsidRDefault="00FB4557" w:rsidP="00FF3199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анализируют</w:t>
      </w:r>
      <w:proofErr w:type="gramEnd"/>
      <w:r w:rsidRPr="00FB4557">
        <w:rPr>
          <w:bCs/>
          <w:sz w:val="28"/>
          <w:szCs w:val="28"/>
        </w:rPr>
        <w:t xml:space="preserve"> исполнение намеченных мероприятий</w:t>
      </w:r>
    </w:p>
    <w:p w:rsidR="00FB4557" w:rsidRPr="00FB4557" w:rsidRDefault="00FB4557" w:rsidP="00FF3199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выявляют</w:t>
      </w:r>
      <w:proofErr w:type="gramEnd"/>
      <w:r w:rsidRPr="00FB4557">
        <w:rPr>
          <w:bCs/>
          <w:sz w:val="28"/>
          <w:szCs w:val="28"/>
        </w:rPr>
        <w:t xml:space="preserve"> недостатки и ошибки в планировании</w:t>
      </w:r>
    </w:p>
    <w:p w:rsidR="00FB4557" w:rsidRPr="00FB4557" w:rsidRDefault="00FB4557" w:rsidP="00FF3199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утверждают</w:t>
      </w:r>
      <w:proofErr w:type="gramEnd"/>
      <w:r w:rsidRPr="00FB4557">
        <w:rPr>
          <w:bCs/>
          <w:sz w:val="28"/>
          <w:szCs w:val="28"/>
        </w:rPr>
        <w:t xml:space="preserve"> схему рабочего дня секретаря</w:t>
      </w:r>
    </w:p>
    <w:p w:rsidR="00FB4557" w:rsidRPr="00FB4557" w:rsidRDefault="00FB4557" w:rsidP="00FF3199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оценивают</w:t>
      </w:r>
      <w:proofErr w:type="gramEnd"/>
      <w:r w:rsidRPr="00FB4557">
        <w:rPr>
          <w:bCs/>
          <w:sz w:val="28"/>
          <w:szCs w:val="28"/>
        </w:rPr>
        <w:t xml:space="preserve"> эффективность планирования</w:t>
      </w:r>
    </w:p>
    <w:p w:rsidR="00FB4557" w:rsidRPr="00097DCC" w:rsidRDefault="00FB4557" w:rsidP="00FB4557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При возникновении каких-либо сомнений в реальности намеченного плана секретарь должен...</w:t>
      </w:r>
    </w:p>
    <w:p w:rsidR="00FB4557" w:rsidRPr="00FB4557" w:rsidRDefault="00FB4557" w:rsidP="00FB4557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FB4557" w:rsidRPr="00FB4557" w:rsidRDefault="00FB4557" w:rsidP="00FF3199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предложить</w:t>
      </w:r>
      <w:proofErr w:type="gramEnd"/>
      <w:r w:rsidRPr="00FB4557">
        <w:rPr>
          <w:bCs/>
          <w:sz w:val="28"/>
          <w:szCs w:val="28"/>
        </w:rPr>
        <w:t xml:space="preserve"> вариант решения проблемы</w:t>
      </w:r>
    </w:p>
    <w:p w:rsidR="00FB4557" w:rsidRPr="00FB4557" w:rsidRDefault="00FB4557" w:rsidP="00FF3199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проинформировать</w:t>
      </w:r>
      <w:proofErr w:type="gramEnd"/>
      <w:r w:rsidRPr="00FB4557">
        <w:rPr>
          <w:bCs/>
          <w:sz w:val="28"/>
          <w:szCs w:val="28"/>
        </w:rPr>
        <w:t xml:space="preserve"> об этом руководителя</w:t>
      </w:r>
    </w:p>
    <w:p w:rsidR="00FB4557" w:rsidRPr="00FB4557" w:rsidRDefault="00FB4557" w:rsidP="00FF3199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во</w:t>
      </w:r>
      <w:proofErr w:type="gramEnd"/>
      <w:r w:rsidRPr="00FB4557">
        <w:rPr>
          <w:bCs/>
          <w:sz w:val="28"/>
          <w:szCs w:val="28"/>
        </w:rPr>
        <w:t xml:space="preserve"> чтобы то ни было выполнить план работы на день</w:t>
      </w:r>
    </w:p>
    <w:p w:rsidR="00FB4557" w:rsidRPr="00FB4557" w:rsidRDefault="00FB4557" w:rsidP="00FF3199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lastRenderedPageBreak/>
        <w:t>переделать</w:t>
      </w:r>
      <w:proofErr w:type="gramEnd"/>
      <w:r w:rsidRPr="00FB4557">
        <w:rPr>
          <w:bCs/>
          <w:sz w:val="28"/>
          <w:szCs w:val="28"/>
        </w:rPr>
        <w:t xml:space="preserve"> план работы на день</w:t>
      </w: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2B5605" w:rsidRPr="002B5605" w:rsidRDefault="009F142D" w:rsidP="002B5605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Итоговое тестирование</w:t>
      </w:r>
    </w:p>
    <w:p w:rsidR="002B5605" w:rsidRPr="002B5605" w:rsidRDefault="002B5605" w:rsidP="00097DC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2B5605">
        <w:rPr>
          <w:rFonts w:ascii="Times New Roman CYR" w:eastAsia="Calibri" w:hAnsi="Times New Roman CYR" w:cs="Times New Roman CYR"/>
          <w:b/>
          <w:bCs/>
          <w:sz w:val="28"/>
          <w:szCs w:val="28"/>
        </w:rPr>
        <w:t>Часть А</w:t>
      </w:r>
      <w:r w:rsidR="00097DCC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</w:t>
      </w:r>
      <w:r w:rsidRPr="002B5605">
        <w:rPr>
          <w:rFonts w:ascii="Times New Roman CYR" w:eastAsia="Calibri" w:hAnsi="Times New Roman CYR" w:cs="Times New Roman CYR"/>
          <w:b/>
          <w:bCs/>
          <w:sz w:val="28"/>
          <w:szCs w:val="28"/>
        </w:rPr>
        <w:t>Выберите один правильный ответ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1. Дайте определение понятию секретарь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– доверенное лицо руководителя;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– это лицо ведущее делопроизводство, деловую переписку отдельного лица или учреждения;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– это работник сферы управления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2. Закончите предложение.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Собеседование – это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умение легко устанавливать контакты с разными людьми.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взаимовыгодный разговор руководителя и претендента, во время которого стороны пытаются лучше узнать друг друга.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умение организовать свою работу и работу офиса и вести взаимовыгодный разговор.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умение вести беседу взаимовыгодную для обеих сторон.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3. Продолжите фразу: 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8505"/>
      </w:tblGrid>
      <w:tr w:rsidR="002B5605" w:rsidRPr="002B5605" w:rsidTr="00FB4557">
        <w:tc>
          <w:tcPr>
            <w:tcW w:w="1555" w:type="dxa"/>
            <w:vMerge w:val="restart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Научная организация труда – … </w:t>
            </w:r>
          </w:p>
        </w:tc>
        <w:tc>
          <w:tcPr>
            <w:tcW w:w="850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А) успешное продвижение в области </w:t>
            </w: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общественной ,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 служебной и научной деятельности с изменениями навыков, способностей, квалификационных возможностей. </w:t>
            </w:r>
          </w:p>
        </w:tc>
      </w:tr>
      <w:tr w:rsidR="002B5605" w:rsidRPr="002B5605" w:rsidTr="00FB4557">
        <w:tc>
          <w:tcPr>
            <w:tcW w:w="1555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Б) работа организована наилучшим образом и все продумано. </w:t>
            </w:r>
          </w:p>
        </w:tc>
      </w:tr>
      <w:tr w:rsidR="002B5605" w:rsidRPr="002B5605" w:rsidTr="00FB4557">
        <w:tc>
          <w:tcPr>
            <w:tcW w:w="1555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В) рациональная постановка, при которой с наименьшими физическими и финансовыми затратами достигаются наилучшие результаты. </w:t>
            </w:r>
          </w:p>
        </w:tc>
      </w:tr>
      <w:tr w:rsidR="002B5605" w:rsidRPr="002B5605" w:rsidTr="00FB4557">
        <w:tc>
          <w:tcPr>
            <w:tcW w:w="1555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Г) комплекс мероприятий по рациональной организации рабочего места и созданию условий труда.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4. Выберите правильный ответ.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Условия труда – это …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совокупность факторов окружающей среды, позволяющих человеку сохранить свое здоровье;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совокупность факторов производственной сферы, которые оказывают влияние на здоровье и работоспособность человека в процессе труда;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условия жизни каждого человека.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факторы помогающие создать температурно-влажностный режим помещения.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5. Сколько </w:t>
      </w:r>
      <w:proofErr w:type="spellStart"/>
      <w:r w:rsidRPr="002B5605">
        <w:rPr>
          <w:rFonts w:ascii="Times New Roman CYR" w:eastAsia="Calibri" w:hAnsi="Times New Roman CYR" w:cs="Times New Roman CYR"/>
          <w:b/>
          <w:bCs/>
        </w:rPr>
        <w:t>дб</w:t>
      </w:r>
      <w:proofErr w:type="spellEnd"/>
      <w:r w:rsidRPr="002B5605">
        <w:rPr>
          <w:rFonts w:ascii="Times New Roman CYR" w:eastAsia="Calibri" w:hAnsi="Times New Roman CYR" w:cs="Times New Roman CYR"/>
          <w:b/>
          <w:bCs/>
        </w:rPr>
        <w:t xml:space="preserve"> должен быть шум в служебном помещении?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50 </w:t>
      </w:r>
      <w:proofErr w:type="spellStart"/>
      <w:r w:rsidRPr="002B5605">
        <w:rPr>
          <w:rFonts w:ascii="Times New Roman CYR" w:eastAsia="Calibri" w:hAnsi="Times New Roman CYR" w:cs="Times New Roman CYR"/>
          <w:bCs/>
        </w:rPr>
        <w:t>дб</w:t>
      </w:r>
      <w:proofErr w:type="spellEnd"/>
      <w:r w:rsidRPr="002B5605">
        <w:rPr>
          <w:rFonts w:ascii="Times New Roman CYR" w:eastAsia="Calibri" w:hAnsi="Times New Roman CYR" w:cs="Times New Roman CYR"/>
          <w:bCs/>
        </w:rPr>
        <w:t xml:space="preserve">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более 40 </w:t>
      </w:r>
      <w:proofErr w:type="spellStart"/>
      <w:r w:rsidRPr="002B5605">
        <w:rPr>
          <w:rFonts w:ascii="Times New Roman CYR" w:eastAsia="Calibri" w:hAnsi="Times New Roman CYR" w:cs="Times New Roman CYR"/>
          <w:bCs/>
        </w:rPr>
        <w:t>дб</w:t>
      </w:r>
      <w:proofErr w:type="spellEnd"/>
      <w:r w:rsidRPr="002B5605">
        <w:rPr>
          <w:rFonts w:ascii="Times New Roman CYR" w:eastAsia="Calibri" w:hAnsi="Times New Roman CYR" w:cs="Times New Roman CYR"/>
          <w:bCs/>
        </w:rPr>
        <w:t xml:space="preserve">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не превышать 40 </w:t>
      </w:r>
      <w:proofErr w:type="spellStart"/>
      <w:r w:rsidRPr="002B5605">
        <w:rPr>
          <w:rFonts w:ascii="Times New Roman CYR" w:eastAsia="Calibri" w:hAnsi="Times New Roman CYR" w:cs="Times New Roman CYR"/>
          <w:bCs/>
        </w:rPr>
        <w:t>дб</w:t>
      </w:r>
      <w:proofErr w:type="spellEnd"/>
      <w:r w:rsidRPr="002B5605">
        <w:rPr>
          <w:rFonts w:ascii="Times New Roman CYR" w:eastAsia="Calibri" w:hAnsi="Times New Roman CYR" w:cs="Times New Roman CYR"/>
          <w:bCs/>
        </w:rPr>
        <w:t xml:space="preserve">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менее 30 </w:t>
      </w:r>
      <w:proofErr w:type="spellStart"/>
      <w:r w:rsidRPr="002B5605">
        <w:rPr>
          <w:rFonts w:ascii="Times New Roman CYR" w:eastAsia="Calibri" w:hAnsi="Times New Roman CYR" w:cs="Times New Roman CYR"/>
          <w:bCs/>
        </w:rPr>
        <w:t>дб</w:t>
      </w:r>
      <w:proofErr w:type="spellEnd"/>
      <w:r w:rsidRPr="002B5605">
        <w:rPr>
          <w:rFonts w:ascii="Times New Roman CYR" w:eastAsia="Calibri" w:hAnsi="Times New Roman CYR" w:cs="Times New Roman CYR"/>
          <w:bCs/>
        </w:rPr>
        <w:t xml:space="preserve">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6. Ответьте на вопросы.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>Какие требования необходи</w:t>
      </w:r>
      <w:r w:rsidR="009F142D">
        <w:rPr>
          <w:rFonts w:ascii="Times New Roman CYR" w:eastAsia="Calibri" w:hAnsi="Times New Roman CYR" w:cs="Times New Roman CYR"/>
          <w:bCs/>
        </w:rPr>
        <w:t>мо соблюдать секретарю</w:t>
      </w:r>
      <w:r w:rsidRPr="002B5605">
        <w:rPr>
          <w:rFonts w:ascii="Times New Roman CYR" w:eastAsia="Calibri" w:hAnsi="Times New Roman CYR" w:cs="Times New Roman CYR"/>
          <w:bCs/>
        </w:rPr>
        <w:t xml:space="preserve">, размещая документы и средства оргтехники на своем рабочем месте?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что бы, ничего не мешало и было удобно.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правильная организация рабочего места, укомплектование мебелью, вспомогательными </w:t>
      </w:r>
      <w:proofErr w:type="gramStart"/>
      <w:r w:rsidRPr="002B5605">
        <w:rPr>
          <w:rFonts w:ascii="Times New Roman CYR" w:eastAsia="Calibri" w:hAnsi="Times New Roman CYR" w:cs="Times New Roman CYR"/>
          <w:bCs/>
        </w:rPr>
        <w:t>устройствами .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компьютер должен быть установлен так, чтобы было легко работать.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все, что берут правой рукой – справа, все, что берут левой рукой – слева.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7. Ответьте на вопрос.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Что понимается под рациональной организацией рабочих мест?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>А) использовать зоны рабочего места.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 Б) правильная планировка, укомплектование мебелью и канцелярскими принадлежностями.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lastRenderedPageBreak/>
        <w:t xml:space="preserve">В) правильная планировка, укомплектование их мебелью, оргтехникой, канцелярскими принадлежностями, вспомогательными устройствами, справочными материалами.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внутренняя организация отделений стола, шкафа с документами.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8. При планировании рабочего помещения секретаря необходимо учитывать расположение следующих зон: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зоны </w:t>
      </w:r>
      <w:proofErr w:type="gramStart"/>
      <w:r w:rsidRPr="002B5605">
        <w:rPr>
          <w:rFonts w:ascii="Times New Roman CYR" w:eastAsia="Calibri" w:hAnsi="Times New Roman CYR" w:cs="Times New Roman CYR"/>
          <w:bCs/>
        </w:rPr>
        <w:t>хранения..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 вспомогательные.,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зоны посетителей и </w:t>
      </w:r>
      <w:proofErr w:type="gramStart"/>
      <w:r w:rsidRPr="002B5605">
        <w:rPr>
          <w:rFonts w:ascii="Times New Roman CYR" w:eastAsia="Calibri" w:hAnsi="Times New Roman CYR" w:cs="Times New Roman CYR"/>
          <w:bCs/>
        </w:rPr>
        <w:t>вспомогательная..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зона </w:t>
      </w:r>
      <w:proofErr w:type="gramStart"/>
      <w:r w:rsidRPr="002B5605">
        <w:rPr>
          <w:rFonts w:ascii="Times New Roman CYR" w:eastAsia="Calibri" w:hAnsi="Times New Roman CYR" w:cs="Times New Roman CYR"/>
          <w:bCs/>
        </w:rPr>
        <w:t>обработки.,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 хранения., вспомогательная.,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зона обработки и хранения, посетителей.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9. Ответьте на вопрос.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Какими принципами руководствуется секретарь, планируя свой рабочий день?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что бы руководитель больше выполнял запланированных дел.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обязан максимально разгрузить руководителя от текущих организационных операций. В) чтобы вовремя справиться со всеми делами.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так как рабочий день связан с рабочим днем руководителя.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10. Дополните.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Заканчивая рабочий день, секретарь должен …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привести свое рабочее место в порядок.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просматривать ежедневник и планировать текущие мероприятия.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привести в порядок документы.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просматривать дневник и планировать текущие мероприятия, привести рабочее место в порядок.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11. Выберите правильный ответ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На какие две части можно разделить работу секретаря?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на информационно-документационное обслуживание и </w:t>
      </w:r>
      <w:proofErr w:type="spellStart"/>
      <w:r w:rsidRPr="002B5605">
        <w:rPr>
          <w:rFonts w:ascii="Times New Roman CYR" w:eastAsia="Calibri" w:hAnsi="Times New Roman CYR" w:cs="Times New Roman CYR"/>
          <w:bCs/>
        </w:rPr>
        <w:t>бездокументное</w:t>
      </w:r>
      <w:proofErr w:type="spellEnd"/>
      <w:r w:rsidRPr="002B5605">
        <w:rPr>
          <w:rFonts w:ascii="Times New Roman CYR" w:eastAsia="Calibri" w:hAnsi="Times New Roman CYR" w:cs="Times New Roman CYR"/>
          <w:bCs/>
        </w:rPr>
        <w:t xml:space="preserve">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на работу в приемной и других участках предприятия;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работу секретаря делят на работу с документами и на работу информационное обслуживание руководителя;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>) подготовка к совещанию и работа с телефоном.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12. Выберите правильный ответ.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Какие требования предъявляют к внешнему виду секретаря?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должен быть одет в ту одежду, в которой ему удобно работать;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должен дополнять свой рабочий костюм броскими, громоздкими дорогими украшениями, чтобы привлекать внимание посетителей;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основные требования к костюму секретарь является: строгость и элегантность, соответствие направлению моды.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требований к внешнему виду не предъявляют.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13. Назовите основные деловые контакты секретаря?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и сотрудники фирмы;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и руководитель.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и руководитель, секретарь и сотрудники предприятия, секретарь и посетители других организаций;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и посетители.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14. Перечислите основные требования, предъявляемые секретарем по подбору информации;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должен уметь составлять требуемые тексты докладов, выступлений и делать выводы из собранной информации;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секретарю необходимо знать: основные направления работы фирмы, где можно найти нужную информацию и выработать у руководителя уверенность в способности секретаря найти необходимое;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секретарь должен уметь логически осмысливать и "подавать” в требуемой форме информацию руководителю.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lastRenderedPageBreak/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>) секретарь должен уметь пользоваться интернетом и другими информационными технологиями.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15. Какие основные вопросы должен охватывать деловой отчет?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отчет должен быть таким, чтобы его легко можно было прочитать;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отчет должен быть объективным, секретарь должен воздерживаться от своих эмоций;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основа отчета: что? Где? Когда? Почему? И Кто?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составлен в свободной форме изложения.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16. Назовите основную задачу секретаря при ведении телефонных переговоров – это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вести телефонные переговоры по установленным правилам.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оградить руководителя от звонков, к нему не относящихся.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соединять руководителя с абонентами сети.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принимать информацию необходимую для руководителя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17. Определите, какие обязанности должен выполнять секретарь при ведении телефонных переговоров?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ответить абоненту, принимать все телефонные переговоры.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ответить абоненту, фильтровать вызовы, соединять руководителя с абонентами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соединять руководителя с абонентами, принимать все телефонные вызовы.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принимать все телефонные вызовы, фильтровать вызовы.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18. Что необходимо соблюдать при ведении телефонного разговора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1. приветствие, выяснение вопроса, проблемы, оценить срочность разговора; 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2. выяснение вопроса, проблемы, подведение итогов, прощание;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3. приветствие, выяснение вопроса, проблемы, оценить срочность разговора, подведение итогов, прощание;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4. приветствие, оценить срочность разговора, подведение итогов, прощание.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19. Дополните-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Это такой вид управленческой деятельности, при котором определенное количество участников собирается в заранее оговоренном месте в обусловленное время для обсуждения и принятия решений по заранее поставленным вопросам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коллективное обсуждение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Заседание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совещание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симпозиум.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20. Дополните-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Что главного в подготовке совещания или заседания – это….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составить протокол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повестка дня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оповестить приглашенных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составить план.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21. Какой документ определяет процесс документирования совещания, заседания – это……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А) приглашение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Б) список приглашенных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В) протокол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Г) доклад </w:t>
      </w:r>
    </w:p>
    <w:p w:rsidR="002B5605" w:rsidRPr="002B5605" w:rsidRDefault="002B5605" w:rsidP="00097DC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>Часть В</w:t>
      </w:r>
      <w:r w:rsidR="00097DCC">
        <w:rPr>
          <w:rFonts w:ascii="Times New Roman CYR" w:eastAsia="Calibri" w:hAnsi="Times New Roman CYR" w:cs="Times New Roman CYR"/>
          <w:b/>
          <w:bCs/>
        </w:rPr>
        <w:t xml:space="preserve"> </w:t>
      </w:r>
      <w:r w:rsidRPr="002B5605">
        <w:rPr>
          <w:rFonts w:ascii="Times New Roman CYR" w:eastAsia="Calibri" w:hAnsi="Times New Roman CYR" w:cs="Times New Roman CYR"/>
          <w:b/>
          <w:bCs/>
        </w:rPr>
        <w:t>Выберите несколько правильных ответов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>22. Что должен знать секретарь-референт?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а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базовое образование;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б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умение работать на компьютере;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в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умение организовывать приемы, презентации;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proofErr w:type="gramStart"/>
      <w:r w:rsidRPr="002B5605">
        <w:rPr>
          <w:rFonts w:ascii="Times New Roman CYR" w:eastAsia="Calibri" w:hAnsi="Times New Roman CYR" w:cs="Times New Roman CYR"/>
          <w:bCs/>
        </w:rPr>
        <w:t>г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) знание русского и иностранного языков.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23. Дополнить фразу - Каким должен быть секретарь при встрече с посетителями ….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1.Обеспечить эффективность встречи.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lastRenderedPageBreak/>
        <w:t xml:space="preserve">2.Любезным.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3.Приветливым.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4.Деловым.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5.Общительным.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6. Четко и полно отвечать на вопросы.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24. Определите тип презентации - если, например, референт докладывает совету по теме.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1. Внешняя.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2. Камерная.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3. </w:t>
      </w:r>
      <w:proofErr w:type="gramStart"/>
      <w:r w:rsidRPr="002B5605">
        <w:rPr>
          <w:rFonts w:ascii="Times New Roman CYR" w:eastAsia="Calibri" w:hAnsi="Times New Roman CYR" w:cs="Times New Roman CYR"/>
          <w:bCs/>
        </w:rPr>
        <w:t>Внутренняя.,</w:t>
      </w:r>
      <w:proofErr w:type="gramEnd"/>
      <w:r w:rsidRPr="002B5605">
        <w:rPr>
          <w:rFonts w:ascii="Times New Roman CYR" w:eastAsia="Calibri" w:hAnsi="Times New Roman CYR" w:cs="Times New Roman CYR"/>
          <w:bCs/>
        </w:rPr>
        <w:t xml:space="preserve">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4. Публичная. </w:t>
      </w:r>
    </w:p>
    <w:p w:rsidR="002B5605" w:rsidRPr="00097DCC" w:rsidRDefault="002B5605" w:rsidP="00097DC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>Часть С</w:t>
      </w:r>
      <w:r w:rsidR="00097DCC">
        <w:rPr>
          <w:rFonts w:ascii="Times New Roman CYR" w:eastAsia="Calibri" w:hAnsi="Times New Roman CYR" w:cs="Times New Roman CYR"/>
          <w:b/>
          <w:bCs/>
        </w:rPr>
        <w:t xml:space="preserve"> </w:t>
      </w:r>
      <w:r w:rsidRPr="002B5605">
        <w:rPr>
          <w:rFonts w:ascii="Times New Roman CYR" w:eastAsia="Calibri" w:hAnsi="Times New Roman CYR" w:cs="Times New Roman CYR"/>
          <w:b/>
          <w:bCs/>
        </w:rPr>
        <w:t>Выполните соответстви</w:t>
      </w:r>
      <w:r w:rsidR="00097DCC">
        <w:rPr>
          <w:rFonts w:ascii="Times New Roman CYR" w:eastAsia="Calibri" w:hAnsi="Times New Roman CYR" w:cs="Times New Roman CYR"/>
          <w:b/>
          <w:bCs/>
        </w:rPr>
        <w:t>е правой и левой частей задания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25. Дополните нормативно-методические документа секретарской деятельности.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4"/>
        <w:gridCol w:w="7887"/>
      </w:tblGrid>
      <w:tr w:rsidR="002B5605" w:rsidRPr="002B5605" w:rsidTr="00FB4557">
        <w:tc>
          <w:tcPr>
            <w:tcW w:w="1696" w:type="dxa"/>
            <w:vMerge w:val="restart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1. Внешние источники </w:t>
            </w:r>
          </w:p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2. Внутренние источники </w:t>
            </w:r>
          </w:p>
        </w:tc>
        <w:tc>
          <w:tcPr>
            <w:tcW w:w="816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а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Устав, положения, штатное расписание, должностная инструкция. </w:t>
            </w:r>
          </w:p>
        </w:tc>
      </w:tr>
      <w:tr w:rsidR="002B5605" w:rsidRPr="002B5605" w:rsidTr="00FB4557">
        <w:tc>
          <w:tcPr>
            <w:tcW w:w="1696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16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б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ФЗ «Об информации, информатизации и защите информации», ФЗ «Об электронной цифровой подписи»., ФЗ» О коммерческой тайне», ФЗ «О порядке 39 рассмотрения обращений граждан РФ». </w:t>
            </w:r>
          </w:p>
        </w:tc>
      </w:tr>
      <w:tr w:rsidR="002B5605" w:rsidRPr="002B5605" w:rsidTr="00FB4557">
        <w:tc>
          <w:tcPr>
            <w:tcW w:w="1696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16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в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Письма, служебная записка, сводка, отчет, протокол, акт. </w:t>
            </w:r>
          </w:p>
        </w:tc>
      </w:tr>
      <w:tr w:rsidR="002B5605" w:rsidRPr="002B5605" w:rsidTr="00FB4557">
        <w:tc>
          <w:tcPr>
            <w:tcW w:w="1696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16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г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Гражданский кодекс РФ, конституция РФ, кодекс об административных правонарушениях, инструктивные и методические документы по делопроизводству, документы по охране труда, ГОС Ты, </w:t>
            </w:r>
          </w:p>
        </w:tc>
      </w:tr>
      <w:tr w:rsidR="002B5605" w:rsidRPr="002B5605" w:rsidTr="00FB4557">
        <w:tc>
          <w:tcPr>
            <w:tcW w:w="1696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16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д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Распорядительные документы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26. Дайте характеристику основным факторам оказывающим влияние на производительность труда.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1. освещенность должна быть – … </w:t>
            </w: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а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теплый, светлый тон,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2. шум в помещении не должен – … </w:t>
            </w: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б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50 -55%,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3. микроклимат состоит из: температурный режим помещения – … состав воздуха в помещении – … </w:t>
            </w: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в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6,0 м2,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4. помещение должно быть окрашено – если расположено – на юг, восток или север. </w:t>
            </w: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г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естественным, слева,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5. режим труда и отдыха должен быть– … </w:t>
            </w: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д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18-20 град,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е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8-00, </w:t>
            </w:r>
          </w:p>
        </w:tc>
      </w:tr>
      <w:tr w:rsidR="002B5605" w:rsidRPr="002B5605" w:rsidTr="009F142D">
        <w:tc>
          <w:tcPr>
            <w:tcW w:w="662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ж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40дб,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27. Приведите в соответствие.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2B5605" w:rsidRPr="002B5605" w:rsidTr="00E70170">
        <w:tc>
          <w:tcPr>
            <w:tcW w:w="2802" w:type="dxa"/>
            <w:vMerge w:val="restart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а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Способы управления руководителем; </w:t>
            </w:r>
          </w:p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б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) характерные ошибки руководителя; </w:t>
            </w: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1. надо четко знать, когда вы друг с другом конфликтуете;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2. когда руководитель груб и не соблюдает элементарного правила поведения;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3. никогда не критикуйте и не оценивайте руководителя;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4. живите законами коллектива;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5. излишнее высокомерие руководителя;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6. говорите о доверии, показывайте доверие;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7. руководитель не дает секретарю четких поручений;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8. будьте объективны и профессиональны; </w:t>
            </w:r>
          </w:p>
        </w:tc>
      </w:tr>
      <w:tr w:rsidR="002B5605" w:rsidRPr="002B5605" w:rsidTr="00E70170">
        <w:tc>
          <w:tcPr>
            <w:tcW w:w="2802" w:type="dxa"/>
            <w:vMerge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804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9. недоверие к секретарю.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28. Дополнить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Правила приема посетителей по текущим вопросам: 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536"/>
      </w:tblGrid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1. посетитель должен приходить … </w:t>
            </w: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А) материалы посещения.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>2. четко формировать</w:t>
            </w: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 ….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; </w:t>
            </w: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Б) по визитной карточке.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3. секретарь записывать данные … </w:t>
            </w: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В) порядок посещения.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Г) по требованию руководителя.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Д) По установленному времени.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Е) по докладу секретаря.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З) по имени и отчеству.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И) цель посещения. </w:t>
            </w:r>
          </w:p>
        </w:tc>
      </w:tr>
      <w:tr w:rsidR="002B5605" w:rsidRPr="002B5605" w:rsidTr="00FB4557">
        <w:tc>
          <w:tcPr>
            <w:tcW w:w="4219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Ж) в журнал регистрации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29. Соотнесите виды и назначения приема.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1"/>
        <w:gridCol w:w="7430"/>
      </w:tblGrid>
      <w:tr w:rsidR="002B5605" w:rsidRPr="002B5605" w:rsidTr="00FB4557">
        <w:tc>
          <w:tcPr>
            <w:tcW w:w="223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А) прием - обед </w:t>
            </w:r>
          </w:p>
        </w:tc>
        <w:tc>
          <w:tcPr>
            <w:tcW w:w="793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1. происходит стоя с 18.00 – 20.00.в конце подают кофе, форма одежды повседневная. </w:t>
            </w:r>
          </w:p>
        </w:tc>
      </w:tr>
      <w:tr w:rsidR="002B5605" w:rsidRPr="002B5605" w:rsidTr="00FB4557">
        <w:tc>
          <w:tcPr>
            <w:tcW w:w="223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Б) прием - ужин. </w:t>
            </w:r>
          </w:p>
        </w:tc>
        <w:tc>
          <w:tcPr>
            <w:tcW w:w="793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2. прием с рассадкой за стол, с 19.00 – 21.00 во время приема подают суп, прием заканчивают десертом, форма одежды парадная. </w:t>
            </w:r>
          </w:p>
        </w:tc>
      </w:tr>
      <w:tr w:rsidR="002B5605" w:rsidRPr="002B5605" w:rsidTr="00FB4557">
        <w:tc>
          <w:tcPr>
            <w:tcW w:w="223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В) чай </w:t>
            </w:r>
          </w:p>
        </w:tc>
        <w:tc>
          <w:tcPr>
            <w:tcW w:w="793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>3. прием начинают 16.00 -</w:t>
            </w: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18.00.,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 подают маленькие бутерброды кексе, мороженое, форма одежды повседневная. </w:t>
            </w:r>
          </w:p>
        </w:tc>
      </w:tr>
      <w:tr w:rsidR="002B5605" w:rsidRPr="002B5605" w:rsidTr="00FB4557">
        <w:tc>
          <w:tcPr>
            <w:tcW w:w="2235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Г) прием А-ля фуршет. </w:t>
            </w:r>
          </w:p>
        </w:tc>
        <w:tc>
          <w:tcPr>
            <w:tcW w:w="7938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4. прием 21.00 и </w:t>
            </w: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позднее.,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 два горячих кушанья, форма одежды смокинг, фрак., вечернее платье. </w:t>
            </w: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30. Соотнесите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А) сведения относятся к КТ; </w:t>
            </w: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>1. информация которая содержится в бух</w:t>
            </w:r>
            <w:proofErr w:type="gramStart"/>
            <w:r w:rsidRPr="002B5605">
              <w:rPr>
                <w:rFonts w:ascii="Times New Roman CYR" w:eastAsia="Calibri" w:hAnsi="Times New Roman CYR" w:cs="Times New Roman CYR"/>
                <w:bCs/>
              </w:rPr>
              <w:t>. отчетах</w:t>
            </w:r>
            <w:proofErr w:type="gram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, налоговых документах, статистической отчетности; </w:t>
            </w:r>
          </w:p>
        </w:tc>
      </w:tr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Б) сведения не относятся к КТ; </w:t>
            </w: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2. планы развития, рекламная деятельность; </w:t>
            </w:r>
          </w:p>
        </w:tc>
      </w:tr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3. списки клиентов; </w:t>
            </w:r>
          </w:p>
        </w:tc>
      </w:tr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4. технологии, программы; </w:t>
            </w:r>
          </w:p>
        </w:tc>
      </w:tr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5. Анализ </w:t>
            </w:r>
            <w:proofErr w:type="spellStart"/>
            <w:r w:rsidRPr="002B5605">
              <w:rPr>
                <w:rFonts w:ascii="Times New Roman CYR" w:eastAsia="Calibri" w:hAnsi="Times New Roman CYR" w:cs="Times New Roman CYR"/>
                <w:bCs/>
              </w:rPr>
              <w:t>конкурентноспособности</w:t>
            </w:r>
            <w:proofErr w:type="spellEnd"/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; </w:t>
            </w:r>
          </w:p>
        </w:tc>
      </w:tr>
      <w:tr w:rsidR="002B5605" w:rsidRPr="002B5605" w:rsidTr="00FB4557">
        <w:tc>
          <w:tcPr>
            <w:tcW w:w="3652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6521" w:type="dxa"/>
            <w:shd w:val="clear" w:color="auto" w:fill="auto"/>
          </w:tcPr>
          <w:p w:rsidR="002B5605" w:rsidRPr="002B5605" w:rsidRDefault="002B5605" w:rsidP="002B560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2B5605">
              <w:rPr>
                <w:rFonts w:ascii="Times New Roman CYR" w:eastAsia="Calibri" w:hAnsi="Times New Roman CYR" w:cs="Times New Roman CYR"/>
                <w:bCs/>
              </w:rPr>
              <w:t xml:space="preserve">6. Чертежи, рецепты; </w:t>
            </w:r>
          </w:p>
        </w:tc>
      </w:tr>
    </w:tbl>
    <w:p w:rsidR="002B5605" w:rsidRPr="002B5605" w:rsidRDefault="002B5605" w:rsidP="00097DCC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>Часть Д</w:t>
      </w:r>
      <w:r w:rsidR="00097DCC">
        <w:rPr>
          <w:rFonts w:ascii="Times New Roman CYR" w:eastAsia="Calibri" w:hAnsi="Times New Roman CYR" w:cs="Times New Roman CYR"/>
          <w:b/>
          <w:bCs/>
        </w:rPr>
        <w:t xml:space="preserve"> </w:t>
      </w:r>
      <w:r w:rsidRPr="002B5605">
        <w:rPr>
          <w:rFonts w:ascii="Times New Roman CYR" w:eastAsia="Calibri" w:hAnsi="Times New Roman CYR" w:cs="Times New Roman CYR"/>
          <w:b/>
          <w:bCs/>
        </w:rPr>
        <w:t>Определите последовательность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31. Составьте в определенной последовательности контрольный список документов и материалов для поездки руководителя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а. выписать командировочное удостоверение.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б. оформить все выездные документы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в. забронировать номер в гостинице.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г. заказать билеты.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д. сделать ксерокопии материалов.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е. подготовить служебную документацию.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793"/>
        <w:gridCol w:w="801"/>
        <w:gridCol w:w="794"/>
        <w:gridCol w:w="801"/>
        <w:gridCol w:w="794"/>
        <w:gridCol w:w="801"/>
        <w:gridCol w:w="795"/>
        <w:gridCol w:w="801"/>
        <w:gridCol w:w="795"/>
        <w:gridCol w:w="801"/>
        <w:gridCol w:w="795"/>
      </w:tblGrid>
      <w:tr w:rsidR="00FF3199" w:rsidRPr="00FF3199" w:rsidTr="00FF3199"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2</w:t>
            </w:r>
          </w:p>
        </w:tc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3</w:t>
            </w:r>
          </w:p>
        </w:tc>
        <w:tc>
          <w:tcPr>
            <w:tcW w:w="830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4</w:t>
            </w: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5</w:t>
            </w: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6</w:t>
            </w:r>
          </w:p>
        </w:tc>
        <w:tc>
          <w:tcPr>
            <w:tcW w:w="831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</w:rPr>
      </w:pPr>
      <w:r w:rsidRPr="002B5605">
        <w:rPr>
          <w:rFonts w:ascii="Times New Roman CYR" w:eastAsia="Calibri" w:hAnsi="Times New Roman CYR" w:cs="Times New Roman CYR"/>
          <w:b/>
          <w:bCs/>
        </w:rPr>
        <w:t xml:space="preserve">32. Составьте в определенной последовательности список дел для работы без руководителя.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а. организовать встречу.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б. поручить шоферу подготовить машину.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в. отменить все важные встречи руководителя.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г. определить, кто будет рассматривать информацию в отсутствие руководителя. </w:t>
      </w: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  <w:r w:rsidRPr="002B5605">
        <w:rPr>
          <w:rFonts w:ascii="Times New Roman CYR" w:eastAsia="Calibri" w:hAnsi="Times New Roman CYR" w:cs="Times New Roman CYR"/>
          <w:bCs/>
        </w:rPr>
        <w:t xml:space="preserve">д. продумать какие важные дела можно выполнить секретарю в отсутствие руководителя.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953"/>
        <w:gridCol w:w="960"/>
        <w:gridCol w:w="953"/>
        <w:gridCol w:w="961"/>
        <w:gridCol w:w="954"/>
        <w:gridCol w:w="961"/>
        <w:gridCol w:w="954"/>
        <w:gridCol w:w="961"/>
        <w:gridCol w:w="954"/>
      </w:tblGrid>
      <w:tr w:rsidR="00FF3199" w:rsidRPr="00FF3199" w:rsidTr="00FF3199">
        <w:tc>
          <w:tcPr>
            <w:tcW w:w="996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1</w:t>
            </w:r>
          </w:p>
        </w:tc>
        <w:tc>
          <w:tcPr>
            <w:tcW w:w="996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4</w:t>
            </w: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  <w:r w:rsidRPr="00FF3199">
              <w:rPr>
                <w:rFonts w:ascii="Times New Roman CYR" w:eastAsia="Calibri" w:hAnsi="Times New Roman CYR" w:cs="Times New Roman CYR"/>
                <w:bCs/>
              </w:rPr>
              <w:t>5</w:t>
            </w:r>
          </w:p>
        </w:tc>
        <w:tc>
          <w:tcPr>
            <w:tcW w:w="997" w:type="dxa"/>
            <w:shd w:val="clear" w:color="auto" w:fill="auto"/>
          </w:tcPr>
          <w:p w:rsidR="002B5605" w:rsidRPr="00FF3199" w:rsidRDefault="002B5605" w:rsidP="00FF31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</w:tbl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</w:p>
    <w:p w:rsidR="002B5605" w:rsidRPr="002B5605" w:rsidRDefault="002B5605" w:rsidP="002B5605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</w:rPr>
      </w:pP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  <w:sectPr w:rsidR="00865764" w:rsidRPr="00B77202" w:rsidSect="00852C2F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 xml:space="preserve">Материалы для промежуточного контроля </w:t>
      </w: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t xml:space="preserve">ПЕРЕЧЕНЬ ВОПРОСОВ ДЛЯ ЭКЗАМЕНА </w:t>
      </w:r>
      <w:r w:rsidRPr="00B77202">
        <w:rPr>
          <w:b/>
          <w:bCs/>
          <w:sz w:val="28"/>
          <w:szCs w:val="28"/>
          <w:lang w:eastAsia="en-US"/>
        </w:rPr>
        <w:t>ПО МЕЖДИСЦИПЛИНАРНЫМ КУРСАМ: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</w:p>
    <w:p w:rsidR="00865764" w:rsidRPr="00B77202" w:rsidRDefault="00865764" w:rsidP="008E497E">
      <w:pPr>
        <w:spacing w:after="200"/>
        <w:contextualSpacing/>
        <w:jc w:val="both"/>
        <w:rPr>
          <w:sz w:val="28"/>
          <w:szCs w:val="28"/>
          <w:lang w:eastAsia="en-US"/>
        </w:rPr>
      </w:pPr>
    </w:p>
    <w:p w:rsidR="00AE2AFC" w:rsidRDefault="00AE2AFC" w:rsidP="00AE2AFC">
      <w:pPr>
        <w:jc w:val="center"/>
        <w:rPr>
          <w:rFonts w:cs="Calibri"/>
          <w:b/>
          <w:sz w:val="28"/>
          <w:szCs w:val="28"/>
        </w:rPr>
      </w:pPr>
      <w:r w:rsidRPr="00EB46D2">
        <w:rPr>
          <w:rFonts w:cs="Calibri"/>
          <w:b/>
          <w:sz w:val="28"/>
          <w:szCs w:val="28"/>
        </w:rPr>
        <w:t>МДК.03.01 Организационное обеспечение деятельности организации</w:t>
      </w:r>
    </w:p>
    <w:p w:rsidR="00AE2AFC" w:rsidRPr="00B77202" w:rsidRDefault="00AE2AFC" w:rsidP="00AE2AFC">
      <w:pPr>
        <w:jc w:val="center"/>
        <w:rPr>
          <w:rFonts w:cs="Calibri"/>
          <w:b/>
          <w:bCs/>
          <w:sz w:val="28"/>
          <w:szCs w:val="28"/>
        </w:rPr>
      </w:pP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 w:rsidRPr="009F142D">
        <w:rPr>
          <w:rFonts w:eastAsia="Franklin Gothic Book"/>
          <w:color w:val="000000"/>
          <w:sz w:val="28"/>
          <w:szCs w:val="28"/>
        </w:rPr>
        <w:t>1. Перенаправление телефонных звонков руководству и сотрудникам организации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 w:rsidRPr="009F142D">
        <w:rPr>
          <w:rFonts w:eastAsia="Franklin Gothic Book"/>
          <w:color w:val="000000"/>
          <w:sz w:val="28"/>
          <w:szCs w:val="28"/>
        </w:rPr>
        <w:t>2. Регистрация поступающих телефонных звонков Получение необходимой информации и передача санкционированной информации по телефону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3. Использование</w:t>
      </w:r>
      <w:r w:rsidRPr="009F142D">
        <w:rPr>
          <w:rFonts w:eastAsia="Franklin Gothic Book"/>
          <w:color w:val="000000"/>
          <w:sz w:val="28"/>
          <w:szCs w:val="28"/>
        </w:rPr>
        <w:t xml:space="preserve"> технически</w:t>
      </w:r>
      <w:r>
        <w:rPr>
          <w:rFonts w:eastAsia="Franklin Gothic Book"/>
          <w:color w:val="000000"/>
          <w:sz w:val="28"/>
          <w:szCs w:val="28"/>
        </w:rPr>
        <w:t>х</w:t>
      </w:r>
      <w:r w:rsidRPr="009F142D">
        <w:rPr>
          <w:rFonts w:eastAsia="Franklin Gothic Book"/>
          <w:color w:val="000000"/>
          <w:sz w:val="28"/>
          <w:szCs w:val="28"/>
        </w:rPr>
        <w:t xml:space="preserve"> и программны</w:t>
      </w:r>
      <w:r>
        <w:rPr>
          <w:rFonts w:eastAsia="Franklin Gothic Book"/>
          <w:color w:val="000000"/>
          <w:sz w:val="28"/>
          <w:szCs w:val="28"/>
        </w:rPr>
        <w:t>х</w:t>
      </w:r>
      <w:r w:rsidRPr="009F142D">
        <w:rPr>
          <w:rFonts w:eastAsia="Franklin Gothic Book"/>
          <w:color w:val="000000"/>
          <w:sz w:val="28"/>
          <w:szCs w:val="28"/>
        </w:rPr>
        <w:t xml:space="preserve"> средств для проведения голосовой или видео-конференц-связи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4. Использование</w:t>
      </w:r>
      <w:r w:rsidRPr="009F142D">
        <w:rPr>
          <w:rFonts w:eastAsia="Franklin Gothic Book"/>
          <w:color w:val="000000"/>
          <w:sz w:val="28"/>
          <w:szCs w:val="28"/>
        </w:rPr>
        <w:t xml:space="preserve"> средств коммуникационной оргтехники для получения и передачи информации 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5. Ведение</w:t>
      </w:r>
      <w:r w:rsidRPr="009F142D">
        <w:rPr>
          <w:rFonts w:eastAsia="Franklin Gothic Book"/>
          <w:color w:val="000000"/>
          <w:sz w:val="28"/>
          <w:szCs w:val="28"/>
        </w:rPr>
        <w:t xml:space="preserve"> учетны</w:t>
      </w:r>
      <w:r>
        <w:rPr>
          <w:rFonts w:eastAsia="Franklin Gothic Book"/>
          <w:color w:val="000000"/>
          <w:sz w:val="28"/>
          <w:szCs w:val="28"/>
        </w:rPr>
        <w:t>х</w:t>
      </w:r>
      <w:r w:rsidRPr="009F142D">
        <w:rPr>
          <w:rFonts w:eastAsia="Franklin Gothic Book"/>
          <w:color w:val="000000"/>
          <w:sz w:val="28"/>
          <w:szCs w:val="28"/>
        </w:rPr>
        <w:t xml:space="preserve"> регистрационны</w:t>
      </w:r>
      <w:r>
        <w:rPr>
          <w:rFonts w:eastAsia="Franklin Gothic Book"/>
          <w:color w:val="000000"/>
          <w:sz w:val="28"/>
          <w:szCs w:val="28"/>
        </w:rPr>
        <w:t>х</w:t>
      </w:r>
      <w:r w:rsidRPr="009F142D">
        <w:rPr>
          <w:rFonts w:eastAsia="Franklin Gothic Book"/>
          <w:color w:val="000000"/>
          <w:sz w:val="28"/>
          <w:szCs w:val="28"/>
        </w:rPr>
        <w:t xml:space="preserve"> форм</w:t>
      </w:r>
      <w:r>
        <w:rPr>
          <w:rFonts w:eastAsia="Franklin Gothic Book"/>
          <w:color w:val="000000"/>
          <w:sz w:val="28"/>
          <w:szCs w:val="28"/>
        </w:rPr>
        <w:t>, использование</w:t>
      </w:r>
      <w:r w:rsidRPr="009F142D">
        <w:rPr>
          <w:rFonts w:eastAsia="Franklin Gothic Book"/>
          <w:color w:val="000000"/>
          <w:sz w:val="28"/>
          <w:szCs w:val="28"/>
        </w:rPr>
        <w:t xml:space="preserve"> их для информационной работы</w:t>
      </w:r>
    </w:p>
    <w:p w:rsidR="009F142D" w:rsidRPr="009F142D" w:rsidRDefault="009F142D" w:rsidP="00FB4557">
      <w:pPr>
        <w:rPr>
          <w:rFonts w:eastAsia="Franklin Gothic Book"/>
          <w:b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6. Установление</w:t>
      </w:r>
      <w:r w:rsidRPr="009F142D">
        <w:rPr>
          <w:rFonts w:eastAsia="Franklin Gothic Book"/>
          <w:color w:val="000000"/>
          <w:sz w:val="28"/>
          <w:szCs w:val="28"/>
        </w:rPr>
        <w:t xml:space="preserve"> конт</w:t>
      </w:r>
      <w:r>
        <w:rPr>
          <w:rFonts w:eastAsia="Franklin Gothic Book"/>
          <w:color w:val="000000"/>
          <w:sz w:val="28"/>
          <w:szCs w:val="28"/>
        </w:rPr>
        <w:t>акт с собеседником, поддерживание и развитие деловой</w:t>
      </w:r>
      <w:r w:rsidRPr="009F142D">
        <w:rPr>
          <w:rFonts w:eastAsia="Franklin Gothic Book"/>
          <w:color w:val="000000"/>
          <w:sz w:val="28"/>
          <w:szCs w:val="28"/>
        </w:rPr>
        <w:t xml:space="preserve"> бесед</w:t>
      </w:r>
      <w:r>
        <w:rPr>
          <w:rFonts w:eastAsia="Franklin Gothic Book"/>
          <w:color w:val="000000"/>
          <w:sz w:val="28"/>
          <w:szCs w:val="28"/>
        </w:rPr>
        <w:t>ы</w:t>
      </w:r>
      <w:r w:rsidRPr="009F142D">
        <w:rPr>
          <w:rFonts w:eastAsia="Franklin Gothic Book"/>
          <w:color w:val="000000"/>
          <w:sz w:val="28"/>
          <w:szCs w:val="28"/>
        </w:rPr>
        <w:t xml:space="preserve"> в процессе телефонных переговоров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 w:rsidRPr="009F142D">
        <w:rPr>
          <w:rFonts w:eastAsia="Franklin Gothic Book"/>
          <w:color w:val="000000"/>
          <w:sz w:val="28"/>
          <w:szCs w:val="28"/>
        </w:rPr>
        <w:t>7. 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Содействие оперативному рассмотрению просьб и предложений посетителей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 w:rsidRPr="009F142D">
        <w:rPr>
          <w:rFonts w:eastAsia="Franklin Gothic Book"/>
          <w:color w:val="000000"/>
          <w:sz w:val="28"/>
          <w:szCs w:val="28"/>
        </w:rPr>
        <w:t xml:space="preserve">8. Учет посетителей и оформление </w:t>
      </w:r>
      <w:proofErr w:type="gramStart"/>
      <w:r w:rsidRPr="009F142D">
        <w:rPr>
          <w:rFonts w:eastAsia="Franklin Gothic Book"/>
          <w:color w:val="000000"/>
          <w:sz w:val="28"/>
          <w:szCs w:val="28"/>
        </w:rPr>
        <w:t>пропусков  Прием</w:t>
      </w:r>
      <w:proofErr w:type="gramEnd"/>
      <w:r w:rsidRPr="009F142D">
        <w:rPr>
          <w:rFonts w:eastAsia="Franklin Gothic Book"/>
          <w:color w:val="000000"/>
          <w:sz w:val="28"/>
          <w:szCs w:val="28"/>
        </w:rPr>
        <w:t xml:space="preserve"> и передача документов посетителей руководству и сотрудникам организации Организация и бронирование переговорных комнат Сервировка чайного (кофейного) стола в офисе </w:t>
      </w:r>
    </w:p>
    <w:p w:rsidR="009F142D" w:rsidRPr="009F142D" w:rsidRDefault="009F142D" w:rsidP="00FB4557">
      <w:pPr>
        <w:rPr>
          <w:rFonts w:eastAsia="Franklin Gothic Book"/>
          <w:color w:val="000000"/>
          <w:sz w:val="28"/>
          <w:szCs w:val="28"/>
        </w:rPr>
      </w:pPr>
      <w:r w:rsidRPr="009F142D">
        <w:rPr>
          <w:rFonts w:eastAsia="Franklin Gothic Book"/>
          <w:color w:val="000000"/>
          <w:sz w:val="28"/>
          <w:szCs w:val="28"/>
        </w:rPr>
        <w:t>9</w:t>
      </w:r>
      <w:r>
        <w:rPr>
          <w:rFonts w:eastAsia="Franklin Gothic Book"/>
          <w:color w:val="000000"/>
          <w:sz w:val="28"/>
          <w:szCs w:val="28"/>
        </w:rPr>
        <w:t>.</w:t>
      </w:r>
      <w:r w:rsidRPr="009F142D">
        <w:rPr>
          <w:rFonts w:eastAsia="Franklin Gothic Book"/>
          <w:color w:val="000000"/>
          <w:sz w:val="28"/>
          <w:szCs w:val="28"/>
        </w:rPr>
        <w:t xml:space="preserve"> </w:t>
      </w:r>
      <w:r>
        <w:rPr>
          <w:rFonts w:eastAsia="Franklin Gothic Book"/>
          <w:color w:val="000000"/>
          <w:sz w:val="28"/>
          <w:szCs w:val="28"/>
        </w:rPr>
        <w:t>Использование</w:t>
      </w:r>
      <w:r w:rsidRPr="009F142D">
        <w:rPr>
          <w:rFonts w:eastAsia="Franklin Gothic Book"/>
          <w:color w:val="000000"/>
          <w:sz w:val="28"/>
          <w:szCs w:val="28"/>
        </w:rPr>
        <w:t xml:space="preserve"> установленны</w:t>
      </w:r>
      <w:r>
        <w:rPr>
          <w:rFonts w:eastAsia="Franklin Gothic Book"/>
          <w:color w:val="000000"/>
          <w:sz w:val="28"/>
          <w:szCs w:val="28"/>
        </w:rPr>
        <w:t>х</w:t>
      </w:r>
      <w:r w:rsidRPr="009F142D">
        <w:rPr>
          <w:rFonts w:eastAsia="Franklin Gothic Book"/>
          <w:color w:val="000000"/>
          <w:sz w:val="28"/>
          <w:szCs w:val="28"/>
        </w:rPr>
        <w:t xml:space="preserve"> правил и процедур коммуникации внутри организации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10.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</w:t>
      </w:r>
      <w:r>
        <w:rPr>
          <w:rFonts w:eastAsia="Franklin Gothic Book"/>
          <w:color w:val="000000"/>
          <w:sz w:val="28"/>
          <w:szCs w:val="28"/>
        </w:rPr>
        <w:t>Ведение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учетны</w:t>
      </w:r>
      <w:r>
        <w:rPr>
          <w:rFonts w:eastAsia="Franklin Gothic Book"/>
          <w:color w:val="000000"/>
          <w:sz w:val="28"/>
          <w:szCs w:val="28"/>
        </w:rPr>
        <w:t>х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форм</w:t>
      </w:r>
      <w:r>
        <w:rPr>
          <w:rFonts w:eastAsia="Franklin Gothic Book"/>
          <w:color w:val="000000"/>
          <w:sz w:val="28"/>
          <w:szCs w:val="28"/>
        </w:rPr>
        <w:t>, использование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их для работы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11.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</w:t>
      </w:r>
      <w:r>
        <w:rPr>
          <w:rFonts w:eastAsia="Franklin Gothic Book"/>
          <w:color w:val="000000"/>
          <w:sz w:val="28"/>
          <w:szCs w:val="28"/>
        </w:rPr>
        <w:t>Создание положительного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имидж</w:t>
      </w:r>
      <w:r>
        <w:rPr>
          <w:rFonts w:eastAsia="Franklin Gothic Book"/>
          <w:color w:val="000000"/>
          <w:sz w:val="28"/>
          <w:szCs w:val="28"/>
        </w:rPr>
        <w:t>а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организации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12.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</w:t>
      </w:r>
      <w:r>
        <w:rPr>
          <w:rFonts w:eastAsia="Franklin Gothic Book"/>
          <w:color w:val="000000"/>
          <w:sz w:val="28"/>
          <w:szCs w:val="28"/>
        </w:rPr>
        <w:t>М</w:t>
      </w:r>
      <w:r w:rsidR="009F142D" w:rsidRPr="009F142D">
        <w:rPr>
          <w:rFonts w:eastAsia="Franklin Gothic Book"/>
          <w:color w:val="000000"/>
          <w:sz w:val="28"/>
          <w:szCs w:val="28"/>
        </w:rPr>
        <w:t>еры по разрешению конфликтных ситуаций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13.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Приготовление напитков (чай, кофе, прохладительные напитки)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14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. Ведение журнала разъездов работников, курьеров организации и маршрутов водителей. 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5. Координация работы курьеров и водителей организации 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16.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Составление справки о разъездах работников, курьеров и маршрутах водителей организации 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17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. </w:t>
      </w:r>
      <w:r>
        <w:rPr>
          <w:rFonts w:eastAsia="Franklin Gothic Book"/>
          <w:color w:val="000000"/>
          <w:sz w:val="28"/>
          <w:szCs w:val="28"/>
        </w:rPr>
        <w:t>Применение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средств коммуникации для передачи поручений руководителя и сотрудников организации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18. Применение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современны</w:t>
      </w:r>
      <w:r>
        <w:rPr>
          <w:rFonts w:eastAsia="Franklin Gothic Book"/>
          <w:color w:val="000000"/>
          <w:sz w:val="28"/>
          <w:szCs w:val="28"/>
        </w:rPr>
        <w:t>х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средств сбора, обработки и передачи информации</w:t>
      </w:r>
    </w:p>
    <w:p w:rsidR="009F142D" w:rsidRPr="009F142D" w:rsidRDefault="00BD3A74" w:rsidP="00FB4557">
      <w:pPr>
        <w:rPr>
          <w:rFonts w:eastAsia="Franklin Gothic Book"/>
          <w:color w:val="000000"/>
          <w:sz w:val="28"/>
          <w:szCs w:val="28"/>
        </w:rPr>
      </w:pPr>
      <w:r>
        <w:rPr>
          <w:rFonts w:eastAsia="Franklin Gothic Book"/>
          <w:color w:val="000000"/>
          <w:sz w:val="28"/>
          <w:szCs w:val="28"/>
        </w:rPr>
        <w:t>19. Осуществление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контрол</w:t>
      </w:r>
      <w:r>
        <w:rPr>
          <w:rFonts w:eastAsia="Franklin Gothic Book"/>
          <w:color w:val="000000"/>
          <w:sz w:val="28"/>
          <w:szCs w:val="28"/>
        </w:rPr>
        <w:t>я</w:t>
      </w:r>
      <w:r w:rsidR="009F142D" w:rsidRPr="009F142D">
        <w:rPr>
          <w:rFonts w:eastAsia="Franklin Gothic Book"/>
          <w:color w:val="000000"/>
          <w:sz w:val="28"/>
          <w:szCs w:val="28"/>
        </w:rPr>
        <w:t xml:space="preserve"> исполнения поручений руководителя сотрудниками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BD0121" w:rsidP="00EB63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  <w:r w:rsidR="00865764" w:rsidRPr="00B77202">
        <w:rPr>
          <w:b/>
          <w:sz w:val="28"/>
          <w:szCs w:val="28"/>
        </w:rPr>
        <w:lastRenderedPageBreak/>
        <w:t>Перечень заданий для экзамена (квалификационного) по</w:t>
      </w:r>
    </w:p>
    <w:p w:rsidR="00865764" w:rsidRPr="00B77202" w:rsidRDefault="00865764" w:rsidP="00B7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ПМ.0</w:t>
      </w:r>
      <w:r w:rsidR="00EC5DBD">
        <w:rPr>
          <w:b/>
          <w:sz w:val="28"/>
          <w:szCs w:val="28"/>
        </w:rPr>
        <w:t>3</w:t>
      </w:r>
      <w:r w:rsidRPr="00B77202">
        <w:rPr>
          <w:b/>
          <w:sz w:val="28"/>
          <w:szCs w:val="28"/>
        </w:rPr>
        <w:t xml:space="preserve"> </w:t>
      </w:r>
      <w:r w:rsidR="002768DE">
        <w:rPr>
          <w:b/>
          <w:sz w:val="28"/>
          <w:szCs w:val="28"/>
        </w:rPr>
        <w:t>ОСВОЕНИЕ ПРОФЕССИИ РАБОЧЕГО, ДОЛЖНОСТИ СЛУЖАЩЕГО (ОДНОЙ ИЛИ НЕСКОЛЬКИХ) В СООТВЕТСТВИИ С ПЕРЕЧНЕМ ПРОФЕССИЙ РАБОЧИХ, ДОЛЖНОСТЕЙ СЛУЖАЩИХ, СООТВЕТСТВУЮЩИХ ПРОФЕССИОНАЛЬНОЙ ДЕЯТЕЛЬНОСТИ ВЫПУСКНИКОВ (СЕКРЕТАРЬ-АДМИНИСТРАТОР)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Default="003415B3" w:rsidP="003415B3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Кейс по </w:t>
      </w:r>
      <w:r w:rsidR="00EC5DBD" w:rsidRPr="00EC5DBD">
        <w:rPr>
          <w:rFonts w:eastAsia="Franklin Gothic Book"/>
          <w:b/>
          <w:color w:val="000000"/>
          <w:sz w:val="28"/>
          <w:szCs w:val="28"/>
        </w:rPr>
        <w:t>МДК.03.01 Организационное обеспечение деятельности организации</w:t>
      </w:r>
    </w:p>
    <w:p w:rsidR="003415B3" w:rsidRDefault="003415B3" w:rsidP="003415B3">
      <w:pPr>
        <w:rPr>
          <w:sz w:val="28"/>
          <w:szCs w:val="28"/>
          <w:lang w:eastAsia="en-US"/>
        </w:rPr>
      </w:pP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Участнику необходимо спланировать время работы над модулем 2 (120 мин.)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В организации должно состояться выездное производственное совещание директора.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>Совещание состоится в г.</w:t>
      </w:r>
      <w:proofErr w:type="gramStart"/>
      <w:r w:rsidRPr="002768DE">
        <w:rPr>
          <w:sz w:val="28"/>
          <w:szCs w:val="28"/>
        </w:rPr>
        <w:t xml:space="preserve"> ….</w:t>
      </w:r>
      <w:proofErr w:type="gramEnd"/>
      <w:r w:rsidRPr="002768DE">
        <w:rPr>
          <w:sz w:val="28"/>
          <w:szCs w:val="28"/>
        </w:rPr>
        <w:t xml:space="preserve">.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>Регламент совещания –</w:t>
      </w:r>
      <w:proofErr w:type="gramStart"/>
      <w:r w:rsidRPr="002768DE">
        <w:rPr>
          <w:sz w:val="28"/>
          <w:szCs w:val="28"/>
        </w:rPr>
        <w:t xml:space="preserve"> ….</w:t>
      </w:r>
      <w:proofErr w:type="gramEnd"/>
      <w:r w:rsidRPr="002768DE">
        <w:rPr>
          <w:sz w:val="28"/>
          <w:szCs w:val="28"/>
        </w:rPr>
        <w:t xml:space="preserve"> час, дата -..., время –....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>Участники совещания</w:t>
      </w:r>
      <w:proofErr w:type="gramStart"/>
      <w:r w:rsidRPr="002768DE">
        <w:rPr>
          <w:sz w:val="28"/>
          <w:szCs w:val="28"/>
        </w:rPr>
        <w:t xml:space="preserve"> ….</w:t>
      </w:r>
      <w:proofErr w:type="gramEnd"/>
      <w:r w:rsidRPr="002768DE">
        <w:rPr>
          <w:sz w:val="28"/>
          <w:szCs w:val="28"/>
        </w:rPr>
        <w:t xml:space="preserve">-….человек.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Участнику необходимо подготовить пакет документов к совещанию: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план подготовки совещания;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составить текст приглашения на совещание;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проект протокола;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командировать сотрудника на совещание;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проверить и при необходимости дополнить список «Оборудование и расходные материалы для совещания»;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- оформить макет визитной карточки. </w:t>
      </w:r>
    </w:p>
    <w:p w:rsidR="002768DE" w:rsidRDefault="002768DE" w:rsidP="002768DE">
      <w:pPr>
        <w:ind w:firstLine="709"/>
        <w:rPr>
          <w:sz w:val="28"/>
          <w:szCs w:val="28"/>
        </w:rPr>
      </w:pPr>
      <w:r w:rsidRPr="002768DE">
        <w:rPr>
          <w:sz w:val="28"/>
          <w:szCs w:val="28"/>
        </w:rPr>
        <w:t xml:space="preserve">Итог выполнения работы: Созданная под своим кодовым номером папка с пакетом документов, сохраняется на флэш-носителе, передается экспертам. </w:t>
      </w:r>
    </w:p>
    <w:p w:rsidR="003415B3" w:rsidRPr="00B77202" w:rsidRDefault="002768DE" w:rsidP="002768DE">
      <w:pPr>
        <w:ind w:firstLine="709"/>
        <w:rPr>
          <w:bCs/>
          <w:sz w:val="28"/>
          <w:szCs w:val="28"/>
          <w:lang w:eastAsia="en-US"/>
        </w:rPr>
      </w:pPr>
      <w:r w:rsidRPr="002768DE">
        <w:rPr>
          <w:sz w:val="28"/>
          <w:szCs w:val="28"/>
        </w:rPr>
        <w:t>Участнику предоставляется: Повестка дня совещания, унифицированная форма приказа о направлении работника в командировку (форма № Т-9, утв. постановлением Госкомстата РФ от 05.01.2004 № 1), список «Оборудование и расходные материалы для совещания», структура организации, карточка организации</w:t>
      </w:r>
    </w:p>
    <w:sectPr w:rsidR="003415B3" w:rsidRPr="00B77202" w:rsidSect="009D6813"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199" w:rsidRDefault="00FF3199" w:rsidP="007515BC">
      <w:r>
        <w:separator/>
      </w:r>
    </w:p>
  </w:endnote>
  <w:endnote w:type="continuationSeparator" w:id="0">
    <w:p w:rsidR="00FF3199" w:rsidRDefault="00FF3199" w:rsidP="0075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557" w:rsidRDefault="00FB4557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B4557" w:rsidRDefault="00FB455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557" w:rsidRDefault="00FB4557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70170">
      <w:rPr>
        <w:rStyle w:val="ac"/>
        <w:noProof/>
      </w:rPr>
      <w:t>11</w:t>
    </w:r>
    <w:r>
      <w:rPr>
        <w:rStyle w:val="ac"/>
      </w:rPr>
      <w:fldChar w:fldCharType="end"/>
    </w:r>
  </w:p>
  <w:p w:rsidR="00FB4557" w:rsidRDefault="00FB45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199" w:rsidRDefault="00FF3199" w:rsidP="007515BC">
      <w:r>
        <w:separator/>
      </w:r>
    </w:p>
  </w:footnote>
  <w:footnote w:type="continuationSeparator" w:id="0">
    <w:p w:rsidR="00FF3199" w:rsidRDefault="00FF3199" w:rsidP="0075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2251"/>
    <w:multiLevelType w:val="multilevel"/>
    <w:tmpl w:val="7286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F331B"/>
    <w:multiLevelType w:val="multilevel"/>
    <w:tmpl w:val="8ED2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40B2A"/>
    <w:multiLevelType w:val="multilevel"/>
    <w:tmpl w:val="1C6C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B1FC8"/>
    <w:multiLevelType w:val="multilevel"/>
    <w:tmpl w:val="CC76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566E40"/>
    <w:multiLevelType w:val="multilevel"/>
    <w:tmpl w:val="93A2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5A1B9E"/>
    <w:multiLevelType w:val="multilevel"/>
    <w:tmpl w:val="44F0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841D2"/>
    <w:multiLevelType w:val="multilevel"/>
    <w:tmpl w:val="B3E6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8B1B47"/>
    <w:multiLevelType w:val="multilevel"/>
    <w:tmpl w:val="45B4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830091"/>
    <w:multiLevelType w:val="multilevel"/>
    <w:tmpl w:val="F16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6A596B"/>
    <w:multiLevelType w:val="multilevel"/>
    <w:tmpl w:val="510E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274822"/>
    <w:multiLevelType w:val="multilevel"/>
    <w:tmpl w:val="14EC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4EAD0949"/>
    <w:multiLevelType w:val="multilevel"/>
    <w:tmpl w:val="CFDA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24542D"/>
    <w:multiLevelType w:val="multilevel"/>
    <w:tmpl w:val="1156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C55CB"/>
    <w:multiLevelType w:val="multilevel"/>
    <w:tmpl w:val="1206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296AA3"/>
    <w:multiLevelType w:val="multilevel"/>
    <w:tmpl w:val="9C32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F140EA"/>
    <w:multiLevelType w:val="multilevel"/>
    <w:tmpl w:val="2460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C7860"/>
    <w:multiLevelType w:val="multilevel"/>
    <w:tmpl w:val="9FE8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141856"/>
    <w:multiLevelType w:val="multilevel"/>
    <w:tmpl w:val="B8D8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1F62DD"/>
    <w:multiLevelType w:val="multilevel"/>
    <w:tmpl w:val="E416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2251D3"/>
    <w:multiLevelType w:val="multilevel"/>
    <w:tmpl w:val="BC6A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0E6CE0"/>
    <w:multiLevelType w:val="multilevel"/>
    <w:tmpl w:val="1EDC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F9187B"/>
    <w:multiLevelType w:val="multilevel"/>
    <w:tmpl w:val="9B54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81188D"/>
    <w:multiLevelType w:val="multilevel"/>
    <w:tmpl w:val="223CA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22"/>
  </w:num>
  <w:num w:numId="6">
    <w:abstractNumId w:val="4"/>
  </w:num>
  <w:num w:numId="7">
    <w:abstractNumId w:val="20"/>
  </w:num>
  <w:num w:numId="8">
    <w:abstractNumId w:val="21"/>
  </w:num>
  <w:num w:numId="9">
    <w:abstractNumId w:val="15"/>
  </w:num>
  <w:num w:numId="10">
    <w:abstractNumId w:val="8"/>
  </w:num>
  <w:num w:numId="11">
    <w:abstractNumId w:val="13"/>
  </w:num>
  <w:num w:numId="12">
    <w:abstractNumId w:val="10"/>
  </w:num>
  <w:num w:numId="13">
    <w:abstractNumId w:val="14"/>
  </w:num>
  <w:num w:numId="14">
    <w:abstractNumId w:val="5"/>
  </w:num>
  <w:num w:numId="15">
    <w:abstractNumId w:val="1"/>
  </w:num>
  <w:num w:numId="16">
    <w:abstractNumId w:val="6"/>
  </w:num>
  <w:num w:numId="17">
    <w:abstractNumId w:val="23"/>
  </w:num>
  <w:num w:numId="18">
    <w:abstractNumId w:val="0"/>
  </w:num>
  <w:num w:numId="19">
    <w:abstractNumId w:val="17"/>
  </w:num>
  <w:num w:numId="20">
    <w:abstractNumId w:val="2"/>
  </w:num>
  <w:num w:numId="21">
    <w:abstractNumId w:val="18"/>
  </w:num>
  <w:num w:numId="22">
    <w:abstractNumId w:val="16"/>
  </w:num>
  <w:num w:numId="23">
    <w:abstractNumId w:val="9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7B"/>
    <w:rsid w:val="00047782"/>
    <w:rsid w:val="00095A29"/>
    <w:rsid w:val="00097DCC"/>
    <w:rsid w:val="000A1AA4"/>
    <w:rsid w:val="000A2300"/>
    <w:rsid w:val="000B26AA"/>
    <w:rsid w:val="00107369"/>
    <w:rsid w:val="001175D0"/>
    <w:rsid w:val="00144DAF"/>
    <w:rsid w:val="001467D1"/>
    <w:rsid w:val="0015082E"/>
    <w:rsid w:val="00247C7F"/>
    <w:rsid w:val="002539F5"/>
    <w:rsid w:val="002768DE"/>
    <w:rsid w:val="002B5605"/>
    <w:rsid w:val="002E73D8"/>
    <w:rsid w:val="002F214F"/>
    <w:rsid w:val="00325B6A"/>
    <w:rsid w:val="003415B3"/>
    <w:rsid w:val="0034471A"/>
    <w:rsid w:val="00345CEF"/>
    <w:rsid w:val="003508C5"/>
    <w:rsid w:val="00352A19"/>
    <w:rsid w:val="003557B2"/>
    <w:rsid w:val="0039192B"/>
    <w:rsid w:val="00413479"/>
    <w:rsid w:val="00415D7B"/>
    <w:rsid w:val="0043706E"/>
    <w:rsid w:val="004C052C"/>
    <w:rsid w:val="004C0D94"/>
    <w:rsid w:val="004E4DD2"/>
    <w:rsid w:val="004E583C"/>
    <w:rsid w:val="00513B55"/>
    <w:rsid w:val="0054594C"/>
    <w:rsid w:val="005643E5"/>
    <w:rsid w:val="005905FD"/>
    <w:rsid w:val="005930A7"/>
    <w:rsid w:val="00594E14"/>
    <w:rsid w:val="005A4CC5"/>
    <w:rsid w:val="005C273F"/>
    <w:rsid w:val="005C29C4"/>
    <w:rsid w:val="005D41D5"/>
    <w:rsid w:val="006576D8"/>
    <w:rsid w:val="00674E39"/>
    <w:rsid w:val="006831E0"/>
    <w:rsid w:val="00697D6B"/>
    <w:rsid w:val="006D702D"/>
    <w:rsid w:val="007313B7"/>
    <w:rsid w:val="007515BC"/>
    <w:rsid w:val="00757148"/>
    <w:rsid w:val="00770C76"/>
    <w:rsid w:val="007722C4"/>
    <w:rsid w:val="007D477D"/>
    <w:rsid w:val="00804EF0"/>
    <w:rsid w:val="0083259F"/>
    <w:rsid w:val="00852C2F"/>
    <w:rsid w:val="00865764"/>
    <w:rsid w:val="00871D37"/>
    <w:rsid w:val="00885F64"/>
    <w:rsid w:val="008A7E01"/>
    <w:rsid w:val="008C35FC"/>
    <w:rsid w:val="008E497E"/>
    <w:rsid w:val="00915995"/>
    <w:rsid w:val="009D6813"/>
    <w:rsid w:val="009F142D"/>
    <w:rsid w:val="009F4EB3"/>
    <w:rsid w:val="00A1591F"/>
    <w:rsid w:val="00A462F5"/>
    <w:rsid w:val="00A77A7B"/>
    <w:rsid w:val="00AA1B3D"/>
    <w:rsid w:val="00AE14FB"/>
    <w:rsid w:val="00AE2AFC"/>
    <w:rsid w:val="00AE2EAF"/>
    <w:rsid w:val="00B116CE"/>
    <w:rsid w:val="00B172F8"/>
    <w:rsid w:val="00B2369D"/>
    <w:rsid w:val="00B77202"/>
    <w:rsid w:val="00BA4AF8"/>
    <w:rsid w:val="00BD0121"/>
    <w:rsid w:val="00BD2EF7"/>
    <w:rsid w:val="00BD3A74"/>
    <w:rsid w:val="00BE097A"/>
    <w:rsid w:val="00C015BA"/>
    <w:rsid w:val="00C12C25"/>
    <w:rsid w:val="00C150A5"/>
    <w:rsid w:val="00C26F94"/>
    <w:rsid w:val="00C816B2"/>
    <w:rsid w:val="00CF538F"/>
    <w:rsid w:val="00D012EC"/>
    <w:rsid w:val="00D635C6"/>
    <w:rsid w:val="00D66411"/>
    <w:rsid w:val="00D9073B"/>
    <w:rsid w:val="00DE3765"/>
    <w:rsid w:val="00E25142"/>
    <w:rsid w:val="00E70170"/>
    <w:rsid w:val="00E73FC5"/>
    <w:rsid w:val="00EA1669"/>
    <w:rsid w:val="00EB46D2"/>
    <w:rsid w:val="00EB58F5"/>
    <w:rsid w:val="00EB63F0"/>
    <w:rsid w:val="00EC5DBD"/>
    <w:rsid w:val="00EE418B"/>
    <w:rsid w:val="00EF66DD"/>
    <w:rsid w:val="00F01A70"/>
    <w:rsid w:val="00F55FE4"/>
    <w:rsid w:val="00F6445A"/>
    <w:rsid w:val="00F72DE7"/>
    <w:rsid w:val="00F871AA"/>
    <w:rsid w:val="00F966BC"/>
    <w:rsid w:val="00FB4557"/>
    <w:rsid w:val="00FE1C62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74F7D0-623B-4734-96A7-63F35F1A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63F0"/>
    <w:pPr>
      <w:ind w:left="2124"/>
      <w:jc w:val="both"/>
      <w:outlineLvl w:val="0"/>
    </w:pPr>
    <w:rPr>
      <w:rFonts w:ascii="Calibri" w:hAnsi="Calibri"/>
      <w:b/>
    </w:rPr>
  </w:style>
  <w:style w:type="paragraph" w:styleId="4">
    <w:name w:val="heading 4"/>
    <w:basedOn w:val="a"/>
    <w:next w:val="a"/>
    <w:link w:val="40"/>
    <w:uiPriority w:val="99"/>
    <w:qFormat/>
    <w:rsid w:val="00EB63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B45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FB45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3F0"/>
    <w:rPr>
      <w:rFonts w:ascii="Calibri" w:hAnsi="Calibri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EB63F0"/>
    <w:rPr>
      <w:rFonts w:ascii="Calibri" w:hAnsi="Calibri"/>
      <w:b/>
      <w:sz w:val="28"/>
      <w:lang w:eastAsia="ru-RU"/>
    </w:rPr>
  </w:style>
  <w:style w:type="paragraph" w:styleId="a3">
    <w:name w:val="footnote text"/>
    <w:basedOn w:val="a"/>
    <w:link w:val="a4"/>
    <w:uiPriority w:val="99"/>
    <w:rsid w:val="007515BC"/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515BC"/>
    <w:rPr>
      <w:rFonts w:ascii="Calibri" w:hAnsi="Calibri"/>
      <w:sz w:val="20"/>
    </w:rPr>
  </w:style>
  <w:style w:type="character" w:styleId="a5">
    <w:name w:val="footnote reference"/>
    <w:uiPriority w:val="99"/>
    <w:rsid w:val="007515BC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44D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144DAF"/>
    <w:rPr>
      <w:rFonts w:ascii="Times New Roman" w:hAnsi="Times New Roman"/>
      <w:sz w:val="24"/>
    </w:rPr>
  </w:style>
  <w:style w:type="paragraph" w:customStyle="1" w:styleId="a8">
    <w:name w:val="Прижатый влево"/>
    <w:basedOn w:val="a"/>
    <w:next w:val="a"/>
    <w:uiPriority w:val="99"/>
    <w:rsid w:val="00144D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rsid w:val="00915995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3508C5"/>
    <w:pPr>
      <w:ind w:left="720"/>
      <w:contextualSpacing/>
    </w:pPr>
    <w:rPr>
      <w:rFonts w:eastAsia="Calibri"/>
      <w:szCs w:val="20"/>
    </w:rPr>
  </w:style>
  <w:style w:type="character" w:customStyle="1" w:styleId="ab">
    <w:name w:val="Абзац списка Знак"/>
    <w:link w:val="aa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EB6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c">
    <w:name w:val="page number"/>
    <w:uiPriority w:val="99"/>
    <w:rsid w:val="00EB63F0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B63F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EB63F0"/>
    <w:rPr>
      <w:rFonts w:ascii="Times New Roman" w:hAnsi="Times New Roman"/>
      <w:sz w:val="20"/>
      <w:lang w:eastAsia="ru-RU"/>
    </w:rPr>
  </w:style>
  <w:style w:type="character" w:styleId="af">
    <w:name w:val="endnote reference"/>
    <w:uiPriority w:val="99"/>
    <w:semiHidden/>
    <w:rsid w:val="00EB63F0"/>
    <w:rPr>
      <w:rFonts w:cs="Times New Roman"/>
      <w:vertAlign w:val="superscript"/>
    </w:rPr>
  </w:style>
  <w:style w:type="paragraph" w:styleId="af0">
    <w:name w:val="List"/>
    <w:basedOn w:val="a"/>
    <w:uiPriority w:val="99"/>
    <w:rsid w:val="00EB63F0"/>
    <w:pPr>
      <w:ind w:left="283" w:hanging="283"/>
    </w:pPr>
    <w:rPr>
      <w:rFonts w:eastAsia="Calibri"/>
    </w:rPr>
  </w:style>
  <w:style w:type="paragraph" w:styleId="20">
    <w:name w:val="Body Text 2"/>
    <w:basedOn w:val="a"/>
    <w:link w:val="21"/>
    <w:uiPriority w:val="99"/>
    <w:rsid w:val="00EB63F0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styleId="af1">
    <w:name w:val="Plain Text"/>
    <w:basedOn w:val="a"/>
    <w:link w:val="af2"/>
    <w:uiPriority w:val="99"/>
    <w:rsid w:val="00EB63F0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B63F0"/>
    <w:rPr>
      <w:rFonts w:ascii="Courier New" w:hAnsi="Courier New"/>
      <w:sz w:val="20"/>
      <w:lang w:eastAsia="ru-RU"/>
    </w:rPr>
  </w:style>
  <w:style w:type="character" w:styleId="af3">
    <w:name w:val="FollowedHyperlink"/>
    <w:uiPriority w:val="99"/>
    <w:rsid w:val="00EB63F0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22">
    <w:name w:val="Знак Знак2"/>
    <w:uiPriority w:val="99"/>
    <w:locked/>
    <w:rsid w:val="00EB63F0"/>
    <w:rPr>
      <w:lang w:val="ru-RU" w:eastAsia="ru-RU"/>
    </w:rPr>
  </w:style>
  <w:style w:type="character" w:customStyle="1" w:styleId="12">
    <w:name w:val="Знак Знак1"/>
    <w:uiPriority w:val="99"/>
    <w:locked/>
    <w:rsid w:val="00EB63F0"/>
    <w:rPr>
      <w:sz w:val="24"/>
      <w:lang w:val="ru-RU" w:eastAsia="ru-RU"/>
    </w:rPr>
  </w:style>
  <w:style w:type="character" w:customStyle="1" w:styleId="af4">
    <w:name w:val="Знак Знак"/>
    <w:uiPriority w:val="99"/>
    <w:locked/>
    <w:rsid w:val="00EB63F0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c2c6">
    <w:name w:val="c2 c6"/>
    <w:uiPriority w:val="99"/>
    <w:rsid w:val="00EB63F0"/>
    <w:rPr>
      <w:rFonts w:ascii="Times New Roman" w:hAnsi="Times New Roman"/>
    </w:rPr>
  </w:style>
  <w:style w:type="paragraph" w:customStyle="1" w:styleId="13">
    <w:name w:val="Без интервала1"/>
    <w:uiPriority w:val="99"/>
    <w:rsid w:val="00EB63F0"/>
    <w:rPr>
      <w:rFonts w:cs="Calibri"/>
      <w:sz w:val="22"/>
      <w:szCs w:val="22"/>
    </w:rPr>
  </w:style>
  <w:style w:type="table" w:styleId="af5">
    <w:name w:val="Table Grid"/>
    <w:basedOn w:val="a1"/>
    <w:uiPriority w:val="59"/>
    <w:rsid w:val="00EB63F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азовый"/>
    <w:uiPriority w:val="99"/>
    <w:rsid w:val="00EB63F0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rsid w:val="00EB63F0"/>
    <w:pPr>
      <w:numPr>
        <w:numId w:val="1"/>
      </w:numPr>
      <w:tabs>
        <w:tab w:val="num" w:pos="643"/>
      </w:tabs>
      <w:ind w:left="643"/>
    </w:pPr>
  </w:style>
  <w:style w:type="paragraph" w:customStyle="1" w:styleId="Default">
    <w:name w:val="Default"/>
    <w:uiPriority w:val="99"/>
    <w:rsid w:val="00EB63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Normal (Web)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styleId="af8">
    <w:name w:val="Emphasis"/>
    <w:uiPriority w:val="99"/>
    <w:qFormat/>
    <w:rsid w:val="00EB63F0"/>
    <w:rPr>
      <w:rFonts w:cs="Times New Roman"/>
      <w:i/>
    </w:rPr>
  </w:style>
  <w:style w:type="character" w:styleId="af9">
    <w:name w:val="Strong"/>
    <w:uiPriority w:val="99"/>
    <w:qFormat/>
    <w:rsid w:val="00EB63F0"/>
    <w:rPr>
      <w:rFonts w:cs="Times New Roman"/>
      <w:b/>
    </w:rPr>
  </w:style>
  <w:style w:type="character" w:customStyle="1" w:styleId="apple-converted-space">
    <w:name w:val="apple-converted-space"/>
    <w:uiPriority w:val="99"/>
    <w:rsid w:val="00EB63F0"/>
  </w:style>
  <w:style w:type="character" w:customStyle="1" w:styleId="apple-style-span">
    <w:name w:val="apple-style-span"/>
    <w:uiPriority w:val="99"/>
    <w:rsid w:val="00EB63F0"/>
  </w:style>
  <w:style w:type="paragraph" w:customStyle="1" w:styleId="Style4">
    <w:name w:val="Style4"/>
    <w:basedOn w:val="a"/>
    <w:uiPriority w:val="99"/>
    <w:rsid w:val="00EB63F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fa">
    <w:name w:val="Balloon Text"/>
    <w:basedOn w:val="a"/>
    <w:link w:val="afb"/>
    <w:uiPriority w:val="99"/>
    <w:rsid w:val="00EB63F0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uiPriority w:val="99"/>
    <w:locked/>
    <w:rsid w:val="00EB63F0"/>
    <w:rPr>
      <w:rFonts w:ascii="Segoe UI" w:hAnsi="Segoe UI"/>
      <w:sz w:val="18"/>
      <w:lang w:eastAsia="ru-RU"/>
    </w:rPr>
  </w:style>
  <w:style w:type="paragraph" w:styleId="afc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EB63F0"/>
    <w:pPr>
      <w:tabs>
        <w:tab w:val="left" w:pos="3345"/>
      </w:tabs>
      <w:ind w:left="1440"/>
    </w:pPr>
    <w:rPr>
      <w:szCs w:val="20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c"/>
    <w:uiPriority w:val="99"/>
    <w:locked/>
    <w:rsid w:val="00EB63F0"/>
    <w:rPr>
      <w:rFonts w:ascii="Times New Roman" w:hAnsi="Times New Roman"/>
      <w:sz w:val="24"/>
      <w:lang w:eastAsia="ru-RU"/>
    </w:rPr>
  </w:style>
  <w:style w:type="character" w:customStyle="1" w:styleId="afd">
    <w:name w:val="Основной текст с отступом Знак"/>
    <w:uiPriority w:val="99"/>
    <w:rsid w:val="00EB63F0"/>
    <w:rPr>
      <w:rFonts w:ascii="Times New Roman" w:hAnsi="Times New Roman"/>
      <w:sz w:val="24"/>
      <w:lang w:eastAsia="ru-RU"/>
    </w:rPr>
  </w:style>
  <w:style w:type="table" w:customStyle="1" w:styleId="15">
    <w:name w:val="Сетка таблицы1"/>
    <w:uiPriority w:val="99"/>
    <w:locked/>
    <w:rsid w:val="00EB6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rsid w:val="00C015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locked/>
    <w:rsid w:val="00C015BA"/>
    <w:rPr>
      <w:rFonts w:ascii="Times New Roman" w:hAnsi="Times New Roman"/>
      <w:sz w:val="24"/>
    </w:rPr>
  </w:style>
  <w:style w:type="paragraph" w:customStyle="1" w:styleId="s12">
    <w:name w:val="s_12"/>
    <w:basedOn w:val="a"/>
    <w:uiPriority w:val="99"/>
    <w:rsid w:val="00AE2EAF"/>
    <w:pPr>
      <w:ind w:firstLine="720"/>
    </w:pPr>
  </w:style>
  <w:style w:type="paragraph" w:styleId="aff0">
    <w:name w:val="Body Text"/>
    <w:basedOn w:val="a"/>
    <w:link w:val="aff1"/>
    <w:uiPriority w:val="99"/>
    <w:semiHidden/>
    <w:rsid w:val="00AE2EAF"/>
    <w:pPr>
      <w:spacing w:after="120"/>
    </w:pPr>
  </w:style>
  <w:style w:type="character" w:customStyle="1" w:styleId="aff1">
    <w:name w:val="Основной текст Знак"/>
    <w:link w:val="aff0"/>
    <w:uiPriority w:val="99"/>
    <w:locked/>
    <w:rsid w:val="00AE2EAF"/>
    <w:rPr>
      <w:rFonts w:ascii="Times New Roman" w:hAnsi="Times New Roman"/>
      <w:sz w:val="24"/>
    </w:rPr>
  </w:style>
  <w:style w:type="character" w:customStyle="1" w:styleId="aff2">
    <w:name w:val="Основной текст + Полужирный"/>
    <w:aliases w:val="Интервал 0 pt"/>
    <w:uiPriority w:val="99"/>
    <w:rsid w:val="00AE2EAF"/>
    <w:rPr>
      <w:rFonts w:ascii="Times New Roman" w:hAnsi="Times New Roman"/>
      <w:b/>
      <w:sz w:val="22"/>
      <w:u w:val="none"/>
      <w:effect w:val="none"/>
    </w:rPr>
  </w:style>
  <w:style w:type="table" w:customStyle="1" w:styleId="23">
    <w:name w:val="Сетка таблицы2"/>
    <w:basedOn w:val="a1"/>
    <w:next w:val="af5"/>
    <w:uiPriority w:val="39"/>
    <w:rsid w:val="002B560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semiHidden/>
    <w:rsid w:val="00FB455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FB455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569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79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0451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81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496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79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06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4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475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38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226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71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5814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5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66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12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26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4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798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9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38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7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887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06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36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17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010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28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4925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545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8274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3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2196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554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9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137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672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785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029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3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72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2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813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0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30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68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1394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75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11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учитель</cp:lastModifiedBy>
  <cp:revision>9</cp:revision>
  <dcterms:created xsi:type="dcterms:W3CDTF">2023-07-25T15:25:00Z</dcterms:created>
  <dcterms:modified xsi:type="dcterms:W3CDTF">2023-09-02T10:19:00Z</dcterms:modified>
</cp:coreProperties>
</file>