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F104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 xml:space="preserve">бюджетное профессиональное образовательное учреждение </w:t>
      </w:r>
    </w:p>
    <w:p w14:paraId="6A0153F4" w14:textId="77777777" w:rsidR="00D536BA" w:rsidRPr="00D536BA" w:rsidRDefault="00D536BA" w:rsidP="00D536BA">
      <w:pPr>
        <w:spacing w:after="0" w:line="240" w:lineRule="auto"/>
        <w:jc w:val="center"/>
        <w:rPr>
          <w:rFonts w:ascii="Times New Roman" w:eastAsia="Times New Roman" w:hAnsi="Times New Roman" w:cs="Times New Roman"/>
          <w:caps/>
          <w:sz w:val="28"/>
          <w:szCs w:val="28"/>
          <w:lang w:eastAsia="ru-RU"/>
        </w:rPr>
      </w:pPr>
      <w:r w:rsidRPr="00D536BA">
        <w:rPr>
          <w:rFonts w:ascii="Times New Roman" w:eastAsia="Times New Roman" w:hAnsi="Times New Roman" w:cs="Times New Roman"/>
          <w:sz w:val="28"/>
          <w:szCs w:val="28"/>
          <w:lang w:eastAsia="ru-RU"/>
        </w:rPr>
        <w:t>Вологодской области «Вологодский колледж технологии и дизайна»</w:t>
      </w:r>
    </w:p>
    <w:p w14:paraId="4FFEACC1" w14:textId="77777777" w:rsidR="00D536BA" w:rsidRPr="00D536BA" w:rsidRDefault="00D536BA" w:rsidP="00D536BA">
      <w:pPr>
        <w:spacing w:after="0" w:line="240" w:lineRule="auto"/>
        <w:jc w:val="center"/>
        <w:rPr>
          <w:rFonts w:ascii="Times New Roman" w:eastAsia="Times New Roman" w:hAnsi="Times New Roman" w:cs="Times New Roman"/>
          <w:b/>
          <w:caps/>
          <w:sz w:val="28"/>
          <w:szCs w:val="28"/>
          <w:lang w:eastAsia="ru-RU"/>
        </w:rPr>
      </w:pPr>
      <w:r w:rsidRPr="00D536BA">
        <w:rPr>
          <w:rFonts w:ascii="Times New Roman" w:eastAsia="Times New Roman" w:hAnsi="Times New Roman" w:cs="Times New Roman"/>
          <w:b/>
          <w:caps/>
          <w:sz w:val="28"/>
          <w:szCs w:val="28"/>
          <w:lang w:eastAsia="ru-RU"/>
        </w:rPr>
        <w:t xml:space="preserve"> </w:t>
      </w:r>
    </w:p>
    <w:p w14:paraId="78363E47" w14:textId="77777777" w:rsidR="00D536BA" w:rsidRPr="00D536BA" w:rsidRDefault="00D536BA" w:rsidP="00D536BA">
      <w:pPr>
        <w:tabs>
          <w:tab w:val="center" w:pos="4677"/>
          <w:tab w:val="right" w:pos="9355"/>
        </w:tabs>
        <w:spacing w:after="0" w:line="240" w:lineRule="auto"/>
        <w:jc w:val="center"/>
        <w:rPr>
          <w:rFonts w:ascii="Times New Roman" w:eastAsia="Times New Roman" w:hAnsi="Times New Roman" w:cs="Times New Roman"/>
          <w:b/>
          <w:sz w:val="28"/>
          <w:szCs w:val="28"/>
          <w:lang w:val="x-none" w:eastAsia="x-none"/>
        </w:rPr>
      </w:pPr>
    </w:p>
    <w:p w14:paraId="540025A6" w14:textId="77777777" w:rsidR="00D536BA" w:rsidRPr="00D536BA" w:rsidRDefault="00D536BA" w:rsidP="00D536BA">
      <w:pPr>
        <w:tabs>
          <w:tab w:val="center" w:pos="4677"/>
          <w:tab w:val="right" w:pos="9355"/>
        </w:tabs>
        <w:spacing w:after="0" w:line="240" w:lineRule="auto"/>
        <w:jc w:val="center"/>
        <w:rPr>
          <w:rFonts w:ascii="Times New Roman" w:eastAsia="Times New Roman" w:hAnsi="Times New Roman" w:cs="Times New Roman"/>
          <w:b/>
          <w:sz w:val="28"/>
          <w:szCs w:val="28"/>
          <w:lang w:val="x-none" w:eastAsia="x-none"/>
        </w:rPr>
      </w:pPr>
    </w:p>
    <w:p w14:paraId="24B134E3" w14:textId="77777777" w:rsidR="00D536BA" w:rsidRPr="00D536BA" w:rsidRDefault="00D536BA" w:rsidP="00D536BA">
      <w:pPr>
        <w:tabs>
          <w:tab w:val="center" w:pos="4677"/>
          <w:tab w:val="right" w:pos="9355"/>
        </w:tabs>
        <w:spacing w:after="0" w:line="240" w:lineRule="auto"/>
        <w:ind w:left="5812"/>
        <w:jc w:val="right"/>
        <w:rPr>
          <w:rFonts w:ascii="Times New Roman" w:eastAsia="Times New Roman" w:hAnsi="Times New Roman" w:cs="Times New Roman"/>
          <w:sz w:val="28"/>
          <w:szCs w:val="28"/>
          <w:lang w:eastAsia="x-none"/>
        </w:rPr>
      </w:pPr>
      <w:r w:rsidRPr="00D536BA">
        <w:rPr>
          <w:rFonts w:ascii="Times New Roman" w:eastAsia="Times New Roman" w:hAnsi="Times New Roman" w:cs="Times New Roman"/>
          <w:sz w:val="28"/>
          <w:szCs w:val="28"/>
          <w:lang w:eastAsia="x-none"/>
        </w:rPr>
        <w:t>УТВЕРЖДЕНО</w:t>
      </w:r>
    </w:p>
    <w:p w14:paraId="3D46AB4D" w14:textId="77777777" w:rsidR="00D536BA" w:rsidRPr="00D536BA" w:rsidRDefault="00D536BA" w:rsidP="00D536BA">
      <w:pPr>
        <w:tabs>
          <w:tab w:val="center" w:pos="4677"/>
          <w:tab w:val="right" w:pos="9355"/>
        </w:tabs>
        <w:spacing w:after="0" w:line="240" w:lineRule="auto"/>
        <w:ind w:left="5812"/>
        <w:jc w:val="right"/>
        <w:rPr>
          <w:rFonts w:ascii="Times New Roman" w:eastAsia="Times New Roman" w:hAnsi="Times New Roman" w:cs="Times New Roman"/>
          <w:sz w:val="28"/>
          <w:szCs w:val="28"/>
          <w:lang w:eastAsia="x-none"/>
        </w:rPr>
      </w:pPr>
      <w:r w:rsidRPr="00D536BA">
        <w:rPr>
          <w:rFonts w:ascii="Times New Roman" w:eastAsia="Times New Roman" w:hAnsi="Times New Roman" w:cs="Times New Roman"/>
          <w:sz w:val="28"/>
          <w:szCs w:val="28"/>
          <w:lang w:eastAsia="x-none"/>
        </w:rPr>
        <w:t xml:space="preserve">приказом директора </w:t>
      </w:r>
    </w:p>
    <w:p w14:paraId="5B2683B6" w14:textId="77777777" w:rsidR="00D536BA" w:rsidRPr="00D536BA" w:rsidRDefault="00D536BA" w:rsidP="00D536BA">
      <w:pPr>
        <w:tabs>
          <w:tab w:val="center" w:pos="4677"/>
          <w:tab w:val="right" w:pos="9355"/>
        </w:tabs>
        <w:spacing w:after="0" w:line="240" w:lineRule="auto"/>
        <w:ind w:left="5812"/>
        <w:jc w:val="right"/>
        <w:rPr>
          <w:rFonts w:ascii="Times New Roman" w:eastAsia="Times New Roman" w:hAnsi="Times New Roman" w:cs="Times New Roman"/>
          <w:sz w:val="28"/>
          <w:szCs w:val="28"/>
          <w:lang w:eastAsia="x-none"/>
        </w:rPr>
      </w:pPr>
      <w:r w:rsidRPr="00D536BA">
        <w:rPr>
          <w:rFonts w:ascii="Times New Roman" w:eastAsia="Times New Roman" w:hAnsi="Times New Roman" w:cs="Times New Roman"/>
          <w:sz w:val="28"/>
          <w:szCs w:val="28"/>
          <w:lang w:eastAsia="x-none"/>
        </w:rPr>
        <w:t xml:space="preserve">БПОУ ВО «Вологодский </w:t>
      </w:r>
    </w:p>
    <w:p w14:paraId="2A21C8E0" w14:textId="17F4A2B8" w:rsidR="00D536BA" w:rsidRPr="00D536BA" w:rsidRDefault="00D536BA" w:rsidP="002443BD">
      <w:pPr>
        <w:tabs>
          <w:tab w:val="center" w:pos="4677"/>
          <w:tab w:val="left" w:pos="8205"/>
          <w:tab w:val="right" w:pos="9355"/>
        </w:tabs>
        <w:spacing w:after="0" w:line="240" w:lineRule="auto"/>
        <w:jc w:val="right"/>
        <w:rPr>
          <w:rFonts w:ascii="Times New Roman" w:eastAsia="Times New Roman" w:hAnsi="Times New Roman" w:cs="Times New Roman"/>
          <w:sz w:val="28"/>
          <w:szCs w:val="28"/>
          <w:lang w:eastAsia="x-none"/>
        </w:rPr>
      </w:pPr>
      <w:r w:rsidRPr="00D536BA">
        <w:rPr>
          <w:rFonts w:ascii="Times New Roman" w:eastAsia="Times New Roman" w:hAnsi="Times New Roman" w:cs="Times New Roman"/>
          <w:sz w:val="28"/>
          <w:szCs w:val="28"/>
          <w:lang w:eastAsia="x-none"/>
        </w:rPr>
        <w:t xml:space="preserve">                                </w:t>
      </w:r>
      <w:r w:rsidR="002443BD">
        <w:rPr>
          <w:rFonts w:ascii="Times New Roman" w:eastAsia="Times New Roman" w:hAnsi="Times New Roman" w:cs="Times New Roman"/>
          <w:sz w:val="28"/>
          <w:szCs w:val="28"/>
          <w:lang w:eastAsia="x-none"/>
        </w:rPr>
        <w:t xml:space="preserve">                                           </w:t>
      </w:r>
      <w:r w:rsidRPr="00D536BA">
        <w:rPr>
          <w:rFonts w:ascii="Times New Roman" w:eastAsia="Times New Roman" w:hAnsi="Times New Roman" w:cs="Times New Roman"/>
          <w:sz w:val="28"/>
          <w:szCs w:val="28"/>
          <w:lang w:eastAsia="x-none"/>
        </w:rPr>
        <w:t xml:space="preserve">     колледж технологии и дизайна</w:t>
      </w:r>
      <w:r w:rsidRPr="00D536BA">
        <w:rPr>
          <w:rFonts w:ascii="Times New Roman" w:eastAsia="Calibri" w:hAnsi="Times New Roman" w:cs="Times New Roman"/>
          <w:sz w:val="28"/>
          <w:szCs w:val="28"/>
          <w:lang w:eastAsia="ru-RU"/>
        </w:rPr>
        <w:t xml:space="preserve">                                         </w:t>
      </w:r>
      <w:r w:rsidR="002443BD">
        <w:rPr>
          <w:rFonts w:ascii="Times New Roman" w:eastAsia="Calibri" w:hAnsi="Times New Roman" w:cs="Times New Roman"/>
          <w:sz w:val="28"/>
          <w:szCs w:val="28"/>
        </w:rPr>
        <w:t xml:space="preserve">                      от 31.08.2022  № 580</w:t>
      </w:r>
    </w:p>
    <w:p w14:paraId="6D240C2B" w14:textId="77777777" w:rsidR="00D536BA" w:rsidRPr="00D536BA" w:rsidRDefault="00D536BA" w:rsidP="00D536BA">
      <w:pPr>
        <w:spacing w:after="0" w:line="240" w:lineRule="auto"/>
        <w:ind w:firstLine="709"/>
        <w:jc w:val="right"/>
        <w:rPr>
          <w:rFonts w:ascii="Times New Roman" w:eastAsia="Times New Roman" w:hAnsi="Times New Roman" w:cs="Times New Roman"/>
          <w:b/>
          <w:i/>
          <w:sz w:val="24"/>
          <w:szCs w:val="24"/>
          <w:vertAlign w:val="superscript"/>
          <w:lang w:eastAsia="ru-RU"/>
        </w:rPr>
      </w:pPr>
    </w:p>
    <w:p w14:paraId="1AF3C2D0" w14:textId="77777777" w:rsidR="00D536BA" w:rsidRDefault="00D536BA" w:rsidP="00D536BA">
      <w:pPr>
        <w:rPr>
          <w:rFonts w:ascii="Times New Roman" w:eastAsia="Calibri" w:hAnsi="Times New Roman" w:cs="Times New Roman"/>
          <w:b/>
          <w:sz w:val="28"/>
          <w:szCs w:val="28"/>
        </w:rPr>
      </w:pPr>
    </w:p>
    <w:p w14:paraId="126BC2AA" w14:textId="77777777" w:rsidR="002443BD" w:rsidRDefault="002443BD" w:rsidP="00D536BA">
      <w:pPr>
        <w:rPr>
          <w:rFonts w:ascii="Times New Roman" w:eastAsia="Calibri" w:hAnsi="Times New Roman" w:cs="Times New Roman"/>
          <w:b/>
          <w:sz w:val="28"/>
          <w:szCs w:val="28"/>
        </w:rPr>
      </w:pPr>
    </w:p>
    <w:p w14:paraId="4B17B0E6" w14:textId="77777777" w:rsidR="002443BD" w:rsidRDefault="002443BD" w:rsidP="00D536BA">
      <w:pPr>
        <w:rPr>
          <w:rFonts w:ascii="Times New Roman" w:eastAsia="Calibri" w:hAnsi="Times New Roman" w:cs="Times New Roman"/>
          <w:b/>
          <w:sz w:val="28"/>
          <w:szCs w:val="28"/>
        </w:rPr>
      </w:pPr>
    </w:p>
    <w:p w14:paraId="66EA49C9" w14:textId="77777777" w:rsidR="002443BD" w:rsidRDefault="002443BD" w:rsidP="00D536BA">
      <w:pPr>
        <w:rPr>
          <w:rFonts w:ascii="Times New Roman" w:eastAsia="Calibri" w:hAnsi="Times New Roman" w:cs="Times New Roman"/>
          <w:b/>
          <w:sz w:val="28"/>
          <w:szCs w:val="28"/>
        </w:rPr>
      </w:pPr>
    </w:p>
    <w:p w14:paraId="451D82E1" w14:textId="77777777" w:rsidR="002443BD" w:rsidRDefault="002443BD" w:rsidP="00D536BA">
      <w:pPr>
        <w:rPr>
          <w:rFonts w:ascii="Times New Roman" w:eastAsia="Calibri" w:hAnsi="Times New Roman" w:cs="Times New Roman"/>
          <w:b/>
          <w:sz w:val="28"/>
          <w:szCs w:val="28"/>
        </w:rPr>
      </w:pPr>
    </w:p>
    <w:p w14:paraId="1832C9EE" w14:textId="77777777" w:rsidR="002443BD" w:rsidRPr="00D536BA" w:rsidRDefault="002443BD" w:rsidP="00D536BA">
      <w:pPr>
        <w:rPr>
          <w:rFonts w:ascii="Times New Roman" w:eastAsia="Calibri" w:hAnsi="Times New Roman" w:cs="Times New Roman"/>
          <w:b/>
          <w:sz w:val="28"/>
          <w:szCs w:val="28"/>
        </w:rPr>
      </w:pPr>
    </w:p>
    <w:p w14:paraId="14855C57" w14:textId="77777777" w:rsidR="00D536BA" w:rsidRPr="00D536BA" w:rsidRDefault="00D536BA" w:rsidP="00D536BA">
      <w:pPr>
        <w:spacing w:after="0" w:line="240" w:lineRule="auto"/>
        <w:jc w:val="center"/>
        <w:rPr>
          <w:rFonts w:ascii="Times New Roman" w:eastAsia="Franklin Gothic Book" w:hAnsi="Times New Roman" w:cs="Times New Roman"/>
          <w:b/>
          <w:sz w:val="28"/>
          <w:szCs w:val="28"/>
          <w:lang w:eastAsia="ru-RU"/>
        </w:rPr>
      </w:pPr>
      <w:r w:rsidRPr="00D536BA">
        <w:rPr>
          <w:rFonts w:ascii="Times New Roman" w:eastAsia="Franklin Gothic Book" w:hAnsi="Times New Roman" w:cs="Times New Roman"/>
          <w:b/>
          <w:sz w:val="28"/>
          <w:szCs w:val="28"/>
          <w:lang w:eastAsia="ru-RU"/>
        </w:rPr>
        <w:t>РАБОЧАЯ ПРОГРАММА</w:t>
      </w:r>
    </w:p>
    <w:p w14:paraId="5B34209D" w14:textId="77777777" w:rsidR="00D536BA" w:rsidRPr="00D536BA" w:rsidRDefault="00D536BA" w:rsidP="00D536BA">
      <w:pPr>
        <w:spacing w:after="0" w:line="240" w:lineRule="auto"/>
        <w:jc w:val="center"/>
        <w:rPr>
          <w:rFonts w:ascii="Times New Roman" w:eastAsia="Franklin Gothic Book" w:hAnsi="Times New Roman" w:cs="Times New Roman"/>
          <w:i/>
          <w:color w:val="C00000"/>
          <w:sz w:val="28"/>
          <w:szCs w:val="28"/>
        </w:rPr>
      </w:pPr>
      <w:r w:rsidRPr="00D536BA">
        <w:rPr>
          <w:rFonts w:ascii="Times New Roman" w:eastAsia="Franklin Gothic Book" w:hAnsi="Times New Roman" w:cs="Times New Roman"/>
          <w:b/>
          <w:sz w:val="28"/>
          <w:szCs w:val="28"/>
        </w:rPr>
        <w:t>УЧЕБНОГО ПРЕДМЕТА ОУДБ 01 Русский язык</w:t>
      </w:r>
    </w:p>
    <w:p w14:paraId="79D40AE9" w14:textId="77777777" w:rsidR="00D536BA" w:rsidRPr="00D536BA" w:rsidRDefault="00D536BA" w:rsidP="00D536BA">
      <w:pPr>
        <w:spacing w:after="0"/>
        <w:jc w:val="center"/>
        <w:rPr>
          <w:rFonts w:ascii="Times New Roman" w:eastAsia="Calibri" w:hAnsi="Times New Roman" w:cs="Times New Roman"/>
          <w:b/>
          <w:sz w:val="28"/>
          <w:szCs w:val="28"/>
        </w:rPr>
      </w:pPr>
      <w:r w:rsidRPr="00D536BA">
        <w:rPr>
          <w:rFonts w:ascii="Times New Roman" w:eastAsia="Calibri" w:hAnsi="Times New Roman" w:cs="Times New Roman"/>
          <w:b/>
          <w:sz w:val="28"/>
          <w:szCs w:val="28"/>
        </w:rPr>
        <w:t xml:space="preserve"> (базовый уровень)</w:t>
      </w:r>
    </w:p>
    <w:p w14:paraId="56B391B7" w14:textId="77777777" w:rsidR="00D536BA" w:rsidRPr="00D536BA" w:rsidRDefault="00D536BA" w:rsidP="00D536BA">
      <w:pPr>
        <w:spacing w:after="0" w:line="240" w:lineRule="auto"/>
        <w:jc w:val="center"/>
        <w:rPr>
          <w:rFonts w:ascii="Times New Roman" w:eastAsia="Calibri" w:hAnsi="Times New Roman" w:cs="Times New Roman"/>
          <w:b/>
          <w:i/>
          <w:sz w:val="28"/>
          <w:szCs w:val="28"/>
          <w:vertAlign w:val="superscript"/>
        </w:rPr>
      </w:pPr>
    </w:p>
    <w:p w14:paraId="41EA0A19" w14:textId="77777777" w:rsidR="00D536BA" w:rsidRPr="00D536BA" w:rsidRDefault="00D536BA" w:rsidP="00D536BA">
      <w:pPr>
        <w:ind w:firstLine="567"/>
        <w:jc w:val="center"/>
        <w:rPr>
          <w:rFonts w:ascii="Times New Roman" w:eastAsia="Calibri" w:hAnsi="Times New Roman" w:cs="Times New Roman"/>
          <w:sz w:val="28"/>
          <w:szCs w:val="28"/>
        </w:rPr>
      </w:pPr>
      <w:r w:rsidRPr="00D536BA">
        <w:rPr>
          <w:rFonts w:ascii="Times New Roman" w:eastAsia="Calibri" w:hAnsi="Times New Roman" w:cs="Times New Roman"/>
          <w:b/>
          <w:bCs/>
          <w:i/>
          <w:iCs/>
          <w:sz w:val="28"/>
          <w:szCs w:val="28"/>
        </w:rPr>
        <w:t>профиль обучения:</w:t>
      </w:r>
      <w:r w:rsidRPr="00D536BA">
        <w:rPr>
          <w:rFonts w:ascii="Times New Roman" w:eastAsia="Calibri" w:hAnsi="Times New Roman" w:cs="Times New Roman"/>
          <w:sz w:val="28"/>
          <w:szCs w:val="28"/>
        </w:rPr>
        <w:t xml:space="preserve"> социально-экономический</w:t>
      </w:r>
    </w:p>
    <w:p w14:paraId="4A923B25" w14:textId="606273E2" w:rsidR="00D536BA" w:rsidRPr="00D536BA" w:rsidRDefault="00D536BA" w:rsidP="00D536BA">
      <w:pPr>
        <w:jc w:val="center"/>
        <w:rPr>
          <w:rFonts w:ascii="Times New Roman" w:eastAsia="Calibri" w:hAnsi="Times New Roman" w:cs="Times New Roman"/>
          <w:color w:val="000000"/>
          <w:sz w:val="28"/>
          <w:szCs w:val="28"/>
        </w:rPr>
      </w:pPr>
      <w:r w:rsidRPr="00D536BA">
        <w:rPr>
          <w:rFonts w:ascii="Times New Roman" w:eastAsia="Times New Roman" w:hAnsi="Times New Roman" w:cs="Times New Roman"/>
          <w:sz w:val="28"/>
          <w:szCs w:val="28"/>
          <w:lang w:eastAsia="ru-RU"/>
        </w:rPr>
        <w:t>Специаль</w:t>
      </w:r>
      <w:r w:rsidR="00D91B3E">
        <w:rPr>
          <w:rFonts w:ascii="Times New Roman" w:eastAsia="Times New Roman" w:hAnsi="Times New Roman" w:cs="Times New Roman"/>
          <w:sz w:val="28"/>
          <w:szCs w:val="28"/>
          <w:lang w:eastAsia="ru-RU"/>
        </w:rPr>
        <w:t>ность 43.02.12</w:t>
      </w:r>
      <w:r w:rsidR="0006521E">
        <w:rPr>
          <w:rFonts w:ascii="Times New Roman" w:eastAsia="Times New Roman" w:hAnsi="Times New Roman" w:cs="Times New Roman"/>
          <w:sz w:val="28"/>
          <w:szCs w:val="28"/>
          <w:lang w:eastAsia="ru-RU"/>
        </w:rPr>
        <w:t xml:space="preserve"> Технология парикмахерского искусства</w:t>
      </w:r>
    </w:p>
    <w:p w14:paraId="66F3E104" w14:textId="77777777" w:rsidR="00D536BA" w:rsidRPr="00D536BA" w:rsidRDefault="00D536BA" w:rsidP="00D536BA">
      <w:pPr>
        <w:rPr>
          <w:rFonts w:ascii="Times New Roman" w:eastAsia="Calibri" w:hAnsi="Times New Roman" w:cs="Times New Roman"/>
          <w:b/>
          <w:i/>
          <w:sz w:val="28"/>
          <w:szCs w:val="28"/>
        </w:rPr>
      </w:pPr>
    </w:p>
    <w:p w14:paraId="350C49D8" w14:textId="77777777" w:rsidR="00D536BA" w:rsidRDefault="00D536BA" w:rsidP="00D536BA">
      <w:pPr>
        <w:spacing w:after="200" w:line="276" w:lineRule="auto"/>
        <w:rPr>
          <w:rFonts w:ascii="Times New Roman" w:eastAsia="Times New Roman" w:hAnsi="Times New Roman" w:cs="Times New Roman"/>
          <w:b/>
          <w:iCs/>
          <w:sz w:val="24"/>
          <w:szCs w:val="24"/>
          <w:lang w:eastAsia="ru-RU"/>
        </w:rPr>
      </w:pPr>
    </w:p>
    <w:p w14:paraId="1F1319BA" w14:textId="77777777" w:rsidR="002443BD" w:rsidRDefault="002443BD" w:rsidP="00D536BA">
      <w:pPr>
        <w:spacing w:after="200" w:line="276" w:lineRule="auto"/>
        <w:rPr>
          <w:rFonts w:ascii="Times New Roman" w:eastAsia="Times New Roman" w:hAnsi="Times New Roman" w:cs="Times New Roman"/>
          <w:b/>
          <w:iCs/>
          <w:sz w:val="24"/>
          <w:szCs w:val="24"/>
          <w:lang w:eastAsia="ru-RU"/>
        </w:rPr>
      </w:pPr>
    </w:p>
    <w:p w14:paraId="3ACEC6D8" w14:textId="77777777" w:rsidR="002443BD" w:rsidRDefault="002443BD" w:rsidP="00D536BA">
      <w:pPr>
        <w:spacing w:after="200" w:line="276" w:lineRule="auto"/>
        <w:rPr>
          <w:rFonts w:ascii="Times New Roman" w:eastAsia="Times New Roman" w:hAnsi="Times New Roman" w:cs="Times New Roman"/>
          <w:b/>
          <w:iCs/>
          <w:sz w:val="24"/>
          <w:szCs w:val="24"/>
          <w:lang w:eastAsia="ru-RU"/>
        </w:rPr>
      </w:pPr>
    </w:p>
    <w:p w14:paraId="29AF10E1" w14:textId="77777777" w:rsidR="002443BD" w:rsidRDefault="002443BD" w:rsidP="00D536BA">
      <w:pPr>
        <w:spacing w:after="200" w:line="276" w:lineRule="auto"/>
        <w:rPr>
          <w:rFonts w:ascii="Times New Roman" w:eastAsia="Times New Roman" w:hAnsi="Times New Roman" w:cs="Times New Roman"/>
          <w:b/>
          <w:iCs/>
          <w:sz w:val="24"/>
          <w:szCs w:val="24"/>
          <w:lang w:eastAsia="ru-RU"/>
        </w:rPr>
      </w:pPr>
    </w:p>
    <w:p w14:paraId="3C275B5C" w14:textId="77777777" w:rsidR="002443BD" w:rsidRDefault="002443BD" w:rsidP="00D536BA">
      <w:pPr>
        <w:spacing w:after="200" w:line="276" w:lineRule="auto"/>
        <w:rPr>
          <w:rFonts w:ascii="Times New Roman" w:eastAsia="Times New Roman" w:hAnsi="Times New Roman" w:cs="Times New Roman"/>
          <w:b/>
          <w:iCs/>
          <w:sz w:val="24"/>
          <w:szCs w:val="24"/>
          <w:lang w:eastAsia="ru-RU"/>
        </w:rPr>
      </w:pPr>
    </w:p>
    <w:p w14:paraId="23618E7C" w14:textId="77777777" w:rsidR="002443BD" w:rsidRDefault="002443BD" w:rsidP="00D536BA">
      <w:pPr>
        <w:spacing w:after="200" w:line="276" w:lineRule="auto"/>
        <w:rPr>
          <w:rFonts w:ascii="Times New Roman" w:eastAsia="Times New Roman" w:hAnsi="Times New Roman" w:cs="Times New Roman"/>
          <w:b/>
          <w:iCs/>
          <w:sz w:val="24"/>
          <w:szCs w:val="24"/>
          <w:lang w:eastAsia="ru-RU"/>
        </w:rPr>
      </w:pPr>
    </w:p>
    <w:p w14:paraId="4CE8A72C" w14:textId="77777777" w:rsidR="002443BD" w:rsidRDefault="002443BD" w:rsidP="00D536BA">
      <w:pPr>
        <w:spacing w:after="200" w:line="276" w:lineRule="auto"/>
        <w:rPr>
          <w:rFonts w:ascii="Times New Roman" w:eastAsia="Times New Roman" w:hAnsi="Times New Roman" w:cs="Times New Roman"/>
          <w:b/>
          <w:iCs/>
          <w:sz w:val="24"/>
          <w:szCs w:val="24"/>
          <w:lang w:eastAsia="ru-RU"/>
        </w:rPr>
      </w:pPr>
    </w:p>
    <w:p w14:paraId="14621928" w14:textId="77777777" w:rsidR="002443BD" w:rsidRPr="00D536BA" w:rsidRDefault="002443BD" w:rsidP="00D536BA">
      <w:pPr>
        <w:spacing w:after="200" w:line="276" w:lineRule="auto"/>
        <w:rPr>
          <w:rFonts w:ascii="Times New Roman" w:eastAsia="Times New Roman" w:hAnsi="Times New Roman" w:cs="Times New Roman"/>
          <w:b/>
          <w:iCs/>
          <w:sz w:val="24"/>
          <w:szCs w:val="24"/>
          <w:lang w:eastAsia="ru-RU"/>
        </w:rPr>
      </w:pPr>
    </w:p>
    <w:p w14:paraId="3379B2D2" w14:textId="77777777" w:rsidR="00D536BA" w:rsidRPr="00D536BA" w:rsidRDefault="00D536BA" w:rsidP="00D536BA">
      <w:pPr>
        <w:spacing w:after="0" w:line="240" w:lineRule="auto"/>
        <w:jc w:val="center"/>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Вологда</w:t>
      </w:r>
    </w:p>
    <w:p w14:paraId="5ECDE37A" w14:textId="77777777" w:rsidR="00D536BA" w:rsidRPr="00D536BA" w:rsidRDefault="00D536BA" w:rsidP="00D536BA">
      <w:pPr>
        <w:spacing w:after="200" w:line="276"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 xml:space="preserve">2022 </w:t>
      </w:r>
    </w:p>
    <w:p w14:paraId="1B9C9A36" w14:textId="77777777" w:rsidR="00D536BA" w:rsidRPr="00D536BA" w:rsidRDefault="00D536BA" w:rsidP="00D536BA">
      <w:pPr>
        <w:spacing w:after="200" w:line="276" w:lineRule="auto"/>
        <w:jc w:val="center"/>
        <w:rPr>
          <w:rFonts w:ascii="Times New Roman" w:eastAsia="Times New Roman" w:hAnsi="Times New Roman" w:cs="Times New Roman"/>
          <w:b/>
          <w:sz w:val="24"/>
          <w:szCs w:val="24"/>
          <w:lang w:eastAsia="ru-RU"/>
        </w:rPr>
      </w:pPr>
    </w:p>
    <w:p w14:paraId="61D4C9C1" w14:textId="77777777" w:rsidR="00D536BA" w:rsidRPr="00D536BA" w:rsidRDefault="00D536BA" w:rsidP="00D536BA">
      <w:pPr>
        <w:spacing w:after="0" w:line="240" w:lineRule="auto"/>
        <w:jc w:val="both"/>
        <w:rPr>
          <w:rFonts w:ascii="Times New Roman" w:eastAsia="Franklin Gothic Book" w:hAnsi="Times New Roman" w:cs="Times New Roman"/>
          <w:sz w:val="28"/>
          <w:szCs w:val="28"/>
        </w:rPr>
      </w:pPr>
      <w:bookmarkStart w:id="0" w:name="_Hlk96002302"/>
      <w:r w:rsidRPr="00D536BA">
        <w:rPr>
          <w:rFonts w:ascii="Times New Roman" w:eastAsia="Franklin Gothic Book"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3B4CDD89" w14:textId="77777777" w:rsidR="00D536BA" w:rsidRPr="00D536BA" w:rsidRDefault="00D536BA" w:rsidP="00D536BA">
      <w:pPr>
        <w:spacing w:after="0" w:line="240" w:lineRule="auto"/>
        <w:rPr>
          <w:rFonts w:ascii="Times New Roman" w:eastAsia="Franklin Gothic Book" w:hAnsi="Times New Roman" w:cs="Times New Roman"/>
          <w:sz w:val="28"/>
          <w:szCs w:val="28"/>
        </w:rPr>
      </w:pPr>
    </w:p>
    <w:p w14:paraId="0EDBA43E" w14:textId="77777777" w:rsidR="00D536BA" w:rsidRPr="00D536BA" w:rsidRDefault="00D536BA" w:rsidP="00D536BA">
      <w:pPr>
        <w:spacing w:after="0" w:line="240" w:lineRule="auto"/>
        <w:rPr>
          <w:rFonts w:ascii="Times New Roman" w:eastAsia="Franklin Gothic Book" w:hAnsi="Times New Roman" w:cs="Times New Roman"/>
          <w:sz w:val="28"/>
          <w:szCs w:val="28"/>
        </w:rPr>
      </w:pPr>
    </w:p>
    <w:p w14:paraId="1B389F57" w14:textId="77777777" w:rsidR="00D536BA" w:rsidRPr="00D536BA" w:rsidRDefault="00D536BA" w:rsidP="00D536BA">
      <w:pPr>
        <w:spacing w:after="0" w:line="240" w:lineRule="auto"/>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 xml:space="preserve">Разработчик: </w:t>
      </w:r>
    </w:p>
    <w:p w14:paraId="664584A6" w14:textId="77777777" w:rsidR="00D536BA" w:rsidRPr="002443BD" w:rsidRDefault="00D536BA" w:rsidP="00D536BA">
      <w:pPr>
        <w:spacing w:after="0" w:line="240" w:lineRule="auto"/>
        <w:jc w:val="both"/>
        <w:rPr>
          <w:rFonts w:ascii="Times New Roman" w:eastAsia="Franklin Gothic Book" w:hAnsi="Times New Roman" w:cs="Times New Roman"/>
          <w:color w:val="000000" w:themeColor="text1"/>
          <w:sz w:val="28"/>
          <w:szCs w:val="28"/>
        </w:rPr>
      </w:pPr>
      <w:r w:rsidRPr="00D536BA">
        <w:rPr>
          <w:rFonts w:ascii="Times New Roman" w:eastAsia="Franklin Gothic Book" w:hAnsi="Times New Roman" w:cs="Times New Roman"/>
          <w:sz w:val="28"/>
          <w:szCs w:val="28"/>
        </w:rPr>
        <w:t xml:space="preserve">Никитина Наталья Сергеевна, преподаватель БПОУ ВО «Вологодский колледж </w:t>
      </w:r>
      <w:r w:rsidRPr="002443BD">
        <w:rPr>
          <w:rFonts w:ascii="Times New Roman" w:eastAsia="Franklin Gothic Book" w:hAnsi="Times New Roman" w:cs="Times New Roman"/>
          <w:color w:val="000000" w:themeColor="text1"/>
          <w:sz w:val="28"/>
          <w:szCs w:val="28"/>
        </w:rPr>
        <w:t>технологии и дизайна»</w:t>
      </w:r>
    </w:p>
    <w:p w14:paraId="13FECF6A" w14:textId="77777777" w:rsidR="00D536BA" w:rsidRPr="002443BD" w:rsidRDefault="00D536BA" w:rsidP="00D536BA">
      <w:pPr>
        <w:spacing w:after="0" w:line="240" w:lineRule="auto"/>
        <w:rPr>
          <w:rFonts w:ascii="Times New Roman" w:eastAsia="Franklin Gothic Book" w:hAnsi="Times New Roman" w:cs="Times New Roman"/>
          <w:color w:val="000000" w:themeColor="text1"/>
          <w:sz w:val="28"/>
          <w:szCs w:val="28"/>
        </w:rPr>
      </w:pPr>
    </w:p>
    <w:p w14:paraId="3167D9B2" w14:textId="77777777" w:rsidR="00D536BA" w:rsidRPr="002443BD" w:rsidRDefault="00D536BA" w:rsidP="00D536BA">
      <w:pPr>
        <w:spacing w:after="0" w:line="240" w:lineRule="auto"/>
        <w:rPr>
          <w:rFonts w:ascii="Times New Roman" w:eastAsia="Franklin Gothic Book" w:hAnsi="Times New Roman" w:cs="Times New Roman"/>
          <w:color w:val="000000" w:themeColor="text1"/>
          <w:sz w:val="28"/>
          <w:szCs w:val="28"/>
        </w:rPr>
      </w:pPr>
    </w:p>
    <w:p w14:paraId="78174060" w14:textId="64A02FEE" w:rsidR="00D536BA" w:rsidRPr="002443BD" w:rsidRDefault="00D536BA" w:rsidP="00D536BA">
      <w:pPr>
        <w:spacing w:after="0" w:line="240" w:lineRule="auto"/>
        <w:jc w:val="both"/>
        <w:rPr>
          <w:rFonts w:ascii="Times New Roman" w:eastAsia="Franklin Gothic Book" w:hAnsi="Times New Roman" w:cs="Times New Roman"/>
          <w:color w:val="000000" w:themeColor="text1"/>
          <w:sz w:val="28"/>
          <w:szCs w:val="28"/>
        </w:rPr>
      </w:pPr>
      <w:proofErr w:type="gramStart"/>
      <w:r w:rsidRPr="002443BD">
        <w:rPr>
          <w:rFonts w:ascii="Times New Roman" w:eastAsia="Franklin Gothic Book" w:hAnsi="Times New Roman" w:cs="Times New Roman"/>
          <w:color w:val="000000" w:themeColor="text1"/>
          <w:sz w:val="28"/>
          <w:szCs w:val="28"/>
        </w:rPr>
        <w:t>Рассмотрена</w:t>
      </w:r>
      <w:proofErr w:type="gramEnd"/>
      <w:r w:rsidRPr="002443BD">
        <w:rPr>
          <w:rFonts w:ascii="Times New Roman" w:eastAsia="Franklin Gothic Book" w:hAnsi="Times New Roman" w:cs="Times New Roman"/>
          <w:color w:val="000000" w:themeColor="text1"/>
          <w:sz w:val="28"/>
          <w:szCs w:val="28"/>
        </w:rPr>
        <w:t xml:space="preserve"> и рекомендована к использованию в учебном процессе </w:t>
      </w:r>
      <w:r w:rsidRPr="002443BD">
        <w:rPr>
          <w:rFonts w:ascii="Times New Roman" w:eastAsia="Franklin Gothic Book" w:hAnsi="Times New Roman" w:cs="Times New Roman"/>
          <w:color w:val="000000" w:themeColor="text1"/>
          <w:sz w:val="28"/>
          <w:szCs w:val="28"/>
        </w:rPr>
        <w:br/>
        <w:t>предметной цикловой комиссией, п</w:t>
      </w:r>
      <w:r w:rsidRPr="002443BD">
        <w:rPr>
          <w:rFonts w:ascii="Times New Roman" w:eastAsia="Calibri" w:hAnsi="Times New Roman" w:cs="Times New Roman"/>
          <w:color w:val="000000" w:themeColor="text1"/>
          <w:sz w:val="28"/>
          <w:szCs w:val="28"/>
        </w:rPr>
        <w:t>ротокол №</w:t>
      </w:r>
      <w:r w:rsidR="002443BD" w:rsidRPr="002443BD">
        <w:rPr>
          <w:rFonts w:ascii="Times New Roman" w:eastAsia="Calibri" w:hAnsi="Times New Roman" w:cs="Times New Roman"/>
          <w:color w:val="000000" w:themeColor="text1"/>
          <w:sz w:val="28"/>
          <w:szCs w:val="28"/>
        </w:rPr>
        <w:t xml:space="preserve">  1 от 31.08.2022</w:t>
      </w:r>
    </w:p>
    <w:p w14:paraId="2F0DA45A" w14:textId="77777777" w:rsidR="00D536BA" w:rsidRPr="002443BD" w:rsidRDefault="00D536BA" w:rsidP="00D536BA">
      <w:pPr>
        <w:spacing w:after="0" w:line="240" w:lineRule="auto"/>
        <w:jc w:val="both"/>
        <w:rPr>
          <w:rFonts w:ascii="Times New Roman" w:eastAsia="Franklin Gothic Book" w:hAnsi="Times New Roman" w:cs="Times New Roman"/>
          <w:color w:val="000000" w:themeColor="text1"/>
          <w:sz w:val="28"/>
          <w:szCs w:val="28"/>
        </w:rPr>
      </w:pPr>
    </w:p>
    <w:p w14:paraId="3966E5BD" w14:textId="77777777" w:rsidR="00D536BA" w:rsidRPr="00D536BA" w:rsidRDefault="00D536BA" w:rsidP="00D536BA">
      <w:pPr>
        <w:spacing w:after="200" w:line="276" w:lineRule="auto"/>
        <w:jc w:val="center"/>
        <w:rPr>
          <w:rFonts w:ascii="Times New Roman" w:eastAsia="Times New Roman" w:hAnsi="Times New Roman" w:cs="Times New Roman"/>
          <w:b/>
          <w:iCs/>
          <w:sz w:val="28"/>
          <w:szCs w:val="28"/>
          <w:lang w:eastAsia="ru-RU"/>
        </w:rPr>
      </w:pPr>
    </w:p>
    <w:p w14:paraId="3B8863B8" w14:textId="77777777" w:rsidR="00D536BA" w:rsidRPr="00D536BA" w:rsidRDefault="00D536BA" w:rsidP="00D536BA">
      <w:pPr>
        <w:spacing w:after="200" w:line="276" w:lineRule="auto"/>
        <w:jc w:val="center"/>
        <w:rPr>
          <w:rFonts w:ascii="Times New Roman" w:eastAsia="Times New Roman" w:hAnsi="Times New Roman" w:cs="Times New Roman"/>
          <w:b/>
          <w:iCs/>
          <w:sz w:val="28"/>
          <w:szCs w:val="28"/>
          <w:lang w:eastAsia="ru-RU"/>
        </w:rPr>
      </w:pPr>
    </w:p>
    <w:p w14:paraId="7A665E6F" w14:textId="77777777" w:rsidR="00D536BA" w:rsidRPr="00D536BA" w:rsidRDefault="00D536BA" w:rsidP="00D536BA">
      <w:pPr>
        <w:spacing w:after="200" w:line="276" w:lineRule="auto"/>
        <w:jc w:val="center"/>
        <w:rPr>
          <w:rFonts w:ascii="Times New Roman" w:eastAsia="Times New Roman" w:hAnsi="Times New Roman" w:cs="Times New Roman"/>
          <w:b/>
          <w:iCs/>
          <w:sz w:val="28"/>
          <w:szCs w:val="28"/>
          <w:lang w:eastAsia="ru-RU"/>
        </w:rPr>
      </w:pPr>
    </w:p>
    <w:p w14:paraId="4441CB4D" w14:textId="77777777" w:rsidR="00D536BA" w:rsidRPr="00D536BA" w:rsidRDefault="00D536BA" w:rsidP="00D536BA">
      <w:pPr>
        <w:spacing w:after="200" w:line="276" w:lineRule="auto"/>
        <w:jc w:val="center"/>
        <w:rPr>
          <w:rFonts w:ascii="Times New Roman" w:eastAsia="Times New Roman" w:hAnsi="Times New Roman" w:cs="Times New Roman"/>
          <w:b/>
          <w:iCs/>
          <w:sz w:val="28"/>
          <w:szCs w:val="28"/>
          <w:lang w:eastAsia="ru-RU"/>
        </w:rPr>
      </w:pPr>
    </w:p>
    <w:p w14:paraId="2B210FEE" w14:textId="77777777" w:rsidR="00D536BA" w:rsidRPr="00D536BA" w:rsidRDefault="00D536BA" w:rsidP="00D536BA">
      <w:pPr>
        <w:spacing w:after="200" w:line="276" w:lineRule="auto"/>
        <w:jc w:val="center"/>
        <w:rPr>
          <w:rFonts w:ascii="Times New Roman" w:eastAsia="Times New Roman" w:hAnsi="Times New Roman" w:cs="Times New Roman"/>
          <w:b/>
          <w:iCs/>
          <w:sz w:val="28"/>
          <w:szCs w:val="28"/>
          <w:lang w:eastAsia="ru-RU"/>
        </w:rPr>
      </w:pPr>
    </w:p>
    <w:p w14:paraId="2E6CF7D3" w14:textId="77777777" w:rsidR="00D536BA" w:rsidRPr="00D536BA" w:rsidRDefault="00D536BA" w:rsidP="00D536BA">
      <w:pPr>
        <w:spacing w:after="200" w:line="276" w:lineRule="auto"/>
        <w:jc w:val="center"/>
        <w:rPr>
          <w:rFonts w:ascii="Times New Roman" w:eastAsia="Times New Roman" w:hAnsi="Times New Roman" w:cs="Times New Roman"/>
          <w:b/>
          <w:iCs/>
          <w:sz w:val="28"/>
          <w:szCs w:val="28"/>
          <w:lang w:eastAsia="ru-RU"/>
        </w:rPr>
      </w:pPr>
    </w:p>
    <w:p w14:paraId="256C35BE" w14:textId="77777777" w:rsidR="00D536BA" w:rsidRPr="00D536BA" w:rsidRDefault="00D536BA" w:rsidP="00D536BA">
      <w:pPr>
        <w:spacing w:after="200" w:line="276" w:lineRule="auto"/>
        <w:jc w:val="center"/>
        <w:rPr>
          <w:rFonts w:ascii="Times New Roman" w:eastAsia="Times New Roman" w:hAnsi="Times New Roman" w:cs="Times New Roman"/>
          <w:b/>
          <w:iCs/>
          <w:sz w:val="28"/>
          <w:szCs w:val="28"/>
          <w:lang w:eastAsia="ru-RU"/>
        </w:rPr>
      </w:pPr>
    </w:p>
    <w:p w14:paraId="43567691" w14:textId="77777777" w:rsidR="00D536BA" w:rsidRPr="00D536BA" w:rsidRDefault="00D536BA" w:rsidP="00D536BA">
      <w:pPr>
        <w:spacing w:after="200" w:line="276" w:lineRule="auto"/>
        <w:rPr>
          <w:rFonts w:ascii="Times New Roman" w:eastAsia="Times New Roman" w:hAnsi="Times New Roman" w:cs="Times New Roman"/>
          <w:b/>
          <w:iCs/>
          <w:sz w:val="28"/>
          <w:szCs w:val="28"/>
          <w:lang w:eastAsia="ru-RU"/>
        </w:rPr>
      </w:pPr>
    </w:p>
    <w:p w14:paraId="670F6985" w14:textId="77777777" w:rsidR="00D536BA" w:rsidRPr="00D536BA" w:rsidRDefault="00D536BA" w:rsidP="00D536BA">
      <w:pPr>
        <w:spacing w:after="200" w:line="276" w:lineRule="auto"/>
        <w:jc w:val="center"/>
        <w:rPr>
          <w:rFonts w:ascii="Times New Roman" w:eastAsia="Times New Roman" w:hAnsi="Times New Roman" w:cs="Times New Roman"/>
          <w:b/>
          <w:iCs/>
          <w:sz w:val="28"/>
          <w:szCs w:val="28"/>
          <w:lang w:eastAsia="ru-RU"/>
        </w:rPr>
      </w:pPr>
    </w:p>
    <w:bookmarkEnd w:id="0"/>
    <w:p w14:paraId="55501325" w14:textId="77777777" w:rsidR="00D536BA" w:rsidRPr="00D536BA" w:rsidRDefault="00D536BA"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7BFB47A2" w14:textId="77777777" w:rsidR="00D536BA" w:rsidRPr="00D536BA" w:rsidRDefault="00D536BA"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71F7FFD8" w14:textId="77777777" w:rsidR="00D536BA" w:rsidRPr="00D536BA" w:rsidRDefault="00D536BA" w:rsidP="00D536BA">
      <w:pPr>
        <w:spacing w:after="0" w:line="240" w:lineRule="auto"/>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СОДЕРЖАНИЕ</w:t>
      </w:r>
    </w:p>
    <w:tbl>
      <w:tblPr>
        <w:tblStyle w:val="1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2"/>
        <w:gridCol w:w="958"/>
      </w:tblGrid>
      <w:tr w:rsidR="00D536BA" w:rsidRPr="00D536BA" w14:paraId="3778A95A" w14:textId="77777777" w:rsidTr="00D91B3E">
        <w:tc>
          <w:tcPr>
            <w:tcW w:w="8613" w:type="dxa"/>
          </w:tcPr>
          <w:p w14:paraId="521EF42F" w14:textId="77777777" w:rsidR="00D536BA" w:rsidRPr="00D536BA" w:rsidRDefault="00D536BA" w:rsidP="00D536BA">
            <w:pPr>
              <w:jc w:val="both"/>
              <w:rPr>
                <w:rFonts w:ascii="Times New Roman" w:eastAsia="Franklin Gothic Book" w:hAnsi="Times New Roman" w:cs="Times New Roman"/>
                <w:sz w:val="28"/>
                <w:szCs w:val="28"/>
              </w:rPr>
            </w:pPr>
          </w:p>
        </w:tc>
        <w:tc>
          <w:tcPr>
            <w:tcW w:w="958" w:type="dxa"/>
          </w:tcPr>
          <w:p w14:paraId="088A8C83" w14:textId="77777777" w:rsidR="00D536BA" w:rsidRPr="00D536BA" w:rsidRDefault="00D536BA" w:rsidP="00D536BA">
            <w:pPr>
              <w:jc w:val="center"/>
              <w:rPr>
                <w:rFonts w:ascii="Times New Roman" w:eastAsia="Franklin Gothic Book" w:hAnsi="Times New Roman" w:cs="Times New Roman"/>
                <w:b/>
                <w:sz w:val="28"/>
                <w:szCs w:val="28"/>
              </w:rPr>
            </w:pPr>
          </w:p>
          <w:p w14:paraId="463D4479" w14:textId="77777777" w:rsidR="00D536BA" w:rsidRPr="00D536BA" w:rsidRDefault="00D536BA" w:rsidP="00D536BA">
            <w:pPr>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Стр.</w:t>
            </w:r>
          </w:p>
        </w:tc>
      </w:tr>
      <w:tr w:rsidR="00D536BA" w:rsidRPr="00D536BA" w14:paraId="3E0E8E83" w14:textId="77777777" w:rsidTr="00D91B3E">
        <w:tc>
          <w:tcPr>
            <w:tcW w:w="8613" w:type="dxa"/>
          </w:tcPr>
          <w:p w14:paraId="2B05C1E8" w14:textId="77777777" w:rsidR="00D536BA" w:rsidRPr="00D536BA" w:rsidRDefault="00D536BA" w:rsidP="00D536BA">
            <w:pPr>
              <w:jc w:val="both"/>
              <w:rPr>
                <w:rFonts w:ascii="Times New Roman" w:eastAsia="Franklin Gothic Book" w:hAnsi="Times New Roman" w:cs="Times New Roman"/>
                <w:b/>
                <w:caps/>
                <w:sz w:val="28"/>
                <w:szCs w:val="28"/>
              </w:rPr>
            </w:pPr>
            <w:r w:rsidRPr="00D536BA">
              <w:rPr>
                <w:rFonts w:ascii="Times New Roman" w:eastAsia="Franklin Gothic Book" w:hAnsi="Times New Roman" w:cs="Times New Roman"/>
                <w:b/>
                <w:caps/>
                <w:sz w:val="28"/>
                <w:szCs w:val="28"/>
              </w:rPr>
              <w:t>ПАСПОРТ РАБОЧЕЙ ПРОГРАММЫ УЧЕБНОГО ПРЕДМЕТА</w:t>
            </w:r>
          </w:p>
          <w:p w14:paraId="16EC9D74" w14:textId="77777777" w:rsidR="00D536BA" w:rsidRPr="00D536BA" w:rsidRDefault="00D536BA" w:rsidP="00D536BA">
            <w:pPr>
              <w:jc w:val="both"/>
              <w:rPr>
                <w:rFonts w:ascii="Times New Roman" w:eastAsia="Franklin Gothic Book" w:hAnsi="Times New Roman" w:cs="Times New Roman"/>
                <w:sz w:val="28"/>
                <w:szCs w:val="28"/>
              </w:rPr>
            </w:pPr>
          </w:p>
        </w:tc>
        <w:tc>
          <w:tcPr>
            <w:tcW w:w="958" w:type="dxa"/>
          </w:tcPr>
          <w:p w14:paraId="0E611926" w14:textId="77777777" w:rsidR="00D536BA" w:rsidRPr="00D536BA" w:rsidRDefault="00D536BA" w:rsidP="00D536BA">
            <w:pPr>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4</w:t>
            </w:r>
          </w:p>
        </w:tc>
      </w:tr>
      <w:tr w:rsidR="00D536BA" w:rsidRPr="00D536BA" w14:paraId="47FC411C" w14:textId="77777777" w:rsidTr="00D91B3E">
        <w:tc>
          <w:tcPr>
            <w:tcW w:w="8613" w:type="dxa"/>
          </w:tcPr>
          <w:p w14:paraId="4F7E0AE9" w14:textId="77777777" w:rsidR="00D536BA" w:rsidRPr="00D536BA" w:rsidRDefault="00D536BA" w:rsidP="00D536BA">
            <w:pPr>
              <w:jc w:val="both"/>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1. ПЛАНИРУЕМЫЕ РЕЗУЛЬТАТЫ ОСВОЕНИЯ УЧЕБНОГО ПРЕДМЕТА</w:t>
            </w:r>
          </w:p>
          <w:p w14:paraId="317565E3" w14:textId="77777777" w:rsidR="00D536BA" w:rsidRPr="00D536BA" w:rsidRDefault="00D536BA" w:rsidP="00D536BA">
            <w:pPr>
              <w:jc w:val="both"/>
              <w:rPr>
                <w:rFonts w:ascii="Times New Roman" w:eastAsia="Franklin Gothic Book" w:hAnsi="Times New Roman" w:cs="Times New Roman"/>
                <w:sz w:val="28"/>
                <w:szCs w:val="28"/>
              </w:rPr>
            </w:pPr>
          </w:p>
        </w:tc>
        <w:tc>
          <w:tcPr>
            <w:tcW w:w="958" w:type="dxa"/>
          </w:tcPr>
          <w:p w14:paraId="7FD275C0" w14:textId="77777777" w:rsidR="00D536BA" w:rsidRPr="00D536BA" w:rsidRDefault="00D536BA" w:rsidP="00D536BA">
            <w:pPr>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6</w:t>
            </w:r>
          </w:p>
        </w:tc>
      </w:tr>
      <w:tr w:rsidR="00D536BA" w:rsidRPr="00D536BA" w14:paraId="1CA11953" w14:textId="77777777" w:rsidTr="00D91B3E">
        <w:tc>
          <w:tcPr>
            <w:tcW w:w="8613" w:type="dxa"/>
          </w:tcPr>
          <w:p w14:paraId="335A9A7A" w14:textId="77777777" w:rsidR="00D536BA" w:rsidRPr="00D536BA" w:rsidRDefault="00D536BA" w:rsidP="00D536BA">
            <w:pPr>
              <w:jc w:val="both"/>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2. СТРУКТУРА И СОДЕРЖАНИЕ УЧЕБНОГО ПРЕДМЕТА</w:t>
            </w:r>
          </w:p>
          <w:p w14:paraId="35E502DA" w14:textId="77777777" w:rsidR="00D536BA" w:rsidRPr="00D536BA" w:rsidRDefault="00D536BA" w:rsidP="00D536BA">
            <w:pPr>
              <w:jc w:val="both"/>
              <w:rPr>
                <w:rFonts w:ascii="Times New Roman" w:eastAsia="Franklin Gothic Book" w:hAnsi="Times New Roman" w:cs="Times New Roman"/>
                <w:sz w:val="28"/>
                <w:szCs w:val="28"/>
              </w:rPr>
            </w:pPr>
          </w:p>
        </w:tc>
        <w:tc>
          <w:tcPr>
            <w:tcW w:w="958" w:type="dxa"/>
          </w:tcPr>
          <w:p w14:paraId="2DAB3871" w14:textId="77777777" w:rsidR="00D536BA" w:rsidRPr="00D536BA" w:rsidRDefault="00D536BA" w:rsidP="00D536BA">
            <w:pPr>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10</w:t>
            </w:r>
          </w:p>
        </w:tc>
      </w:tr>
      <w:tr w:rsidR="00D536BA" w:rsidRPr="00D536BA" w14:paraId="2526EC92" w14:textId="77777777" w:rsidTr="00D91B3E">
        <w:tc>
          <w:tcPr>
            <w:tcW w:w="8613" w:type="dxa"/>
          </w:tcPr>
          <w:p w14:paraId="6B55498F" w14:textId="77777777" w:rsidR="00D536BA" w:rsidRPr="00D536BA" w:rsidRDefault="00D536BA" w:rsidP="00D536BA">
            <w:pPr>
              <w:jc w:val="both"/>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3. ТЕМАТИЧЕСКОЕ ПЛАНИРОВАНИЕ</w:t>
            </w:r>
          </w:p>
          <w:p w14:paraId="41F3ECEF" w14:textId="77777777" w:rsidR="00D536BA" w:rsidRPr="00D536BA" w:rsidRDefault="00D536BA" w:rsidP="00D536BA">
            <w:pPr>
              <w:jc w:val="both"/>
              <w:rPr>
                <w:rFonts w:ascii="Times New Roman" w:eastAsia="Franklin Gothic Book" w:hAnsi="Times New Roman" w:cs="Times New Roman"/>
                <w:sz w:val="28"/>
                <w:szCs w:val="28"/>
              </w:rPr>
            </w:pPr>
          </w:p>
        </w:tc>
        <w:tc>
          <w:tcPr>
            <w:tcW w:w="958" w:type="dxa"/>
          </w:tcPr>
          <w:p w14:paraId="45D55B93" w14:textId="77777777" w:rsidR="00D536BA" w:rsidRPr="00D536BA" w:rsidRDefault="00D536BA" w:rsidP="00D536BA">
            <w:pPr>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16</w:t>
            </w:r>
          </w:p>
        </w:tc>
      </w:tr>
      <w:tr w:rsidR="00D536BA" w:rsidRPr="00D536BA" w14:paraId="51BE2A3C" w14:textId="77777777" w:rsidTr="00D91B3E">
        <w:tc>
          <w:tcPr>
            <w:tcW w:w="8613" w:type="dxa"/>
          </w:tcPr>
          <w:p w14:paraId="614E7288" w14:textId="77777777" w:rsidR="00D536BA" w:rsidRPr="00D536BA" w:rsidRDefault="00D536BA" w:rsidP="00D536BA">
            <w:pPr>
              <w:widowControl w:val="0"/>
              <w:autoSpaceDE w:val="0"/>
              <w:autoSpaceDN w:val="0"/>
              <w:contextualSpacing/>
              <w:rPr>
                <w:rFonts w:ascii="Times New Roman" w:eastAsia="Calibri" w:hAnsi="Times New Roman" w:cs="Times New Roman"/>
                <w:b/>
                <w:bCs/>
                <w:sz w:val="28"/>
                <w:szCs w:val="28"/>
              </w:rPr>
            </w:pPr>
            <w:r w:rsidRPr="00D536BA">
              <w:rPr>
                <w:rFonts w:ascii="Times New Roman" w:eastAsia="Calibri" w:hAnsi="Times New Roman" w:cs="Times New Roman"/>
                <w:b/>
                <w:bCs/>
                <w:sz w:val="28"/>
                <w:szCs w:val="28"/>
              </w:rPr>
              <w:lastRenderedPageBreak/>
              <w:t>4. УСЛОВИЯ РЕАЛИЗАЦИИ УЧЕБНОГО ПРЕДМЕТА</w:t>
            </w:r>
          </w:p>
          <w:p w14:paraId="198CAEEA" w14:textId="77777777" w:rsidR="00D536BA" w:rsidRPr="00D536BA" w:rsidRDefault="00D536BA" w:rsidP="00D536BA">
            <w:pPr>
              <w:widowControl w:val="0"/>
              <w:autoSpaceDE w:val="0"/>
              <w:autoSpaceDN w:val="0"/>
              <w:contextualSpacing/>
              <w:rPr>
                <w:rFonts w:ascii="Times New Roman" w:eastAsia="Calibri" w:hAnsi="Times New Roman" w:cs="Times New Roman"/>
                <w:b/>
                <w:bCs/>
                <w:sz w:val="28"/>
                <w:szCs w:val="28"/>
              </w:rPr>
            </w:pPr>
          </w:p>
        </w:tc>
        <w:tc>
          <w:tcPr>
            <w:tcW w:w="958" w:type="dxa"/>
          </w:tcPr>
          <w:p w14:paraId="451F02E0" w14:textId="77777777" w:rsidR="00D536BA" w:rsidRPr="00D536BA" w:rsidRDefault="00D536BA" w:rsidP="00D536BA">
            <w:pPr>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26</w:t>
            </w:r>
          </w:p>
        </w:tc>
      </w:tr>
      <w:tr w:rsidR="00D536BA" w:rsidRPr="00D536BA" w14:paraId="1944EB43" w14:textId="77777777" w:rsidTr="00D91B3E">
        <w:tc>
          <w:tcPr>
            <w:tcW w:w="8613" w:type="dxa"/>
          </w:tcPr>
          <w:p w14:paraId="076717FE" w14:textId="77777777" w:rsidR="00D536BA" w:rsidRPr="00D536BA" w:rsidRDefault="00D536BA" w:rsidP="00D536BA">
            <w:pPr>
              <w:rPr>
                <w:rFonts w:ascii="Times New Roman" w:eastAsia="Calibri" w:hAnsi="Times New Roman" w:cs="Times New Roman"/>
                <w:b/>
                <w:sz w:val="28"/>
                <w:szCs w:val="28"/>
                <w:lang w:eastAsia="ru-RU"/>
              </w:rPr>
            </w:pPr>
            <w:r w:rsidRPr="00D536BA">
              <w:rPr>
                <w:rFonts w:ascii="Times New Roman" w:eastAsia="Franklin Gothic Book" w:hAnsi="Times New Roman" w:cs="Times New Roman"/>
                <w:b/>
                <w:sz w:val="28"/>
                <w:szCs w:val="28"/>
              </w:rPr>
              <w:t xml:space="preserve">5. </w:t>
            </w:r>
            <w:r w:rsidRPr="00D536BA">
              <w:rPr>
                <w:rFonts w:ascii="Times New Roman" w:eastAsia="Calibri" w:hAnsi="Times New Roman" w:cs="Times New Roman"/>
                <w:b/>
                <w:sz w:val="28"/>
                <w:szCs w:val="28"/>
                <w:lang w:eastAsia="ru-RU"/>
              </w:rPr>
              <w:t xml:space="preserve">КОНТРОЛЬ И ОЦЕНКА РЕЗУЛЬТАТОВ ОСВОЕНИЯ </w:t>
            </w:r>
            <w:r w:rsidRPr="00D536BA">
              <w:rPr>
                <w:rFonts w:ascii="Times New Roman" w:eastAsia="Calibri" w:hAnsi="Times New Roman" w:cs="Times New Roman"/>
                <w:b/>
                <w:sz w:val="28"/>
                <w:szCs w:val="28"/>
                <w:lang w:eastAsia="ru-RU"/>
              </w:rPr>
              <w:br/>
              <w:t>УЧЕБНОГО ПРЕДМЕТА</w:t>
            </w:r>
          </w:p>
        </w:tc>
        <w:tc>
          <w:tcPr>
            <w:tcW w:w="958" w:type="dxa"/>
          </w:tcPr>
          <w:p w14:paraId="191016BC" w14:textId="77777777" w:rsidR="00D536BA" w:rsidRPr="00D536BA" w:rsidRDefault="00D536BA" w:rsidP="00D536BA">
            <w:pPr>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27</w:t>
            </w:r>
          </w:p>
        </w:tc>
      </w:tr>
    </w:tbl>
    <w:p w14:paraId="04022F54" w14:textId="77777777" w:rsidR="00D536BA" w:rsidRPr="00D536BA" w:rsidRDefault="00D536BA" w:rsidP="00D536BA">
      <w:pPr>
        <w:spacing w:after="0" w:line="240" w:lineRule="auto"/>
        <w:jc w:val="both"/>
        <w:rPr>
          <w:rFonts w:ascii="Times New Roman" w:eastAsia="Franklin Gothic Book" w:hAnsi="Times New Roman" w:cs="Times New Roman"/>
          <w:sz w:val="24"/>
          <w:szCs w:val="24"/>
        </w:rPr>
      </w:pPr>
    </w:p>
    <w:p w14:paraId="62DE4FA7" w14:textId="77777777" w:rsidR="00D536BA" w:rsidRPr="00D536BA" w:rsidRDefault="00D536BA" w:rsidP="00D536BA">
      <w:pPr>
        <w:spacing w:after="0" w:line="240" w:lineRule="auto"/>
        <w:jc w:val="both"/>
        <w:rPr>
          <w:rFonts w:ascii="Times New Roman" w:eastAsia="Franklin Gothic Book" w:hAnsi="Times New Roman" w:cs="Times New Roman"/>
          <w:sz w:val="24"/>
          <w:szCs w:val="24"/>
        </w:rPr>
      </w:pPr>
    </w:p>
    <w:p w14:paraId="05A2A4F8" w14:textId="77777777" w:rsidR="00D536BA" w:rsidRPr="00D536BA" w:rsidRDefault="00D536BA" w:rsidP="00D536BA">
      <w:pPr>
        <w:spacing w:after="0" w:line="240" w:lineRule="auto"/>
        <w:jc w:val="both"/>
        <w:rPr>
          <w:rFonts w:ascii="Times New Roman" w:eastAsia="Franklin Gothic Book" w:hAnsi="Times New Roman" w:cs="Times New Roman"/>
          <w:sz w:val="24"/>
          <w:szCs w:val="24"/>
        </w:rPr>
      </w:pPr>
    </w:p>
    <w:p w14:paraId="4B9F75C4" w14:textId="77777777" w:rsidR="00D536BA" w:rsidRPr="00D536BA" w:rsidRDefault="00D536BA" w:rsidP="00D536BA">
      <w:pPr>
        <w:spacing w:after="0" w:line="240" w:lineRule="auto"/>
        <w:jc w:val="both"/>
        <w:rPr>
          <w:rFonts w:ascii="Times New Roman" w:eastAsia="Franklin Gothic Book" w:hAnsi="Times New Roman" w:cs="Times New Roman"/>
          <w:sz w:val="24"/>
          <w:szCs w:val="24"/>
        </w:rPr>
      </w:pPr>
    </w:p>
    <w:p w14:paraId="3F75B878" w14:textId="77777777" w:rsidR="00D536BA" w:rsidRPr="00D536BA" w:rsidRDefault="00D536BA" w:rsidP="00D536BA">
      <w:pPr>
        <w:spacing w:after="0" w:line="240" w:lineRule="auto"/>
        <w:jc w:val="both"/>
        <w:rPr>
          <w:rFonts w:ascii="Times New Roman" w:eastAsia="Franklin Gothic Book" w:hAnsi="Times New Roman" w:cs="Times New Roman"/>
          <w:sz w:val="24"/>
          <w:szCs w:val="24"/>
        </w:rPr>
      </w:pPr>
    </w:p>
    <w:p w14:paraId="2232AC63" w14:textId="77777777" w:rsidR="00D536BA" w:rsidRPr="00D536BA" w:rsidRDefault="00D536BA" w:rsidP="00D536BA">
      <w:pPr>
        <w:spacing w:after="0" w:line="240" w:lineRule="auto"/>
        <w:jc w:val="both"/>
        <w:rPr>
          <w:rFonts w:ascii="Times New Roman" w:eastAsia="Franklin Gothic Book" w:hAnsi="Times New Roman" w:cs="Times New Roman"/>
          <w:sz w:val="24"/>
          <w:szCs w:val="24"/>
        </w:rPr>
      </w:pPr>
    </w:p>
    <w:p w14:paraId="0D0C0ECF" w14:textId="77777777" w:rsidR="00D536BA" w:rsidRPr="00D536BA" w:rsidRDefault="00D536BA"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22A0E18F" w14:textId="77777777" w:rsidR="00D536BA" w:rsidRPr="00D536BA" w:rsidRDefault="00D536BA"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10F9F3EF" w14:textId="77777777" w:rsidR="00D536BA" w:rsidRPr="00D536BA" w:rsidRDefault="00D536BA"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600FC827" w14:textId="77777777" w:rsidR="00D536BA" w:rsidRDefault="00D536BA" w:rsidP="00D536BA">
      <w:pPr>
        <w:suppressAutoHyphens/>
        <w:spacing w:after="0" w:line="240" w:lineRule="auto"/>
        <w:rPr>
          <w:rFonts w:ascii="Times New Roman" w:eastAsia="Times New Roman" w:hAnsi="Times New Roman" w:cs="Times New Roman"/>
          <w:b/>
          <w:sz w:val="24"/>
          <w:szCs w:val="24"/>
          <w:lang w:eastAsia="ru-RU"/>
        </w:rPr>
      </w:pPr>
    </w:p>
    <w:p w14:paraId="587E6013" w14:textId="77777777" w:rsidR="00D91B3E" w:rsidRDefault="00D91B3E" w:rsidP="00D536BA">
      <w:pPr>
        <w:suppressAutoHyphens/>
        <w:spacing w:after="0" w:line="240" w:lineRule="auto"/>
        <w:rPr>
          <w:rFonts w:ascii="Times New Roman" w:eastAsia="Times New Roman" w:hAnsi="Times New Roman" w:cs="Times New Roman"/>
          <w:b/>
          <w:sz w:val="24"/>
          <w:szCs w:val="24"/>
          <w:lang w:eastAsia="ru-RU"/>
        </w:rPr>
      </w:pPr>
    </w:p>
    <w:p w14:paraId="0338A5ED" w14:textId="77777777" w:rsidR="00D91B3E" w:rsidRPr="00D536BA" w:rsidRDefault="00D91B3E" w:rsidP="00D536BA">
      <w:pPr>
        <w:suppressAutoHyphens/>
        <w:spacing w:after="0" w:line="240" w:lineRule="auto"/>
        <w:rPr>
          <w:rFonts w:ascii="Times New Roman" w:eastAsia="Times New Roman" w:hAnsi="Times New Roman" w:cs="Times New Roman"/>
          <w:b/>
          <w:sz w:val="24"/>
          <w:szCs w:val="24"/>
          <w:lang w:eastAsia="ru-RU"/>
        </w:rPr>
      </w:pPr>
    </w:p>
    <w:p w14:paraId="2F423397" w14:textId="77777777" w:rsidR="00D536BA" w:rsidRPr="00D536BA" w:rsidRDefault="00D536BA"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19C1EE11" w14:textId="77777777" w:rsidR="00D536BA" w:rsidRPr="00D536BA" w:rsidRDefault="00D536BA"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3FD6D439" w14:textId="77777777" w:rsidR="00D536BA" w:rsidRPr="00D536BA" w:rsidRDefault="00D536BA" w:rsidP="00D536BA">
      <w:pPr>
        <w:suppressAutoHyphens/>
        <w:spacing w:after="0" w:line="240" w:lineRule="auto"/>
        <w:ind w:firstLine="709"/>
        <w:jc w:val="center"/>
        <w:rPr>
          <w:rFonts w:ascii="Times New Roman" w:eastAsia="Times New Roman" w:hAnsi="Times New Roman" w:cs="Times New Roman"/>
          <w:b/>
          <w:sz w:val="24"/>
          <w:szCs w:val="24"/>
          <w:lang w:eastAsia="ru-RU"/>
        </w:rPr>
      </w:pPr>
    </w:p>
    <w:p w14:paraId="2F986494" w14:textId="77777777" w:rsidR="00D536BA" w:rsidRPr="00D536BA" w:rsidRDefault="00D536BA" w:rsidP="00D536BA">
      <w:pPr>
        <w:spacing w:after="0" w:line="240" w:lineRule="auto"/>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ПАСПОРТ РАБОЧЕЙ ПРОГРАММЫ УЧЕБНОГО ПРЕДМЕТА</w:t>
      </w:r>
    </w:p>
    <w:p w14:paraId="04573B64" w14:textId="77777777" w:rsidR="00D536BA" w:rsidRPr="00D536BA" w:rsidRDefault="00D536BA" w:rsidP="00D536BA">
      <w:pPr>
        <w:spacing w:after="0" w:line="240" w:lineRule="auto"/>
        <w:jc w:val="center"/>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ОУДБ.01 Русский язык</w:t>
      </w:r>
    </w:p>
    <w:p w14:paraId="218E1298" w14:textId="77777777" w:rsidR="00D536BA" w:rsidRPr="00D536BA" w:rsidRDefault="00D536BA" w:rsidP="00D536BA">
      <w:pPr>
        <w:spacing w:after="0" w:line="240" w:lineRule="auto"/>
        <w:jc w:val="center"/>
        <w:rPr>
          <w:rFonts w:ascii="Times New Roman" w:eastAsia="Franklin Gothic Book" w:hAnsi="Times New Roman" w:cs="Times New Roman"/>
          <w:b/>
          <w:sz w:val="24"/>
          <w:szCs w:val="24"/>
        </w:rPr>
      </w:pPr>
    </w:p>
    <w:p w14:paraId="626C0B96" w14:textId="77777777" w:rsidR="00D536BA" w:rsidRPr="00D536BA" w:rsidRDefault="00D536BA" w:rsidP="00D536BA">
      <w:pPr>
        <w:spacing w:after="0" w:line="240" w:lineRule="auto"/>
        <w:ind w:firstLine="567"/>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Рабочая программа учебного предмета ОУДБ.01 Русский язык (базовый уровень) разработана в соответствии с</w:t>
      </w:r>
      <w:r w:rsidRPr="00D536BA">
        <w:rPr>
          <w:rFonts w:ascii="Times New Roman" w:eastAsia="Calibri" w:hAnsi="Times New Roman" w:cs="Times New Roman"/>
          <w:sz w:val="28"/>
          <w:szCs w:val="28"/>
        </w:rPr>
        <w:t xml:space="preserve"> нормативными актами</w:t>
      </w:r>
      <w:r w:rsidRPr="00D536BA">
        <w:rPr>
          <w:rFonts w:ascii="Times New Roman" w:eastAsia="Franklin Gothic Book" w:hAnsi="Times New Roman" w:cs="Times New Roman"/>
          <w:sz w:val="28"/>
          <w:szCs w:val="28"/>
        </w:rPr>
        <w:t>:</w:t>
      </w:r>
    </w:p>
    <w:p w14:paraId="66056670" w14:textId="77777777" w:rsidR="00D536BA" w:rsidRPr="00D536BA" w:rsidRDefault="00D536BA" w:rsidP="00D536BA">
      <w:pPr>
        <w:spacing w:after="0" w:line="240" w:lineRule="auto"/>
        <w:ind w:firstLine="567"/>
        <w:jc w:val="both"/>
        <w:rPr>
          <w:rFonts w:ascii="Times New Roman" w:eastAsia="Calibri" w:hAnsi="Times New Roman" w:cs="Times New Roman"/>
          <w:sz w:val="28"/>
          <w:szCs w:val="28"/>
        </w:rPr>
      </w:pPr>
      <w:r w:rsidRPr="00D536BA">
        <w:rPr>
          <w:rFonts w:ascii="Times New Roman" w:eastAsia="Calibri" w:hAnsi="Times New Roman" w:cs="Times New Roman"/>
          <w:sz w:val="28"/>
          <w:szCs w:val="28"/>
        </w:rPr>
        <w:t>-</w:t>
      </w:r>
      <w:r w:rsidRPr="00D536BA">
        <w:rPr>
          <w:rFonts w:ascii="Times New Roman" w:eastAsia="Calibri" w:hAnsi="Times New Roman" w:cs="Times New Roman"/>
          <w:sz w:val="28"/>
          <w:szCs w:val="28"/>
        </w:rPr>
        <w:tab/>
        <w:t>Федеральным законом от 29.12.2012 № 273-ФЗ «Об образовании в Российской Федерации» (с последующими изменениями);</w:t>
      </w:r>
    </w:p>
    <w:p w14:paraId="7837B492" w14:textId="77777777" w:rsidR="00D536BA" w:rsidRPr="00D536BA" w:rsidRDefault="00D536BA" w:rsidP="00D536BA">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536BA">
        <w:rPr>
          <w:rFonts w:ascii="Times New Roman" w:eastAsia="Calibri" w:hAnsi="Times New Roman" w:cs="Times New Roman"/>
          <w:sz w:val="28"/>
          <w:szCs w:val="28"/>
        </w:rPr>
        <w:t xml:space="preserve">- </w:t>
      </w:r>
      <w:r w:rsidRPr="00D536BA">
        <w:rPr>
          <w:rFonts w:ascii="Times New Roman" w:eastAsia="Times New Roman" w:hAnsi="Times New Roman" w:cs="Times New Roman"/>
          <w:sz w:val="28"/>
          <w:szCs w:val="28"/>
        </w:rPr>
        <w:t xml:space="preserve">приказом Министерства образования и науки </w:t>
      </w:r>
      <w:bookmarkStart w:id="1" w:name="_Hlk497077709"/>
      <w:r w:rsidRPr="00D536BA">
        <w:rPr>
          <w:rFonts w:ascii="Times New Roman" w:eastAsia="Times New Roman" w:hAnsi="Times New Roman" w:cs="Times New Roman"/>
          <w:sz w:val="28"/>
          <w:szCs w:val="28"/>
        </w:rPr>
        <w:t xml:space="preserve">Российской Федерации </w:t>
      </w:r>
      <w:bookmarkEnd w:id="1"/>
      <w:r w:rsidRPr="00D536BA">
        <w:rPr>
          <w:rFonts w:ascii="Times New Roman" w:eastAsia="Times New Roman" w:hAnsi="Times New Roman" w:cs="Times New Roman"/>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0C1735BC" w14:textId="2488CAD6" w:rsidR="00D536BA" w:rsidRPr="00D536BA" w:rsidRDefault="00D536BA" w:rsidP="00D536BA">
      <w:pPr>
        <w:widowControl w:val="0"/>
        <w:autoSpaceDE w:val="0"/>
        <w:autoSpaceDN w:val="0"/>
        <w:spacing w:after="0" w:line="240" w:lineRule="auto"/>
        <w:ind w:firstLine="567"/>
        <w:jc w:val="both"/>
        <w:rPr>
          <w:rFonts w:ascii="Times New Roman" w:eastAsia="Times New Roman" w:hAnsi="Times New Roman" w:cs="Times New Roman"/>
          <w:b/>
          <w:color w:val="C00000"/>
          <w:sz w:val="28"/>
          <w:szCs w:val="28"/>
        </w:rPr>
      </w:pPr>
      <w:r w:rsidRPr="00D536BA">
        <w:rPr>
          <w:rFonts w:ascii="Times New Roman" w:eastAsia="Times New Roman" w:hAnsi="Times New Roman" w:cs="Times New Roman"/>
          <w:sz w:val="28"/>
          <w:szCs w:val="28"/>
        </w:rPr>
        <w:t xml:space="preserve">- Приказом </w:t>
      </w:r>
      <w:r w:rsidRPr="00D536BA">
        <w:rPr>
          <w:rFonts w:ascii="Times New Roman" w:eastAsia="Times New Roman" w:hAnsi="Times New Roman" w:cs="Times New Roman"/>
          <w:sz w:val="28"/>
          <w:szCs w:val="28"/>
          <w:shd w:val="clear" w:color="auto" w:fill="FFFFFF"/>
        </w:rPr>
        <w:t xml:space="preserve">Министерства просвещения Российской Федерации </w:t>
      </w:r>
      <w:r w:rsidRPr="00D536BA">
        <w:rPr>
          <w:rFonts w:ascii="Times New Roman" w:eastAsia="Times New Roman" w:hAnsi="Times New Roman" w:cs="Times New Roman"/>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специальности </w:t>
      </w:r>
      <w:r w:rsidR="00D91B3E">
        <w:rPr>
          <w:rFonts w:ascii="Times New Roman" w:eastAsia="Times New Roman" w:hAnsi="Times New Roman" w:cs="Times New Roman"/>
          <w:sz w:val="28"/>
          <w:szCs w:val="28"/>
          <w:lang w:eastAsia="ru-RU"/>
        </w:rPr>
        <w:t>43.02.13</w:t>
      </w:r>
      <w:r w:rsidR="0006521E">
        <w:rPr>
          <w:rFonts w:ascii="Times New Roman" w:eastAsia="Times New Roman" w:hAnsi="Times New Roman" w:cs="Times New Roman"/>
          <w:sz w:val="28"/>
          <w:szCs w:val="28"/>
          <w:lang w:eastAsia="ru-RU"/>
        </w:rPr>
        <w:t xml:space="preserve"> Технология парикмахерского искусства</w:t>
      </w:r>
      <w:r w:rsidRPr="00D536BA">
        <w:rPr>
          <w:rFonts w:ascii="Times New Roman" w:eastAsia="Times New Roman" w:hAnsi="Times New Roman" w:cs="Times New Roman"/>
          <w:sz w:val="28"/>
          <w:szCs w:val="28"/>
          <w:lang w:eastAsia="ru-RU"/>
        </w:rPr>
        <w:t>;</w:t>
      </w:r>
    </w:p>
    <w:p w14:paraId="717527F7" w14:textId="77777777" w:rsidR="00D536BA" w:rsidRPr="00D536BA" w:rsidRDefault="00D536BA" w:rsidP="00D536BA">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8"/>
          <w:szCs w:val="28"/>
          <w:shd w:val="clear" w:color="auto" w:fill="FFFFFF"/>
        </w:rPr>
      </w:pPr>
      <w:r w:rsidRPr="00D536BA">
        <w:rPr>
          <w:rFonts w:ascii="Times New Roman" w:eastAsia="Calibri" w:hAnsi="Times New Roman" w:cs="Times New Roman"/>
          <w:sz w:val="28"/>
          <w:szCs w:val="28"/>
        </w:rPr>
        <w:t xml:space="preserve"> -</w:t>
      </w:r>
      <w:r w:rsidRPr="00D536BA">
        <w:rPr>
          <w:rFonts w:ascii="Times New Roman" w:eastAsia="Calibri" w:hAnsi="Times New Roman" w:cs="Times New Roman"/>
          <w:sz w:val="28"/>
          <w:szCs w:val="28"/>
        </w:rPr>
        <w:tab/>
      </w:r>
      <w:r w:rsidRPr="00D536BA">
        <w:rPr>
          <w:rFonts w:ascii="Times New Roman" w:eastAsia="Times New Roman" w:hAnsi="Times New Roman" w:cs="Times New Roman"/>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368B1130" w14:textId="77777777" w:rsidR="00D536BA" w:rsidRPr="00D536BA" w:rsidRDefault="00D536BA" w:rsidP="00D536B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shd w:val="clear" w:color="auto" w:fill="FFFFFF"/>
        </w:rPr>
      </w:pPr>
      <w:r w:rsidRPr="00D536BA">
        <w:rPr>
          <w:rFonts w:ascii="Times New Roman" w:eastAsia="Times New Roman" w:hAnsi="Times New Roman" w:cs="Times New Roman"/>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D536BA">
        <w:rPr>
          <w:rFonts w:ascii="Times New Roman" w:eastAsia="Times New Roman" w:hAnsi="Times New Roman" w:cs="Times New Roman"/>
          <w:sz w:val="28"/>
          <w:szCs w:val="28"/>
          <w:shd w:val="clear" w:color="auto" w:fill="FFFFFF"/>
        </w:rPr>
        <w:t>Минпросвещения</w:t>
      </w:r>
      <w:proofErr w:type="spellEnd"/>
      <w:r w:rsidRPr="00D536BA">
        <w:rPr>
          <w:rFonts w:ascii="Times New Roman" w:eastAsia="Times New Roman" w:hAnsi="Times New Roman" w:cs="Times New Roman"/>
          <w:sz w:val="28"/>
          <w:szCs w:val="28"/>
          <w:shd w:val="clear" w:color="auto" w:fill="FFFFFF"/>
        </w:rPr>
        <w:t xml:space="preserve"> России от 30.04.2021 № Р-98);</w:t>
      </w:r>
    </w:p>
    <w:p w14:paraId="101F2BFE" w14:textId="77777777" w:rsidR="00D536BA" w:rsidRPr="00D536BA" w:rsidRDefault="00D536BA" w:rsidP="00D536BA">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rPr>
        <w:t>-</w:t>
      </w:r>
      <w:r w:rsidRPr="00D536BA">
        <w:rPr>
          <w:rFonts w:ascii="Times New Roman" w:eastAsia="Times New Roman" w:hAnsi="Times New Roman" w:cs="Times New Roman"/>
          <w:sz w:val="28"/>
          <w:szCs w:val="28"/>
        </w:rPr>
        <w:tab/>
      </w:r>
      <w:r w:rsidRPr="00D536BA">
        <w:rPr>
          <w:rFonts w:ascii="Times New Roman" w:eastAsia="Times New Roman" w:hAnsi="Times New Roman" w:cs="Times New Roman"/>
          <w:sz w:val="28"/>
          <w:szCs w:val="28"/>
          <w:lang w:eastAsia="ru-RU"/>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w:t>
      </w:r>
      <w:r w:rsidRPr="00D536BA">
        <w:rPr>
          <w:rFonts w:ascii="Times New Roman" w:eastAsia="Times New Roman" w:hAnsi="Times New Roman" w:cs="Times New Roman"/>
          <w:sz w:val="28"/>
          <w:szCs w:val="28"/>
          <w:lang w:eastAsia="ru-RU"/>
        </w:rPr>
        <w:lastRenderedPageBreak/>
        <w:t xml:space="preserve">«Основы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т.ч. с учетом применения технологий дистанционного и электронного обучения (утв. Распоряжением </w:t>
      </w:r>
      <w:proofErr w:type="spellStart"/>
      <w:r w:rsidRPr="00D536BA">
        <w:rPr>
          <w:rFonts w:ascii="Times New Roman" w:eastAsia="Times New Roman" w:hAnsi="Times New Roman" w:cs="Times New Roman"/>
          <w:sz w:val="28"/>
          <w:szCs w:val="28"/>
          <w:lang w:eastAsia="ru-RU"/>
        </w:rPr>
        <w:t>Минпросвещения</w:t>
      </w:r>
      <w:proofErr w:type="spellEnd"/>
      <w:r w:rsidRPr="00D536BA">
        <w:rPr>
          <w:rFonts w:ascii="Times New Roman" w:eastAsia="Times New Roman" w:hAnsi="Times New Roman" w:cs="Times New Roman"/>
          <w:sz w:val="28"/>
          <w:szCs w:val="28"/>
          <w:lang w:eastAsia="ru-RU"/>
        </w:rPr>
        <w:t xml:space="preserve"> России от 25.08.2021 № Р-198);</w:t>
      </w:r>
    </w:p>
    <w:p w14:paraId="16E762AD" w14:textId="77777777" w:rsidR="00D536BA" w:rsidRPr="00D536BA" w:rsidRDefault="00D536BA" w:rsidP="00D536BA">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w:t>
      </w:r>
      <w:r w:rsidRPr="00D536BA">
        <w:rPr>
          <w:rFonts w:ascii="Times New Roman" w:eastAsia="Times New Roman" w:hAnsi="Times New Roman" w:cs="Times New Roman"/>
          <w:sz w:val="28"/>
          <w:szCs w:val="28"/>
          <w:lang w:eastAsia="ru-RU"/>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D536BA">
        <w:rPr>
          <w:rFonts w:ascii="Times New Roman" w:eastAsia="Times New Roman" w:hAnsi="Times New Roman" w:cs="Times New Roman"/>
          <w:sz w:val="28"/>
          <w:szCs w:val="28"/>
          <w:lang w:eastAsia="ru-RU"/>
        </w:rPr>
        <w:t>Минпросвещения</w:t>
      </w:r>
      <w:proofErr w:type="spellEnd"/>
      <w:r w:rsidRPr="00D536BA">
        <w:rPr>
          <w:rFonts w:ascii="Times New Roman" w:eastAsia="Times New Roman" w:hAnsi="Times New Roman" w:cs="Times New Roman"/>
          <w:sz w:val="28"/>
          <w:szCs w:val="28"/>
          <w:lang w:eastAsia="ru-RU"/>
        </w:rPr>
        <w:t xml:space="preserve"> России от 14.04.2021 № 05-401);</w:t>
      </w:r>
    </w:p>
    <w:p w14:paraId="45C1518D" w14:textId="77777777" w:rsidR="00D536BA" w:rsidRPr="00D536BA" w:rsidRDefault="00D536BA" w:rsidP="00D536BA">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536BA">
        <w:rPr>
          <w:rFonts w:ascii="Times New Roman" w:eastAsia="Times New Roman" w:hAnsi="Times New Roman" w:cs="Times New Roman"/>
          <w:sz w:val="28"/>
          <w:szCs w:val="28"/>
        </w:rPr>
        <w:t>-</w:t>
      </w:r>
      <w:r w:rsidRPr="00D536BA">
        <w:rPr>
          <w:rFonts w:ascii="Times New Roman" w:eastAsia="Times New Roman" w:hAnsi="Times New Roman" w:cs="Times New Roman"/>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24626BBC" w14:textId="77777777" w:rsidR="00D536BA" w:rsidRPr="00D536BA" w:rsidRDefault="00D536BA" w:rsidP="00D536BA">
      <w:pPr>
        <w:widowControl w:val="0"/>
        <w:autoSpaceDE w:val="0"/>
        <w:autoSpaceDN w:val="0"/>
        <w:spacing w:after="0" w:line="240" w:lineRule="auto"/>
        <w:ind w:firstLine="567"/>
        <w:jc w:val="both"/>
        <w:rPr>
          <w:rFonts w:ascii="Times New Roman" w:eastAsia="Calibri" w:hAnsi="Times New Roman" w:cs="Times New Roman"/>
          <w:sz w:val="28"/>
          <w:szCs w:val="28"/>
        </w:rPr>
      </w:pPr>
      <w:r w:rsidRPr="00D536BA">
        <w:rPr>
          <w:rFonts w:ascii="Times New Roman" w:eastAsia="+mn-ea" w:hAnsi="Times New Roman" w:cs="Times New Roman"/>
          <w:kern w:val="24"/>
          <w:sz w:val="28"/>
          <w:szCs w:val="28"/>
        </w:rPr>
        <w:t>-</w:t>
      </w:r>
      <w:r w:rsidRPr="00D536BA">
        <w:rPr>
          <w:rFonts w:ascii="Times New Roman" w:eastAsia="+mn-ea" w:hAnsi="Times New Roman" w:cs="Times New Roman"/>
          <w:kern w:val="24"/>
          <w:sz w:val="28"/>
          <w:szCs w:val="28"/>
        </w:rPr>
        <w:tab/>
        <w:t xml:space="preserve">Примерной рабочей программой общеобразовательной учебной дисциплины «Русский язык» (базовый уровень) </w:t>
      </w:r>
      <w:r w:rsidRPr="00D536BA">
        <w:rPr>
          <w:rFonts w:ascii="Times New Roman" w:eastAsia="Calibri" w:hAnsi="Times New Roman" w:cs="Times New Roman"/>
          <w:sz w:val="28"/>
          <w:szCs w:val="28"/>
        </w:rPr>
        <w:t>для профессиональных образовательных организаций</w:t>
      </w:r>
      <w:r w:rsidRPr="00D536BA">
        <w:rPr>
          <w:rFonts w:ascii="Times New Roman" w:eastAsia="Calibri" w:hAnsi="Times New Roman" w:cs="Times New Roman"/>
          <w:i/>
          <w:sz w:val="28"/>
          <w:szCs w:val="28"/>
        </w:rPr>
        <w:t xml:space="preserve"> </w:t>
      </w:r>
      <w:r w:rsidRPr="00D536BA">
        <w:rPr>
          <w:rFonts w:ascii="Times New Roman" w:eastAsia="+mn-ea" w:hAnsi="Times New Roman" w:cs="Times New Roman"/>
          <w:kern w:val="24"/>
          <w:sz w:val="28"/>
          <w:szCs w:val="28"/>
        </w:rPr>
        <w:t xml:space="preserve">(реестр примерных основных образовательных программ СПО </w:t>
      </w:r>
      <w:hyperlink r:id="rId7" w:history="1">
        <w:r w:rsidRPr="00D536BA">
          <w:rPr>
            <w:rFonts w:ascii="Times New Roman" w:eastAsia="+mn-ea" w:hAnsi="Times New Roman" w:cs="Times New Roman"/>
            <w:kern w:val="24"/>
            <w:sz w:val="28"/>
            <w:szCs w:val="28"/>
            <w:u w:val="single"/>
          </w:rPr>
          <w:t>https://reestrspo.firpo.ru/listview/TeachingMaterial</w:t>
        </w:r>
      </w:hyperlink>
      <w:r w:rsidRPr="00D536BA">
        <w:rPr>
          <w:rFonts w:ascii="Times New Roman" w:eastAsia="+mn-ea" w:hAnsi="Times New Roman" w:cs="Times New Roman"/>
          <w:kern w:val="24"/>
          <w:sz w:val="28"/>
          <w:szCs w:val="28"/>
        </w:rPr>
        <w:t>)</w:t>
      </w:r>
      <w:r w:rsidRPr="00D536BA">
        <w:rPr>
          <w:rFonts w:ascii="Times New Roman" w:eastAsia="Calibri" w:hAnsi="Times New Roman" w:cs="Times New Roman"/>
          <w:sz w:val="28"/>
          <w:szCs w:val="28"/>
        </w:rPr>
        <w:t>;</w:t>
      </w:r>
    </w:p>
    <w:p w14:paraId="6ECBD925" w14:textId="77777777" w:rsidR="00D536BA" w:rsidRPr="00D536BA" w:rsidRDefault="00D536BA" w:rsidP="00D536BA">
      <w:pPr>
        <w:widowControl w:val="0"/>
        <w:shd w:val="clear" w:color="auto" w:fill="FFFFFF"/>
        <w:autoSpaceDE w:val="0"/>
        <w:autoSpaceDN w:val="0"/>
        <w:spacing w:after="0" w:line="240" w:lineRule="auto"/>
        <w:ind w:firstLine="567"/>
        <w:jc w:val="both"/>
        <w:rPr>
          <w:rFonts w:ascii="Times New Roman" w:eastAsia="Times New Roman" w:hAnsi="Times New Roman" w:cs="Times New Roman"/>
          <w:b/>
          <w:sz w:val="28"/>
          <w:szCs w:val="28"/>
        </w:rPr>
      </w:pPr>
      <w:r w:rsidRPr="00D536BA">
        <w:rPr>
          <w:rFonts w:ascii="Times New Roman" w:eastAsia="Calibri" w:hAnsi="Times New Roman" w:cs="Times New Roman"/>
          <w:sz w:val="28"/>
          <w:szCs w:val="28"/>
        </w:rPr>
        <w:t>-</w:t>
      </w:r>
      <w:r w:rsidRPr="00D536BA">
        <w:rPr>
          <w:rFonts w:ascii="Times New Roman" w:eastAsia="Calibri" w:hAnsi="Times New Roman" w:cs="Times New Roman"/>
          <w:sz w:val="28"/>
          <w:szCs w:val="28"/>
        </w:rPr>
        <w:tab/>
      </w:r>
      <w:r w:rsidRPr="00D536BA">
        <w:rPr>
          <w:rFonts w:ascii="Times New Roman" w:eastAsia="Times New Roman" w:hAnsi="Times New Roman" w:cs="Times New Roman"/>
          <w:sz w:val="28"/>
          <w:szCs w:val="28"/>
        </w:rPr>
        <w:t>Положением о разработке рабочих программ учебных предметов БПОУ ВО «Вологодский колледж технологии и дизайна»;</w:t>
      </w:r>
    </w:p>
    <w:p w14:paraId="1D565615" w14:textId="77777777" w:rsidR="00D536BA" w:rsidRPr="00D536BA" w:rsidRDefault="00D536BA" w:rsidP="00D536BA">
      <w:pPr>
        <w:spacing w:after="0" w:line="240" w:lineRule="auto"/>
        <w:ind w:firstLine="567"/>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 Положением об индивидуальном проекте обучающегося БПОУ ВО «Вологодский колледж технологии и дизайна»;</w:t>
      </w:r>
    </w:p>
    <w:p w14:paraId="14311E00" w14:textId="7C1A1748" w:rsidR="00D536BA" w:rsidRPr="00D536BA" w:rsidRDefault="00D536BA" w:rsidP="00D536BA">
      <w:pPr>
        <w:spacing w:after="0" w:line="240" w:lineRule="auto"/>
        <w:ind w:firstLine="567"/>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 xml:space="preserve">- рабочей программой воспитания по специальности </w:t>
      </w:r>
      <w:r w:rsidR="00D91B3E">
        <w:rPr>
          <w:rFonts w:ascii="Times New Roman" w:eastAsia="Times New Roman" w:hAnsi="Times New Roman" w:cs="Times New Roman"/>
          <w:sz w:val="28"/>
          <w:szCs w:val="28"/>
          <w:lang w:eastAsia="ru-RU"/>
        </w:rPr>
        <w:t>43.02.13</w:t>
      </w:r>
      <w:r w:rsidR="0006521E">
        <w:rPr>
          <w:rFonts w:ascii="Times New Roman" w:eastAsia="Times New Roman" w:hAnsi="Times New Roman" w:cs="Times New Roman"/>
          <w:sz w:val="28"/>
          <w:szCs w:val="28"/>
          <w:lang w:eastAsia="ru-RU"/>
        </w:rPr>
        <w:t xml:space="preserve"> Технология парикмахерского искусства.</w:t>
      </w:r>
    </w:p>
    <w:p w14:paraId="3B58AC95" w14:textId="77777777" w:rsidR="00D536BA" w:rsidRPr="00D536BA" w:rsidRDefault="00D536BA" w:rsidP="00D536BA">
      <w:pPr>
        <w:spacing w:after="0" w:line="240" w:lineRule="auto"/>
        <w:jc w:val="center"/>
        <w:rPr>
          <w:rFonts w:ascii="Times New Roman" w:eastAsia="Franklin Gothic Book" w:hAnsi="Times New Roman" w:cs="Times New Roman"/>
          <w:b/>
          <w:sz w:val="24"/>
          <w:szCs w:val="24"/>
        </w:rPr>
      </w:pPr>
    </w:p>
    <w:p w14:paraId="53E1AE03" w14:textId="77777777" w:rsidR="00D536BA" w:rsidRPr="00D536BA" w:rsidRDefault="00D536BA" w:rsidP="00D536BA">
      <w:pPr>
        <w:spacing w:after="0" w:line="240" w:lineRule="auto"/>
        <w:ind w:firstLine="709"/>
        <w:jc w:val="both"/>
        <w:rPr>
          <w:rFonts w:ascii="Times New Roman" w:eastAsia="Franklin Gothic Book" w:hAnsi="Times New Roman" w:cs="Times New Roman"/>
          <w:b/>
          <w:sz w:val="28"/>
          <w:szCs w:val="28"/>
        </w:rPr>
      </w:pPr>
    </w:p>
    <w:p w14:paraId="13DD99C9" w14:textId="77777777" w:rsidR="00D536BA" w:rsidRPr="00D536BA" w:rsidRDefault="00D536BA" w:rsidP="00D536BA">
      <w:pPr>
        <w:spacing w:after="0" w:line="240" w:lineRule="auto"/>
        <w:ind w:firstLine="709"/>
        <w:jc w:val="both"/>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Место учебного предмета в структуре основной профессиональной образовательной программы:</w:t>
      </w:r>
    </w:p>
    <w:p w14:paraId="37616EB0" w14:textId="54B9A89F" w:rsidR="00D536BA" w:rsidRPr="00D536BA" w:rsidRDefault="00D536BA" w:rsidP="00D536BA">
      <w:pPr>
        <w:spacing w:after="0" w:line="240" w:lineRule="auto"/>
        <w:ind w:firstLine="709"/>
        <w:jc w:val="both"/>
        <w:rPr>
          <w:rFonts w:ascii="Times New Roman" w:eastAsia="Franklin Gothic Book" w:hAnsi="Times New Roman" w:cs="Times New Roman"/>
          <w:b/>
          <w:sz w:val="28"/>
          <w:szCs w:val="28"/>
        </w:rPr>
      </w:pPr>
      <w:r w:rsidRPr="00D536BA">
        <w:rPr>
          <w:rFonts w:ascii="Times New Roman" w:eastAsia="Franklin Gothic Book" w:hAnsi="Times New Roman" w:cs="Times New Roman"/>
          <w:sz w:val="28"/>
          <w:szCs w:val="28"/>
        </w:rPr>
        <w:t xml:space="preserve">Рабочая программа учебного предмета ОУДБ.01 Русский язык (базовый является частью основной профессиональной образовательной программы среднего профессионального образования по специальности </w:t>
      </w:r>
      <w:r w:rsidR="00A851B1">
        <w:rPr>
          <w:rFonts w:ascii="Times New Roman" w:eastAsia="Times New Roman" w:hAnsi="Times New Roman" w:cs="Times New Roman"/>
          <w:sz w:val="28"/>
          <w:szCs w:val="28"/>
          <w:lang w:eastAsia="ru-RU"/>
        </w:rPr>
        <w:t>43.02.13</w:t>
      </w:r>
      <w:r w:rsidR="0006521E">
        <w:rPr>
          <w:rFonts w:ascii="Times New Roman" w:eastAsia="Times New Roman" w:hAnsi="Times New Roman" w:cs="Times New Roman"/>
          <w:sz w:val="28"/>
          <w:szCs w:val="28"/>
          <w:lang w:eastAsia="ru-RU"/>
        </w:rPr>
        <w:t xml:space="preserve"> Технология парикмахерского искусства</w:t>
      </w:r>
      <w:r w:rsidR="00A851B1">
        <w:rPr>
          <w:rFonts w:ascii="Times New Roman" w:eastAsia="Times New Roman" w:hAnsi="Times New Roman" w:cs="Times New Roman"/>
          <w:sz w:val="28"/>
          <w:szCs w:val="28"/>
          <w:lang w:eastAsia="ru-RU"/>
        </w:rPr>
        <w:t>.</w:t>
      </w:r>
    </w:p>
    <w:p w14:paraId="2FE03865" w14:textId="77777777" w:rsidR="00D536BA" w:rsidRPr="00D536BA" w:rsidRDefault="00D536BA" w:rsidP="00D536BA">
      <w:pPr>
        <w:spacing w:after="0" w:line="240" w:lineRule="auto"/>
        <w:ind w:firstLine="709"/>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47E04818" w14:textId="77777777" w:rsidR="00D536BA" w:rsidRPr="00D536BA" w:rsidRDefault="00D536BA" w:rsidP="00D536BA">
      <w:pPr>
        <w:spacing w:after="0" w:line="240" w:lineRule="auto"/>
        <w:ind w:firstLine="709"/>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 xml:space="preserve">Учебный предмет ОУДБ.01 Русский язык является предметом общеобразовательного учебного цикла и осваивается с учетом </w:t>
      </w:r>
      <w:r w:rsidRPr="00D536BA">
        <w:rPr>
          <w:rFonts w:ascii="Times New Roman" w:eastAsia="Calibri" w:hAnsi="Times New Roman" w:cs="Times New Roman"/>
          <w:sz w:val="28"/>
          <w:szCs w:val="28"/>
        </w:rPr>
        <w:t>социально-экономический</w:t>
      </w:r>
      <w:r w:rsidRPr="00D536BA">
        <w:rPr>
          <w:rFonts w:ascii="Times New Roman" w:eastAsia="Franklin Gothic Book" w:hAnsi="Times New Roman" w:cs="Times New Roman"/>
          <w:sz w:val="28"/>
          <w:szCs w:val="28"/>
        </w:rPr>
        <w:t xml:space="preserve"> профиля профессионального образования. Относится к обязательным </w:t>
      </w:r>
      <w:r w:rsidRPr="00D536BA">
        <w:rPr>
          <w:rFonts w:ascii="Times New Roman" w:eastAsia="Franklin Gothic Book" w:hAnsi="Times New Roman" w:cs="Times New Roman"/>
          <w:sz w:val="28"/>
          <w:szCs w:val="28"/>
          <w:shd w:val="clear" w:color="auto" w:fill="FFFFFF"/>
        </w:rPr>
        <w:t>учебным предметам, входящим в учебный план,</w:t>
      </w:r>
      <w:r w:rsidRPr="00D536BA">
        <w:rPr>
          <w:rFonts w:ascii="Times New Roman" w:eastAsia="Franklin Gothic Book" w:hAnsi="Times New Roman" w:cs="Times New Roman"/>
          <w:sz w:val="28"/>
          <w:szCs w:val="28"/>
        </w:rPr>
        <w:t xml:space="preserve"> принадлежит к предметной области «</w:t>
      </w:r>
      <w:r w:rsidRPr="00D536BA">
        <w:rPr>
          <w:rFonts w:ascii="Times New Roman" w:eastAsia="Franklin Gothic Book" w:hAnsi="Times New Roman" w:cs="Times New Roman"/>
          <w:sz w:val="28"/>
          <w:szCs w:val="28"/>
          <w:shd w:val="clear" w:color="auto" w:fill="FFFFFF"/>
        </w:rPr>
        <w:t>Русский язык и литература</w:t>
      </w:r>
      <w:r w:rsidRPr="00D536BA">
        <w:rPr>
          <w:rFonts w:ascii="Times New Roman" w:eastAsia="Franklin Gothic Book" w:hAnsi="Times New Roman" w:cs="Times New Roman"/>
          <w:sz w:val="28"/>
          <w:szCs w:val="28"/>
        </w:rPr>
        <w:t>».</w:t>
      </w:r>
    </w:p>
    <w:p w14:paraId="023A8C8D" w14:textId="65950264" w:rsidR="004D6AEB" w:rsidRPr="004D6AEB" w:rsidRDefault="00D536BA" w:rsidP="004D6AEB">
      <w:pPr>
        <w:pStyle w:val="Default"/>
        <w:rPr>
          <w:rFonts w:eastAsia="Calibri"/>
          <w:sz w:val="28"/>
          <w:szCs w:val="28"/>
        </w:rPr>
      </w:pPr>
      <w:r w:rsidRPr="00D536BA">
        <w:rPr>
          <w:rFonts w:eastAsia="Franklin Gothic Book"/>
          <w:sz w:val="28"/>
          <w:szCs w:val="28"/>
        </w:rPr>
        <w:t>Рабочая программа учебного предмета «Русский язык» имеет межпредметную связь с общеобразов</w:t>
      </w:r>
      <w:r w:rsidR="00A851B1">
        <w:rPr>
          <w:rFonts w:eastAsia="Franklin Gothic Book"/>
          <w:sz w:val="28"/>
          <w:szCs w:val="28"/>
        </w:rPr>
        <w:t xml:space="preserve">ательными учебными предметами </w:t>
      </w:r>
      <w:r w:rsidRPr="00D536BA">
        <w:rPr>
          <w:rFonts w:eastAsia="Franklin Gothic Book"/>
          <w:sz w:val="28"/>
          <w:szCs w:val="28"/>
        </w:rPr>
        <w:t xml:space="preserve"> « </w:t>
      </w:r>
      <w:r w:rsidRPr="00D536BA">
        <w:rPr>
          <w:rFonts w:eastAsia="Franklin Gothic Book"/>
          <w:sz w:val="28"/>
          <w:szCs w:val="28"/>
        </w:rPr>
        <w:lastRenderedPageBreak/>
        <w:t>«Родной язык», «Ли</w:t>
      </w:r>
      <w:r w:rsidR="004D6AEB">
        <w:rPr>
          <w:rFonts w:eastAsia="Franklin Gothic Book"/>
          <w:sz w:val="28"/>
          <w:szCs w:val="28"/>
        </w:rPr>
        <w:t>тература», общепрофессиональной учебной</w:t>
      </w:r>
      <w:r w:rsidRPr="00D536BA">
        <w:rPr>
          <w:rFonts w:eastAsia="Franklin Gothic Book"/>
          <w:sz w:val="28"/>
          <w:szCs w:val="28"/>
        </w:rPr>
        <w:t xml:space="preserve"> ди</w:t>
      </w:r>
      <w:r w:rsidR="004D6AEB">
        <w:rPr>
          <w:rFonts w:eastAsia="Franklin Gothic Book"/>
          <w:sz w:val="28"/>
          <w:szCs w:val="28"/>
        </w:rPr>
        <w:t xml:space="preserve">сциплиной </w:t>
      </w:r>
      <w:r w:rsidR="009231E1">
        <w:rPr>
          <w:rFonts w:eastAsia="Franklin Gothic Book"/>
          <w:sz w:val="28"/>
          <w:szCs w:val="28"/>
        </w:rPr>
        <w:t xml:space="preserve"> </w:t>
      </w:r>
      <w:r w:rsidR="002864BF">
        <w:rPr>
          <w:sz w:val="28"/>
          <w:szCs w:val="28"/>
        </w:rPr>
        <w:t xml:space="preserve">«История </w:t>
      </w:r>
      <w:r w:rsidR="004D6AEB" w:rsidRPr="004D6AEB">
        <w:rPr>
          <w:sz w:val="28"/>
          <w:szCs w:val="28"/>
        </w:rPr>
        <w:t>изобразительного искусства».</w:t>
      </w:r>
    </w:p>
    <w:p w14:paraId="68352099" w14:textId="77777777" w:rsidR="00D536BA" w:rsidRPr="00D536BA" w:rsidRDefault="00D536BA" w:rsidP="00D536BA">
      <w:pPr>
        <w:spacing w:after="0" w:line="240" w:lineRule="auto"/>
        <w:rPr>
          <w:rFonts w:ascii="Times New Roman" w:eastAsia="Franklin Gothic Book" w:hAnsi="Times New Roman" w:cs="Times New Roman"/>
          <w:sz w:val="24"/>
          <w:szCs w:val="24"/>
        </w:rPr>
      </w:pPr>
    </w:p>
    <w:p w14:paraId="5930797A" w14:textId="77777777" w:rsidR="00D536BA" w:rsidRDefault="00D536BA" w:rsidP="00D536BA">
      <w:pPr>
        <w:spacing w:after="0" w:line="240" w:lineRule="auto"/>
        <w:rPr>
          <w:rFonts w:ascii="Times New Roman" w:eastAsia="Franklin Gothic Book" w:hAnsi="Times New Roman" w:cs="Times New Roman"/>
          <w:sz w:val="24"/>
          <w:szCs w:val="24"/>
        </w:rPr>
      </w:pPr>
    </w:p>
    <w:p w14:paraId="33B12CBD" w14:textId="77777777" w:rsidR="002864BF" w:rsidRPr="00D536BA" w:rsidRDefault="002864BF" w:rsidP="00D536BA">
      <w:pPr>
        <w:spacing w:after="0" w:line="240" w:lineRule="auto"/>
        <w:rPr>
          <w:rFonts w:ascii="Times New Roman" w:eastAsia="Franklin Gothic Book" w:hAnsi="Times New Roman" w:cs="Times New Roman"/>
          <w:sz w:val="24"/>
          <w:szCs w:val="24"/>
        </w:rPr>
      </w:pPr>
    </w:p>
    <w:p w14:paraId="2F0E2C52" w14:textId="77777777" w:rsidR="00D536BA" w:rsidRPr="00D536BA" w:rsidRDefault="00D536BA" w:rsidP="00D536BA">
      <w:pPr>
        <w:spacing w:after="0" w:line="240" w:lineRule="auto"/>
        <w:jc w:val="center"/>
        <w:rPr>
          <w:rFonts w:ascii="Times New Roman" w:eastAsia="Franklin Gothic Book" w:hAnsi="Times New Roman" w:cs="Times New Roman"/>
          <w:b/>
          <w:sz w:val="24"/>
          <w:szCs w:val="24"/>
        </w:rPr>
      </w:pPr>
      <w:r w:rsidRPr="00D536BA">
        <w:rPr>
          <w:rFonts w:ascii="Times New Roman" w:eastAsia="Franklin Gothic Book" w:hAnsi="Times New Roman" w:cs="Times New Roman"/>
          <w:b/>
          <w:sz w:val="24"/>
          <w:szCs w:val="24"/>
        </w:rPr>
        <w:t>1. ПЛАНИРУЕМЫЕ РЕЗУЛЬТАТЫ ОСВОЕНИЯ УЧЕБНОГО ПРЕДМЕТА</w:t>
      </w:r>
    </w:p>
    <w:p w14:paraId="4DC72193" w14:textId="77777777" w:rsidR="00D536BA" w:rsidRPr="00D536BA" w:rsidRDefault="00D536BA" w:rsidP="00D536BA">
      <w:pPr>
        <w:tabs>
          <w:tab w:val="left" w:pos="2685"/>
        </w:tabs>
        <w:spacing w:after="0" w:line="240" w:lineRule="auto"/>
        <w:rPr>
          <w:rFonts w:ascii="Times New Roman" w:eastAsia="Franklin Gothic Book" w:hAnsi="Times New Roman" w:cs="Times New Roman"/>
          <w:color w:val="C00000"/>
          <w:sz w:val="24"/>
          <w:szCs w:val="24"/>
        </w:rPr>
      </w:pPr>
      <w:r w:rsidRPr="00D536BA">
        <w:rPr>
          <w:rFonts w:ascii="Times New Roman" w:eastAsia="Franklin Gothic Book" w:hAnsi="Times New Roman" w:cs="Times New Roman"/>
          <w:color w:val="C00000"/>
          <w:sz w:val="24"/>
          <w:szCs w:val="24"/>
        </w:rPr>
        <w:tab/>
      </w:r>
    </w:p>
    <w:p w14:paraId="6B5FF1CC" w14:textId="77777777" w:rsidR="00D536BA" w:rsidRPr="00D536BA" w:rsidRDefault="00D536BA" w:rsidP="00D536BA">
      <w:pPr>
        <w:widowControl w:val="0"/>
        <w:shd w:val="clear" w:color="auto" w:fill="FFFFFF"/>
        <w:suppressAutoHyphens/>
        <w:autoSpaceDE w:val="0"/>
        <w:autoSpaceDN w:val="0"/>
        <w:spacing w:after="0" w:line="240" w:lineRule="auto"/>
        <w:ind w:firstLine="567"/>
        <w:jc w:val="both"/>
        <w:rPr>
          <w:rFonts w:ascii="Times New Roman" w:eastAsia="Times New Roman" w:hAnsi="Times New Roman" w:cs="Times New Roman"/>
          <w:bCs/>
          <w:sz w:val="28"/>
          <w:szCs w:val="28"/>
        </w:rPr>
      </w:pPr>
      <w:r w:rsidRPr="00D536BA">
        <w:rPr>
          <w:rFonts w:ascii="Times New Roman" w:eastAsia="Times New Roman" w:hAnsi="Times New Roman" w:cs="Times New Roman"/>
          <w:sz w:val="28"/>
          <w:szCs w:val="28"/>
        </w:rPr>
        <w:t xml:space="preserve">В рамках освоения рабочей программы учебного предмета обучающимися осваиваются </w:t>
      </w:r>
      <w:r w:rsidRPr="00D536BA">
        <w:rPr>
          <w:rFonts w:ascii="Times New Roman" w:eastAsia="Times New Roman" w:hAnsi="Times New Roman" w:cs="Times New Roman"/>
          <w:bCs/>
          <w:sz w:val="28"/>
          <w:szCs w:val="28"/>
        </w:rPr>
        <w:t>личностные (ЛР) с учетом программы воспитания, метапредметные (МР) и предметные результаты базового уровня (</w:t>
      </w:r>
      <w:proofErr w:type="spellStart"/>
      <w:r w:rsidRPr="00D536BA">
        <w:rPr>
          <w:rFonts w:ascii="Times New Roman" w:eastAsia="Times New Roman" w:hAnsi="Times New Roman" w:cs="Times New Roman"/>
          <w:bCs/>
          <w:sz w:val="28"/>
          <w:szCs w:val="28"/>
        </w:rPr>
        <w:t>ПРб</w:t>
      </w:r>
      <w:proofErr w:type="spellEnd"/>
      <w:r w:rsidRPr="00D536BA">
        <w:rPr>
          <w:rFonts w:ascii="Times New Roman" w:eastAsia="Times New Roman" w:hAnsi="Times New Roman" w:cs="Times New Roman"/>
          <w:bCs/>
          <w:sz w:val="28"/>
          <w:szCs w:val="28"/>
        </w:rPr>
        <w:t>) в соответствии с требованиями ФГОС среднего общего образования:</w:t>
      </w:r>
    </w:p>
    <w:p w14:paraId="5ACC0071" w14:textId="77777777" w:rsidR="00D536BA" w:rsidRPr="00D536BA" w:rsidRDefault="00D536BA" w:rsidP="00D536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540"/>
        <w:gridCol w:w="7811"/>
      </w:tblGrid>
      <w:tr w:rsidR="00D536BA" w:rsidRPr="00D536BA" w14:paraId="4C04C330" w14:textId="77777777" w:rsidTr="00D91B3E">
        <w:trPr>
          <w:trHeight w:val="649"/>
        </w:trPr>
        <w:tc>
          <w:tcPr>
            <w:tcW w:w="1540" w:type="dxa"/>
            <w:hideMark/>
          </w:tcPr>
          <w:p w14:paraId="5F39C717" w14:textId="77777777" w:rsidR="00D536BA" w:rsidRPr="00D536BA" w:rsidRDefault="00D536BA" w:rsidP="00D536BA">
            <w:pPr>
              <w:suppressAutoHyphens/>
              <w:spacing w:after="0" w:line="240" w:lineRule="auto"/>
              <w:jc w:val="center"/>
              <w:rPr>
                <w:rFonts w:ascii="Times New Roman" w:eastAsia="Times New Roman" w:hAnsi="Times New Roman" w:cs="Times New Roman"/>
                <w:b/>
                <w:bCs/>
                <w:sz w:val="24"/>
                <w:szCs w:val="24"/>
                <w:lang w:eastAsia="ru-RU"/>
              </w:rPr>
            </w:pPr>
            <w:r w:rsidRPr="00D536BA">
              <w:rPr>
                <w:rFonts w:ascii="Times New Roman" w:eastAsia="Times New Roman" w:hAnsi="Times New Roman" w:cs="Times New Roman"/>
                <w:b/>
                <w:bCs/>
                <w:sz w:val="24"/>
                <w:szCs w:val="24"/>
                <w:lang w:eastAsia="ru-RU"/>
              </w:rPr>
              <w:t>Коды результатов</w:t>
            </w:r>
          </w:p>
        </w:tc>
        <w:tc>
          <w:tcPr>
            <w:tcW w:w="7811" w:type="dxa"/>
            <w:hideMark/>
          </w:tcPr>
          <w:p w14:paraId="4697A79B" w14:textId="77777777" w:rsidR="00D536BA" w:rsidRPr="00D536BA" w:rsidRDefault="00D536BA" w:rsidP="00D536BA">
            <w:pPr>
              <w:suppressAutoHyphens/>
              <w:spacing w:after="0" w:line="240" w:lineRule="auto"/>
              <w:jc w:val="center"/>
              <w:rPr>
                <w:rFonts w:ascii="Times New Roman" w:eastAsia="Times New Roman" w:hAnsi="Times New Roman" w:cs="Times New Roman"/>
                <w:b/>
                <w:bCs/>
                <w:sz w:val="24"/>
                <w:szCs w:val="24"/>
                <w:lang w:eastAsia="ru-RU"/>
              </w:rPr>
            </w:pPr>
            <w:r w:rsidRPr="00D536BA">
              <w:rPr>
                <w:rFonts w:ascii="Times New Roman" w:eastAsia="Times New Roman" w:hAnsi="Times New Roman" w:cs="Times New Roman"/>
                <w:b/>
                <w:bCs/>
                <w:sz w:val="24"/>
                <w:szCs w:val="24"/>
                <w:lang w:eastAsia="ru-RU"/>
              </w:rPr>
              <w:t>Планируемые результаты освоения дисциплины включают:</w:t>
            </w:r>
          </w:p>
          <w:p w14:paraId="4305AE84" w14:textId="77777777" w:rsidR="00D536BA" w:rsidRPr="00D536BA" w:rsidRDefault="00D536BA" w:rsidP="00D536BA">
            <w:pPr>
              <w:suppressAutoHyphens/>
              <w:spacing w:after="0" w:line="240" w:lineRule="auto"/>
              <w:ind w:firstLine="709"/>
              <w:jc w:val="center"/>
              <w:rPr>
                <w:rFonts w:ascii="Times New Roman" w:eastAsia="Times New Roman" w:hAnsi="Times New Roman" w:cs="Times New Roman"/>
                <w:b/>
                <w:bCs/>
                <w:sz w:val="24"/>
                <w:szCs w:val="24"/>
                <w:lang w:eastAsia="ru-RU"/>
              </w:rPr>
            </w:pPr>
          </w:p>
        </w:tc>
      </w:tr>
      <w:tr w:rsidR="00D536BA" w:rsidRPr="00D536BA" w14:paraId="7032E2F4" w14:textId="77777777" w:rsidTr="00D91B3E">
        <w:trPr>
          <w:trHeight w:val="212"/>
        </w:trPr>
        <w:tc>
          <w:tcPr>
            <w:tcW w:w="1540" w:type="dxa"/>
          </w:tcPr>
          <w:p w14:paraId="6DC0DBFB"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ЛР 01</w:t>
            </w:r>
          </w:p>
        </w:tc>
        <w:tc>
          <w:tcPr>
            <w:tcW w:w="7811" w:type="dxa"/>
          </w:tcPr>
          <w:p w14:paraId="1AC41A55"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D536BA" w:rsidRPr="00D536BA" w14:paraId="376C00D1" w14:textId="77777777" w:rsidTr="00D91B3E">
        <w:trPr>
          <w:trHeight w:val="212"/>
        </w:trPr>
        <w:tc>
          <w:tcPr>
            <w:tcW w:w="1540" w:type="dxa"/>
          </w:tcPr>
          <w:p w14:paraId="6B398DB2"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Times New Roman" w:hAnsi="Times New Roman" w:cs="Times New Roman"/>
                <w:sz w:val="24"/>
                <w:szCs w:val="24"/>
                <w:lang w:eastAsia="ru-RU"/>
              </w:rPr>
              <w:t>ЛР 04</w:t>
            </w:r>
          </w:p>
        </w:tc>
        <w:tc>
          <w:tcPr>
            <w:tcW w:w="7811" w:type="dxa"/>
          </w:tcPr>
          <w:p w14:paraId="19FDC49A"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D536BA" w:rsidRPr="00D536BA" w14:paraId="7F30134E" w14:textId="77777777" w:rsidTr="00D91B3E">
        <w:trPr>
          <w:trHeight w:val="212"/>
        </w:trPr>
        <w:tc>
          <w:tcPr>
            <w:tcW w:w="1540" w:type="dxa"/>
          </w:tcPr>
          <w:p w14:paraId="45682698"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ЛР 06</w:t>
            </w:r>
          </w:p>
        </w:tc>
        <w:tc>
          <w:tcPr>
            <w:tcW w:w="7811" w:type="dxa"/>
          </w:tcPr>
          <w:p w14:paraId="479D78CC"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D536BA" w:rsidRPr="00D536BA" w14:paraId="1E9B40DC" w14:textId="77777777" w:rsidTr="00D91B3E">
        <w:trPr>
          <w:trHeight w:val="212"/>
        </w:trPr>
        <w:tc>
          <w:tcPr>
            <w:tcW w:w="1540" w:type="dxa"/>
          </w:tcPr>
          <w:p w14:paraId="7261986F"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ЛР 07</w:t>
            </w:r>
          </w:p>
        </w:tc>
        <w:tc>
          <w:tcPr>
            <w:tcW w:w="7811" w:type="dxa"/>
          </w:tcPr>
          <w:p w14:paraId="2521D954"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D536BA" w:rsidRPr="00D536BA" w14:paraId="6582E236" w14:textId="77777777" w:rsidTr="00D91B3E">
        <w:trPr>
          <w:trHeight w:val="212"/>
        </w:trPr>
        <w:tc>
          <w:tcPr>
            <w:tcW w:w="1540" w:type="dxa"/>
          </w:tcPr>
          <w:p w14:paraId="45140D7D" w14:textId="77777777" w:rsidR="00D536BA" w:rsidRPr="00D536BA" w:rsidRDefault="00D536BA" w:rsidP="00D536BA">
            <w:pPr>
              <w:suppressAutoHyphens/>
              <w:spacing w:after="0" w:line="240" w:lineRule="auto"/>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ЛР 09</w:t>
            </w:r>
          </w:p>
        </w:tc>
        <w:tc>
          <w:tcPr>
            <w:tcW w:w="7811" w:type="dxa"/>
          </w:tcPr>
          <w:p w14:paraId="2D565EE2" w14:textId="77777777" w:rsidR="00D536BA" w:rsidRPr="00D536BA" w:rsidRDefault="00D536BA" w:rsidP="00D536BA">
            <w:pPr>
              <w:autoSpaceDE w:val="0"/>
              <w:autoSpaceDN w:val="0"/>
              <w:adjustRightInd w:val="0"/>
              <w:spacing w:after="0" w:line="240" w:lineRule="auto"/>
              <w:jc w:val="both"/>
              <w:rPr>
                <w:rFonts w:ascii="Times New Roman" w:eastAsia="Calibri" w:hAnsi="Times New Roman" w:cs="Times New Roman"/>
                <w:bCs/>
                <w:sz w:val="24"/>
                <w:szCs w:val="24"/>
              </w:rPr>
            </w:pPr>
            <w:r w:rsidRPr="00D536BA">
              <w:rPr>
                <w:rFonts w:ascii="ArialMT" w:eastAsia="Calibri" w:hAnsi="ArialMT" w:cs="Times New Roman"/>
                <w:color w:val="000000"/>
                <w:sz w:val="24"/>
                <w:szCs w:val="24"/>
              </w:rPr>
              <w:t>готовность и способность к образованию, в том числе самообразованию, на протяжении всей жизни; сознательное отношение к непрерывному</w:t>
            </w:r>
            <w:r w:rsidRPr="00D536BA">
              <w:rPr>
                <w:rFonts w:ascii="ArialMT" w:eastAsia="Calibri" w:hAnsi="ArialMT" w:cs="Times New Roman"/>
                <w:color w:val="000000"/>
                <w:sz w:val="24"/>
                <w:szCs w:val="24"/>
              </w:rPr>
              <w:br/>
              <w:t>образованию как условию успешной профессиональной и общественной</w:t>
            </w:r>
            <w:r w:rsidRPr="00D536BA">
              <w:rPr>
                <w:rFonts w:ascii="ArialMT" w:eastAsia="Calibri" w:hAnsi="ArialMT" w:cs="Times New Roman"/>
                <w:color w:val="000000"/>
                <w:sz w:val="24"/>
                <w:szCs w:val="24"/>
              </w:rPr>
              <w:br/>
              <w:t>деятельности</w:t>
            </w:r>
          </w:p>
        </w:tc>
      </w:tr>
      <w:tr w:rsidR="00D536BA" w:rsidRPr="00D536BA" w14:paraId="04C0B4DE" w14:textId="77777777" w:rsidTr="00D91B3E">
        <w:trPr>
          <w:trHeight w:val="212"/>
        </w:trPr>
        <w:tc>
          <w:tcPr>
            <w:tcW w:w="1540" w:type="dxa"/>
          </w:tcPr>
          <w:p w14:paraId="692D10D9" w14:textId="77777777" w:rsidR="00D536BA" w:rsidRPr="00D536BA" w:rsidRDefault="00D536BA" w:rsidP="00D536BA">
            <w:pPr>
              <w:suppressAutoHyphens/>
              <w:spacing w:after="0" w:line="240" w:lineRule="auto"/>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ЛР 13</w:t>
            </w:r>
          </w:p>
        </w:tc>
        <w:tc>
          <w:tcPr>
            <w:tcW w:w="7811" w:type="dxa"/>
          </w:tcPr>
          <w:p w14:paraId="00EC4FDE" w14:textId="77777777" w:rsidR="00D536BA" w:rsidRPr="00D536BA" w:rsidRDefault="00D536BA" w:rsidP="00D536BA">
            <w:pPr>
              <w:autoSpaceDE w:val="0"/>
              <w:autoSpaceDN w:val="0"/>
              <w:adjustRightInd w:val="0"/>
              <w:spacing w:after="0" w:line="240" w:lineRule="auto"/>
              <w:jc w:val="both"/>
              <w:rPr>
                <w:rFonts w:ascii="Times New Roman" w:eastAsia="Calibri" w:hAnsi="Times New Roman" w:cs="Times New Roman"/>
                <w:bCs/>
                <w:sz w:val="24"/>
                <w:szCs w:val="24"/>
              </w:rPr>
            </w:pPr>
            <w:r w:rsidRPr="00D536BA">
              <w:rPr>
                <w:rFonts w:ascii="ArialMT" w:eastAsia="Calibri" w:hAnsi="ArialMT" w:cs="Times New Roman"/>
                <w:color w:val="000000"/>
                <w:sz w:val="24"/>
                <w:szCs w:val="24"/>
              </w:rPr>
              <w:t>осознанный выбор будущей профессии и возможностей реализации</w:t>
            </w:r>
            <w:r w:rsidRPr="00D536BA">
              <w:rPr>
                <w:rFonts w:ascii="ArialMT" w:eastAsia="Calibri" w:hAnsi="ArialMT" w:cs="Times New Roman"/>
                <w:color w:val="000000"/>
                <w:sz w:val="24"/>
                <w:szCs w:val="24"/>
              </w:rPr>
              <w:br/>
              <w:t>собственных жизненных планов; отношение к профессиональной</w:t>
            </w:r>
            <w:r w:rsidRPr="00D536BA">
              <w:rPr>
                <w:rFonts w:ascii="ArialMT" w:eastAsia="Calibri" w:hAnsi="ArialMT" w:cs="Times New Roman"/>
                <w:color w:val="000000"/>
                <w:sz w:val="24"/>
                <w:szCs w:val="24"/>
              </w:rPr>
              <w:br/>
              <w:t>деятельности как возможности участия в решении личных, общественных, государственных, общенациональных проблем</w:t>
            </w:r>
          </w:p>
        </w:tc>
      </w:tr>
      <w:tr w:rsidR="00D536BA" w:rsidRPr="00D536BA" w14:paraId="2D7B5BD7" w14:textId="77777777" w:rsidTr="00D91B3E">
        <w:trPr>
          <w:trHeight w:val="212"/>
        </w:trPr>
        <w:tc>
          <w:tcPr>
            <w:tcW w:w="1540" w:type="dxa"/>
          </w:tcPr>
          <w:p w14:paraId="6FE76B7C" w14:textId="77777777" w:rsidR="00D536BA" w:rsidRPr="00D536BA" w:rsidRDefault="00D536BA" w:rsidP="00D536BA">
            <w:pPr>
              <w:suppressAutoHyphens/>
              <w:spacing w:after="0" w:line="240" w:lineRule="auto"/>
              <w:jc w:val="both"/>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МР 02</w:t>
            </w:r>
          </w:p>
        </w:tc>
        <w:tc>
          <w:tcPr>
            <w:tcW w:w="7811" w:type="dxa"/>
          </w:tcPr>
          <w:p w14:paraId="1C135A49" w14:textId="77777777" w:rsidR="00D536BA" w:rsidRPr="00D536BA" w:rsidRDefault="00D536BA" w:rsidP="00D536BA">
            <w:pPr>
              <w:autoSpaceDE w:val="0"/>
              <w:autoSpaceDN w:val="0"/>
              <w:adjustRightInd w:val="0"/>
              <w:spacing w:after="0" w:line="240" w:lineRule="auto"/>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D536BA" w:rsidRPr="00D536BA" w14:paraId="6B329178" w14:textId="77777777" w:rsidTr="00D91B3E">
        <w:trPr>
          <w:trHeight w:val="212"/>
        </w:trPr>
        <w:tc>
          <w:tcPr>
            <w:tcW w:w="1540" w:type="dxa"/>
          </w:tcPr>
          <w:p w14:paraId="707F1F38"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МР 04</w:t>
            </w:r>
          </w:p>
        </w:tc>
        <w:tc>
          <w:tcPr>
            <w:tcW w:w="7811" w:type="dxa"/>
          </w:tcPr>
          <w:p w14:paraId="57DD988F"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D536BA" w:rsidRPr="00D536BA" w14:paraId="37DD3A24" w14:textId="77777777" w:rsidTr="00D91B3E">
        <w:trPr>
          <w:trHeight w:val="212"/>
        </w:trPr>
        <w:tc>
          <w:tcPr>
            <w:tcW w:w="1540" w:type="dxa"/>
          </w:tcPr>
          <w:p w14:paraId="0E039B8A" w14:textId="77777777" w:rsidR="00D536BA" w:rsidRPr="00D536BA" w:rsidRDefault="00D536BA" w:rsidP="00D536BA">
            <w:pPr>
              <w:suppressAutoHyphens/>
              <w:spacing w:after="0" w:line="240" w:lineRule="auto"/>
              <w:ind w:firstLine="22"/>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МР 08</w:t>
            </w:r>
          </w:p>
        </w:tc>
        <w:tc>
          <w:tcPr>
            <w:tcW w:w="7811" w:type="dxa"/>
          </w:tcPr>
          <w:p w14:paraId="3B72A2D3"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D536BA" w:rsidRPr="00D536BA" w14:paraId="0BEA762A" w14:textId="77777777" w:rsidTr="00D91B3E">
        <w:trPr>
          <w:trHeight w:val="212"/>
        </w:trPr>
        <w:tc>
          <w:tcPr>
            <w:tcW w:w="1540" w:type="dxa"/>
          </w:tcPr>
          <w:p w14:paraId="3D0C477A" w14:textId="77777777" w:rsidR="00D536BA" w:rsidRPr="00D536BA" w:rsidRDefault="00D536BA" w:rsidP="00D536BA">
            <w:pPr>
              <w:suppressAutoHyphens/>
              <w:spacing w:after="0" w:line="240" w:lineRule="auto"/>
              <w:ind w:firstLine="22"/>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lastRenderedPageBreak/>
              <w:t>МР 09</w:t>
            </w:r>
          </w:p>
        </w:tc>
        <w:tc>
          <w:tcPr>
            <w:tcW w:w="7811" w:type="dxa"/>
          </w:tcPr>
          <w:p w14:paraId="1B1EE957" w14:textId="77777777" w:rsidR="00D536BA" w:rsidRPr="00D536BA" w:rsidRDefault="00D536BA" w:rsidP="00D536BA">
            <w:pPr>
              <w:autoSpaceDE w:val="0"/>
              <w:autoSpaceDN w:val="0"/>
              <w:adjustRightInd w:val="0"/>
              <w:spacing w:after="0" w:line="240" w:lineRule="auto"/>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D536BA" w:rsidRPr="00D536BA" w14:paraId="75948459" w14:textId="77777777" w:rsidTr="00D91B3E">
        <w:trPr>
          <w:trHeight w:val="212"/>
        </w:trPr>
        <w:tc>
          <w:tcPr>
            <w:tcW w:w="1540" w:type="dxa"/>
          </w:tcPr>
          <w:p w14:paraId="3CC3EEA4" w14:textId="77777777" w:rsidR="00D536BA" w:rsidRPr="00D536BA" w:rsidRDefault="00D536BA" w:rsidP="00D536BA">
            <w:pPr>
              <w:suppressAutoHyphens/>
              <w:spacing w:after="0" w:line="240" w:lineRule="auto"/>
              <w:ind w:firstLine="22"/>
              <w:rPr>
                <w:rFonts w:ascii="Times New Roman" w:eastAsia="Times New Roman" w:hAnsi="Times New Roman" w:cs="Times New Roman"/>
                <w:i/>
                <w:sz w:val="24"/>
                <w:szCs w:val="24"/>
                <w:lang w:eastAsia="ru-RU"/>
              </w:rPr>
            </w:pPr>
            <w:bookmarkStart w:id="2" w:name="_Hlk86243808"/>
            <w:proofErr w:type="spellStart"/>
            <w:r w:rsidRPr="00D536BA">
              <w:rPr>
                <w:rFonts w:ascii="Times New Roman" w:eastAsia="Calibri" w:hAnsi="Times New Roman" w:cs="Times New Roman"/>
                <w:bCs/>
                <w:sz w:val="24"/>
                <w:szCs w:val="24"/>
              </w:rPr>
              <w:t>ПРб</w:t>
            </w:r>
            <w:proofErr w:type="spellEnd"/>
            <w:r w:rsidRPr="00D536BA">
              <w:rPr>
                <w:rFonts w:ascii="Times New Roman" w:eastAsia="Calibri" w:hAnsi="Times New Roman" w:cs="Times New Roman"/>
                <w:bCs/>
                <w:sz w:val="24"/>
                <w:szCs w:val="24"/>
              </w:rPr>
              <w:t xml:space="preserve"> 01</w:t>
            </w:r>
            <w:bookmarkEnd w:id="2"/>
          </w:p>
        </w:tc>
        <w:tc>
          <w:tcPr>
            <w:tcW w:w="7811" w:type="dxa"/>
          </w:tcPr>
          <w:p w14:paraId="43A6EB0F"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Сформированность понятий о нормах русского литературного языка и применение знаний о них в речевой практике</w:t>
            </w:r>
          </w:p>
        </w:tc>
      </w:tr>
      <w:tr w:rsidR="00D536BA" w:rsidRPr="00D536BA" w14:paraId="500CB590" w14:textId="77777777" w:rsidTr="00D91B3E">
        <w:trPr>
          <w:trHeight w:val="212"/>
        </w:trPr>
        <w:tc>
          <w:tcPr>
            <w:tcW w:w="1540" w:type="dxa"/>
          </w:tcPr>
          <w:p w14:paraId="5DA64BBB" w14:textId="77777777" w:rsidR="00D536BA" w:rsidRPr="00D536BA" w:rsidRDefault="00D536BA" w:rsidP="00D536BA">
            <w:pPr>
              <w:suppressAutoHyphens/>
              <w:spacing w:after="0" w:line="240" w:lineRule="auto"/>
              <w:ind w:firstLine="22"/>
              <w:rPr>
                <w:rFonts w:ascii="Times New Roman" w:eastAsia="Times New Roman" w:hAnsi="Times New Roman" w:cs="Times New Roman"/>
                <w:sz w:val="24"/>
                <w:szCs w:val="24"/>
                <w:lang w:eastAsia="ru-RU"/>
              </w:rPr>
            </w:pPr>
            <w:proofErr w:type="spellStart"/>
            <w:r w:rsidRPr="00D536BA">
              <w:rPr>
                <w:rFonts w:ascii="Times New Roman" w:eastAsia="Calibri" w:hAnsi="Times New Roman" w:cs="Times New Roman"/>
                <w:bCs/>
                <w:sz w:val="24"/>
                <w:szCs w:val="24"/>
              </w:rPr>
              <w:t>ПРб</w:t>
            </w:r>
            <w:proofErr w:type="spellEnd"/>
            <w:r w:rsidRPr="00D536BA">
              <w:rPr>
                <w:rFonts w:ascii="Times New Roman" w:eastAsia="Calibri" w:hAnsi="Times New Roman" w:cs="Times New Roman"/>
                <w:bCs/>
                <w:sz w:val="24"/>
                <w:szCs w:val="24"/>
              </w:rPr>
              <w:t xml:space="preserve"> 02</w:t>
            </w:r>
          </w:p>
        </w:tc>
        <w:tc>
          <w:tcPr>
            <w:tcW w:w="7811" w:type="dxa"/>
          </w:tcPr>
          <w:p w14:paraId="4FB43972"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Владение навыками самоанализа и самооценки на основе наблюдений за собственной речью</w:t>
            </w:r>
          </w:p>
        </w:tc>
      </w:tr>
      <w:tr w:rsidR="00D536BA" w:rsidRPr="00D536BA" w14:paraId="2E2E97B6" w14:textId="77777777" w:rsidTr="00D91B3E">
        <w:trPr>
          <w:trHeight w:val="212"/>
        </w:trPr>
        <w:tc>
          <w:tcPr>
            <w:tcW w:w="1540" w:type="dxa"/>
          </w:tcPr>
          <w:p w14:paraId="129E256A" w14:textId="77777777" w:rsidR="00D536BA" w:rsidRPr="00D536BA" w:rsidRDefault="00D536BA" w:rsidP="00D536BA">
            <w:pPr>
              <w:suppressAutoHyphens/>
              <w:spacing w:after="0" w:line="240" w:lineRule="auto"/>
              <w:ind w:firstLine="22"/>
              <w:rPr>
                <w:rFonts w:ascii="Times New Roman" w:eastAsia="Times New Roman" w:hAnsi="Times New Roman" w:cs="Times New Roman"/>
                <w:sz w:val="24"/>
                <w:szCs w:val="24"/>
                <w:lang w:eastAsia="ru-RU"/>
              </w:rPr>
            </w:pPr>
            <w:proofErr w:type="spellStart"/>
            <w:r w:rsidRPr="00D536BA">
              <w:rPr>
                <w:rFonts w:ascii="Times New Roman" w:eastAsia="Calibri" w:hAnsi="Times New Roman" w:cs="Times New Roman"/>
                <w:bCs/>
                <w:sz w:val="24"/>
                <w:szCs w:val="24"/>
              </w:rPr>
              <w:t>ПРб</w:t>
            </w:r>
            <w:proofErr w:type="spellEnd"/>
            <w:r w:rsidRPr="00D536BA">
              <w:rPr>
                <w:rFonts w:ascii="Times New Roman" w:eastAsia="Calibri" w:hAnsi="Times New Roman" w:cs="Times New Roman"/>
                <w:bCs/>
                <w:sz w:val="24"/>
                <w:szCs w:val="24"/>
              </w:rPr>
              <w:t xml:space="preserve"> 03</w:t>
            </w:r>
          </w:p>
        </w:tc>
        <w:tc>
          <w:tcPr>
            <w:tcW w:w="7811" w:type="dxa"/>
          </w:tcPr>
          <w:p w14:paraId="580E0DA7"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Владение умением анализировать текст с точки зрения наличия в нем явной и скрытой, основной и второстепенной информации</w:t>
            </w:r>
          </w:p>
        </w:tc>
      </w:tr>
      <w:tr w:rsidR="00D536BA" w:rsidRPr="00D536BA" w14:paraId="74024645" w14:textId="77777777" w:rsidTr="00D91B3E">
        <w:trPr>
          <w:trHeight w:val="212"/>
        </w:trPr>
        <w:tc>
          <w:tcPr>
            <w:tcW w:w="1540" w:type="dxa"/>
          </w:tcPr>
          <w:p w14:paraId="4C7EE500" w14:textId="77777777" w:rsidR="00D536BA" w:rsidRPr="00D536BA" w:rsidRDefault="00D536BA" w:rsidP="00D536BA">
            <w:pPr>
              <w:suppressAutoHyphens/>
              <w:spacing w:after="0" w:line="240" w:lineRule="auto"/>
              <w:ind w:firstLine="22"/>
              <w:rPr>
                <w:rFonts w:ascii="Times New Roman" w:eastAsia="Times New Roman" w:hAnsi="Times New Roman" w:cs="Times New Roman"/>
                <w:sz w:val="24"/>
                <w:szCs w:val="24"/>
                <w:lang w:eastAsia="ru-RU"/>
              </w:rPr>
            </w:pPr>
            <w:proofErr w:type="spellStart"/>
            <w:r w:rsidRPr="00D536BA">
              <w:rPr>
                <w:rFonts w:ascii="Times New Roman" w:eastAsia="Calibri" w:hAnsi="Times New Roman" w:cs="Times New Roman"/>
                <w:bCs/>
                <w:sz w:val="24"/>
                <w:szCs w:val="24"/>
              </w:rPr>
              <w:t>ПРб</w:t>
            </w:r>
            <w:proofErr w:type="spellEnd"/>
            <w:r w:rsidRPr="00D536BA">
              <w:rPr>
                <w:rFonts w:ascii="Times New Roman" w:eastAsia="Calibri" w:hAnsi="Times New Roman" w:cs="Times New Roman"/>
                <w:bCs/>
                <w:sz w:val="24"/>
                <w:szCs w:val="24"/>
              </w:rPr>
              <w:t xml:space="preserve"> 04.</w:t>
            </w:r>
          </w:p>
        </w:tc>
        <w:tc>
          <w:tcPr>
            <w:tcW w:w="7811" w:type="dxa"/>
          </w:tcPr>
          <w:p w14:paraId="3B242092"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Владение умением представлять тексты в виде тезисов, конспектов, аннотаций, рефератов, сочинений различных жанров</w:t>
            </w:r>
          </w:p>
        </w:tc>
      </w:tr>
      <w:tr w:rsidR="00D536BA" w:rsidRPr="00D536BA" w14:paraId="59B4821A" w14:textId="77777777" w:rsidTr="00D91B3E">
        <w:trPr>
          <w:trHeight w:val="212"/>
        </w:trPr>
        <w:tc>
          <w:tcPr>
            <w:tcW w:w="1540" w:type="dxa"/>
          </w:tcPr>
          <w:p w14:paraId="164EBEFA" w14:textId="77777777" w:rsidR="00D536BA" w:rsidRPr="00D536BA" w:rsidRDefault="00D536BA" w:rsidP="00D536BA">
            <w:pPr>
              <w:suppressAutoHyphens/>
              <w:spacing w:after="0" w:line="240" w:lineRule="auto"/>
              <w:ind w:firstLine="22"/>
              <w:rPr>
                <w:rFonts w:ascii="Times New Roman" w:eastAsia="Times New Roman" w:hAnsi="Times New Roman" w:cs="Times New Roman"/>
                <w:sz w:val="24"/>
                <w:szCs w:val="24"/>
                <w:lang w:eastAsia="ru-RU"/>
              </w:rPr>
            </w:pPr>
            <w:proofErr w:type="spellStart"/>
            <w:r w:rsidRPr="00D536BA">
              <w:rPr>
                <w:rFonts w:ascii="Times New Roman" w:eastAsia="Calibri" w:hAnsi="Times New Roman" w:cs="Times New Roman"/>
                <w:bCs/>
                <w:sz w:val="24"/>
                <w:szCs w:val="24"/>
              </w:rPr>
              <w:t>ПРб</w:t>
            </w:r>
            <w:proofErr w:type="spellEnd"/>
            <w:r w:rsidRPr="00D536BA">
              <w:rPr>
                <w:rFonts w:ascii="Times New Roman" w:eastAsia="Calibri" w:hAnsi="Times New Roman" w:cs="Times New Roman"/>
                <w:bCs/>
                <w:sz w:val="24"/>
                <w:szCs w:val="24"/>
              </w:rPr>
              <w:t xml:space="preserve"> 05.</w:t>
            </w:r>
          </w:p>
        </w:tc>
        <w:tc>
          <w:tcPr>
            <w:tcW w:w="7811" w:type="dxa"/>
          </w:tcPr>
          <w:p w14:paraId="660144AD"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p>
        </w:tc>
      </w:tr>
      <w:tr w:rsidR="00D536BA" w:rsidRPr="00D536BA" w14:paraId="3C20251D" w14:textId="77777777" w:rsidTr="00D91B3E">
        <w:trPr>
          <w:trHeight w:val="212"/>
        </w:trPr>
        <w:tc>
          <w:tcPr>
            <w:tcW w:w="1540" w:type="dxa"/>
          </w:tcPr>
          <w:p w14:paraId="7CF016CD" w14:textId="77777777" w:rsidR="00D536BA" w:rsidRPr="00D536BA" w:rsidRDefault="00D536BA" w:rsidP="00D536BA">
            <w:pPr>
              <w:suppressAutoHyphens/>
              <w:spacing w:after="0" w:line="240" w:lineRule="auto"/>
              <w:ind w:firstLine="22"/>
              <w:rPr>
                <w:rFonts w:ascii="Times New Roman" w:eastAsia="Times New Roman" w:hAnsi="Times New Roman" w:cs="Times New Roman"/>
                <w:sz w:val="24"/>
                <w:szCs w:val="24"/>
                <w:lang w:eastAsia="ru-RU"/>
              </w:rPr>
            </w:pPr>
            <w:proofErr w:type="spellStart"/>
            <w:r w:rsidRPr="00D536BA">
              <w:rPr>
                <w:rFonts w:ascii="Times New Roman" w:eastAsia="Calibri" w:hAnsi="Times New Roman" w:cs="Times New Roman"/>
                <w:bCs/>
                <w:sz w:val="24"/>
                <w:szCs w:val="24"/>
              </w:rPr>
              <w:t>ПРб</w:t>
            </w:r>
            <w:proofErr w:type="spellEnd"/>
            <w:r w:rsidRPr="00D536BA">
              <w:rPr>
                <w:rFonts w:ascii="Times New Roman" w:eastAsia="Calibri" w:hAnsi="Times New Roman" w:cs="Times New Roman"/>
                <w:bCs/>
                <w:sz w:val="24"/>
                <w:szCs w:val="24"/>
              </w:rPr>
              <w:t xml:space="preserve"> 06.</w:t>
            </w:r>
          </w:p>
        </w:tc>
        <w:tc>
          <w:tcPr>
            <w:tcW w:w="7811" w:type="dxa"/>
          </w:tcPr>
          <w:p w14:paraId="21A7C43D"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Сформированность представлений об изобразительно-выразительных возможностях русского языка</w:t>
            </w:r>
          </w:p>
        </w:tc>
      </w:tr>
      <w:tr w:rsidR="00D536BA" w:rsidRPr="00D536BA" w14:paraId="289852BA" w14:textId="77777777" w:rsidTr="00D91B3E">
        <w:trPr>
          <w:trHeight w:val="212"/>
        </w:trPr>
        <w:tc>
          <w:tcPr>
            <w:tcW w:w="1540" w:type="dxa"/>
          </w:tcPr>
          <w:p w14:paraId="383C91EB" w14:textId="77777777" w:rsidR="00D536BA" w:rsidRPr="00D536BA" w:rsidRDefault="00D536BA" w:rsidP="00D536BA">
            <w:pPr>
              <w:suppressAutoHyphens/>
              <w:spacing w:after="0" w:line="240" w:lineRule="auto"/>
              <w:ind w:firstLine="22"/>
              <w:rPr>
                <w:rFonts w:ascii="Times New Roman" w:eastAsia="Times New Roman" w:hAnsi="Times New Roman" w:cs="Times New Roman"/>
                <w:sz w:val="24"/>
                <w:szCs w:val="24"/>
                <w:lang w:eastAsia="ru-RU"/>
              </w:rPr>
            </w:pPr>
            <w:proofErr w:type="spellStart"/>
            <w:r w:rsidRPr="00D536BA">
              <w:rPr>
                <w:rFonts w:ascii="Times New Roman" w:eastAsia="Calibri" w:hAnsi="Times New Roman" w:cs="Times New Roman"/>
                <w:bCs/>
                <w:sz w:val="24"/>
                <w:szCs w:val="24"/>
              </w:rPr>
              <w:t>ПРб</w:t>
            </w:r>
            <w:proofErr w:type="spellEnd"/>
            <w:r w:rsidRPr="00D536BA">
              <w:rPr>
                <w:rFonts w:ascii="Times New Roman" w:eastAsia="Calibri" w:hAnsi="Times New Roman" w:cs="Times New Roman"/>
                <w:bCs/>
                <w:sz w:val="24"/>
                <w:szCs w:val="24"/>
              </w:rPr>
              <w:t xml:space="preserve"> 07</w:t>
            </w:r>
          </w:p>
        </w:tc>
        <w:tc>
          <w:tcPr>
            <w:tcW w:w="7811" w:type="dxa"/>
          </w:tcPr>
          <w:p w14:paraId="06B6A9AF"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tc>
      </w:tr>
      <w:tr w:rsidR="00D536BA" w:rsidRPr="00D536BA" w14:paraId="7BA6CFD3" w14:textId="77777777" w:rsidTr="00D91B3E">
        <w:trPr>
          <w:trHeight w:val="212"/>
        </w:trPr>
        <w:tc>
          <w:tcPr>
            <w:tcW w:w="1540" w:type="dxa"/>
          </w:tcPr>
          <w:p w14:paraId="76AA6D3A" w14:textId="77777777" w:rsidR="00D536BA" w:rsidRPr="00D536BA" w:rsidRDefault="00D536BA" w:rsidP="00D536BA">
            <w:pPr>
              <w:suppressAutoHyphens/>
              <w:spacing w:after="0" w:line="240" w:lineRule="auto"/>
              <w:ind w:firstLine="22"/>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08</w:t>
            </w:r>
          </w:p>
        </w:tc>
        <w:tc>
          <w:tcPr>
            <w:tcW w:w="7811" w:type="dxa"/>
          </w:tcPr>
          <w:p w14:paraId="032D4B1A" w14:textId="77777777" w:rsidR="00D536BA" w:rsidRPr="00D536BA" w:rsidRDefault="00D536BA" w:rsidP="00D536BA">
            <w:pPr>
              <w:suppressAutoHyphens/>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tc>
      </w:tr>
      <w:tr w:rsidR="00D536BA" w:rsidRPr="00D536BA" w14:paraId="3FE7557B" w14:textId="77777777" w:rsidTr="00D91B3E">
        <w:trPr>
          <w:trHeight w:val="212"/>
        </w:trPr>
        <w:tc>
          <w:tcPr>
            <w:tcW w:w="1540" w:type="dxa"/>
          </w:tcPr>
          <w:p w14:paraId="497FD860" w14:textId="77777777" w:rsidR="00D536BA" w:rsidRPr="00D536BA" w:rsidRDefault="00D536BA" w:rsidP="00D536BA">
            <w:pPr>
              <w:suppressAutoHyphens/>
              <w:spacing w:after="0" w:line="240" w:lineRule="auto"/>
              <w:ind w:firstLine="22"/>
              <w:rPr>
                <w:rFonts w:ascii="Times New Roman" w:eastAsia="Times New Roman" w:hAnsi="Times New Roman" w:cs="Times New Roman"/>
                <w:i/>
                <w:sz w:val="24"/>
                <w:szCs w:val="24"/>
                <w:lang w:eastAsia="ru-RU"/>
              </w:rPr>
            </w:pPr>
            <w:proofErr w:type="spellStart"/>
            <w:r w:rsidRPr="00D536BA">
              <w:rPr>
                <w:rFonts w:ascii="Times New Roman" w:eastAsia="Calibri" w:hAnsi="Times New Roman" w:cs="Times New Roman"/>
                <w:bCs/>
                <w:sz w:val="24"/>
                <w:szCs w:val="24"/>
              </w:rPr>
              <w:t>ПРб</w:t>
            </w:r>
            <w:proofErr w:type="spellEnd"/>
            <w:r w:rsidRPr="00D536BA">
              <w:rPr>
                <w:rFonts w:ascii="Times New Roman" w:eastAsia="Calibri" w:hAnsi="Times New Roman" w:cs="Times New Roman"/>
                <w:bCs/>
                <w:sz w:val="24"/>
                <w:szCs w:val="24"/>
              </w:rPr>
              <w:t xml:space="preserve"> 09</w:t>
            </w:r>
          </w:p>
        </w:tc>
        <w:tc>
          <w:tcPr>
            <w:tcW w:w="7811" w:type="dxa"/>
          </w:tcPr>
          <w:p w14:paraId="489CBC0F"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tc>
      </w:tr>
      <w:tr w:rsidR="00D536BA" w:rsidRPr="00D536BA" w14:paraId="18EBEB44" w14:textId="77777777" w:rsidTr="00D91B3E">
        <w:trPr>
          <w:trHeight w:val="212"/>
        </w:trPr>
        <w:tc>
          <w:tcPr>
            <w:tcW w:w="1540" w:type="dxa"/>
          </w:tcPr>
          <w:p w14:paraId="28C714D8" w14:textId="77777777" w:rsidR="00D536BA" w:rsidRPr="00D536BA" w:rsidRDefault="00D536BA" w:rsidP="00D536BA">
            <w:pPr>
              <w:suppressAutoHyphens/>
              <w:spacing w:after="0" w:line="240" w:lineRule="auto"/>
              <w:ind w:firstLine="22"/>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10</w:t>
            </w:r>
          </w:p>
        </w:tc>
        <w:tc>
          <w:tcPr>
            <w:tcW w:w="7811" w:type="dxa"/>
          </w:tcPr>
          <w:p w14:paraId="78776F0B"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D536BA">
              <w:rPr>
                <w:rFonts w:ascii="Times New Roman" w:eastAsia="Calibri" w:hAnsi="Times New Roman" w:cs="Times New Roman"/>
                <w:bCs/>
                <w:sz w:val="24"/>
                <w:szCs w:val="24"/>
              </w:rPr>
              <w:t>Сформированность представлений о системе стилей языка художественной литературы</w:t>
            </w:r>
          </w:p>
        </w:tc>
      </w:tr>
    </w:tbl>
    <w:p w14:paraId="2DAD4355" w14:textId="77777777" w:rsidR="00D536BA" w:rsidRPr="00D536BA" w:rsidRDefault="00D536BA" w:rsidP="00D536BA">
      <w:pPr>
        <w:suppressAutoHyphens/>
        <w:spacing w:after="0" w:line="240" w:lineRule="auto"/>
        <w:rPr>
          <w:rFonts w:ascii="Times New Roman" w:eastAsia="Times New Roman" w:hAnsi="Times New Roman" w:cs="Times New Roman"/>
          <w:b/>
          <w:sz w:val="24"/>
          <w:szCs w:val="24"/>
          <w:lang w:eastAsia="ru-RU"/>
        </w:rPr>
      </w:pPr>
    </w:p>
    <w:p w14:paraId="6AFCCD1F" w14:textId="77777777" w:rsidR="00D536BA" w:rsidRPr="00D536BA" w:rsidRDefault="00D536BA" w:rsidP="00D536BA">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sz w:val="28"/>
          <w:szCs w:val="28"/>
        </w:rPr>
      </w:pPr>
      <w:r w:rsidRPr="00D536BA">
        <w:rPr>
          <w:rFonts w:ascii="Times New Roman" w:eastAsia="Times New Roman" w:hAnsi="Times New Roman" w:cs="Times New Roman"/>
          <w:sz w:val="28"/>
          <w:szCs w:val="28"/>
        </w:rPr>
        <w:t xml:space="preserve">Освоение учебного предмета </w:t>
      </w:r>
      <w:r w:rsidRPr="00D536BA">
        <w:rPr>
          <w:rFonts w:ascii="Times New Roman" w:eastAsia="Times New Roman" w:hAnsi="Times New Roman" w:cs="Times New Roman"/>
          <w:sz w:val="28"/>
          <w:szCs w:val="28"/>
          <w:shd w:val="clear" w:color="auto" w:fill="FFFFFF"/>
        </w:rPr>
        <w:t>способствует </w:t>
      </w:r>
      <w:r w:rsidRPr="00D536BA">
        <w:rPr>
          <w:rFonts w:ascii="Times New Roman" w:eastAsia="Times New Roman" w:hAnsi="Times New Roman" w:cs="Times New Roman"/>
          <w:bCs/>
          <w:sz w:val="28"/>
          <w:szCs w:val="28"/>
          <w:shd w:val="clear" w:color="auto" w:fill="FFFFFF"/>
        </w:rPr>
        <w:t>формированию</w:t>
      </w:r>
      <w:r w:rsidRPr="00D536BA">
        <w:rPr>
          <w:rFonts w:ascii="Times New Roman" w:eastAsia="Times New Roman" w:hAnsi="Times New Roman" w:cs="Times New Roman"/>
          <w:sz w:val="28"/>
          <w:szCs w:val="28"/>
          <w:shd w:val="clear" w:color="auto" w:fill="FFFFFF"/>
        </w:rPr>
        <w:t> </w:t>
      </w:r>
      <w:r w:rsidRPr="00D536BA">
        <w:rPr>
          <w:rFonts w:ascii="Times New Roman" w:eastAsia="Times New Roman" w:hAnsi="Times New Roman" w:cs="Times New Roman"/>
          <w:bCs/>
          <w:sz w:val="28"/>
          <w:szCs w:val="28"/>
          <w:shd w:val="clear" w:color="auto" w:fill="FFFFFF"/>
        </w:rPr>
        <w:t>у</w:t>
      </w:r>
      <w:r w:rsidRPr="00D536BA">
        <w:rPr>
          <w:rFonts w:ascii="Times New Roman" w:eastAsia="Times New Roman" w:hAnsi="Times New Roman" w:cs="Times New Roman"/>
          <w:sz w:val="28"/>
          <w:szCs w:val="28"/>
          <w:shd w:val="clear" w:color="auto" w:fill="FFFFFF"/>
        </w:rPr>
        <w:t> </w:t>
      </w:r>
      <w:r w:rsidRPr="00D536BA">
        <w:rPr>
          <w:rFonts w:ascii="Times New Roman" w:eastAsia="Times New Roman" w:hAnsi="Times New Roman" w:cs="Times New Roman"/>
          <w:bCs/>
          <w:sz w:val="28"/>
          <w:szCs w:val="28"/>
          <w:shd w:val="clear" w:color="auto" w:fill="FFFFFF"/>
        </w:rPr>
        <w:t xml:space="preserve">обучающихся </w:t>
      </w:r>
      <w:r w:rsidRPr="00D536BA">
        <w:rPr>
          <w:rFonts w:ascii="Times New Roman" w:eastAsia="Times New Roman" w:hAnsi="Times New Roman" w:cs="Times New Roman"/>
          <w:sz w:val="28"/>
          <w:szCs w:val="28"/>
        </w:rPr>
        <w:t>следующих общих компетенций:</w:t>
      </w:r>
    </w:p>
    <w:p w14:paraId="7F5615C5" w14:textId="77777777" w:rsidR="00D536BA" w:rsidRPr="00D536BA" w:rsidRDefault="00D536BA" w:rsidP="00D536BA">
      <w:pPr>
        <w:suppressAutoHyphens/>
        <w:spacing w:after="0" w:line="240" w:lineRule="auto"/>
        <w:jc w:val="center"/>
        <w:rPr>
          <w:rFonts w:ascii="Times New Roman" w:eastAsia="Times New Roman" w:hAnsi="Times New Roman" w:cs="Times New Roman"/>
          <w:b/>
          <w:sz w:val="24"/>
          <w:szCs w:val="24"/>
          <w:lang w:eastAsia="ru-RU"/>
        </w:rPr>
      </w:pPr>
    </w:p>
    <w:tbl>
      <w:tblPr>
        <w:tblStyle w:val="2"/>
        <w:tblW w:w="0" w:type="auto"/>
        <w:tblInd w:w="108" w:type="dxa"/>
        <w:tblLook w:val="04A0" w:firstRow="1" w:lastRow="0" w:firstColumn="1" w:lastColumn="0" w:noHBand="0" w:noVBand="1"/>
      </w:tblPr>
      <w:tblGrid>
        <w:gridCol w:w="960"/>
        <w:gridCol w:w="8502"/>
      </w:tblGrid>
      <w:tr w:rsidR="00D536BA" w:rsidRPr="00D536BA" w14:paraId="3A72BE2A" w14:textId="77777777" w:rsidTr="00D91B3E">
        <w:trPr>
          <w:trHeight w:val="459"/>
        </w:trPr>
        <w:tc>
          <w:tcPr>
            <w:tcW w:w="993" w:type="dxa"/>
          </w:tcPr>
          <w:p w14:paraId="248E1BFB" w14:textId="77777777" w:rsidR="00D536BA" w:rsidRPr="003E03A0" w:rsidRDefault="00D536BA" w:rsidP="00D536BA">
            <w:pPr>
              <w:widowControl w:val="0"/>
              <w:tabs>
                <w:tab w:val="left" w:pos="426"/>
              </w:tabs>
              <w:autoSpaceDE w:val="0"/>
              <w:autoSpaceDN w:val="0"/>
              <w:jc w:val="center"/>
              <w:rPr>
                <w:rFonts w:ascii="Times New Roman" w:eastAsia="Calibri" w:hAnsi="Times New Roman" w:cs="Times New Roman"/>
                <w:b/>
              </w:rPr>
            </w:pPr>
            <w:r w:rsidRPr="003E03A0">
              <w:rPr>
                <w:rFonts w:ascii="Times New Roman" w:eastAsia="Calibri" w:hAnsi="Times New Roman" w:cs="Times New Roman"/>
                <w:b/>
                <w:bCs/>
              </w:rPr>
              <w:t>Код</w:t>
            </w:r>
          </w:p>
        </w:tc>
        <w:tc>
          <w:tcPr>
            <w:tcW w:w="9036" w:type="dxa"/>
          </w:tcPr>
          <w:p w14:paraId="7AD437EF" w14:textId="77777777" w:rsidR="00D536BA" w:rsidRPr="003E03A0" w:rsidRDefault="003E03A0" w:rsidP="003E03A0">
            <w:pPr>
              <w:widowControl w:val="0"/>
              <w:tabs>
                <w:tab w:val="left" w:pos="426"/>
              </w:tabs>
              <w:autoSpaceDE w:val="0"/>
              <w:autoSpaceDN w:val="0"/>
              <w:jc w:val="center"/>
              <w:rPr>
                <w:rFonts w:ascii="Times New Roman" w:eastAsia="Calibri" w:hAnsi="Times New Roman" w:cs="Times New Roman"/>
                <w:b/>
              </w:rPr>
            </w:pPr>
            <w:r>
              <w:rPr>
                <w:rFonts w:ascii="Times New Roman" w:eastAsia="Calibri" w:hAnsi="Times New Roman" w:cs="Times New Roman"/>
                <w:b/>
              </w:rPr>
              <w:t>Общие компетенции</w:t>
            </w:r>
          </w:p>
        </w:tc>
      </w:tr>
      <w:tr w:rsidR="00D536BA" w:rsidRPr="00D536BA" w14:paraId="21FC8E02" w14:textId="77777777" w:rsidTr="00D91B3E">
        <w:tc>
          <w:tcPr>
            <w:tcW w:w="993" w:type="dxa"/>
          </w:tcPr>
          <w:p w14:paraId="5EF6324A"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t>OK 1</w:t>
            </w:r>
          </w:p>
        </w:tc>
        <w:tc>
          <w:tcPr>
            <w:tcW w:w="9036" w:type="dxa"/>
          </w:tcPr>
          <w:p w14:paraId="25F42357" w14:textId="77777777" w:rsidR="00D536BA" w:rsidRPr="00D536BA" w:rsidRDefault="004D6AEB" w:rsidP="00D536BA">
            <w:pPr>
              <w:widowControl w:val="0"/>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Выбирать способы решения задач профессиональной деятельности применительно к различным контекстам</w:t>
            </w:r>
            <w:r w:rsidR="00D536BA" w:rsidRPr="00D536BA">
              <w:rPr>
                <w:rFonts w:ascii="Times New Roman" w:eastAsia="Calibri" w:hAnsi="Times New Roman" w:cs="Times New Roman"/>
                <w:sz w:val="24"/>
                <w:szCs w:val="24"/>
              </w:rPr>
              <w:t>.</w:t>
            </w:r>
          </w:p>
        </w:tc>
      </w:tr>
      <w:tr w:rsidR="00D536BA" w:rsidRPr="00D536BA" w14:paraId="593F4E3E" w14:textId="77777777" w:rsidTr="00D91B3E">
        <w:tc>
          <w:tcPr>
            <w:tcW w:w="993" w:type="dxa"/>
          </w:tcPr>
          <w:p w14:paraId="70E0AE8D"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t>ОК 2</w:t>
            </w:r>
          </w:p>
        </w:tc>
        <w:tc>
          <w:tcPr>
            <w:tcW w:w="9036" w:type="dxa"/>
          </w:tcPr>
          <w:p w14:paraId="76955087" w14:textId="77777777" w:rsidR="00D536BA" w:rsidRPr="00D536BA" w:rsidRDefault="004D6AEB" w:rsidP="00D536BA">
            <w:pPr>
              <w:widowControl w:val="0"/>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Осуществлять поиск, анализ и интерпретацию информации, необходимой для выполнения задач профессиональной деятельности</w:t>
            </w:r>
            <w:r w:rsidR="00D536BA" w:rsidRPr="00D536BA">
              <w:rPr>
                <w:rFonts w:ascii="Times New Roman" w:eastAsia="Calibri" w:hAnsi="Times New Roman" w:cs="Times New Roman"/>
                <w:sz w:val="24"/>
                <w:szCs w:val="24"/>
              </w:rPr>
              <w:t>.</w:t>
            </w:r>
          </w:p>
        </w:tc>
      </w:tr>
      <w:tr w:rsidR="00D536BA" w:rsidRPr="00D536BA" w14:paraId="7252DDFB" w14:textId="77777777" w:rsidTr="00D91B3E">
        <w:tc>
          <w:tcPr>
            <w:tcW w:w="993" w:type="dxa"/>
          </w:tcPr>
          <w:p w14:paraId="6CA97C75"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t>ОК 3</w:t>
            </w:r>
          </w:p>
        </w:tc>
        <w:tc>
          <w:tcPr>
            <w:tcW w:w="9036" w:type="dxa"/>
          </w:tcPr>
          <w:p w14:paraId="3D188FD6" w14:textId="77777777" w:rsidR="00D536BA" w:rsidRPr="00D536BA" w:rsidRDefault="004D6AEB" w:rsidP="00D536BA">
            <w:pPr>
              <w:widowControl w:val="0"/>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Планировать и реализовывать собственное и профессиональное и личностное развитие.</w:t>
            </w:r>
          </w:p>
        </w:tc>
      </w:tr>
      <w:tr w:rsidR="00D536BA" w:rsidRPr="00D536BA" w14:paraId="26223AB5" w14:textId="77777777" w:rsidTr="00D91B3E">
        <w:tc>
          <w:tcPr>
            <w:tcW w:w="993" w:type="dxa"/>
          </w:tcPr>
          <w:p w14:paraId="701ACCD5"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t>ОК 4</w:t>
            </w:r>
          </w:p>
        </w:tc>
        <w:tc>
          <w:tcPr>
            <w:tcW w:w="9036" w:type="dxa"/>
          </w:tcPr>
          <w:p w14:paraId="4F3101E3" w14:textId="77777777" w:rsidR="00D536BA" w:rsidRPr="00D536BA" w:rsidRDefault="004D6AEB" w:rsidP="00D536BA">
            <w:pPr>
              <w:widowControl w:val="0"/>
              <w:autoSpaceDE w:val="0"/>
              <w:autoSpaceDN w:val="0"/>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Работать в коллективе и команде, эффективно</w:t>
            </w:r>
            <w:r>
              <w:rPr>
                <w:rFonts w:ascii="Times New Roman" w:eastAsia="Calibri" w:hAnsi="Times New Roman" w:cs="Times New Roman"/>
                <w:sz w:val="24"/>
                <w:szCs w:val="24"/>
              </w:rPr>
              <w:t xml:space="preserve"> взаимодействовать с коллегами, руководством, клиентами</w:t>
            </w:r>
          </w:p>
        </w:tc>
      </w:tr>
      <w:tr w:rsidR="00D536BA" w:rsidRPr="00D536BA" w14:paraId="4214D280" w14:textId="77777777" w:rsidTr="00D91B3E">
        <w:tc>
          <w:tcPr>
            <w:tcW w:w="993" w:type="dxa"/>
          </w:tcPr>
          <w:p w14:paraId="0A32F20C"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t>ОК 5</w:t>
            </w:r>
          </w:p>
        </w:tc>
        <w:tc>
          <w:tcPr>
            <w:tcW w:w="9036" w:type="dxa"/>
          </w:tcPr>
          <w:p w14:paraId="5F7C63FD" w14:textId="77777777" w:rsidR="00D536BA" w:rsidRPr="00D536BA" w:rsidRDefault="001E733B" w:rsidP="00D536BA">
            <w:pPr>
              <w:widowControl w:val="0"/>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Осуществлять устную и письменную коммуникацию на государственном языке с учётом особенностей социального и культурного контекста.</w:t>
            </w:r>
          </w:p>
        </w:tc>
      </w:tr>
      <w:tr w:rsidR="00D536BA" w:rsidRPr="00D536BA" w14:paraId="543A31A0" w14:textId="77777777" w:rsidTr="00D91B3E">
        <w:tc>
          <w:tcPr>
            <w:tcW w:w="993" w:type="dxa"/>
          </w:tcPr>
          <w:p w14:paraId="33DC606D"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t>ОК 6</w:t>
            </w:r>
          </w:p>
        </w:tc>
        <w:tc>
          <w:tcPr>
            <w:tcW w:w="9036" w:type="dxa"/>
          </w:tcPr>
          <w:p w14:paraId="286C0CF7" w14:textId="77777777" w:rsidR="00D536BA" w:rsidRPr="00D536BA" w:rsidRDefault="001E733B" w:rsidP="00D536BA">
            <w:pPr>
              <w:widowControl w:val="0"/>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Проявлять гражданско-патриотическую позицию, демонстрировать осознанное поведение на основе традиционных общечеловеческих ценностей </w:t>
            </w:r>
          </w:p>
        </w:tc>
      </w:tr>
      <w:tr w:rsidR="00D536BA" w:rsidRPr="00D536BA" w14:paraId="660735F5" w14:textId="77777777" w:rsidTr="00D91B3E">
        <w:tc>
          <w:tcPr>
            <w:tcW w:w="993" w:type="dxa"/>
          </w:tcPr>
          <w:p w14:paraId="578EB56B"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t>ОК 7</w:t>
            </w:r>
          </w:p>
        </w:tc>
        <w:tc>
          <w:tcPr>
            <w:tcW w:w="9036" w:type="dxa"/>
          </w:tcPr>
          <w:p w14:paraId="18D2B219" w14:textId="77777777" w:rsidR="00D536BA" w:rsidRPr="00D536BA" w:rsidRDefault="003E03A0" w:rsidP="00D536BA">
            <w:pPr>
              <w:widowControl w:val="0"/>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Содействовать </w:t>
            </w:r>
            <w:r w:rsidR="001E733B">
              <w:rPr>
                <w:rFonts w:ascii="Times New Roman" w:eastAsia="Calibri" w:hAnsi="Times New Roman" w:cs="Times New Roman"/>
                <w:sz w:val="24"/>
                <w:szCs w:val="24"/>
              </w:rPr>
              <w:t>сохранению окружающей среды, ресурсосбережению, эффективно действовать в чрезвычай</w:t>
            </w:r>
            <w:r>
              <w:rPr>
                <w:rFonts w:ascii="Times New Roman" w:eastAsia="Calibri" w:hAnsi="Times New Roman" w:cs="Times New Roman"/>
                <w:sz w:val="24"/>
                <w:szCs w:val="24"/>
              </w:rPr>
              <w:t>ных ситуациях.</w:t>
            </w:r>
          </w:p>
        </w:tc>
      </w:tr>
      <w:tr w:rsidR="00D536BA" w:rsidRPr="00D536BA" w14:paraId="7E8BB721" w14:textId="77777777" w:rsidTr="00D91B3E">
        <w:tc>
          <w:tcPr>
            <w:tcW w:w="993" w:type="dxa"/>
          </w:tcPr>
          <w:p w14:paraId="3DADDFC8"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t>ОК 8</w:t>
            </w:r>
          </w:p>
        </w:tc>
        <w:tc>
          <w:tcPr>
            <w:tcW w:w="9036" w:type="dxa"/>
          </w:tcPr>
          <w:p w14:paraId="526EC516" w14:textId="77777777" w:rsidR="00D536BA" w:rsidRPr="00D536BA" w:rsidRDefault="003E03A0" w:rsidP="00D536BA">
            <w:pPr>
              <w:widowControl w:val="0"/>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D536BA" w:rsidRPr="00D536BA" w14:paraId="30843650" w14:textId="77777777" w:rsidTr="00D91B3E">
        <w:tc>
          <w:tcPr>
            <w:tcW w:w="993" w:type="dxa"/>
          </w:tcPr>
          <w:p w14:paraId="50FD5A88"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lastRenderedPageBreak/>
              <w:t>OK 9</w:t>
            </w:r>
          </w:p>
        </w:tc>
        <w:tc>
          <w:tcPr>
            <w:tcW w:w="9036" w:type="dxa"/>
          </w:tcPr>
          <w:p w14:paraId="228702D4" w14:textId="77777777" w:rsidR="00D536BA" w:rsidRPr="00D536BA" w:rsidRDefault="003E03A0" w:rsidP="00D536BA">
            <w:pPr>
              <w:widowControl w:val="0"/>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Использовать информационные технологии в профессиональной деятельности</w:t>
            </w:r>
          </w:p>
        </w:tc>
      </w:tr>
      <w:tr w:rsidR="00D536BA" w:rsidRPr="00D536BA" w14:paraId="3E42A267" w14:textId="77777777" w:rsidTr="00D91B3E">
        <w:tc>
          <w:tcPr>
            <w:tcW w:w="993" w:type="dxa"/>
          </w:tcPr>
          <w:p w14:paraId="5B2476D9"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t>ОК 10</w:t>
            </w:r>
          </w:p>
        </w:tc>
        <w:tc>
          <w:tcPr>
            <w:tcW w:w="9036" w:type="dxa"/>
          </w:tcPr>
          <w:p w14:paraId="20F0503B" w14:textId="77777777" w:rsidR="00D536BA" w:rsidRPr="00D536BA" w:rsidRDefault="003E03A0" w:rsidP="00D536BA">
            <w:pPr>
              <w:widowControl w:val="0"/>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Пользоваться профессиональной документацией на государственном и иностранном языке.</w:t>
            </w:r>
          </w:p>
        </w:tc>
      </w:tr>
      <w:tr w:rsidR="00D536BA" w:rsidRPr="00D536BA" w14:paraId="7A5A9E6D" w14:textId="77777777" w:rsidTr="00D91B3E">
        <w:tc>
          <w:tcPr>
            <w:tcW w:w="993" w:type="dxa"/>
          </w:tcPr>
          <w:p w14:paraId="1D5D2163" w14:textId="77777777" w:rsidR="00D536BA" w:rsidRPr="00D536BA" w:rsidRDefault="00D536BA" w:rsidP="00D536BA">
            <w:pPr>
              <w:widowControl w:val="0"/>
              <w:autoSpaceDE w:val="0"/>
              <w:autoSpaceDN w:val="0"/>
              <w:jc w:val="center"/>
              <w:rPr>
                <w:rFonts w:ascii="Times New Roman" w:eastAsia="Calibri" w:hAnsi="Times New Roman" w:cs="Times New Roman"/>
                <w:b/>
                <w:sz w:val="24"/>
                <w:szCs w:val="24"/>
              </w:rPr>
            </w:pPr>
            <w:r w:rsidRPr="00D536BA">
              <w:rPr>
                <w:rFonts w:ascii="Times New Roman" w:eastAsia="Calibri" w:hAnsi="Times New Roman" w:cs="Times New Roman"/>
                <w:b/>
                <w:sz w:val="24"/>
                <w:szCs w:val="24"/>
              </w:rPr>
              <w:t>ОК 11</w:t>
            </w:r>
          </w:p>
        </w:tc>
        <w:tc>
          <w:tcPr>
            <w:tcW w:w="9036" w:type="dxa"/>
          </w:tcPr>
          <w:p w14:paraId="18D68FE2" w14:textId="77777777" w:rsidR="00D536BA" w:rsidRPr="00D536BA" w:rsidRDefault="003E03A0" w:rsidP="00D536BA">
            <w:pPr>
              <w:widowControl w:val="0"/>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Планировать предпринимательскую деятельность в профессиональной сфере.</w:t>
            </w:r>
          </w:p>
        </w:tc>
      </w:tr>
    </w:tbl>
    <w:p w14:paraId="017CA6D3" w14:textId="77777777" w:rsidR="00D536BA" w:rsidRPr="00D536BA" w:rsidRDefault="00D536BA" w:rsidP="0078183C">
      <w:pPr>
        <w:suppressAutoHyphens/>
        <w:spacing w:after="0" w:line="240" w:lineRule="auto"/>
        <w:rPr>
          <w:rFonts w:ascii="Times New Roman" w:eastAsia="Times New Roman" w:hAnsi="Times New Roman" w:cs="Times New Roman"/>
          <w:b/>
          <w:sz w:val="24"/>
          <w:szCs w:val="24"/>
          <w:lang w:eastAsia="ru-RU"/>
        </w:rPr>
      </w:pPr>
    </w:p>
    <w:p w14:paraId="26189D6F" w14:textId="77777777" w:rsidR="00D536BA" w:rsidRPr="00D536BA" w:rsidRDefault="00D536BA" w:rsidP="00D536BA">
      <w:pPr>
        <w:shd w:val="clear" w:color="auto" w:fill="FFFFFF"/>
        <w:spacing w:after="0" w:line="240" w:lineRule="auto"/>
        <w:rPr>
          <w:rFonts w:ascii="Times New Roman" w:eastAsia="Times New Roman" w:hAnsi="Times New Roman" w:cs="Times New Roman"/>
          <w:sz w:val="28"/>
          <w:szCs w:val="28"/>
          <w:lang w:eastAsia="ru-RU"/>
        </w:rPr>
      </w:pPr>
      <w:r w:rsidRPr="00D536BA">
        <w:rPr>
          <w:rFonts w:ascii="Times New Roman" w:eastAsia="Times New Roman" w:hAnsi="Times New Roman" w:cs="Times New Roman"/>
          <w:bCs/>
          <w:iCs/>
          <w:color w:val="000000"/>
          <w:sz w:val="28"/>
          <w:szCs w:val="28"/>
          <w:lang w:eastAsia="ru-RU"/>
        </w:rPr>
        <w:t xml:space="preserve">а также </w:t>
      </w:r>
    </w:p>
    <w:p w14:paraId="195C6852" w14:textId="77777777" w:rsidR="00D536BA" w:rsidRPr="00D536BA" w:rsidRDefault="00D536BA" w:rsidP="00D536BA">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color w:val="000000"/>
          <w:sz w:val="28"/>
          <w:szCs w:val="28"/>
          <w:lang w:eastAsia="ru-RU"/>
        </w:rPr>
        <w:t>- воспитание уважения к русскому (родному) языку,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14:paraId="091ACB3A" w14:textId="77777777" w:rsidR="00D536BA" w:rsidRPr="00D536BA" w:rsidRDefault="00D536BA" w:rsidP="00D536BA">
      <w:pPr>
        <w:shd w:val="clear" w:color="auto" w:fill="FFFFFF"/>
        <w:tabs>
          <w:tab w:val="left" w:pos="720"/>
        </w:tabs>
        <w:spacing w:after="0" w:line="240" w:lineRule="auto"/>
        <w:rPr>
          <w:rFonts w:ascii="Times New Roman" w:eastAsia="Times New Roman" w:hAnsi="Times New Roman" w:cs="Times New Roman"/>
          <w:sz w:val="28"/>
          <w:szCs w:val="28"/>
          <w:lang w:eastAsia="ru-RU"/>
        </w:rPr>
      </w:pPr>
      <w:r w:rsidRPr="00D536BA">
        <w:rPr>
          <w:rFonts w:ascii="Times New Roman" w:eastAsia="Times New Roman" w:hAnsi="Times New Roman" w:cs="Times New Roman"/>
          <w:color w:val="000000"/>
          <w:sz w:val="28"/>
          <w:szCs w:val="28"/>
          <w:lang w:eastAsia="ru-RU"/>
        </w:rPr>
        <w:t>- понимание роли родного языка как основы успешной социализации личности;</w:t>
      </w:r>
    </w:p>
    <w:p w14:paraId="63F31917" w14:textId="77777777" w:rsidR="00D536BA" w:rsidRPr="00D536BA" w:rsidRDefault="00D536BA" w:rsidP="00D536BA">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color w:val="000000"/>
          <w:sz w:val="28"/>
          <w:szCs w:val="28"/>
          <w:lang w:eastAsia="ru-RU"/>
        </w:rPr>
        <w:t>- осознание эстетической ценности, потребности сохранить чистоту русского языка как явления национальной культуры;</w:t>
      </w:r>
    </w:p>
    <w:p w14:paraId="00168594" w14:textId="77777777" w:rsidR="00D536BA" w:rsidRPr="00D536BA" w:rsidRDefault="00D536BA" w:rsidP="00D536BA">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color w:val="000000"/>
          <w:sz w:val="28"/>
          <w:szCs w:val="28"/>
          <w:lang w:eastAsia="ru-RU"/>
        </w:rPr>
        <w:t>- 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7B0F1E15" w14:textId="77777777" w:rsidR="00D536BA" w:rsidRPr="00D536BA" w:rsidRDefault="00D536BA" w:rsidP="00D536BA">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color w:val="000000"/>
          <w:sz w:val="28"/>
          <w:szCs w:val="28"/>
          <w:lang w:eastAsia="ru-RU"/>
        </w:rPr>
        <w:t>- 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14:paraId="0E0208FD" w14:textId="77777777" w:rsidR="00D536BA" w:rsidRPr="00D536BA" w:rsidRDefault="00D536BA" w:rsidP="00D536BA">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color w:val="000000"/>
          <w:sz w:val="28"/>
          <w:szCs w:val="28"/>
          <w:lang w:eastAsia="ru-RU"/>
        </w:rPr>
        <w:t>- готовность и способность к самостоятельной, творческой и ответственной деятельности;</w:t>
      </w:r>
    </w:p>
    <w:p w14:paraId="7F1F8EAC" w14:textId="77777777" w:rsidR="00D536BA" w:rsidRPr="00D536BA" w:rsidRDefault="00D536BA" w:rsidP="00D536BA">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color w:val="000000"/>
          <w:sz w:val="28"/>
          <w:szCs w:val="28"/>
          <w:lang w:eastAsia="ru-RU"/>
        </w:rPr>
        <w:t>- способность к самооценке на основе наблюдения за собственной речью, потребность речевого самосовершенствования;</w:t>
      </w:r>
    </w:p>
    <w:p w14:paraId="78B16899" w14:textId="77777777" w:rsidR="00D536BA" w:rsidRPr="00D536BA" w:rsidRDefault="00D536BA" w:rsidP="0078183C">
      <w:pPr>
        <w:suppressAutoHyphens/>
        <w:spacing w:after="0" w:line="240" w:lineRule="auto"/>
        <w:rPr>
          <w:rFonts w:ascii="Times New Roman" w:eastAsia="Times New Roman" w:hAnsi="Times New Roman" w:cs="Times New Roman"/>
          <w:b/>
          <w:sz w:val="24"/>
          <w:szCs w:val="24"/>
          <w:lang w:eastAsia="ru-RU"/>
        </w:rPr>
      </w:pPr>
    </w:p>
    <w:p w14:paraId="4906A932" w14:textId="77777777" w:rsidR="00D536BA" w:rsidRPr="00D536BA" w:rsidRDefault="00D536BA" w:rsidP="00D536BA">
      <w:pPr>
        <w:spacing w:after="0" w:line="240" w:lineRule="auto"/>
        <w:ind w:firstLine="567"/>
        <w:jc w:val="center"/>
        <w:rPr>
          <w:rFonts w:ascii="Times New Roman" w:eastAsia="Times New Roman" w:hAnsi="Times New Roman" w:cs="Times New Roman"/>
          <w:b/>
          <w:sz w:val="28"/>
          <w:szCs w:val="28"/>
          <w:shd w:val="clear" w:color="auto" w:fill="FFFFFF"/>
          <w:lang w:eastAsia="ru-RU"/>
        </w:rPr>
      </w:pPr>
      <w:r w:rsidRPr="00D536BA">
        <w:rPr>
          <w:rFonts w:ascii="Times New Roman" w:eastAsia="Times New Roman" w:hAnsi="Times New Roman" w:cs="Times New Roman"/>
          <w:b/>
          <w:sz w:val="28"/>
          <w:szCs w:val="28"/>
          <w:shd w:val="clear" w:color="auto" w:fill="FFFFFF"/>
          <w:lang w:eastAsia="ru-RU"/>
        </w:rPr>
        <w:t xml:space="preserve">Индивидуальный проект обучающегося </w:t>
      </w:r>
    </w:p>
    <w:p w14:paraId="1F95C77F" w14:textId="77777777" w:rsidR="00D536BA" w:rsidRPr="00D536BA" w:rsidRDefault="00D536BA" w:rsidP="00D536BA">
      <w:pPr>
        <w:spacing w:after="0" w:line="240" w:lineRule="auto"/>
        <w:ind w:firstLine="567"/>
        <w:jc w:val="center"/>
        <w:rPr>
          <w:rFonts w:ascii="Times New Roman" w:eastAsia="Times New Roman" w:hAnsi="Times New Roman" w:cs="Times New Roman"/>
          <w:b/>
          <w:sz w:val="28"/>
          <w:szCs w:val="28"/>
          <w:lang w:eastAsia="ru-RU"/>
        </w:rPr>
      </w:pPr>
    </w:p>
    <w:p w14:paraId="50130EEE" w14:textId="77777777" w:rsidR="00D536BA" w:rsidRPr="00D536BA" w:rsidRDefault="00D536BA" w:rsidP="00D536BA">
      <w:pPr>
        <w:autoSpaceDE w:val="0"/>
        <w:autoSpaceDN w:val="0"/>
        <w:adjustRightInd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D536BA">
        <w:rPr>
          <w:rFonts w:ascii="Times New Roman" w:eastAsia="Times New Roman" w:hAnsi="Times New Roman" w:cs="Times New Roman"/>
          <w:sz w:val="28"/>
          <w:szCs w:val="28"/>
          <w:shd w:val="clear" w:color="auto" w:fill="FFFFFF"/>
          <w:lang w:eastAsia="ru-RU"/>
        </w:rPr>
        <w:t xml:space="preserve">Индивидуальная </w:t>
      </w:r>
      <w:r w:rsidRPr="00D536BA">
        <w:rPr>
          <w:rFonts w:ascii="Times New Roman" w:eastAsia="Times New Roman" w:hAnsi="Times New Roman" w:cs="Times New Roman"/>
          <w:sz w:val="28"/>
          <w:szCs w:val="28"/>
          <w:lang w:eastAsia="ru-RU"/>
        </w:rPr>
        <w:t xml:space="preserve">проектная деятельность является обязательной частью образовательной деятельности обучающегося, осваивающего </w:t>
      </w:r>
      <w:r w:rsidRPr="00D536BA">
        <w:rPr>
          <w:rFonts w:ascii="Times New Roman" w:eastAsia="Times New Roman" w:hAnsi="Times New Roman" w:cs="Times New Roman"/>
          <w:sz w:val="28"/>
          <w:szCs w:val="28"/>
          <w:shd w:val="clear" w:color="auto" w:fill="FFFFFF"/>
          <w:lang w:eastAsia="ru-RU"/>
        </w:rPr>
        <w:t xml:space="preserve">основную профессиональную образовательную программу среднего профессионального образования, предусматривающей получение среднего общего образования и специальности. </w:t>
      </w:r>
    </w:p>
    <w:p w14:paraId="0630985B" w14:textId="77777777" w:rsidR="00D536BA" w:rsidRPr="00D536BA" w:rsidRDefault="00D536BA" w:rsidP="00D536B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shd w:val="clear" w:color="auto" w:fill="FFFFFF"/>
          <w:lang w:eastAsia="ru-RU"/>
        </w:rPr>
        <w:t>Индивидуальный проект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D536BA">
        <w:rPr>
          <w:rFonts w:ascii="Times New Roman" w:eastAsia="Times New Roman" w:hAnsi="Times New Roman" w:cs="Times New Roman"/>
          <w:sz w:val="28"/>
          <w:szCs w:val="28"/>
          <w:lang w:eastAsia="ru-RU"/>
        </w:rPr>
        <w:t xml:space="preserve"> </w:t>
      </w:r>
    </w:p>
    <w:p w14:paraId="11519103" w14:textId="77777777" w:rsidR="00D536BA" w:rsidRPr="00D536BA" w:rsidRDefault="00D536BA" w:rsidP="00D536BA">
      <w:pPr>
        <w:autoSpaceDE w:val="0"/>
        <w:autoSpaceDN w:val="0"/>
        <w:adjustRightInd w:val="0"/>
        <w:spacing w:after="0" w:line="240" w:lineRule="auto"/>
        <w:rPr>
          <w:rFonts w:ascii="Times New Roman" w:eastAsia="Times New Roman" w:hAnsi="Times New Roman" w:cs="Times New Roman"/>
          <w:i/>
          <w:sz w:val="28"/>
          <w:szCs w:val="28"/>
          <w:shd w:val="clear" w:color="auto" w:fill="FFFFFF"/>
          <w:lang w:eastAsia="ru-RU"/>
        </w:rPr>
      </w:pPr>
      <w:r w:rsidRPr="00D536BA">
        <w:rPr>
          <w:rFonts w:ascii="Times New Roman" w:eastAsia="Times New Roman" w:hAnsi="Times New Roman" w:cs="Times New Roman"/>
          <w:i/>
          <w:sz w:val="28"/>
          <w:szCs w:val="28"/>
          <w:shd w:val="clear" w:color="auto" w:fill="FFFFFF"/>
          <w:lang w:eastAsia="ru-RU"/>
        </w:rPr>
        <w:t>Цели организации работы над индивидуальным проектом</w:t>
      </w:r>
    </w:p>
    <w:p w14:paraId="0134CB2E" w14:textId="77777777" w:rsidR="00D536BA" w:rsidRPr="00D536BA" w:rsidRDefault="00D536BA" w:rsidP="00D536BA">
      <w:pPr>
        <w:numPr>
          <w:ilvl w:val="0"/>
          <w:numId w:val="20"/>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t>создание условий для формирования учебно-профессиональной самостоятельности обучающегося – будущего специалиста;</w:t>
      </w:r>
    </w:p>
    <w:p w14:paraId="616341D5" w14:textId="77777777" w:rsidR="00D536BA" w:rsidRPr="00D536BA" w:rsidRDefault="00D536BA" w:rsidP="00D536BA">
      <w:pPr>
        <w:numPr>
          <w:ilvl w:val="0"/>
          <w:numId w:val="20"/>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t>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для конкретного обучающегося);</w:t>
      </w:r>
    </w:p>
    <w:p w14:paraId="37E162F8" w14:textId="77777777" w:rsidR="00D536BA" w:rsidRPr="00D536BA" w:rsidRDefault="00D536BA" w:rsidP="00D536BA">
      <w:pPr>
        <w:numPr>
          <w:ilvl w:val="0"/>
          <w:numId w:val="20"/>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lastRenderedPageBreak/>
        <w:t>развитие регулятивных, познавательных, коммуникативных универсальных учебных действий обучающегося;</w:t>
      </w:r>
    </w:p>
    <w:p w14:paraId="5C9E9A2F" w14:textId="77777777" w:rsidR="00D536BA" w:rsidRPr="00D536BA" w:rsidRDefault="00D536BA" w:rsidP="00D536BA">
      <w:pPr>
        <w:numPr>
          <w:ilvl w:val="0"/>
          <w:numId w:val="20"/>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t>предоставление возможности обучающемуся продемонстрировать свои достижения в самостоятельном освоении избранной области.</w:t>
      </w:r>
    </w:p>
    <w:p w14:paraId="4B8DF1F6" w14:textId="77777777" w:rsidR="00D536BA" w:rsidRPr="00D536BA" w:rsidRDefault="00D536BA" w:rsidP="00D536BA">
      <w:pPr>
        <w:shd w:val="clear" w:color="auto" w:fill="FFFFFF"/>
        <w:spacing w:after="0" w:line="240" w:lineRule="auto"/>
        <w:jc w:val="both"/>
        <w:rPr>
          <w:rFonts w:ascii="Times New Roman" w:eastAsia="Calibri" w:hAnsi="Times New Roman" w:cs="Times New Roman"/>
          <w:i/>
          <w:sz w:val="28"/>
          <w:szCs w:val="28"/>
          <w:lang w:eastAsia="ru-RU"/>
        </w:rPr>
      </w:pPr>
      <w:r w:rsidRPr="00D536BA">
        <w:rPr>
          <w:rFonts w:ascii="Times New Roman" w:eastAsia="Calibri" w:hAnsi="Times New Roman" w:cs="Times New Roman"/>
          <w:i/>
          <w:sz w:val="28"/>
          <w:szCs w:val="28"/>
          <w:lang w:eastAsia="ru-RU"/>
        </w:rPr>
        <w:t>Задачами выполнения индивидуального проекта являются:</w:t>
      </w:r>
    </w:p>
    <w:p w14:paraId="1F8851FF" w14:textId="77777777" w:rsidR="00D536BA" w:rsidRPr="00D536BA" w:rsidRDefault="00D536BA" w:rsidP="00D536BA">
      <w:pPr>
        <w:numPr>
          <w:ilvl w:val="0"/>
          <w:numId w:val="21"/>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t>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цели на протяжении всей работы);</w:t>
      </w:r>
    </w:p>
    <w:p w14:paraId="4BBE5F21" w14:textId="77777777" w:rsidR="00D536BA" w:rsidRPr="00D536BA" w:rsidRDefault="00D536BA" w:rsidP="00D536BA">
      <w:pPr>
        <w:numPr>
          <w:ilvl w:val="0"/>
          <w:numId w:val="21"/>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t>сформировать навыки сбора и обработки информации, материалов (умений выбрать подходящую информацию, правильно её использовать);</w:t>
      </w:r>
    </w:p>
    <w:p w14:paraId="6154575E" w14:textId="77777777" w:rsidR="00D536BA" w:rsidRPr="00D536BA" w:rsidRDefault="00D536BA" w:rsidP="00D536BA">
      <w:pPr>
        <w:numPr>
          <w:ilvl w:val="0"/>
          <w:numId w:val="21"/>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t>развить умения обобщать, анализировать, систематизировать, оформлять, презентовать информацию;</w:t>
      </w:r>
    </w:p>
    <w:p w14:paraId="7BA89DF1" w14:textId="77777777" w:rsidR="00D536BA" w:rsidRPr="00D536BA" w:rsidRDefault="00D536BA" w:rsidP="00D536BA">
      <w:pPr>
        <w:numPr>
          <w:ilvl w:val="0"/>
          <w:numId w:val="21"/>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t>сформировать позитивное отношение у обучающегося к деятельности (проявлять инициативу, выполнять работу в срок в соответствии в установленным планом).</w:t>
      </w:r>
    </w:p>
    <w:p w14:paraId="0EC01CDE" w14:textId="77777777" w:rsidR="00D536BA" w:rsidRPr="00D536BA" w:rsidRDefault="00D536BA" w:rsidP="00D536BA">
      <w:pPr>
        <w:spacing w:after="0" w:line="240" w:lineRule="auto"/>
        <w:jc w:val="both"/>
        <w:rPr>
          <w:rFonts w:ascii="Times New Roman" w:eastAsia="Times New Roman" w:hAnsi="Times New Roman" w:cs="Times New Roman"/>
          <w:i/>
          <w:sz w:val="28"/>
          <w:szCs w:val="28"/>
          <w:lang w:eastAsia="ru-RU"/>
        </w:rPr>
      </w:pPr>
      <w:r w:rsidRPr="00D536BA">
        <w:rPr>
          <w:rFonts w:ascii="Times New Roman" w:eastAsia="Times New Roman" w:hAnsi="Times New Roman" w:cs="Times New Roman"/>
          <w:i/>
          <w:sz w:val="28"/>
          <w:szCs w:val="28"/>
          <w:lang w:eastAsia="ru-RU"/>
        </w:rPr>
        <w:t>Результаты выполнения индивидуального проекта должны отражать:</w:t>
      </w:r>
    </w:p>
    <w:p w14:paraId="7B201CEE" w14:textId="77777777" w:rsidR="00D536BA" w:rsidRPr="00D536BA" w:rsidRDefault="00D536BA" w:rsidP="00D536BA">
      <w:pPr>
        <w:numPr>
          <w:ilvl w:val="0"/>
          <w:numId w:val="21"/>
        </w:num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сформированность навыков коммуникативной, учебно-исследовательской деятельности, критического мышления;</w:t>
      </w:r>
    </w:p>
    <w:p w14:paraId="1A02BDB7" w14:textId="77777777" w:rsidR="00D536BA" w:rsidRPr="00D536BA" w:rsidRDefault="00D536BA" w:rsidP="00D536BA">
      <w:pPr>
        <w:numPr>
          <w:ilvl w:val="0"/>
          <w:numId w:val="21"/>
        </w:num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способность к инновационной, аналитической, творческой, интеллектуальной деятельности;</w:t>
      </w:r>
    </w:p>
    <w:p w14:paraId="7634D4A4" w14:textId="77777777" w:rsidR="00D536BA" w:rsidRPr="00D536BA" w:rsidRDefault="00D536BA" w:rsidP="00D536BA">
      <w:pPr>
        <w:numPr>
          <w:ilvl w:val="0"/>
          <w:numId w:val="21"/>
        </w:num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сформированность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63CE9C80" w14:textId="77777777" w:rsidR="00D536BA" w:rsidRPr="00D536BA" w:rsidRDefault="00D536BA" w:rsidP="00D536BA">
      <w:pPr>
        <w:numPr>
          <w:ilvl w:val="0"/>
          <w:numId w:val="21"/>
        </w:numPr>
        <w:spacing w:after="0" w:line="240" w:lineRule="auto"/>
        <w:jc w:val="both"/>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sz w:val="28"/>
          <w:szCs w:val="28"/>
          <w:lang w:eastAsia="ru-RU"/>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0856BD56" w14:textId="77777777" w:rsidR="00D536BA" w:rsidRPr="00D536BA" w:rsidRDefault="00D536BA" w:rsidP="00D536BA">
      <w:pPr>
        <w:spacing w:after="0" w:line="240" w:lineRule="auto"/>
        <w:jc w:val="both"/>
        <w:rPr>
          <w:rFonts w:ascii="Times New Roman" w:eastAsia="Calibri" w:hAnsi="Times New Roman" w:cs="Times New Roman"/>
          <w:i/>
          <w:sz w:val="28"/>
          <w:szCs w:val="28"/>
          <w:lang w:eastAsia="ar-SA"/>
        </w:rPr>
      </w:pPr>
      <w:r w:rsidRPr="00D536BA">
        <w:rPr>
          <w:rFonts w:ascii="Times New Roman" w:eastAsia="Calibri" w:hAnsi="Times New Roman" w:cs="Times New Roman"/>
          <w:i/>
          <w:sz w:val="28"/>
          <w:szCs w:val="28"/>
          <w:lang w:eastAsia="ar-SA"/>
        </w:rPr>
        <w:t>Требования к подготовке индивидуального проекта</w:t>
      </w:r>
    </w:p>
    <w:p w14:paraId="02AA2FC3" w14:textId="77777777" w:rsidR="00D536BA" w:rsidRPr="00D536BA" w:rsidRDefault="00D536BA" w:rsidP="00D536BA">
      <w:pPr>
        <w:numPr>
          <w:ilvl w:val="0"/>
          <w:numId w:val="22"/>
        </w:num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
    <w:p w14:paraId="55F70310" w14:textId="77777777" w:rsidR="00D536BA" w:rsidRPr="00D536BA" w:rsidRDefault="00D536BA" w:rsidP="00E672D5">
      <w:pPr>
        <w:numPr>
          <w:ilvl w:val="0"/>
          <w:numId w:val="22"/>
        </w:numPr>
        <w:shd w:val="clear" w:color="auto" w:fill="FFFFFF"/>
        <w:spacing w:after="0" w:line="240" w:lineRule="auto"/>
        <w:jc w:val="both"/>
        <w:rPr>
          <w:rFonts w:ascii="Times New Roman" w:eastAsia="Calibri" w:hAnsi="Times New Roman" w:cs="Times New Roman"/>
          <w:sz w:val="28"/>
          <w:szCs w:val="28"/>
          <w:lang w:eastAsia="ru-RU"/>
        </w:rPr>
      </w:pPr>
      <w:r w:rsidRPr="00D536BA">
        <w:rPr>
          <w:rFonts w:ascii="Times New Roman" w:eastAsia="Calibri" w:hAnsi="Times New Roman" w:cs="Times New Roman"/>
          <w:sz w:val="28"/>
          <w:szCs w:val="28"/>
          <w:lang w:eastAsia="ru-RU"/>
        </w:rPr>
        <w:t>индивидуальный проект выполняется обучающимся в течение всего курса изучения учебной дисциплины в рамках внеаудиторной 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
    <w:p w14:paraId="003D51A3" w14:textId="77777777" w:rsidR="00D536BA" w:rsidRDefault="00D536BA" w:rsidP="00D536BA">
      <w:pPr>
        <w:suppressAutoHyphens/>
        <w:spacing w:after="0" w:line="240" w:lineRule="auto"/>
        <w:jc w:val="center"/>
        <w:rPr>
          <w:rFonts w:ascii="Times New Roman" w:eastAsia="Times New Roman" w:hAnsi="Times New Roman" w:cs="Times New Roman"/>
          <w:b/>
          <w:sz w:val="28"/>
          <w:szCs w:val="28"/>
          <w:lang w:eastAsia="ru-RU"/>
        </w:rPr>
      </w:pPr>
    </w:p>
    <w:p w14:paraId="33AE197F" w14:textId="77777777" w:rsidR="00DA3EC4" w:rsidRDefault="00DA3EC4" w:rsidP="00D536BA">
      <w:pPr>
        <w:suppressAutoHyphens/>
        <w:spacing w:after="0" w:line="240" w:lineRule="auto"/>
        <w:jc w:val="center"/>
        <w:rPr>
          <w:rFonts w:ascii="Times New Roman" w:eastAsia="Times New Roman" w:hAnsi="Times New Roman" w:cs="Times New Roman"/>
          <w:b/>
          <w:sz w:val="28"/>
          <w:szCs w:val="28"/>
          <w:lang w:eastAsia="ru-RU"/>
        </w:rPr>
      </w:pPr>
    </w:p>
    <w:p w14:paraId="3914DA5B" w14:textId="77777777" w:rsidR="00DA3EC4" w:rsidRDefault="00DA3EC4" w:rsidP="00D536BA">
      <w:pPr>
        <w:suppressAutoHyphens/>
        <w:spacing w:after="0" w:line="240" w:lineRule="auto"/>
        <w:jc w:val="center"/>
        <w:rPr>
          <w:rFonts w:ascii="Times New Roman" w:eastAsia="Times New Roman" w:hAnsi="Times New Roman" w:cs="Times New Roman"/>
          <w:b/>
          <w:sz w:val="28"/>
          <w:szCs w:val="28"/>
          <w:lang w:eastAsia="ru-RU"/>
        </w:rPr>
      </w:pPr>
    </w:p>
    <w:p w14:paraId="700997E4" w14:textId="77777777" w:rsidR="00DA3EC4" w:rsidRDefault="00DA3EC4" w:rsidP="00D536BA">
      <w:pPr>
        <w:suppressAutoHyphens/>
        <w:spacing w:after="0" w:line="240" w:lineRule="auto"/>
        <w:jc w:val="center"/>
        <w:rPr>
          <w:rFonts w:ascii="Times New Roman" w:eastAsia="Times New Roman" w:hAnsi="Times New Roman" w:cs="Times New Roman"/>
          <w:b/>
          <w:sz w:val="28"/>
          <w:szCs w:val="28"/>
          <w:lang w:eastAsia="ru-RU"/>
        </w:rPr>
      </w:pPr>
    </w:p>
    <w:p w14:paraId="3B1506EE" w14:textId="77777777" w:rsidR="00DA3EC4" w:rsidRDefault="00DA3EC4" w:rsidP="00D536BA">
      <w:pPr>
        <w:suppressAutoHyphens/>
        <w:spacing w:after="0" w:line="240" w:lineRule="auto"/>
        <w:jc w:val="center"/>
        <w:rPr>
          <w:rFonts w:ascii="Times New Roman" w:eastAsia="Times New Roman" w:hAnsi="Times New Roman" w:cs="Times New Roman"/>
          <w:b/>
          <w:sz w:val="28"/>
          <w:szCs w:val="28"/>
          <w:lang w:eastAsia="ru-RU"/>
        </w:rPr>
      </w:pPr>
    </w:p>
    <w:p w14:paraId="30B7B11A" w14:textId="77777777" w:rsidR="00DA3EC4" w:rsidRDefault="00DA3EC4" w:rsidP="00D536BA">
      <w:pPr>
        <w:suppressAutoHyphens/>
        <w:spacing w:after="0" w:line="240" w:lineRule="auto"/>
        <w:jc w:val="center"/>
        <w:rPr>
          <w:rFonts w:ascii="Times New Roman" w:eastAsia="Times New Roman" w:hAnsi="Times New Roman" w:cs="Times New Roman"/>
          <w:b/>
          <w:sz w:val="28"/>
          <w:szCs w:val="28"/>
          <w:lang w:eastAsia="ru-RU"/>
        </w:rPr>
      </w:pPr>
    </w:p>
    <w:p w14:paraId="121207B8" w14:textId="77777777" w:rsidR="00DA3EC4" w:rsidRDefault="00DA3EC4" w:rsidP="00D536BA">
      <w:pPr>
        <w:suppressAutoHyphens/>
        <w:spacing w:after="0" w:line="240" w:lineRule="auto"/>
        <w:jc w:val="center"/>
        <w:rPr>
          <w:rFonts w:ascii="Times New Roman" w:eastAsia="Times New Roman" w:hAnsi="Times New Roman" w:cs="Times New Roman"/>
          <w:b/>
          <w:sz w:val="28"/>
          <w:szCs w:val="28"/>
          <w:lang w:eastAsia="ru-RU"/>
        </w:rPr>
      </w:pPr>
    </w:p>
    <w:p w14:paraId="58BEC614" w14:textId="77777777" w:rsidR="00DA3EC4" w:rsidRDefault="00DA3EC4" w:rsidP="00D536BA">
      <w:pPr>
        <w:suppressAutoHyphens/>
        <w:spacing w:after="0" w:line="240" w:lineRule="auto"/>
        <w:jc w:val="center"/>
        <w:rPr>
          <w:rFonts w:ascii="Times New Roman" w:eastAsia="Times New Roman" w:hAnsi="Times New Roman" w:cs="Times New Roman"/>
          <w:b/>
          <w:sz w:val="28"/>
          <w:szCs w:val="28"/>
          <w:lang w:eastAsia="ru-RU"/>
        </w:rPr>
      </w:pPr>
    </w:p>
    <w:p w14:paraId="29C1DBDD" w14:textId="77777777" w:rsidR="00DA3EC4" w:rsidRDefault="00DA3EC4" w:rsidP="00D536BA">
      <w:pPr>
        <w:suppressAutoHyphens/>
        <w:spacing w:after="0" w:line="240" w:lineRule="auto"/>
        <w:jc w:val="center"/>
        <w:rPr>
          <w:rFonts w:ascii="Times New Roman" w:eastAsia="Times New Roman" w:hAnsi="Times New Roman" w:cs="Times New Roman"/>
          <w:b/>
          <w:sz w:val="28"/>
          <w:szCs w:val="28"/>
          <w:lang w:eastAsia="ru-RU"/>
        </w:rPr>
      </w:pPr>
    </w:p>
    <w:p w14:paraId="0D1C64A9" w14:textId="77777777" w:rsidR="00DA3EC4" w:rsidRDefault="00DA3EC4" w:rsidP="00D536BA">
      <w:pPr>
        <w:suppressAutoHyphens/>
        <w:spacing w:after="0" w:line="240" w:lineRule="auto"/>
        <w:jc w:val="center"/>
        <w:rPr>
          <w:rFonts w:ascii="Times New Roman" w:eastAsia="Times New Roman" w:hAnsi="Times New Roman" w:cs="Times New Roman"/>
          <w:b/>
          <w:sz w:val="28"/>
          <w:szCs w:val="28"/>
          <w:lang w:eastAsia="ru-RU"/>
        </w:rPr>
      </w:pPr>
    </w:p>
    <w:p w14:paraId="154E63CA" w14:textId="77777777" w:rsidR="00DA3EC4" w:rsidRDefault="00DA3EC4" w:rsidP="00D536BA">
      <w:pPr>
        <w:suppressAutoHyphens/>
        <w:spacing w:after="0" w:line="240" w:lineRule="auto"/>
        <w:jc w:val="center"/>
        <w:rPr>
          <w:rFonts w:ascii="Times New Roman" w:eastAsia="Times New Roman" w:hAnsi="Times New Roman" w:cs="Times New Roman"/>
          <w:b/>
          <w:sz w:val="28"/>
          <w:szCs w:val="28"/>
          <w:lang w:eastAsia="ru-RU"/>
        </w:rPr>
      </w:pPr>
    </w:p>
    <w:p w14:paraId="7B56FF4A" w14:textId="77777777" w:rsidR="00DA3EC4" w:rsidRDefault="00DA3EC4" w:rsidP="00D536BA">
      <w:pPr>
        <w:suppressAutoHyphens/>
        <w:spacing w:after="0" w:line="240" w:lineRule="auto"/>
        <w:jc w:val="center"/>
        <w:rPr>
          <w:rFonts w:ascii="Times New Roman" w:eastAsia="Times New Roman" w:hAnsi="Times New Roman" w:cs="Times New Roman"/>
          <w:b/>
          <w:sz w:val="28"/>
          <w:szCs w:val="28"/>
          <w:lang w:eastAsia="ru-RU"/>
        </w:rPr>
      </w:pPr>
    </w:p>
    <w:p w14:paraId="538CC1F4" w14:textId="77777777" w:rsidR="00DA3EC4" w:rsidRDefault="00DA3EC4" w:rsidP="00D536BA">
      <w:pPr>
        <w:suppressAutoHyphens/>
        <w:spacing w:after="0" w:line="240" w:lineRule="auto"/>
        <w:jc w:val="center"/>
        <w:rPr>
          <w:rFonts w:ascii="Times New Roman" w:eastAsia="Times New Roman" w:hAnsi="Times New Roman" w:cs="Times New Roman"/>
          <w:b/>
          <w:sz w:val="28"/>
          <w:szCs w:val="28"/>
          <w:lang w:eastAsia="ru-RU"/>
        </w:rPr>
      </w:pPr>
    </w:p>
    <w:p w14:paraId="59F98215" w14:textId="77777777" w:rsidR="00DA3EC4" w:rsidRDefault="00DA3EC4" w:rsidP="00D536BA">
      <w:pPr>
        <w:suppressAutoHyphens/>
        <w:spacing w:after="0" w:line="240" w:lineRule="auto"/>
        <w:jc w:val="center"/>
        <w:rPr>
          <w:rFonts w:ascii="Times New Roman" w:eastAsia="Times New Roman" w:hAnsi="Times New Roman" w:cs="Times New Roman"/>
          <w:b/>
          <w:sz w:val="28"/>
          <w:szCs w:val="28"/>
          <w:lang w:eastAsia="ru-RU"/>
        </w:rPr>
      </w:pPr>
    </w:p>
    <w:p w14:paraId="540054AA" w14:textId="77777777" w:rsidR="00DA3EC4" w:rsidRDefault="00DA3EC4" w:rsidP="00D536BA">
      <w:pPr>
        <w:suppressAutoHyphens/>
        <w:spacing w:after="0" w:line="240" w:lineRule="auto"/>
        <w:jc w:val="center"/>
        <w:rPr>
          <w:rFonts w:ascii="Times New Roman" w:eastAsia="Times New Roman" w:hAnsi="Times New Roman" w:cs="Times New Roman"/>
          <w:b/>
          <w:sz w:val="28"/>
          <w:szCs w:val="28"/>
          <w:lang w:eastAsia="ru-RU"/>
        </w:rPr>
      </w:pPr>
    </w:p>
    <w:p w14:paraId="2BBCF352" w14:textId="77777777" w:rsidR="00DA3EC4" w:rsidRDefault="00DA3EC4" w:rsidP="00D536BA">
      <w:pPr>
        <w:suppressAutoHyphens/>
        <w:spacing w:after="0" w:line="240" w:lineRule="auto"/>
        <w:jc w:val="center"/>
        <w:rPr>
          <w:rFonts w:ascii="Times New Roman" w:eastAsia="Times New Roman" w:hAnsi="Times New Roman" w:cs="Times New Roman"/>
          <w:b/>
          <w:sz w:val="28"/>
          <w:szCs w:val="28"/>
          <w:lang w:eastAsia="ru-RU"/>
        </w:rPr>
      </w:pPr>
    </w:p>
    <w:p w14:paraId="0ACF6A68" w14:textId="77777777" w:rsidR="00DA3EC4" w:rsidRPr="00D536BA" w:rsidRDefault="00DA3EC4" w:rsidP="00D536BA">
      <w:pPr>
        <w:suppressAutoHyphens/>
        <w:spacing w:after="0" w:line="240" w:lineRule="auto"/>
        <w:jc w:val="center"/>
        <w:rPr>
          <w:rFonts w:ascii="Times New Roman" w:eastAsia="Times New Roman" w:hAnsi="Times New Roman" w:cs="Times New Roman"/>
          <w:b/>
          <w:sz w:val="28"/>
          <w:szCs w:val="28"/>
          <w:lang w:eastAsia="ru-RU"/>
        </w:rPr>
      </w:pPr>
    </w:p>
    <w:p w14:paraId="4B719602" w14:textId="77777777" w:rsidR="00D536BA" w:rsidRPr="00D536BA" w:rsidRDefault="00D536BA" w:rsidP="00D536BA">
      <w:pPr>
        <w:suppressAutoHyphens/>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2. СТРУКТУРА И СОДЕРЖАНИЕ УЧЕБНОЙ ДИСЦИПЛИНЫ</w:t>
      </w:r>
    </w:p>
    <w:p w14:paraId="5F94A29E" w14:textId="77777777" w:rsidR="00D536BA" w:rsidRPr="00D536BA" w:rsidRDefault="00D536BA" w:rsidP="00D536BA">
      <w:pPr>
        <w:spacing w:after="0" w:line="240" w:lineRule="auto"/>
        <w:ind w:firstLine="567"/>
        <w:jc w:val="both"/>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2.1. Объем учебного предмета и виды учебной работы</w:t>
      </w:r>
    </w:p>
    <w:p w14:paraId="642F7218" w14:textId="77777777" w:rsidR="00D536BA" w:rsidRPr="00D536BA" w:rsidRDefault="00D536BA" w:rsidP="00D536BA">
      <w:pPr>
        <w:spacing w:after="0" w:line="240" w:lineRule="auto"/>
        <w:rPr>
          <w:rFonts w:ascii="Times New Roman" w:eastAsia="Franklin Gothic Book"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D536BA" w:rsidRPr="00D536BA" w14:paraId="366B476A" w14:textId="77777777" w:rsidTr="00D91B3E">
        <w:trPr>
          <w:cantSplit/>
          <w:trHeight w:val="816"/>
        </w:trPr>
        <w:tc>
          <w:tcPr>
            <w:tcW w:w="7371" w:type="dxa"/>
            <w:vAlign w:val="center"/>
          </w:tcPr>
          <w:p w14:paraId="0B38F5BD" w14:textId="77777777" w:rsidR="00D536BA" w:rsidRPr="00D536BA" w:rsidRDefault="00D536BA" w:rsidP="00D536BA">
            <w:pPr>
              <w:widowControl w:val="0"/>
              <w:suppressAutoHyphens/>
              <w:autoSpaceDE w:val="0"/>
              <w:autoSpaceDN w:val="0"/>
              <w:spacing w:after="0" w:line="240" w:lineRule="auto"/>
              <w:jc w:val="center"/>
              <w:rPr>
                <w:rFonts w:ascii="Times New Roman" w:eastAsia="Times New Roman" w:hAnsi="Times New Roman" w:cs="Times New Roman"/>
                <w:b/>
                <w:sz w:val="24"/>
                <w:szCs w:val="24"/>
              </w:rPr>
            </w:pPr>
            <w:r w:rsidRPr="00D536BA">
              <w:rPr>
                <w:rFonts w:ascii="Times New Roman" w:eastAsia="Times New Roman" w:hAnsi="Times New Roman" w:cs="Times New Roman"/>
                <w:b/>
                <w:sz w:val="24"/>
                <w:szCs w:val="24"/>
              </w:rPr>
              <w:t>Вид учебной работы</w:t>
            </w:r>
          </w:p>
        </w:tc>
        <w:tc>
          <w:tcPr>
            <w:tcW w:w="1985" w:type="dxa"/>
            <w:vAlign w:val="center"/>
          </w:tcPr>
          <w:p w14:paraId="2338002B" w14:textId="77777777" w:rsidR="00D536BA" w:rsidRPr="00D536BA" w:rsidRDefault="00D536BA" w:rsidP="00D536BA">
            <w:pPr>
              <w:widowControl w:val="0"/>
              <w:suppressAutoHyphens/>
              <w:autoSpaceDE w:val="0"/>
              <w:autoSpaceDN w:val="0"/>
              <w:spacing w:after="0" w:line="240" w:lineRule="auto"/>
              <w:jc w:val="center"/>
              <w:rPr>
                <w:rFonts w:ascii="Times New Roman" w:eastAsia="Times New Roman" w:hAnsi="Times New Roman" w:cs="Times New Roman"/>
                <w:b/>
                <w:iCs/>
                <w:sz w:val="24"/>
                <w:szCs w:val="24"/>
              </w:rPr>
            </w:pPr>
            <w:r w:rsidRPr="00D536BA">
              <w:rPr>
                <w:rFonts w:ascii="Times New Roman" w:eastAsia="Times New Roman" w:hAnsi="Times New Roman" w:cs="Times New Roman"/>
                <w:b/>
                <w:iCs/>
                <w:sz w:val="24"/>
                <w:szCs w:val="24"/>
              </w:rPr>
              <w:t>Объем в часах</w:t>
            </w:r>
          </w:p>
        </w:tc>
      </w:tr>
      <w:tr w:rsidR="00D536BA" w:rsidRPr="00D536BA" w14:paraId="4162F9F5" w14:textId="77777777" w:rsidTr="00D91B3E">
        <w:trPr>
          <w:cantSplit/>
          <w:trHeight w:val="20"/>
        </w:trPr>
        <w:tc>
          <w:tcPr>
            <w:tcW w:w="7371" w:type="dxa"/>
            <w:vAlign w:val="center"/>
          </w:tcPr>
          <w:p w14:paraId="4C9F8686"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b/>
                <w:sz w:val="24"/>
                <w:szCs w:val="24"/>
              </w:rPr>
            </w:pPr>
            <w:r w:rsidRPr="00D536BA">
              <w:rPr>
                <w:rFonts w:ascii="Times New Roman" w:eastAsia="Times New Roman" w:hAnsi="Times New Roman" w:cs="Times New Roman"/>
                <w:b/>
                <w:sz w:val="24"/>
                <w:szCs w:val="24"/>
              </w:rPr>
              <w:t>Объем образовательной программы учебной дисциплины</w:t>
            </w:r>
          </w:p>
        </w:tc>
        <w:tc>
          <w:tcPr>
            <w:tcW w:w="1985" w:type="dxa"/>
            <w:vAlign w:val="center"/>
          </w:tcPr>
          <w:p w14:paraId="1EF8946E" w14:textId="77777777" w:rsidR="00D536BA" w:rsidRPr="00D536BA" w:rsidRDefault="0078183C" w:rsidP="00D536BA">
            <w:pPr>
              <w:widowControl w:val="0"/>
              <w:suppressAutoHyphens/>
              <w:autoSpaceDE w:val="0"/>
              <w:autoSpaceDN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80</w:t>
            </w:r>
          </w:p>
        </w:tc>
      </w:tr>
      <w:tr w:rsidR="00D536BA" w:rsidRPr="00D536BA" w14:paraId="6F8ABE6D" w14:textId="77777777" w:rsidTr="00D91B3E">
        <w:trPr>
          <w:cantSplit/>
          <w:trHeight w:val="20"/>
        </w:trPr>
        <w:tc>
          <w:tcPr>
            <w:tcW w:w="7371" w:type="dxa"/>
            <w:vAlign w:val="center"/>
          </w:tcPr>
          <w:p w14:paraId="0D1BF61D"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iCs/>
                <w:sz w:val="24"/>
                <w:szCs w:val="24"/>
              </w:rPr>
            </w:pPr>
            <w:r w:rsidRPr="00D536BA">
              <w:rPr>
                <w:rFonts w:ascii="Times New Roman" w:eastAsia="Times New Roman" w:hAnsi="Times New Roman" w:cs="Times New Roman"/>
                <w:sz w:val="24"/>
                <w:szCs w:val="24"/>
              </w:rPr>
              <w:t>в т. ч.:</w:t>
            </w:r>
          </w:p>
        </w:tc>
        <w:tc>
          <w:tcPr>
            <w:tcW w:w="1985" w:type="dxa"/>
          </w:tcPr>
          <w:p w14:paraId="04BD5C4E" w14:textId="77777777" w:rsidR="00D536BA" w:rsidRPr="00D536BA" w:rsidRDefault="00D536BA" w:rsidP="00D536BA">
            <w:pPr>
              <w:spacing w:after="0" w:line="240" w:lineRule="auto"/>
              <w:jc w:val="center"/>
              <w:rPr>
                <w:rFonts w:ascii="Times New Roman" w:eastAsia="Franklin Gothic Book" w:hAnsi="Times New Roman" w:cs="Times New Roman"/>
                <w:sz w:val="24"/>
                <w:szCs w:val="24"/>
              </w:rPr>
            </w:pPr>
          </w:p>
        </w:tc>
      </w:tr>
      <w:tr w:rsidR="00D536BA" w:rsidRPr="00D536BA" w14:paraId="018ADB5E" w14:textId="77777777" w:rsidTr="00D91B3E">
        <w:trPr>
          <w:cantSplit/>
          <w:trHeight w:val="20"/>
        </w:trPr>
        <w:tc>
          <w:tcPr>
            <w:tcW w:w="7371" w:type="dxa"/>
            <w:vAlign w:val="center"/>
          </w:tcPr>
          <w:p w14:paraId="38B84E3D"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b/>
                <w:i/>
                <w:sz w:val="24"/>
                <w:szCs w:val="24"/>
              </w:rPr>
            </w:pPr>
            <w:r w:rsidRPr="00D536BA">
              <w:rPr>
                <w:rFonts w:ascii="Times New Roman" w:eastAsia="Times New Roman" w:hAnsi="Times New Roman" w:cs="Times New Roman"/>
                <w:b/>
                <w:i/>
                <w:sz w:val="24"/>
                <w:szCs w:val="24"/>
              </w:rPr>
              <w:t>1. Основное содержание</w:t>
            </w:r>
          </w:p>
        </w:tc>
        <w:tc>
          <w:tcPr>
            <w:tcW w:w="1985" w:type="dxa"/>
            <w:vAlign w:val="center"/>
          </w:tcPr>
          <w:p w14:paraId="119E50B5" w14:textId="77777777" w:rsidR="00D536BA" w:rsidRPr="00D536BA" w:rsidRDefault="0078183C" w:rsidP="00D536BA">
            <w:pPr>
              <w:widowControl w:val="0"/>
              <w:suppressAutoHyphens/>
              <w:autoSpaceDE w:val="0"/>
              <w:autoSpaceDN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70</w:t>
            </w:r>
          </w:p>
        </w:tc>
      </w:tr>
      <w:tr w:rsidR="00D536BA" w:rsidRPr="00D536BA" w14:paraId="12BDE9EE" w14:textId="77777777" w:rsidTr="00D91B3E">
        <w:trPr>
          <w:cantSplit/>
          <w:trHeight w:val="20"/>
        </w:trPr>
        <w:tc>
          <w:tcPr>
            <w:tcW w:w="7371" w:type="dxa"/>
            <w:vAlign w:val="center"/>
          </w:tcPr>
          <w:p w14:paraId="470E4DAF"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iCs/>
                <w:sz w:val="24"/>
                <w:szCs w:val="24"/>
              </w:rPr>
            </w:pPr>
            <w:r w:rsidRPr="00D536BA">
              <w:rPr>
                <w:rFonts w:ascii="Times New Roman" w:eastAsia="Times New Roman" w:hAnsi="Times New Roman" w:cs="Times New Roman"/>
                <w:sz w:val="24"/>
                <w:szCs w:val="24"/>
              </w:rPr>
              <w:t>в т. ч.:</w:t>
            </w:r>
          </w:p>
        </w:tc>
        <w:tc>
          <w:tcPr>
            <w:tcW w:w="1985" w:type="dxa"/>
            <w:vAlign w:val="center"/>
          </w:tcPr>
          <w:p w14:paraId="0AC716AF" w14:textId="77777777" w:rsidR="00D536BA" w:rsidRPr="00D536BA" w:rsidRDefault="00D536BA" w:rsidP="00D536BA">
            <w:pPr>
              <w:widowControl w:val="0"/>
              <w:suppressAutoHyphens/>
              <w:autoSpaceDE w:val="0"/>
              <w:autoSpaceDN w:val="0"/>
              <w:spacing w:after="0" w:line="240" w:lineRule="auto"/>
              <w:jc w:val="center"/>
              <w:rPr>
                <w:rFonts w:ascii="Times New Roman" w:eastAsia="Times New Roman" w:hAnsi="Times New Roman" w:cs="Times New Roman"/>
                <w:b/>
                <w:iCs/>
                <w:sz w:val="24"/>
                <w:szCs w:val="24"/>
              </w:rPr>
            </w:pPr>
          </w:p>
        </w:tc>
      </w:tr>
      <w:tr w:rsidR="00D536BA" w:rsidRPr="00D536BA" w14:paraId="39C347D0" w14:textId="77777777" w:rsidTr="00D91B3E">
        <w:trPr>
          <w:cantSplit/>
          <w:trHeight w:val="20"/>
        </w:trPr>
        <w:tc>
          <w:tcPr>
            <w:tcW w:w="7371" w:type="dxa"/>
            <w:vAlign w:val="center"/>
          </w:tcPr>
          <w:p w14:paraId="1AC40556"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sz w:val="24"/>
                <w:szCs w:val="24"/>
              </w:rPr>
            </w:pPr>
            <w:r w:rsidRPr="00D536BA">
              <w:rPr>
                <w:rFonts w:ascii="Times New Roman" w:eastAsia="Times New Roman" w:hAnsi="Times New Roman" w:cs="Times New Roman"/>
                <w:sz w:val="24"/>
                <w:szCs w:val="24"/>
              </w:rPr>
              <w:t xml:space="preserve">теоретическое </w:t>
            </w:r>
            <w:r w:rsidRPr="00D536BA">
              <w:rPr>
                <w:rFonts w:ascii="Times New Roman" w:eastAsia="Times New Roman" w:hAnsi="Times New Roman" w:cs="Times New Roman"/>
                <w:color w:val="C00000"/>
                <w:sz w:val="24"/>
                <w:szCs w:val="24"/>
              </w:rPr>
              <w:t>обучение</w:t>
            </w:r>
            <w:r w:rsidRPr="00D536BA">
              <w:rPr>
                <w:rFonts w:ascii="Times New Roman" w:eastAsia="Times New Roman" w:hAnsi="Times New Roman" w:cs="Times New Roman"/>
                <w:sz w:val="24"/>
                <w:szCs w:val="24"/>
              </w:rPr>
              <w:t xml:space="preserve"> </w:t>
            </w:r>
          </w:p>
        </w:tc>
        <w:tc>
          <w:tcPr>
            <w:tcW w:w="1985" w:type="dxa"/>
            <w:vAlign w:val="center"/>
          </w:tcPr>
          <w:p w14:paraId="6D0D7EB8" w14:textId="77777777" w:rsidR="00D536BA" w:rsidRPr="00D536BA" w:rsidRDefault="0078183C" w:rsidP="00D536BA">
            <w:pPr>
              <w:widowControl w:val="0"/>
              <w:suppressAutoHyphens/>
              <w:autoSpaceDE w:val="0"/>
              <w:autoSpaceDN w:val="0"/>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36</w:t>
            </w:r>
          </w:p>
        </w:tc>
      </w:tr>
      <w:tr w:rsidR="00D536BA" w:rsidRPr="00D536BA" w14:paraId="0129B418" w14:textId="77777777" w:rsidTr="00D91B3E">
        <w:trPr>
          <w:cantSplit/>
          <w:trHeight w:val="20"/>
        </w:trPr>
        <w:tc>
          <w:tcPr>
            <w:tcW w:w="7371" w:type="dxa"/>
            <w:vAlign w:val="center"/>
          </w:tcPr>
          <w:p w14:paraId="13A6D0DB"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sz w:val="24"/>
                <w:szCs w:val="24"/>
              </w:rPr>
            </w:pPr>
            <w:r w:rsidRPr="00D536BA">
              <w:rPr>
                <w:rFonts w:ascii="Times New Roman" w:eastAsia="Times New Roman" w:hAnsi="Times New Roman" w:cs="Times New Roman"/>
                <w:sz w:val="24"/>
                <w:szCs w:val="24"/>
              </w:rPr>
              <w:t>практические занятия</w:t>
            </w:r>
            <w:r w:rsidRPr="00D536BA">
              <w:rPr>
                <w:rFonts w:ascii="Times New Roman" w:eastAsia="Times New Roman" w:hAnsi="Times New Roman" w:cs="Times New Roman"/>
                <w:i/>
                <w:sz w:val="24"/>
                <w:szCs w:val="24"/>
              </w:rPr>
              <w:t xml:space="preserve"> </w:t>
            </w:r>
          </w:p>
        </w:tc>
        <w:tc>
          <w:tcPr>
            <w:tcW w:w="1985" w:type="dxa"/>
            <w:vAlign w:val="center"/>
          </w:tcPr>
          <w:p w14:paraId="01A71051" w14:textId="77777777" w:rsidR="00D536BA" w:rsidRPr="00D536BA" w:rsidRDefault="0078183C" w:rsidP="00D536BA">
            <w:pPr>
              <w:widowControl w:val="0"/>
              <w:suppressAutoHyphens/>
              <w:autoSpaceDE w:val="0"/>
              <w:autoSpaceDN w:val="0"/>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34</w:t>
            </w:r>
          </w:p>
        </w:tc>
      </w:tr>
      <w:tr w:rsidR="00D536BA" w:rsidRPr="00D536BA" w14:paraId="10F73EFC" w14:textId="77777777" w:rsidTr="00D91B3E">
        <w:trPr>
          <w:cantSplit/>
          <w:trHeight w:val="20"/>
        </w:trPr>
        <w:tc>
          <w:tcPr>
            <w:tcW w:w="7371" w:type="dxa"/>
            <w:vAlign w:val="center"/>
          </w:tcPr>
          <w:p w14:paraId="37EEA6D5"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b/>
                <w:i/>
                <w:sz w:val="24"/>
                <w:szCs w:val="24"/>
              </w:rPr>
            </w:pPr>
            <w:r w:rsidRPr="00D536BA">
              <w:rPr>
                <w:rFonts w:ascii="Times New Roman" w:eastAsia="Times New Roman" w:hAnsi="Times New Roman" w:cs="Times New Roman"/>
                <w:b/>
                <w:i/>
                <w:sz w:val="24"/>
                <w:szCs w:val="24"/>
              </w:rPr>
              <w:t xml:space="preserve">2. </w:t>
            </w:r>
            <w:bookmarkStart w:id="3" w:name="_Hlk103349529"/>
            <w:r w:rsidRPr="00D536BA">
              <w:rPr>
                <w:rFonts w:ascii="Times New Roman" w:eastAsia="Times New Roman" w:hAnsi="Times New Roman" w:cs="Times New Roman"/>
                <w:b/>
                <w:i/>
                <w:sz w:val="24"/>
                <w:szCs w:val="24"/>
              </w:rPr>
              <w:t>Профессионально ориентированное содержание</w:t>
            </w:r>
            <w:bookmarkEnd w:id="3"/>
          </w:p>
        </w:tc>
        <w:tc>
          <w:tcPr>
            <w:tcW w:w="1985" w:type="dxa"/>
            <w:vAlign w:val="center"/>
          </w:tcPr>
          <w:p w14:paraId="5982FB80" w14:textId="77777777" w:rsidR="00D536BA" w:rsidRPr="00D536BA" w:rsidRDefault="0078183C" w:rsidP="00D536BA">
            <w:pPr>
              <w:widowControl w:val="0"/>
              <w:suppressAutoHyphens/>
              <w:autoSpaceDE w:val="0"/>
              <w:autoSpaceDN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r w:rsidR="00D536BA" w:rsidRPr="00D536BA">
              <w:rPr>
                <w:rFonts w:ascii="Times New Roman" w:eastAsia="Times New Roman" w:hAnsi="Times New Roman" w:cs="Times New Roman"/>
                <w:b/>
                <w:iCs/>
                <w:sz w:val="24"/>
                <w:szCs w:val="24"/>
              </w:rPr>
              <w:t>4</w:t>
            </w:r>
          </w:p>
        </w:tc>
      </w:tr>
      <w:tr w:rsidR="00D536BA" w:rsidRPr="00D536BA" w14:paraId="4F5A3D0E" w14:textId="77777777" w:rsidTr="00D91B3E">
        <w:trPr>
          <w:cantSplit/>
          <w:trHeight w:val="20"/>
        </w:trPr>
        <w:tc>
          <w:tcPr>
            <w:tcW w:w="7371" w:type="dxa"/>
            <w:vAlign w:val="center"/>
          </w:tcPr>
          <w:p w14:paraId="78380915"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b/>
                <w:i/>
                <w:sz w:val="24"/>
                <w:szCs w:val="24"/>
              </w:rPr>
            </w:pPr>
            <w:r w:rsidRPr="00D536BA">
              <w:rPr>
                <w:rFonts w:ascii="Times New Roman" w:eastAsia="Times New Roman" w:hAnsi="Times New Roman" w:cs="Times New Roman"/>
                <w:sz w:val="24"/>
                <w:szCs w:val="24"/>
              </w:rPr>
              <w:t>в т. ч.:</w:t>
            </w:r>
          </w:p>
        </w:tc>
        <w:tc>
          <w:tcPr>
            <w:tcW w:w="1985" w:type="dxa"/>
            <w:vAlign w:val="center"/>
          </w:tcPr>
          <w:p w14:paraId="18C16C08" w14:textId="77777777" w:rsidR="00D536BA" w:rsidRPr="00D536BA" w:rsidRDefault="00D536BA" w:rsidP="00D536BA">
            <w:pPr>
              <w:widowControl w:val="0"/>
              <w:suppressAutoHyphens/>
              <w:autoSpaceDE w:val="0"/>
              <w:autoSpaceDN w:val="0"/>
              <w:spacing w:after="0" w:line="240" w:lineRule="auto"/>
              <w:jc w:val="center"/>
              <w:rPr>
                <w:rFonts w:ascii="Times New Roman" w:eastAsia="Times New Roman" w:hAnsi="Times New Roman" w:cs="Times New Roman"/>
                <w:b/>
                <w:iCs/>
                <w:sz w:val="24"/>
                <w:szCs w:val="24"/>
              </w:rPr>
            </w:pPr>
          </w:p>
        </w:tc>
      </w:tr>
      <w:tr w:rsidR="00D536BA" w:rsidRPr="00D536BA" w14:paraId="52B1FFB3" w14:textId="77777777" w:rsidTr="00D91B3E">
        <w:trPr>
          <w:cantSplit/>
          <w:trHeight w:val="20"/>
        </w:trPr>
        <w:tc>
          <w:tcPr>
            <w:tcW w:w="7371" w:type="dxa"/>
            <w:vAlign w:val="center"/>
          </w:tcPr>
          <w:p w14:paraId="53E52D3C"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sz w:val="24"/>
                <w:szCs w:val="24"/>
              </w:rPr>
            </w:pPr>
            <w:r w:rsidRPr="00D536BA">
              <w:rPr>
                <w:rFonts w:ascii="Times New Roman" w:eastAsia="Times New Roman" w:hAnsi="Times New Roman" w:cs="Times New Roman"/>
                <w:sz w:val="24"/>
                <w:szCs w:val="24"/>
              </w:rPr>
              <w:t xml:space="preserve">теоретическое </w:t>
            </w:r>
            <w:r w:rsidRPr="00D536BA">
              <w:rPr>
                <w:rFonts w:ascii="Times New Roman" w:eastAsia="Times New Roman" w:hAnsi="Times New Roman" w:cs="Times New Roman"/>
                <w:color w:val="C00000"/>
                <w:sz w:val="24"/>
                <w:szCs w:val="24"/>
              </w:rPr>
              <w:t>обучение</w:t>
            </w:r>
          </w:p>
        </w:tc>
        <w:tc>
          <w:tcPr>
            <w:tcW w:w="1985" w:type="dxa"/>
            <w:vAlign w:val="center"/>
          </w:tcPr>
          <w:p w14:paraId="1A0526E6" w14:textId="77777777" w:rsidR="00D536BA" w:rsidRPr="00D536BA" w:rsidRDefault="0078183C" w:rsidP="00D536BA">
            <w:pPr>
              <w:widowControl w:val="0"/>
              <w:suppressAutoHyphens/>
              <w:autoSpaceDE w:val="0"/>
              <w:autoSpaceDN w:val="0"/>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10</w:t>
            </w:r>
          </w:p>
        </w:tc>
      </w:tr>
      <w:tr w:rsidR="00D536BA" w:rsidRPr="00D536BA" w14:paraId="45553ACD" w14:textId="77777777" w:rsidTr="00D91B3E">
        <w:trPr>
          <w:cantSplit/>
          <w:trHeight w:val="20"/>
        </w:trPr>
        <w:tc>
          <w:tcPr>
            <w:tcW w:w="7371" w:type="dxa"/>
            <w:vAlign w:val="center"/>
          </w:tcPr>
          <w:p w14:paraId="11AB4E12" w14:textId="77777777" w:rsidR="00D536BA" w:rsidRPr="00D536BA" w:rsidRDefault="00D536BA" w:rsidP="00D536BA">
            <w:pPr>
              <w:widowControl w:val="0"/>
              <w:suppressAutoHyphens/>
              <w:autoSpaceDE w:val="0"/>
              <w:autoSpaceDN w:val="0"/>
              <w:spacing w:after="0" w:line="240" w:lineRule="auto"/>
              <w:rPr>
                <w:rFonts w:ascii="Times New Roman" w:eastAsia="Times New Roman" w:hAnsi="Times New Roman" w:cs="Times New Roman"/>
                <w:sz w:val="24"/>
                <w:szCs w:val="24"/>
              </w:rPr>
            </w:pPr>
            <w:r w:rsidRPr="00D536BA">
              <w:rPr>
                <w:rFonts w:ascii="Times New Roman" w:eastAsia="Times New Roman" w:hAnsi="Times New Roman" w:cs="Times New Roman"/>
                <w:sz w:val="24"/>
                <w:szCs w:val="24"/>
              </w:rPr>
              <w:t>практические занятия</w:t>
            </w:r>
            <w:r w:rsidRPr="00D536BA">
              <w:rPr>
                <w:rFonts w:ascii="Times New Roman" w:eastAsia="Times New Roman" w:hAnsi="Times New Roman" w:cs="Times New Roman"/>
                <w:i/>
                <w:sz w:val="24"/>
                <w:szCs w:val="24"/>
              </w:rPr>
              <w:t xml:space="preserve"> </w:t>
            </w:r>
          </w:p>
        </w:tc>
        <w:tc>
          <w:tcPr>
            <w:tcW w:w="1985" w:type="dxa"/>
            <w:vAlign w:val="center"/>
          </w:tcPr>
          <w:p w14:paraId="73DECC6C" w14:textId="77777777" w:rsidR="00D536BA" w:rsidRPr="00D536BA" w:rsidRDefault="0078183C" w:rsidP="00D536BA">
            <w:pPr>
              <w:widowControl w:val="0"/>
              <w:suppressAutoHyphens/>
              <w:autoSpaceDE w:val="0"/>
              <w:autoSpaceDN w:val="0"/>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4</w:t>
            </w:r>
          </w:p>
        </w:tc>
      </w:tr>
      <w:tr w:rsidR="00D536BA" w:rsidRPr="00D536BA" w14:paraId="533011AA" w14:textId="77777777" w:rsidTr="00D91B3E">
        <w:trPr>
          <w:cantSplit/>
          <w:trHeight w:val="20"/>
        </w:trPr>
        <w:tc>
          <w:tcPr>
            <w:tcW w:w="7371" w:type="dxa"/>
          </w:tcPr>
          <w:p w14:paraId="71BDB624" w14:textId="77777777" w:rsidR="00D536BA" w:rsidRPr="00D536BA" w:rsidRDefault="00D536BA" w:rsidP="00D536BA">
            <w:pPr>
              <w:spacing w:after="0" w:line="240" w:lineRule="auto"/>
              <w:rPr>
                <w:rFonts w:ascii="Times New Roman" w:eastAsia="Franklin Gothic Book" w:hAnsi="Times New Roman" w:cs="Times New Roman"/>
                <w:sz w:val="24"/>
                <w:szCs w:val="24"/>
              </w:rPr>
            </w:pPr>
            <w:r w:rsidRPr="00D536BA">
              <w:rPr>
                <w:rFonts w:ascii="Times New Roman" w:eastAsia="Franklin Gothic Book" w:hAnsi="Times New Roman" w:cs="Times New Roman"/>
                <w:sz w:val="24"/>
                <w:szCs w:val="24"/>
              </w:rPr>
              <w:t>индивидуальный учебный проект, рефераты, сообщения, конспекты и другие</w:t>
            </w:r>
          </w:p>
        </w:tc>
        <w:tc>
          <w:tcPr>
            <w:tcW w:w="1985" w:type="dxa"/>
            <w:vAlign w:val="center"/>
          </w:tcPr>
          <w:p w14:paraId="160183F5" w14:textId="77777777" w:rsidR="00D536BA" w:rsidRPr="00D536BA" w:rsidRDefault="00D536BA" w:rsidP="00D536BA">
            <w:pPr>
              <w:spacing w:after="0" w:line="240" w:lineRule="auto"/>
              <w:jc w:val="center"/>
              <w:rPr>
                <w:rFonts w:ascii="Times New Roman" w:eastAsia="Franklin Gothic Book" w:hAnsi="Times New Roman" w:cs="Times New Roman"/>
                <w:sz w:val="24"/>
                <w:szCs w:val="24"/>
              </w:rPr>
            </w:pPr>
          </w:p>
        </w:tc>
      </w:tr>
      <w:tr w:rsidR="00D536BA" w:rsidRPr="00D536BA" w14:paraId="3C0A06E0" w14:textId="77777777" w:rsidTr="00D91B3E">
        <w:trPr>
          <w:cantSplit/>
          <w:trHeight w:val="20"/>
        </w:trPr>
        <w:tc>
          <w:tcPr>
            <w:tcW w:w="7371" w:type="dxa"/>
          </w:tcPr>
          <w:p w14:paraId="7622816B" w14:textId="77777777" w:rsidR="00D536BA" w:rsidRPr="00D536BA" w:rsidRDefault="00D536BA" w:rsidP="00D536BA">
            <w:pPr>
              <w:spacing w:after="0" w:line="240" w:lineRule="auto"/>
              <w:rPr>
                <w:rFonts w:ascii="Times New Roman" w:eastAsia="Franklin Gothic Book" w:hAnsi="Times New Roman" w:cs="Times New Roman"/>
                <w:bCs/>
                <w:i/>
                <w:iCs/>
                <w:sz w:val="24"/>
                <w:szCs w:val="24"/>
              </w:rPr>
            </w:pPr>
            <w:r w:rsidRPr="00D536BA">
              <w:rPr>
                <w:rFonts w:ascii="Times New Roman" w:eastAsia="Franklin Gothic Book" w:hAnsi="Times New Roman" w:cs="Times New Roman"/>
                <w:sz w:val="24"/>
                <w:szCs w:val="24"/>
              </w:rPr>
              <w:t xml:space="preserve">Промежуточная аттестация в форме  </w:t>
            </w:r>
            <w:r w:rsidRPr="00D536BA">
              <w:rPr>
                <w:rFonts w:ascii="Times New Roman" w:eastAsia="Franklin Gothic Book" w:hAnsi="Times New Roman" w:cs="Times New Roman"/>
                <w:b/>
                <w:i/>
                <w:sz w:val="24"/>
                <w:szCs w:val="24"/>
              </w:rPr>
              <w:t>письменного экзамена</w:t>
            </w:r>
          </w:p>
        </w:tc>
        <w:tc>
          <w:tcPr>
            <w:tcW w:w="1985" w:type="dxa"/>
          </w:tcPr>
          <w:p w14:paraId="24CBDDD5" w14:textId="77777777" w:rsidR="00D536BA" w:rsidRPr="00D536BA" w:rsidRDefault="0078183C" w:rsidP="00D536BA">
            <w:pPr>
              <w:spacing w:after="0" w:line="240" w:lineRule="auto"/>
              <w:jc w:val="center"/>
              <w:rPr>
                <w:rFonts w:ascii="Times New Roman" w:eastAsia="Franklin Gothic Book" w:hAnsi="Times New Roman" w:cs="Times New Roman"/>
                <w:bCs/>
                <w:sz w:val="24"/>
                <w:szCs w:val="24"/>
              </w:rPr>
            </w:pPr>
            <w:r>
              <w:rPr>
                <w:rFonts w:ascii="Times New Roman" w:eastAsia="Franklin Gothic Book" w:hAnsi="Times New Roman" w:cs="Times New Roman"/>
                <w:bCs/>
                <w:sz w:val="24"/>
                <w:szCs w:val="24"/>
              </w:rPr>
              <w:t>6</w:t>
            </w:r>
          </w:p>
        </w:tc>
      </w:tr>
    </w:tbl>
    <w:p w14:paraId="49B00041" w14:textId="77777777" w:rsidR="0078183C" w:rsidRDefault="0078183C" w:rsidP="00D536BA">
      <w:pPr>
        <w:spacing w:after="200" w:line="240" w:lineRule="auto"/>
        <w:ind w:firstLine="567"/>
        <w:rPr>
          <w:rFonts w:ascii="Times New Roman" w:eastAsia="Times New Roman" w:hAnsi="Times New Roman" w:cs="Times New Roman"/>
          <w:b/>
          <w:bCs/>
          <w:sz w:val="28"/>
          <w:szCs w:val="28"/>
          <w:lang w:eastAsia="ru-RU"/>
        </w:rPr>
      </w:pPr>
    </w:p>
    <w:p w14:paraId="0006A219" w14:textId="77777777" w:rsidR="0078183C" w:rsidRDefault="0078183C" w:rsidP="00D536BA">
      <w:pPr>
        <w:spacing w:after="200" w:line="240" w:lineRule="auto"/>
        <w:ind w:firstLine="567"/>
        <w:rPr>
          <w:rFonts w:ascii="Times New Roman" w:eastAsia="Times New Roman" w:hAnsi="Times New Roman" w:cs="Times New Roman"/>
          <w:b/>
          <w:bCs/>
          <w:sz w:val="28"/>
          <w:szCs w:val="28"/>
          <w:lang w:eastAsia="ru-RU"/>
        </w:rPr>
      </w:pPr>
    </w:p>
    <w:p w14:paraId="19853C73" w14:textId="77777777" w:rsidR="00D536BA" w:rsidRPr="00D536BA" w:rsidRDefault="00D536BA" w:rsidP="00D536BA">
      <w:pPr>
        <w:spacing w:after="200" w:line="240" w:lineRule="auto"/>
        <w:ind w:firstLine="567"/>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ru-RU"/>
        </w:rPr>
        <w:t xml:space="preserve">2.2. Содержание учебного предмета </w:t>
      </w:r>
    </w:p>
    <w:p w14:paraId="276CD76E"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Введение</w:t>
      </w:r>
    </w:p>
    <w:p w14:paraId="15915B51"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Язык как средство общения и форма существования национальной культуры. Язык и общество. Язык как развивающееся явление. Язык как система. Основные уровни языка.</w:t>
      </w:r>
    </w:p>
    <w:p w14:paraId="0468F737"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Русский язык в современном мире. Язык и культура. Отражение в русском языке материальной и духовной культуры русского и других народов. Понятие о русском литературном языке и языковой норме. Значение русского языка при освоении профессий СПО и специальностей СПО.</w:t>
      </w:r>
    </w:p>
    <w:p w14:paraId="49E0A2B7" w14:textId="77777777" w:rsidR="00D536BA" w:rsidRPr="00D536BA" w:rsidRDefault="00D536BA" w:rsidP="00D536BA">
      <w:pPr>
        <w:shd w:val="clear" w:color="auto" w:fill="FFFFFF"/>
        <w:spacing w:after="0" w:line="240" w:lineRule="auto"/>
        <w:ind w:left="30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i/>
          <w:iCs/>
          <w:color w:val="000000"/>
          <w:sz w:val="28"/>
          <w:szCs w:val="28"/>
          <w:lang w:eastAsia="ru-RU"/>
        </w:rPr>
        <w:lastRenderedPageBreak/>
        <w:t>Практические занятия</w:t>
      </w:r>
    </w:p>
    <w:p w14:paraId="49CF26FD" w14:textId="77777777" w:rsidR="00D536BA" w:rsidRPr="00D536BA" w:rsidRDefault="00D536BA" w:rsidP="00D536BA">
      <w:pPr>
        <w:shd w:val="clear" w:color="auto" w:fill="FFFFFF"/>
        <w:spacing w:after="0" w:line="240" w:lineRule="auto"/>
        <w:ind w:left="30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Освоение общих закономерностей лингвистического анализа.</w:t>
      </w:r>
    </w:p>
    <w:p w14:paraId="2B178FF4"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Выполнение заданий по обобщению знаний о современном русском языке как науке и анализу методов языкового исследования.</w:t>
      </w:r>
    </w:p>
    <w:p w14:paraId="41FA4787" w14:textId="77777777" w:rsidR="00D536BA" w:rsidRPr="00D536BA" w:rsidRDefault="00D536BA" w:rsidP="00D536B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1. Язык и речь. Функциональные стили речи</w:t>
      </w:r>
    </w:p>
    <w:p w14:paraId="3996CF40"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Язык и речь. Виды речевой деятельности. Речевая ситуация и ее компоненты. Основные требования к речи: правильность, точность, выразительность, уместность употребления языковых средств.</w:t>
      </w:r>
    </w:p>
    <w:p w14:paraId="69998F7B" w14:textId="77777777" w:rsidR="00D536BA" w:rsidRPr="00D536BA" w:rsidRDefault="00D536BA" w:rsidP="00D536BA">
      <w:pPr>
        <w:shd w:val="clear" w:color="auto" w:fill="FFFFFF"/>
        <w:spacing w:after="0" w:line="240" w:lineRule="auto"/>
        <w:ind w:left="30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Функциональные стили речи и их особенности.</w:t>
      </w:r>
    </w:p>
    <w:p w14:paraId="43225B98"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Разговорный стиль речи, его основные признаки, сфера использования. Научный стиль речи. Основные жанры научного стиля: доклад, статья, сообщение и др.</w:t>
      </w:r>
    </w:p>
    <w:p w14:paraId="18209E01"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Официально-деловой стиль речи, его признаки, назначение. Жанры официально-делового стиля: заявление, доверенность, расписка, резюме и др.</w:t>
      </w:r>
    </w:p>
    <w:p w14:paraId="365A404A"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Публицистический стиль речи, его назначение. Основные жанры публицистического стиля. Основы ораторского искусства. Подготовка публичной речи. Особенности построения публичного выступления.</w:t>
      </w:r>
    </w:p>
    <w:p w14:paraId="3F612C00"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Художественный стиль речи, его основные признаки: образность, использование изобразительно-выразительных средств и др.</w:t>
      </w:r>
    </w:p>
    <w:p w14:paraId="0DE1E308"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Текст как произведение речи. Признаки, структура текста. Сложное синтаксическое целое. Тема, основная мысль текста. Средства и виды связи предложений в тексте. Информационная переработка текста (план, тезисы, конспект, реферат, аннотация). Абзац как средство смыслового членения текста.</w:t>
      </w:r>
    </w:p>
    <w:p w14:paraId="2DCF5404"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Функционально-смысловые типы речи (повествование, описание, рассуждение). </w:t>
      </w:r>
      <w:r w:rsidRPr="00D536BA">
        <w:rPr>
          <w:rFonts w:ascii="Times New Roman" w:eastAsia="Times New Roman" w:hAnsi="Times New Roman" w:cs="Times New Roman"/>
          <w:i/>
          <w:iCs/>
          <w:color w:val="000000"/>
          <w:sz w:val="28"/>
          <w:szCs w:val="28"/>
          <w:lang w:eastAsia="ru-RU"/>
        </w:rPr>
        <w:t>Соединение в тексте различных типов речи.</w:t>
      </w:r>
    </w:p>
    <w:p w14:paraId="05D6FA71" w14:textId="77777777" w:rsidR="00D536BA" w:rsidRPr="00D536BA" w:rsidRDefault="00D536BA" w:rsidP="00D536BA">
      <w:pPr>
        <w:shd w:val="clear" w:color="auto" w:fill="FFFFFF"/>
        <w:spacing w:after="0" w:line="240" w:lineRule="auto"/>
        <w:ind w:left="30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Лингвостилистический анализ текста.</w:t>
      </w:r>
    </w:p>
    <w:p w14:paraId="2352847D" w14:textId="77777777" w:rsidR="00D536BA" w:rsidRPr="00D536BA" w:rsidRDefault="00D536BA" w:rsidP="00D536BA">
      <w:pPr>
        <w:shd w:val="clear" w:color="auto" w:fill="FFFFFF"/>
        <w:spacing w:after="0" w:line="240" w:lineRule="auto"/>
        <w:ind w:left="30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i/>
          <w:iCs/>
          <w:color w:val="000000"/>
          <w:sz w:val="28"/>
          <w:szCs w:val="28"/>
          <w:lang w:eastAsia="ru-RU"/>
        </w:rPr>
        <w:t>Практические занятия</w:t>
      </w:r>
    </w:p>
    <w:p w14:paraId="2FB1752B" w14:textId="77777777" w:rsidR="00D536BA" w:rsidRPr="00D536BA" w:rsidRDefault="00D536BA" w:rsidP="00D536BA">
      <w:pPr>
        <w:shd w:val="clear" w:color="auto" w:fill="FFFFFF"/>
        <w:spacing w:after="0" w:line="240" w:lineRule="auto"/>
        <w:ind w:left="30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Анализ основных стилевых разновидностей письменной и устной речи. Определение типа, стиля, жанра текста (по заданному способу). Анализ структуры текста.</w:t>
      </w:r>
    </w:p>
    <w:p w14:paraId="45E8D095" w14:textId="77777777" w:rsidR="00D536BA" w:rsidRPr="00D536BA" w:rsidRDefault="00D536BA" w:rsidP="00D536BA">
      <w:pPr>
        <w:shd w:val="clear" w:color="auto" w:fill="FFFFFF"/>
        <w:spacing w:after="0" w:line="240" w:lineRule="auto"/>
        <w:ind w:left="30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Лингвостилистический (стилистический, </w:t>
      </w:r>
      <w:proofErr w:type="spellStart"/>
      <w:r w:rsidRPr="00D536BA">
        <w:rPr>
          <w:rFonts w:ascii="Times New Roman" w:eastAsia="Times New Roman" w:hAnsi="Times New Roman" w:cs="Times New Roman"/>
          <w:color w:val="000000"/>
          <w:sz w:val="28"/>
          <w:szCs w:val="28"/>
          <w:lang w:eastAsia="ru-RU"/>
        </w:rPr>
        <w:t>речеведческий</w:t>
      </w:r>
      <w:proofErr w:type="spellEnd"/>
      <w:r w:rsidRPr="00D536BA">
        <w:rPr>
          <w:rFonts w:ascii="Times New Roman" w:eastAsia="Times New Roman" w:hAnsi="Times New Roman" w:cs="Times New Roman"/>
          <w:color w:val="000000"/>
          <w:sz w:val="28"/>
          <w:szCs w:val="28"/>
          <w:lang w:eastAsia="ru-RU"/>
        </w:rPr>
        <w:t>) анализ текста. Освоение видов переработки текста.</w:t>
      </w:r>
    </w:p>
    <w:p w14:paraId="0F96B56E"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Изучение особенностей построения текста разных функциональных типов. Составление связного высказывания на заданную тему, в том числе на лингвистическую.</w:t>
      </w:r>
    </w:p>
    <w:p w14:paraId="23BAF383"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p>
    <w:p w14:paraId="561CA50E" w14:textId="77777777" w:rsidR="00D536BA" w:rsidRPr="00D536BA" w:rsidRDefault="00D536BA" w:rsidP="00D536B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2. Фонетика, орфоэпия, графика, орфография</w:t>
      </w:r>
    </w:p>
    <w:p w14:paraId="23F4FA55"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Фонетические единицы. Звук и фонема. Открытый и закрытый слоги. Соотношение буквы и звука. Фонетическая фраза. Ударение словесное и логическое. Роль ударения в стихотворной речи. Интонационное богатство русской речи. Фонетический разбор слова.</w:t>
      </w:r>
    </w:p>
    <w:p w14:paraId="0834461B"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Орфоэпические нормы: произносительные нормы и нормы ударения. Произношение гласных и согласных звуков, заимствованных слов. Использование орфоэпического словаря.</w:t>
      </w:r>
    </w:p>
    <w:p w14:paraId="58722843" w14:textId="77777777" w:rsidR="00D536BA" w:rsidRPr="00D536BA" w:rsidRDefault="00D536BA" w:rsidP="00D536BA">
      <w:pPr>
        <w:shd w:val="clear" w:color="auto" w:fill="FFFFFF"/>
        <w:spacing w:after="0" w:line="240" w:lineRule="auto"/>
        <w:ind w:firstLine="302"/>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i/>
          <w:iCs/>
          <w:color w:val="000000"/>
          <w:sz w:val="28"/>
          <w:szCs w:val="28"/>
          <w:lang w:eastAsia="ru-RU"/>
        </w:rPr>
        <w:lastRenderedPageBreak/>
        <w:t>Благозвучие речи. Звукопись как изобразительное средство. Ассонанс, аллитерация.</w:t>
      </w:r>
    </w:p>
    <w:p w14:paraId="2E7F83DC"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Правописание безударных гласных, звонких и глухих согласных. Употребление буквы ь. Правописание </w:t>
      </w:r>
      <w:r w:rsidRPr="00D536BA">
        <w:rPr>
          <w:rFonts w:ascii="Times New Roman" w:eastAsia="Times New Roman" w:hAnsi="Times New Roman" w:cs="Times New Roman"/>
          <w:i/>
          <w:iCs/>
          <w:color w:val="000000"/>
          <w:sz w:val="28"/>
          <w:szCs w:val="28"/>
          <w:lang w:eastAsia="ru-RU"/>
        </w:rPr>
        <w:t>о/е </w:t>
      </w:r>
      <w:r w:rsidRPr="00D536BA">
        <w:rPr>
          <w:rFonts w:ascii="Times New Roman" w:eastAsia="Times New Roman" w:hAnsi="Times New Roman" w:cs="Times New Roman"/>
          <w:color w:val="000000"/>
          <w:sz w:val="28"/>
          <w:szCs w:val="28"/>
          <w:lang w:eastAsia="ru-RU"/>
        </w:rPr>
        <w:t>после шипящих и ц. Правописание приставок на з- / с-. Правописание </w:t>
      </w:r>
      <w:r w:rsidRPr="00D536BA">
        <w:rPr>
          <w:rFonts w:ascii="Times New Roman" w:eastAsia="Times New Roman" w:hAnsi="Times New Roman" w:cs="Times New Roman"/>
          <w:i/>
          <w:iCs/>
          <w:color w:val="000000"/>
          <w:sz w:val="28"/>
          <w:szCs w:val="28"/>
          <w:lang w:eastAsia="ru-RU"/>
        </w:rPr>
        <w:t>и/ы </w:t>
      </w:r>
      <w:r w:rsidRPr="00D536BA">
        <w:rPr>
          <w:rFonts w:ascii="Times New Roman" w:eastAsia="Times New Roman" w:hAnsi="Times New Roman" w:cs="Times New Roman"/>
          <w:color w:val="000000"/>
          <w:sz w:val="28"/>
          <w:szCs w:val="28"/>
          <w:lang w:eastAsia="ru-RU"/>
        </w:rPr>
        <w:t>после приставок.</w:t>
      </w:r>
    </w:p>
    <w:p w14:paraId="6CF24983" w14:textId="77777777" w:rsidR="00D536BA" w:rsidRPr="00D536BA" w:rsidRDefault="00D536BA" w:rsidP="00D536BA">
      <w:pPr>
        <w:shd w:val="clear" w:color="auto" w:fill="FFFFFF"/>
        <w:spacing w:after="0" w:line="240" w:lineRule="auto"/>
        <w:ind w:left="30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i/>
          <w:iCs/>
          <w:color w:val="000000"/>
          <w:sz w:val="28"/>
          <w:szCs w:val="28"/>
          <w:lang w:eastAsia="ru-RU"/>
        </w:rPr>
        <w:t>Практические занятия</w:t>
      </w:r>
    </w:p>
    <w:p w14:paraId="25FB2871"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Выявление закономерностей функционирования фонетической системы русского языка.</w:t>
      </w:r>
    </w:p>
    <w:p w14:paraId="2F4B48A6" w14:textId="77777777" w:rsidR="00D536BA" w:rsidRPr="00D536BA" w:rsidRDefault="00D536BA" w:rsidP="00D536BA">
      <w:pPr>
        <w:shd w:val="clear" w:color="auto" w:fill="FFFFFF"/>
        <w:spacing w:after="0" w:line="240" w:lineRule="auto"/>
        <w:ind w:left="31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Сопоставление устной и письменной речи.</w:t>
      </w:r>
    </w:p>
    <w:p w14:paraId="762EDAB9"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функционированием правил орфографии и пунктуации в образцах письменных текстов.</w:t>
      </w:r>
    </w:p>
    <w:p w14:paraId="7E89E3EA" w14:textId="77777777" w:rsidR="00D536BA" w:rsidRPr="00D536BA" w:rsidRDefault="00D536BA" w:rsidP="00E672D5">
      <w:pPr>
        <w:shd w:val="clear" w:color="auto" w:fill="FFFFFF"/>
        <w:spacing w:after="0" w:line="240" w:lineRule="auto"/>
        <w:ind w:left="306" w:right="201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Фонетический, орфоэпический и графический анализ слова. Наблюдение над выразительными средствами фонетики</w:t>
      </w:r>
    </w:p>
    <w:p w14:paraId="0AF979D4" w14:textId="77777777" w:rsidR="00D536BA" w:rsidRPr="00D536BA" w:rsidRDefault="00D536BA" w:rsidP="00D536B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3. Лексикология и фразеология</w:t>
      </w:r>
    </w:p>
    <w:p w14:paraId="1FC36A32"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Слово в лексической системе языка. Лексическое и грамматическое значение слова. Многозначность слова. Прямое и переносное значение слова. Метафора, метонимия как выразительные средства языка. Омонимы, синонимы, антонимы, паронимы и их употребление. </w:t>
      </w:r>
      <w:r w:rsidRPr="00D536BA">
        <w:rPr>
          <w:rFonts w:ascii="Times New Roman" w:eastAsia="Times New Roman" w:hAnsi="Times New Roman" w:cs="Times New Roman"/>
          <w:i/>
          <w:iCs/>
          <w:color w:val="000000"/>
          <w:sz w:val="28"/>
          <w:szCs w:val="28"/>
          <w:lang w:eastAsia="ru-RU"/>
        </w:rPr>
        <w:t>Изобразительные возможности синонимов, антонимов, омонимов, паронимов. Контекстуальные синонимы и антонимы. Градация. Антитеза.</w:t>
      </w:r>
    </w:p>
    <w:p w14:paraId="26CDD223"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Русская лексика с точки зрения ее происхождения (исконно русская, заимствованная лексика, старославянизмы).</w:t>
      </w:r>
    </w:p>
    <w:p w14:paraId="4103579D" w14:textId="77777777" w:rsidR="00D536BA" w:rsidRPr="00D536BA" w:rsidRDefault="00D536BA" w:rsidP="00D536BA">
      <w:pPr>
        <w:shd w:val="clear" w:color="auto" w:fill="FFFFFF"/>
        <w:spacing w:after="0" w:line="240" w:lineRule="auto"/>
        <w:ind w:firstLine="27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Лексика с точки зрения ее употребления: нейтральная, книжная, лексика устной речи (жаргонизмы, арготизмы, диалектизмы). Профессионализмы. Терминологическая лексика.</w:t>
      </w:r>
    </w:p>
    <w:p w14:paraId="38450624"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Активный и пассивный словарный запас; архаизмы, историзмы, неологизмы. Особенности русского речевого этикета. Лексика, обозначающая предметы и явления традиционного русского быта. Фольклорная лексика и фразеология. Русские пословицы и поговорки.</w:t>
      </w:r>
    </w:p>
    <w:p w14:paraId="4B096054"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Фразеологизмы. Отличие фразеологизма от слова. Употребление фразеологизмов в речи. Афоризмы. Лексические и фразеологические словари. Лексико-фразеологический разбор.</w:t>
      </w:r>
    </w:p>
    <w:p w14:paraId="41C15AC5"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Лексические нормы. Лексические ошибки и их исправление. Ошибки в употреблении фразеологических единиц и их исправление.</w:t>
      </w:r>
    </w:p>
    <w:p w14:paraId="31C412C1" w14:textId="77777777" w:rsidR="00D536BA" w:rsidRPr="00D536BA" w:rsidRDefault="00D536BA" w:rsidP="00D536BA">
      <w:pPr>
        <w:shd w:val="clear" w:color="auto" w:fill="FFFFFF"/>
        <w:spacing w:after="0" w:line="240" w:lineRule="auto"/>
        <w:ind w:left="30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i/>
          <w:iCs/>
          <w:color w:val="000000"/>
          <w:sz w:val="28"/>
          <w:szCs w:val="28"/>
          <w:lang w:eastAsia="ru-RU"/>
        </w:rPr>
        <w:t>Практические занятия</w:t>
      </w:r>
    </w:p>
    <w:p w14:paraId="4A105220"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Лингвистическое исследование лексических и фразеологических единиц — выведение алгоритма лексического анализа.</w:t>
      </w:r>
    </w:p>
    <w:p w14:paraId="6F2B718F"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функционированием лексических единиц в собственной речи, выработка навыка составления текстов (устных и письменных) с лексемами различных сфер употребления.</w:t>
      </w:r>
    </w:p>
    <w:p w14:paraId="70B07647" w14:textId="77777777" w:rsidR="00D536BA" w:rsidRPr="00D536BA" w:rsidRDefault="00D536BA" w:rsidP="00D536BA">
      <w:pPr>
        <w:shd w:val="clear" w:color="auto" w:fill="FFFFFF"/>
        <w:spacing w:after="0" w:line="240" w:lineRule="auto"/>
        <w:ind w:left="30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Лексический и фразеологический анализ слова.</w:t>
      </w:r>
    </w:p>
    <w:p w14:paraId="3CB68165" w14:textId="77777777" w:rsidR="00D536BA" w:rsidRPr="00D536BA" w:rsidRDefault="00D536BA" w:rsidP="00D536BA">
      <w:pPr>
        <w:shd w:val="clear" w:color="auto" w:fill="FFFFFF"/>
        <w:spacing w:after="0" w:line="240" w:lineRule="auto"/>
        <w:ind w:left="31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Подбор текстов с изучаемым языковым явлением.</w:t>
      </w:r>
    </w:p>
    <w:p w14:paraId="408EE66B"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lastRenderedPageBreak/>
        <w:t>Наблюдение над изобразительно-выразительными средствами лексики. Составление связного высказывания с использованием заданных лексем, в том числе на лингвистическую тему.</w:t>
      </w:r>
    </w:p>
    <w:p w14:paraId="452A71D6" w14:textId="77777777" w:rsidR="00D536BA" w:rsidRPr="00D536BA" w:rsidRDefault="00D536BA" w:rsidP="00D536B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 xml:space="preserve">4. </w:t>
      </w:r>
      <w:proofErr w:type="spellStart"/>
      <w:r w:rsidRPr="00D536BA">
        <w:rPr>
          <w:rFonts w:ascii="Times New Roman" w:eastAsia="Times New Roman" w:hAnsi="Times New Roman" w:cs="Times New Roman"/>
          <w:b/>
          <w:bCs/>
          <w:color w:val="000000"/>
          <w:sz w:val="28"/>
          <w:szCs w:val="28"/>
          <w:lang w:eastAsia="ru-RU"/>
        </w:rPr>
        <w:t>Морфемика</w:t>
      </w:r>
      <w:proofErr w:type="spellEnd"/>
      <w:r w:rsidRPr="00D536BA">
        <w:rPr>
          <w:rFonts w:ascii="Times New Roman" w:eastAsia="Times New Roman" w:hAnsi="Times New Roman" w:cs="Times New Roman"/>
          <w:b/>
          <w:bCs/>
          <w:color w:val="000000"/>
          <w:sz w:val="28"/>
          <w:szCs w:val="28"/>
          <w:lang w:eastAsia="ru-RU"/>
        </w:rPr>
        <w:t>, словообразование, орфография</w:t>
      </w:r>
    </w:p>
    <w:p w14:paraId="085DE5DA"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Понятие морфемы как значимой части слова. Многозначность морфем. Синонимия и антонимия морфем. Морфемный разбор слова.</w:t>
      </w:r>
    </w:p>
    <w:p w14:paraId="15479E23"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Способы словообразования. Словообразование знаменательных частей речи. Особенности словообразования профессиональной лексики и терминов. </w:t>
      </w:r>
      <w:r w:rsidRPr="00D536BA">
        <w:rPr>
          <w:rFonts w:ascii="Times New Roman" w:eastAsia="Times New Roman" w:hAnsi="Times New Roman" w:cs="Times New Roman"/>
          <w:i/>
          <w:iCs/>
          <w:color w:val="000000"/>
          <w:sz w:val="28"/>
          <w:szCs w:val="28"/>
          <w:lang w:eastAsia="ru-RU"/>
        </w:rPr>
        <w:t>Понятие об этимологии. </w:t>
      </w:r>
      <w:r w:rsidRPr="00D536BA">
        <w:rPr>
          <w:rFonts w:ascii="Times New Roman" w:eastAsia="Times New Roman" w:hAnsi="Times New Roman" w:cs="Times New Roman"/>
          <w:color w:val="000000"/>
          <w:sz w:val="28"/>
          <w:szCs w:val="28"/>
          <w:lang w:eastAsia="ru-RU"/>
        </w:rPr>
        <w:t>Словообразовательный анализ.</w:t>
      </w:r>
    </w:p>
    <w:p w14:paraId="778A5231" w14:textId="77777777" w:rsidR="00D536BA" w:rsidRPr="00D536BA" w:rsidRDefault="00D536BA" w:rsidP="00D536BA">
      <w:pPr>
        <w:shd w:val="clear" w:color="auto" w:fill="FFFFFF"/>
        <w:spacing w:after="0" w:line="240" w:lineRule="auto"/>
        <w:ind w:firstLine="316"/>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i/>
          <w:iCs/>
          <w:color w:val="000000"/>
          <w:sz w:val="28"/>
          <w:szCs w:val="28"/>
          <w:lang w:eastAsia="ru-RU"/>
        </w:rPr>
        <w:t>Употребление приставок в разных стилях речи. Употребление суффиксов в разных стилях речи. </w:t>
      </w:r>
      <w:r w:rsidRPr="00D536BA">
        <w:rPr>
          <w:rFonts w:ascii="Times New Roman" w:eastAsia="Times New Roman" w:hAnsi="Times New Roman" w:cs="Times New Roman"/>
          <w:color w:val="000000"/>
          <w:sz w:val="28"/>
          <w:szCs w:val="28"/>
          <w:lang w:eastAsia="ru-RU"/>
        </w:rPr>
        <w:t xml:space="preserve">Речевые ошибки, связанные с неоправданным повтором </w:t>
      </w:r>
      <w:proofErr w:type="gramStart"/>
      <w:r w:rsidRPr="00D536BA">
        <w:rPr>
          <w:rFonts w:ascii="Times New Roman" w:eastAsia="Times New Roman" w:hAnsi="Times New Roman" w:cs="Times New Roman"/>
          <w:color w:val="000000"/>
          <w:sz w:val="28"/>
          <w:szCs w:val="28"/>
          <w:lang w:eastAsia="ru-RU"/>
        </w:rPr>
        <w:t>одно-коренных</w:t>
      </w:r>
      <w:proofErr w:type="gramEnd"/>
      <w:r w:rsidRPr="00D536BA">
        <w:rPr>
          <w:rFonts w:ascii="Times New Roman" w:eastAsia="Times New Roman" w:hAnsi="Times New Roman" w:cs="Times New Roman"/>
          <w:color w:val="000000"/>
          <w:sz w:val="28"/>
          <w:szCs w:val="28"/>
          <w:lang w:eastAsia="ru-RU"/>
        </w:rPr>
        <w:t xml:space="preserve"> слов.</w:t>
      </w:r>
    </w:p>
    <w:p w14:paraId="10802BD2"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Правописание чередующихся гласных в корнях слов. Правописание приставок </w:t>
      </w:r>
      <w:r w:rsidRPr="00D536BA">
        <w:rPr>
          <w:rFonts w:ascii="Times New Roman" w:eastAsia="Times New Roman" w:hAnsi="Times New Roman" w:cs="Times New Roman"/>
          <w:i/>
          <w:iCs/>
          <w:color w:val="000000"/>
          <w:sz w:val="28"/>
          <w:szCs w:val="28"/>
          <w:lang w:eastAsia="ru-RU"/>
        </w:rPr>
        <w:t>при- </w:t>
      </w:r>
      <w:r w:rsidRPr="00D536BA">
        <w:rPr>
          <w:rFonts w:ascii="Times New Roman" w:eastAsia="Times New Roman" w:hAnsi="Times New Roman" w:cs="Times New Roman"/>
          <w:color w:val="000000"/>
          <w:sz w:val="28"/>
          <w:szCs w:val="28"/>
          <w:lang w:eastAsia="ru-RU"/>
        </w:rPr>
        <w:t>/ </w:t>
      </w:r>
      <w:r w:rsidRPr="00D536BA">
        <w:rPr>
          <w:rFonts w:ascii="Times New Roman" w:eastAsia="Times New Roman" w:hAnsi="Times New Roman" w:cs="Times New Roman"/>
          <w:i/>
          <w:iCs/>
          <w:color w:val="000000"/>
          <w:sz w:val="28"/>
          <w:szCs w:val="28"/>
          <w:lang w:eastAsia="ru-RU"/>
        </w:rPr>
        <w:t>пре-. </w:t>
      </w:r>
      <w:r w:rsidRPr="00D536BA">
        <w:rPr>
          <w:rFonts w:ascii="Times New Roman" w:eastAsia="Times New Roman" w:hAnsi="Times New Roman" w:cs="Times New Roman"/>
          <w:color w:val="000000"/>
          <w:sz w:val="28"/>
          <w:szCs w:val="28"/>
          <w:lang w:eastAsia="ru-RU"/>
        </w:rPr>
        <w:t>Правописание сложных слов.</w:t>
      </w:r>
    </w:p>
    <w:p w14:paraId="201DE13F" w14:textId="77777777" w:rsidR="00D536BA" w:rsidRPr="00D536BA" w:rsidRDefault="00D536BA" w:rsidP="00D536BA">
      <w:pPr>
        <w:shd w:val="clear" w:color="auto" w:fill="FFFFFF"/>
        <w:spacing w:after="0" w:line="240" w:lineRule="auto"/>
        <w:ind w:left="30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i/>
          <w:iCs/>
          <w:color w:val="000000"/>
          <w:sz w:val="28"/>
          <w:szCs w:val="28"/>
          <w:lang w:eastAsia="ru-RU"/>
        </w:rPr>
        <w:t>Практические занятия</w:t>
      </w:r>
    </w:p>
    <w:p w14:paraId="3556EC14" w14:textId="77777777" w:rsidR="00D536BA" w:rsidRPr="00D536BA" w:rsidRDefault="00D536BA" w:rsidP="00D536BA">
      <w:pPr>
        <w:shd w:val="clear" w:color="auto" w:fill="FFFFFF"/>
        <w:spacing w:after="0" w:line="240" w:lineRule="auto"/>
        <w:ind w:left="31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значением морфем и их функциями в тексте.</w:t>
      </w:r>
    </w:p>
    <w:p w14:paraId="62AB8BF6"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Анализ </w:t>
      </w:r>
      <w:proofErr w:type="spellStart"/>
      <w:r w:rsidRPr="00D536BA">
        <w:rPr>
          <w:rFonts w:ascii="Times New Roman" w:eastAsia="Times New Roman" w:hAnsi="Times New Roman" w:cs="Times New Roman"/>
          <w:color w:val="000000"/>
          <w:sz w:val="28"/>
          <w:szCs w:val="28"/>
          <w:lang w:eastAsia="ru-RU"/>
        </w:rPr>
        <w:t>одноструктурных</w:t>
      </w:r>
      <w:proofErr w:type="spellEnd"/>
      <w:r w:rsidRPr="00D536BA">
        <w:rPr>
          <w:rFonts w:ascii="Times New Roman" w:eastAsia="Times New Roman" w:hAnsi="Times New Roman" w:cs="Times New Roman"/>
          <w:color w:val="000000"/>
          <w:sz w:val="28"/>
          <w:szCs w:val="28"/>
          <w:lang w:eastAsia="ru-RU"/>
        </w:rPr>
        <w:t xml:space="preserve"> слов с морфемами-омонимами; сопоставление слов с морфемами-синонимами.</w:t>
      </w:r>
    </w:p>
    <w:p w14:paraId="6A254E42"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Распределение слов по словообразовательным гнездам, восстановление словообразовательной цепочки. Выработка навыка составления слов с помощью различных словообразовательных моделей и способов словообразования.</w:t>
      </w:r>
    </w:p>
    <w:p w14:paraId="3438176A"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функционированием правил орфографии и пунктуации в образцах письменных текстов.</w:t>
      </w:r>
    </w:p>
    <w:p w14:paraId="66E70463"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Составление текстов (устных и письменных) с использованием однокоренных слов, слов одной структуры.</w:t>
      </w:r>
    </w:p>
    <w:p w14:paraId="47A043B9"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Морфемный, словообразовательный, этимологический анализ для понимания внутренней формы слова, наблюдения за историческими процессами.</w:t>
      </w:r>
    </w:p>
    <w:p w14:paraId="6A52F06A" w14:textId="77777777" w:rsidR="00D536BA" w:rsidRPr="00D536BA" w:rsidRDefault="00D536BA" w:rsidP="00E672D5">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0ADDF50B" w14:textId="77777777" w:rsidR="00D536BA" w:rsidRPr="00D536BA" w:rsidRDefault="00D536BA" w:rsidP="00D536B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5. Морфология и орфография</w:t>
      </w:r>
    </w:p>
    <w:p w14:paraId="000E5502"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 </w:t>
      </w:r>
      <w:r w:rsidRPr="00D536BA">
        <w:rPr>
          <w:rFonts w:ascii="Times New Roman" w:eastAsia="Times New Roman" w:hAnsi="Times New Roman" w:cs="Times New Roman"/>
          <w:i/>
          <w:iCs/>
          <w:color w:val="000000"/>
          <w:sz w:val="28"/>
          <w:szCs w:val="28"/>
          <w:lang w:eastAsia="ru-RU"/>
        </w:rPr>
        <w:t>Основные выразительные средства морфологии.</w:t>
      </w:r>
    </w:p>
    <w:p w14:paraId="40DFCF12"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Имя существительное. </w:t>
      </w:r>
      <w:r w:rsidRPr="00D536BA">
        <w:rPr>
          <w:rFonts w:ascii="Times New Roman" w:eastAsia="Times New Roman" w:hAnsi="Times New Roman" w:cs="Times New Roman"/>
          <w:color w:val="000000"/>
          <w:sz w:val="28"/>
          <w:szCs w:val="28"/>
          <w:lang w:eastAsia="ru-RU"/>
        </w:rPr>
        <w:t>Лексико-грамматические разряды имен существительных. Род, число, падеж существительных. Склонение имен существительных. Правописание окончаний имен существительных. Правописание сложных существительных. Морфологический разбор имени существительного. Употребление форм имен существительных в речи.</w:t>
      </w:r>
    </w:p>
    <w:p w14:paraId="6517B8DC"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Имя прилагательное. </w:t>
      </w:r>
      <w:r w:rsidRPr="00D536BA">
        <w:rPr>
          <w:rFonts w:ascii="Times New Roman" w:eastAsia="Times New Roman" w:hAnsi="Times New Roman" w:cs="Times New Roman"/>
          <w:color w:val="000000"/>
          <w:sz w:val="28"/>
          <w:szCs w:val="28"/>
          <w:lang w:eastAsia="ru-RU"/>
        </w:rPr>
        <w:t>Лексико-грамматические разряды имен прилагательных. Степени сравнения имен прилагательных. Правописание суффиксов и окончаний имен прилагательных. Правописание сложных прилагательных. Морфологический разбор имени прилагательного. Употребление форм имен прилагательных в речи.</w:t>
      </w:r>
    </w:p>
    <w:p w14:paraId="5A1BB6CC"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lastRenderedPageBreak/>
        <w:t>Имя числительное. </w:t>
      </w:r>
      <w:r w:rsidRPr="00D536BA">
        <w:rPr>
          <w:rFonts w:ascii="Times New Roman" w:eastAsia="Times New Roman" w:hAnsi="Times New Roman" w:cs="Times New Roman"/>
          <w:color w:val="000000"/>
          <w:sz w:val="28"/>
          <w:szCs w:val="28"/>
          <w:lang w:eastAsia="ru-RU"/>
        </w:rPr>
        <w:t>Лексико-грамматические разряды имен числительных. Правописание числительных. Морфологический разбор имени числительного.</w:t>
      </w:r>
    </w:p>
    <w:p w14:paraId="74409902"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Употребление числительных в речи. Сочетание числительных </w:t>
      </w:r>
      <w:r w:rsidRPr="00D536BA">
        <w:rPr>
          <w:rFonts w:ascii="Times New Roman" w:eastAsia="Times New Roman" w:hAnsi="Times New Roman" w:cs="Times New Roman"/>
          <w:i/>
          <w:iCs/>
          <w:color w:val="000000"/>
          <w:sz w:val="28"/>
          <w:szCs w:val="28"/>
          <w:lang w:eastAsia="ru-RU"/>
        </w:rPr>
        <w:t>оба, обе, двое, трое </w:t>
      </w:r>
      <w:r w:rsidRPr="00D536BA">
        <w:rPr>
          <w:rFonts w:ascii="Times New Roman" w:eastAsia="Times New Roman" w:hAnsi="Times New Roman" w:cs="Times New Roman"/>
          <w:color w:val="000000"/>
          <w:sz w:val="28"/>
          <w:szCs w:val="28"/>
          <w:lang w:eastAsia="ru-RU"/>
        </w:rPr>
        <w:t>и других с существительными разного рода.</w:t>
      </w:r>
    </w:p>
    <w:p w14:paraId="6D3AC6F4"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Местоимение. </w:t>
      </w:r>
      <w:r w:rsidRPr="00D536BA">
        <w:rPr>
          <w:rFonts w:ascii="Times New Roman" w:eastAsia="Times New Roman" w:hAnsi="Times New Roman" w:cs="Times New Roman"/>
          <w:color w:val="000000"/>
          <w:sz w:val="28"/>
          <w:szCs w:val="28"/>
          <w:lang w:eastAsia="ru-RU"/>
        </w:rPr>
        <w:t>Значение местоимения. Лексико-грамматические разряды местоимений. Правописание местоимений. Морфологический разбор местоимения.</w:t>
      </w:r>
    </w:p>
    <w:p w14:paraId="02EF67C5"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Употребление местоимений в речи. Местоимение как средство связи предложений в тексте. </w:t>
      </w:r>
      <w:r w:rsidRPr="00D536BA">
        <w:rPr>
          <w:rFonts w:ascii="Times New Roman" w:eastAsia="Times New Roman" w:hAnsi="Times New Roman" w:cs="Times New Roman"/>
          <w:i/>
          <w:iCs/>
          <w:color w:val="000000"/>
          <w:sz w:val="28"/>
          <w:szCs w:val="28"/>
          <w:lang w:eastAsia="ru-RU"/>
        </w:rPr>
        <w:t>Синонимия местоименных форм.</w:t>
      </w:r>
    </w:p>
    <w:p w14:paraId="356C9E0D" w14:textId="77777777" w:rsidR="00D536BA" w:rsidRPr="00D536BA" w:rsidRDefault="00D536BA" w:rsidP="00D536BA">
      <w:pPr>
        <w:shd w:val="clear" w:color="auto" w:fill="FFFFFF"/>
        <w:spacing w:after="0" w:line="240" w:lineRule="auto"/>
        <w:ind w:left="288"/>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Глагол. </w:t>
      </w:r>
      <w:r w:rsidRPr="00D536BA">
        <w:rPr>
          <w:rFonts w:ascii="Times New Roman" w:eastAsia="Times New Roman" w:hAnsi="Times New Roman" w:cs="Times New Roman"/>
          <w:color w:val="000000"/>
          <w:sz w:val="28"/>
          <w:szCs w:val="28"/>
          <w:lang w:eastAsia="ru-RU"/>
        </w:rPr>
        <w:t>Грамматические признаки глагола.</w:t>
      </w:r>
    </w:p>
    <w:p w14:paraId="22F81605"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Правописание суффиксов и личных окончаний глагола. Правописание </w:t>
      </w:r>
      <w:r w:rsidRPr="00D536BA">
        <w:rPr>
          <w:rFonts w:ascii="Times New Roman" w:eastAsia="Times New Roman" w:hAnsi="Times New Roman" w:cs="Times New Roman"/>
          <w:i/>
          <w:iCs/>
          <w:color w:val="000000"/>
          <w:sz w:val="28"/>
          <w:szCs w:val="28"/>
          <w:lang w:eastAsia="ru-RU"/>
        </w:rPr>
        <w:t>не </w:t>
      </w:r>
      <w:r w:rsidRPr="00D536BA">
        <w:rPr>
          <w:rFonts w:ascii="Times New Roman" w:eastAsia="Times New Roman" w:hAnsi="Times New Roman" w:cs="Times New Roman"/>
          <w:color w:val="000000"/>
          <w:sz w:val="28"/>
          <w:szCs w:val="28"/>
          <w:lang w:eastAsia="ru-RU"/>
        </w:rPr>
        <w:t>с глаголами. Морфологический разбор глагола.</w:t>
      </w:r>
    </w:p>
    <w:p w14:paraId="22717843"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Употребление форм глагола в речи. </w:t>
      </w:r>
      <w:r w:rsidRPr="00D536BA">
        <w:rPr>
          <w:rFonts w:ascii="Times New Roman" w:eastAsia="Times New Roman" w:hAnsi="Times New Roman" w:cs="Times New Roman"/>
          <w:i/>
          <w:iCs/>
          <w:color w:val="000000"/>
          <w:sz w:val="28"/>
          <w:szCs w:val="28"/>
          <w:lang w:eastAsia="ru-RU"/>
        </w:rPr>
        <w:t>Употребление в художественном тексте одного времени вместо другого, одного наклонения вместо другого с целью повышения образности и эмоциональности. Синонимия глагольных форм в художественном тексте.</w:t>
      </w:r>
    </w:p>
    <w:p w14:paraId="761F6FE3"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Причастие как особая форма глагола. </w:t>
      </w:r>
      <w:r w:rsidRPr="00D536BA">
        <w:rPr>
          <w:rFonts w:ascii="Times New Roman" w:eastAsia="Times New Roman" w:hAnsi="Times New Roman" w:cs="Times New Roman"/>
          <w:color w:val="000000"/>
          <w:sz w:val="28"/>
          <w:szCs w:val="28"/>
          <w:lang w:eastAsia="ru-RU"/>
        </w:rPr>
        <w:t>Образование действительных и страдательных причастий. Правописание суффиксов и окончаний причастий. Правописание </w:t>
      </w:r>
      <w:r w:rsidRPr="00D536BA">
        <w:rPr>
          <w:rFonts w:ascii="Times New Roman" w:eastAsia="Times New Roman" w:hAnsi="Times New Roman" w:cs="Times New Roman"/>
          <w:i/>
          <w:iCs/>
          <w:color w:val="000000"/>
          <w:sz w:val="28"/>
          <w:szCs w:val="28"/>
          <w:lang w:eastAsia="ru-RU"/>
        </w:rPr>
        <w:t>не </w:t>
      </w:r>
      <w:r w:rsidRPr="00D536BA">
        <w:rPr>
          <w:rFonts w:ascii="Times New Roman" w:eastAsia="Times New Roman" w:hAnsi="Times New Roman" w:cs="Times New Roman"/>
          <w:color w:val="000000"/>
          <w:sz w:val="28"/>
          <w:szCs w:val="28"/>
          <w:lang w:eastAsia="ru-RU"/>
        </w:rPr>
        <w:t>с причастиями. Правописание -н- и -</w:t>
      </w:r>
      <w:proofErr w:type="spellStart"/>
      <w:r w:rsidRPr="00D536BA">
        <w:rPr>
          <w:rFonts w:ascii="Times New Roman" w:eastAsia="Times New Roman" w:hAnsi="Times New Roman" w:cs="Times New Roman"/>
          <w:color w:val="000000"/>
          <w:sz w:val="28"/>
          <w:szCs w:val="28"/>
          <w:lang w:eastAsia="ru-RU"/>
        </w:rPr>
        <w:t>нн</w:t>
      </w:r>
      <w:proofErr w:type="spellEnd"/>
      <w:r w:rsidRPr="00D536BA">
        <w:rPr>
          <w:rFonts w:ascii="Times New Roman" w:eastAsia="Times New Roman" w:hAnsi="Times New Roman" w:cs="Times New Roman"/>
          <w:color w:val="000000"/>
          <w:sz w:val="28"/>
          <w:szCs w:val="28"/>
          <w:lang w:eastAsia="ru-RU"/>
        </w:rPr>
        <w:t>- в причастиях и отглагольных прилагательных. Причастный оборот и знаки препинания в предложении с причастным оборотом. Морфологический разбор причастия.</w:t>
      </w:r>
    </w:p>
    <w:p w14:paraId="2F145798" w14:textId="77777777" w:rsidR="00D536BA" w:rsidRPr="00D536BA" w:rsidRDefault="00D536BA" w:rsidP="00D536BA">
      <w:pPr>
        <w:shd w:val="clear" w:color="auto" w:fill="FFFFFF"/>
        <w:spacing w:after="0" w:line="240" w:lineRule="auto"/>
        <w:ind w:left="294"/>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i/>
          <w:iCs/>
          <w:color w:val="000000"/>
          <w:sz w:val="28"/>
          <w:szCs w:val="28"/>
          <w:lang w:eastAsia="ru-RU"/>
        </w:rPr>
        <w:t>Употребление причастий в текстах разных стилей. Синонимия причастий.</w:t>
      </w:r>
    </w:p>
    <w:p w14:paraId="3A712D13"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Деепричастие как особая форма глагола. </w:t>
      </w:r>
      <w:r w:rsidRPr="00D536BA">
        <w:rPr>
          <w:rFonts w:ascii="Times New Roman" w:eastAsia="Times New Roman" w:hAnsi="Times New Roman" w:cs="Times New Roman"/>
          <w:color w:val="000000"/>
          <w:sz w:val="28"/>
          <w:szCs w:val="28"/>
          <w:lang w:eastAsia="ru-RU"/>
        </w:rPr>
        <w:t>Образование деепричастий совершенного и несовершенного вида. Правописание </w:t>
      </w:r>
      <w:r w:rsidRPr="00D536BA">
        <w:rPr>
          <w:rFonts w:ascii="Times New Roman" w:eastAsia="Times New Roman" w:hAnsi="Times New Roman" w:cs="Times New Roman"/>
          <w:i/>
          <w:iCs/>
          <w:color w:val="000000"/>
          <w:sz w:val="28"/>
          <w:szCs w:val="28"/>
          <w:lang w:eastAsia="ru-RU"/>
        </w:rPr>
        <w:t>не </w:t>
      </w:r>
      <w:r w:rsidRPr="00D536BA">
        <w:rPr>
          <w:rFonts w:ascii="Times New Roman" w:eastAsia="Times New Roman" w:hAnsi="Times New Roman" w:cs="Times New Roman"/>
          <w:color w:val="000000"/>
          <w:sz w:val="28"/>
          <w:szCs w:val="28"/>
          <w:lang w:eastAsia="ru-RU"/>
        </w:rPr>
        <w:t>с деепричастиями. Деепричастный оборот и знаки препинания в предложениях с деепричастным оборотом. Морфологический разбор деепричастия.</w:t>
      </w:r>
    </w:p>
    <w:p w14:paraId="22DAF6FD" w14:textId="77777777" w:rsidR="00D536BA" w:rsidRPr="00D536BA" w:rsidRDefault="00D536BA" w:rsidP="00D536BA">
      <w:pPr>
        <w:shd w:val="clear" w:color="auto" w:fill="FFFFFF"/>
        <w:spacing w:after="0" w:line="240" w:lineRule="auto"/>
        <w:ind w:firstLine="29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i/>
          <w:iCs/>
          <w:color w:val="000000"/>
          <w:sz w:val="28"/>
          <w:szCs w:val="28"/>
          <w:lang w:eastAsia="ru-RU"/>
        </w:rPr>
        <w:t>Употребление деепричастий в текстах разных стилей. </w:t>
      </w:r>
      <w:r w:rsidRPr="00D536BA">
        <w:rPr>
          <w:rFonts w:ascii="Times New Roman" w:eastAsia="Times New Roman" w:hAnsi="Times New Roman" w:cs="Times New Roman"/>
          <w:color w:val="000000"/>
          <w:sz w:val="28"/>
          <w:szCs w:val="28"/>
          <w:lang w:eastAsia="ru-RU"/>
        </w:rPr>
        <w:t>Особенности построения предложений с деепричастиями. </w:t>
      </w:r>
      <w:r w:rsidRPr="00D536BA">
        <w:rPr>
          <w:rFonts w:ascii="Times New Roman" w:eastAsia="Times New Roman" w:hAnsi="Times New Roman" w:cs="Times New Roman"/>
          <w:i/>
          <w:iCs/>
          <w:color w:val="000000"/>
          <w:sz w:val="28"/>
          <w:szCs w:val="28"/>
          <w:lang w:eastAsia="ru-RU"/>
        </w:rPr>
        <w:t>Синонимия деепричастий.</w:t>
      </w:r>
    </w:p>
    <w:p w14:paraId="45420D85"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Наречие. </w:t>
      </w:r>
      <w:r w:rsidRPr="00D536BA">
        <w:rPr>
          <w:rFonts w:ascii="Times New Roman" w:eastAsia="Times New Roman" w:hAnsi="Times New Roman" w:cs="Times New Roman"/>
          <w:color w:val="000000"/>
          <w:sz w:val="28"/>
          <w:szCs w:val="28"/>
          <w:lang w:eastAsia="ru-RU"/>
        </w:rPr>
        <w:t>Грамматические признаки наречия. Степени сравнения наречий. Правописание наречий. Отличие наречий от слов-омонимов.</w:t>
      </w:r>
    </w:p>
    <w:p w14:paraId="120D7758" w14:textId="77777777" w:rsidR="00D536BA" w:rsidRPr="00D536BA" w:rsidRDefault="00D536BA" w:rsidP="00D536BA">
      <w:pPr>
        <w:shd w:val="clear" w:color="auto" w:fill="FFFFFF"/>
        <w:spacing w:after="0" w:line="240" w:lineRule="auto"/>
        <w:ind w:left="288"/>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Морфологический разбор наречия.</w:t>
      </w:r>
    </w:p>
    <w:p w14:paraId="29A81E25"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Употребление наречия в речи. </w:t>
      </w:r>
      <w:r w:rsidRPr="00D536BA">
        <w:rPr>
          <w:rFonts w:ascii="Times New Roman" w:eastAsia="Times New Roman" w:hAnsi="Times New Roman" w:cs="Times New Roman"/>
          <w:i/>
          <w:iCs/>
          <w:color w:val="000000"/>
          <w:sz w:val="28"/>
          <w:szCs w:val="28"/>
          <w:lang w:eastAsia="ru-RU"/>
        </w:rPr>
        <w:t>Синонимия наречий при характеристике признака действия. </w:t>
      </w:r>
      <w:r w:rsidRPr="00D536BA">
        <w:rPr>
          <w:rFonts w:ascii="Times New Roman" w:eastAsia="Times New Roman" w:hAnsi="Times New Roman" w:cs="Times New Roman"/>
          <w:color w:val="000000"/>
          <w:sz w:val="28"/>
          <w:szCs w:val="28"/>
          <w:lang w:eastAsia="ru-RU"/>
        </w:rPr>
        <w:t>Использование местоименных наречий для связи предложений в тексте.</w:t>
      </w:r>
    </w:p>
    <w:p w14:paraId="31994D9B"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Слова категории состояния (безлично-предикативные слова). </w:t>
      </w:r>
      <w:r w:rsidRPr="00D536BA">
        <w:rPr>
          <w:rFonts w:ascii="Times New Roman" w:eastAsia="Times New Roman" w:hAnsi="Times New Roman" w:cs="Times New Roman"/>
          <w:color w:val="000000"/>
          <w:sz w:val="28"/>
          <w:szCs w:val="28"/>
          <w:lang w:eastAsia="ru-RU"/>
        </w:rPr>
        <w:t>Отличие слов категории состояния от слов-омонимов. Группы слов категории состояния. Их функции в речи.</w:t>
      </w:r>
    </w:p>
    <w:p w14:paraId="6142F6D1" w14:textId="77777777" w:rsidR="00D536BA" w:rsidRPr="00D536BA" w:rsidRDefault="00D536BA" w:rsidP="00D536BA">
      <w:pPr>
        <w:shd w:val="clear" w:color="auto" w:fill="FFFFFF"/>
        <w:spacing w:after="0" w:line="240" w:lineRule="auto"/>
        <w:ind w:left="288"/>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i/>
          <w:iCs/>
          <w:color w:val="000000"/>
          <w:sz w:val="28"/>
          <w:szCs w:val="28"/>
          <w:lang w:eastAsia="ru-RU"/>
        </w:rPr>
        <w:t>Служебные части речи</w:t>
      </w:r>
    </w:p>
    <w:p w14:paraId="6103A304"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Предлог как часть речи. </w:t>
      </w:r>
      <w:r w:rsidRPr="00D536BA">
        <w:rPr>
          <w:rFonts w:ascii="Times New Roman" w:eastAsia="Times New Roman" w:hAnsi="Times New Roman" w:cs="Times New Roman"/>
          <w:color w:val="000000"/>
          <w:sz w:val="28"/>
          <w:szCs w:val="28"/>
          <w:lang w:eastAsia="ru-RU"/>
        </w:rPr>
        <w:t>Правописание предлогов. Отличие производных предлогов </w:t>
      </w:r>
      <w:r w:rsidRPr="00D536BA">
        <w:rPr>
          <w:rFonts w:ascii="Times New Roman" w:eastAsia="Times New Roman" w:hAnsi="Times New Roman" w:cs="Times New Roman"/>
          <w:i/>
          <w:iCs/>
          <w:color w:val="000000"/>
          <w:sz w:val="28"/>
          <w:szCs w:val="28"/>
          <w:lang w:eastAsia="ru-RU"/>
        </w:rPr>
        <w:t>(в течение, в продолжение, вследствие </w:t>
      </w:r>
      <w:r w:rsidRPr="00D536BA">
        <w:rPr>
          <w:rFonts w:ascii="Times New Roman" w:eastAsia="Times New Roman" w:hAnsi="Times New Roman" w:cs="Times New Roman"/>
          <w:color w:val="000000"/>
          <w:sz w:val="28"/>
          <w:szCs w:val="28"/>
          <w:lang w:eastAsia="ru-RU"/>
        </w:rPr>
        <w:t>и др.) от слов-омонимов.</w:t>
      </w:r>
    </w:p>
    <w:p w14:paraId="6391AA4A"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Употребление предлогов в составе словосочетаний. Употребление существительных с предлогами </w:t>
      </w:r>
      <w:r w:rsidRPr="00D536BA">
        <w:rPr>
          <w:rFonts w:ascii="Times New Roman" w:eastAsia="Times New Roman" w:hAnsi="Times New Roman" w:cs="Times New Roman"/>
          <w:i/>
          <w:iCs/>
          <w:color w:val="000000"/>
          <w:sz w:val="28"/>
          <w:szCs w:val="28"/>
          <w:lang w:eastAsia="ru-RU"/>
        </w:rPr>
        <w:t>благодаря, вопреки, согласно </w:t>
      </w:r>
      <w:r w:rsidRPr="00D536BA">
        <w:rPr>
          <w:rFonts w:ascii="Times New Roman" w:eastAsia="Times New Roman" w:hAnsi="Times New Roman" w:cs="Times New Roman"/>
          <w:color w:val="000000"/>
          <w:sz w:val="28"/>
          <w:szCs w:val="28"/>
          <w:lang w:eastAsia="ru-RU"/>
        </w:rPr>
        <w:t>и др.</w:t>
      </w:r>
    </w:p>
    <w:p w14:paraId="663ED0EA" w14:textId="77777777" w:rsidR="00D536BA" w:rsidRPr="00D536BA" w:rsidRDefault="00D536BA" w:rsidP="00D536BA">
      <w:pPr>
        <w:shd w:val="clear" w:color="auto" w:fill="FFFFFF"/>
        <w:spacing w:after="0" w:line="240" w:lineRule="auto"/>
        <w:ind w:firstLine="27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lastRenderedPageBreak/>
        <w:t>Союз как часть речи. </w:t>
      </w:r>
      <w:r w:rsidRPr="00D536BA">
        <w:rPr>
          <w:rFonts w:ascii="Times New Roman" w:eastAsia="Times New Roman" w:hAnsi="Times New Roman" w:cs="Times New Roman"/>
          <w:color w:val="000000"/>
          <w:sz w:val="28"/>
          <w:szCs w:val="28"/>
          <w:lang w:eastAsia="ru-RU"/>
        </w:rPr>
        <w:t>Правописание союзов. Отличие союзов </w:t>
      </w:r>
      <w:r w:rsidRPr="00D536BA">
        <w:rPr>
          <w:rFonts w:ascii="Times New Roman" w:eastAsia="Times New Roman" w:hAnsi="Times New Roman" w:cs="Times New Roman"/>
          <w:i/>
          <w:iCs/>
          <w:color w:val="000000"/>
          <w:sz w:val="28"/>
          <w:szCs w:val="28"/>
          <w:lang w:eastAsia="ru-RU"/>
        </w:rPr>
        <w:t>тоже, также, чтобы, зато </w:t>
      </w:r>
      <w:r w:rsidRPr="00D536BA">
        <w:rPr>
          <w:rFonts w:ascii="Times New Roman" w:eastAsia="Times New Roman" w:hAnsi="Times New Roman" w:cs="Times New Roman"/>
          <w:color w:val="000000"/>
          <w:sz w:val="28"/>
          <w:szCs w:val="28"/>
          <w:lang w:eastAsia="ru-RU"/>
        </w:rPr>
        <w:t>от слов-омонимов.</w:t>
      </w:r>
    </w:p>
    <w:p w14:paraId="12E1A0C3"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Употребление союзов в простом и сложном предложении. Союзы как средство связи предложений в тексте.</w:t>
      </w:r>
    </w:p>
    <w:p w14:paraId="74E12710" w14:textId="77777777" w:rsidR="00D536BA" w:rsidRPr="00D536BA" w:rsidRDefault="00D536BA" w:rsidP="00D536BA">
      <w:pPr>
        <w:shd w:val="clear" w:color="auto" w:fill="FFFFFF"/>
        <w:spacing w:after="0" w:line="240" w:lineRule="auto"/>
        <w:ind w:firstLine="27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Частица как часть речи. </w:t>
      </w:r>
      <w:r w:rsidRPr="00D536BA">
        <w:rPr>
          <w:rFonts w:ascii="Times New Roman" w:eastAsia="Times New Roman" w:hAnsi="Times New Roman" w:cs="Times New Roman"/>
          <w:color w:val="000000"/>
          <w:sz w:val="28"/>
          <w:szCs w:val="28"/>
          <w:lang w:eastAsia="ru-RU"/>
        </w:rPr>
        <w:t>Правописание частиц. Правописание частиц </w:t>
      </w:r>
      <w:r w:rsidRPr="00D536BA">
        <w:rPr>
          <w:rFonts w:ascii="Times New Roman" w:eastAsia="Times New Roman" w:hAnsi="Times New Roman" w:cs="Times New Roman"/>
          <w:i/>
          <w:iCs/>
          <w:color w:val="000000"/>
          <w:sz w:val="28"/>
          <w:szCs w:val="28"/>
          <w:lang w:eastAsia="ru-RU"/>
        </w:rPr>
        <w:t>не </w:t>
      </w:r>
      <w:r w:rsidRPr="00D536BA">
        <w:rPr>
          <w:rFonts w:ascii="Times New Roman" w:eastAsia="Times New Roman" w:hAnsi="Times New Roman" w:cs="Times New Roman"/>
          <w:color w:val="000000"/>
          <w:sz w:val="28"/>
          <w:szCs w:val="28"/>
          <w:lang w:eastAsia="ru-RU"/>
        </w:rPr>
        <w:t>и </w:t>
      </w:r>
      <w:r w:rsidRPr="00D536BA">
        <w:rPr>
          <w:rFonts w:ascii="Times New Roman" w:eastAsia="Times New Roman" w:hAnsi="Times New Roman" w:cs="Times New Roman"/>
          <w:i/>
          <w:iCs/>
          <w:color w:val="000000"/>
          <w:sz w:val="28"/>
          <w:szCs w:val="28"/>
          <w:lang w:eastAsia="ru-RU"/>
        </w:rPr>
        <w:t>ни </w:t>
      </w:r>
      <w:r w:rsidRPr="00D536BA">
        <w:rPr>
          <w:rFonts w:ascii="Times New Roman" w:eastAsia="Times New Roman" w:hAnsi="Times New Roman" w:cs="Times New Roman"/>
          <w:color w:val="000000"/>
          <w:sz w:val="28"/>
          <w:szCs w:val="28"/>
          <w:lang w:eastAsia="ru-RU"/>
        </w:rPr>
        <w:t>с разными частями речи. </w:t>
      </w:r>
      <w:r w:rsidRPr="00D536BA">
        <w:rPr>
          <w:rFonts w:ascii="Times New Roman" w:eastAsia="Times New Roman" w:hAnsi="Times New Roman" w:cs="Times New Roman"/>
          <w:i/>
          <w:iCs/>
          <w:color w:val="000000"/>
          <w:sz w:val="28"/>
          <w:szCs w:val="28"/>
          <w:lang w:eastAsia="ru-RU"/>
        </w:rPr>
        <w:t xml:space="preserve">Частицы как средство выразительности речи. </w:t>
      </w:r>
      <w:r w:rsidRPr="00D536BA">
        <w:rPr>
          <w:rFonts w:ascii="Times New Roman" w:eastAsia="Times New Roman" w:hAnsi="Times New Roman" w:cs="Times New Roman"/>
          <w:color w:val="000000"/>
          <w:sz w:val="28"/>
          <w:szCs w:val="28"/>
          <w:lang w:eastAsia="ru-RU"/>
        </w:rPr>
        <w:t>Употребление частиц в речи.</w:t>
      </w:r>
    </w:p>
    <w:p w14:paraId="7CA482ED"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Междометия и звукоподражательные слова. </w:t>
      </w:r>
      <w:r w:rsidRPr="00D536BA">
        <w:rPr>
          <w:rFonts w:ascii="Times New Roman" w:eastAsia="Times New Roman" w:hAnsi="Times New Roman" w:cs="Times New Roman"/>
          <w:color w:val="000000"/>
          <w:sz w:val="28"/>
          <w:szCs w:val="28"/>
          <w:lang w:eastAsia="ru-RU"/>
        </w:rPr>
        <w:t>Правописание междометий и звукоподражаний. Знаки препинания в предложениях с междометиями. Употребление междометий в речи.</w:t>
      </w:r>
    </w:p>
    <w:p w14:paraId="4E3FB083" w14:textId="77777777" w:rsidR="00D536BA" w:rsidRPr="00D536BA" w:rsidRDefault="00D536BA" w:rsidP="00D536BA">
      <w:pPr>
        <w:shd w:val="clear" w:color="auto" w:fill="FFFFFF"/>
        <w:spacing w:after="0" w:line="240" w:lineRule="auto"/>
        <w:ind w:left="278"/>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i/>
          <w:iCs/>
          <w:color w:val="000000"/>
          <w:sz w:val="28"/>
          <w:szCs w:val="28"/>
          <w:lang w:eastAsia="ru-RU"/>
        </w:rPr>
        <w:t>Практические занятия</w:t>
      </w:r>
    </w:p>
    <w:p w14:paraId="7C637983"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Исследование текста с целью освоения основных понятий морфологии: грамматические категории и грамматические значения; выведение алгоритма морфологического разбора.</w:t>
      </w:r>
    </w:p>
    <w:p w14:paraId="0F399453"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значением словоформ разных частей речи и их функциями в тексте.</w:t>
      </w:r>
    </w:p>
    <w:p w14:paraId="2EFBDFD6"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Анализ и характеристика общего грамматического значения, морфологических и синтаксических признаков слов разных частей речи.</w:t>
      </w:r>
    </w:p>
    <w:p w14:paraId="0FC6EA9D" w14:textId="77777777" w:rsidR="00D536BA" w:rsidRPr="00D536BA" w:rsidRDefault="00D536BA" w:rsidP="00D536BA">
      <w:pPr>
        <w:shd w:val="clear" w:color="auto" w:fill="FFFFFF"/>
        <w:spacing w:after="0" w:line="240" w:lineRule="auto"/>
        <w:ind w:left="288"/>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Сопоставление лексического и грамматического значения слов.</w:t>
      </w:r>
    </w:p>
    <w:p w14:paraId="5D2342A7"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Выявление нормы употребления сходных грамматических форм в письменной речи </w:t>
      </w:r>
      <w:proofErr w:type="spellStart"/>
      <w:r w:rsidRPr="00D536BA">
        <w:rPr>
          <w:rFonts w:ascii="Times New Roman" w:eastAsia="Times New Roman" w:hAnsi="Times New Roman" w:cs="Times New Roman"/>
          <w:color w:val="000000"/>
          <w:sz w:val="28"/>
          <w:szCs w:val="28"/>
          <w:lang w:eastAsia="ru-RU"/>
        </w:rPr>
        <w:t>обучащихся</w:t>
      </w:r>
      <w:proofErr w:type="spellEnd"/>
      <w:r w:rsidRPr="00D536BA">
        <w:rPr>
          <w:rFonts w:ascii="Times New Roman" w:eastAsia="Times New Roman" w:hAnsi="Times New Roman" w:cs="Times New Roman"/>
          <w:color w:val="000000"/>
          <w:sz w:val="28"/>
          <w:szCs w:val="28"/>
          <w:lang w:eastAsia="ru-RU"/>
        </w:rPr>
        <w:t>.</w:t>
      </w:r>
    </w:p>
    <w:p w14:paraId="2CC0F4A9"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Образование слов и форм слов разных частей речи с помощью различных словообразовательных моделей и способов словообразования и словоизменения; использование способа разграничения слов-омонимов, принадлежащих к разным частям речи.</w:t>
      </w:r>
    </w:p>
    <w:p w14:paraId="0176B1C5"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Составление словосочетаний, предложений, текстов (устных и письменных) с использованием нужной словоформы с учетом различных типов и стилей речи.</w:t>
      </w:r>
    </w:p>
    <w:p w14:paraId="418E72C9"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функционированием правил орфографии и пунктуации в образцах письменных текстов.</w:t>
      </w:r>
    </w:p>
    <w:p w14:paraId="10D666E9" w14:textId="77777777" w:rsidR="00D536BA" w:rsidRPr="00D536BA" w:rsidRDefault="00D536BA" w:rsidP="00D536BA">
      <w:pPr>
        <w:shd w:val="clear" w:color="auto" w:fill="FFFFFF"/>
        <w:spacing w:after="0" w:line="240" w:lineRule="auto"/>
        <w:ind w:left="288"/>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Подбор текстов с определенными орфограммами и </w:t>
      </w:r>
      <w:proofErr w:type="spellStart"/>
      <w:r w:rsidRPr="00D536BA">
        <w:rPr>
          <w:rFonts w:ascii="Times New Roman" w:eastAsia="Times New Roman" w:hAnsi="Times New Roman" w:cs="Times New Roman"/>
          <w:color w:val="000000"/>
          <w:sz w:val="28"/>
          <w:szCs w:val="28"/>
          <w:lang w:eastAsia="ru-RU"/>
        </w:rPr>
        <w:t>пунктограммами</w:t>
      </w:r>
      <w:proofErr w:type="spellEnd"/>
      <w:r w:rsidRPr="00D536BA">
        <w:rPr>
          <w:rFonts w:ascii="Times New Roman" w:eastAsia="Times New Roman" w:hAnsi="Times New Roman" w:cs="Times New Roman"/>
          <w:color w:val="000000"/>
          <w:sz w:val="28"/>
          <w:szCs w:val="28"/>
          <w:lang w:eastAsia="ru-RU"/>
        </w:rPr>
        <w:t>.</w:t>
      </w:r>
    </w:p>
    <w:p w14:paraId="0C36A814" w14:textId="77777777" w:rsidR="00D536BA" w:rsidRPr="00D536BA" w:rsidRDefault="00D536BA" w:rsidP="00D536B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6. Синтаксис и пунктуация</w:t>
      </w:r>
    </w:p>
    <w:p w14:paraId="27DAB9EB"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Основные единицы синтаксиса. </w:t>
      </w:r>
      <w:r w:rsidRPr="00D536BA">
        <w:rPr>
          <w:rFonts w:ascii="Times New Roman" w:eastAsia="Times New Roman" w:hAnsi="Times New Roman" w:cs="Times New Roman"/>
          <w:color w:val="000000"/>
          <w:sz w:val="28"/>
          <w:szCs w:val="28"/>
          <w:lang w:eastAsia="ru-RU"/>
        </w:rPr>
        <w:t>Словосочетание, предложение, сложное синтаксическое целое. </w:t>
      </w:r>
      <w:r w:rsidRPr="00D536BA">
        <w:rPr>
          <w:rFonts w:ascii="Times New Roman" w:eastAsia="Times New Roman" w:hAnsi="Times New Roman" w:cs="Times New Roman"/>
          <w:i/>
          <w:iCs/>
          <w:color w:val="000000"/>
          <w:sz w:val="28"/>
          <w:szCs w:val="28"/>
          <w:lang w:eastAsia="ru-RU"/>
        </w:rPr>
        <w:t>Основные выразительные средства синтаксиса.</w:t>
      </w:r>
    </w:p>
    <w:p w14:paraId="0D1B3E1F" w14:textId="77777777" w:rsidR="00D536BA" w:rsidRPr="00D536BA" w:rsidRDefault="00D536BA" w:rsidP="00D536BA">
      <w:pPr>
        <w:shd w:val="clear" w:color="auto" w:fill="FFFFFF"/>
        <w:spacing w:after="0" w:line="240" w:lineRule="auto"/>
        <w:ind w:firstLine="27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Словосочетание. </w:t>
      </w:r>
      <w:r w:rsidRPr="00D536BA">
        <w:rPr>
          <w:rFonts w:ascii="Times New Roman" w:eastAsia="Times New Roman" w:hAnsi="Times New Roman" w:cs="Times New Roman"/>
          <w:color w:val="000000"/>
          <w:sz w:val="28"/>
          <w:szCs w:val="28"/>
          <w:lang w:eastAsia="ru-RU"/>
        </w:rPr>
        <w:t>Строение словосочетания. Виды связи слов в словосочетании. Нормы построения словосочетаний. Синтаксический разбор словосочетаний. Значение словосочетания в построении предложения. </w:t>
      </w:r>
      <w:r w:rsidRPr="00D536BA">
        <w:rPr>
          <w:rFonts w:ascii="Times New Roman" w:eastAsia="Times New Roman" w:hAnsi="Times New Roman" w:cs="Times New Roman"/>
          <w:i/>
          <w:iCs/>
          <w:color w:val="000000"/>
          <w:sz w:val="28"/>
          <w:szCs w:val="28"/>
          <w:lang w:eastAsia="ru-RU"/>
        </w:rPr>
        <w:t>Синонимия словосочетаний.</w:t>
      </w:r>
    </w:p>
    <w:p w14:paraId="692AE541"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Простое предложение. </w:t>
      </w:r>
      <w:r w:rsidRPr="00D536BA">
        <w:rPr>
          <w:rFonts w:ascii="Times New Roman" w:eastAsia="Times New Roman" w:hAnsi="Times New Roman" w:cs="Times New Roman"/>
          <w:color w:val="000000"/>
          <w:sz w:val="28"/>
          <w:szCs w:val="28"/>
          <w:lang w:eastAsia="ru-RU"/>
        </w:rPr>
        <w:t>Виды предложений по цели высказывания; восклицательные предложения. Интонационное богатство русской речи.</w:t>
      </w:r>
    </w:p>
    <w:p w14:paraId="2DA9DF15" w14:textId="77777777" w:rsidR="00D536BA" w:rsidRPr="00D536BA" w:rsidRDefault="00D536BA" w:rsidP="00D536BA">
      <w:pPr>
        <w:shd w:val="clear" w:color="auto" w:fill="FFFFFF"/>
        <w:spacing w:after="0" w:line="240" w:lineRule="auto"/>
        <w:ind w:firstLine="27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Логическое ударение. Прямой и обратный порядок слов. </w:t>
      </w:r>
      <w:r w:rsidRPr="00D536BA">
        <w:rPr>
          <w:rFonts w:ascii="Times New Roman" w:eastAsia="Times New Roman" w:hAnsi="Times New Roman" w:cs="Times New Roman"/>
          <w:i/>
          <w:iCs/>
          <w:color w:val="000000"/>
          <w:sz w:val="28"/>
          <w:szCs w:val="28"/>
          <w:lang w:eastAsia="ru-RU"/>
        </w:rPr>
        <w:t>Стилистические функции и роль порядка слов в предложении.</w:t>
      </w:r>
    </w:p>
    <w:p w14:paraId="68DFF4C1"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Грамматическая основа простого двусоставного предложения. Тире между подлежащим и сказуемым. Согласование сказуемого с подлежащим. </w:t>
      </w:r>
      <w:r w:rsidRPr="00D536BA">
        <w:rPr>
          <w:rFonts w:ascii="Times New Roman" w:eastAsia="Times New Roman" w:hAnsi="Times New Roman" w:cs="Times New Roman"/>
          <w:i/>
          <w:iCs/>
          <w:color w:val="000000"/>
          <w:sz w:val="28"/>
          <w:szCs w:val="28"/>
          <w:lang w:eastAsia="ru-RU"/>
        </w:rPr>
        <w:lastRenderedPageBreak/>
        <w:t>Синонимия составных сказуемых. Единство видовременных форм глаголов-сказуемых как средство связи предложений в тексте.</w:t>
      </w:r>
    </w:p>
    <w:p w14:paraId="72BD7EEE"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Второстепенные члены предложения (определение, приложение, обстоятельство, дополнение).</w:t>
      </w:r>
    </w:p>
    <w:p w14:paraId="6ABB6319"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Роль второстепенных членов предложения в построении текста. </w:t>
      </w:r>
      <w:r w:rsidRPr="00D536BA">
        <w:rPr>
          <w:rFonts w:ascii="Times New Roman" w:eastAsia="Times New Roman" w:hAnsi="Times New Roman" w:cs="Times New Roman"/>
          <w:i/>
          <w:iCs/>
          <w:color w:val="000000"/>
          <w:sz w:val="28"/>
          <w:szCs w:val="28"/>
          <w:lang w:eastAsia="ru-RU"/>
        </w:rPr>
        <w:t>Синонимия согласованных и несогласованных определений. Обстоятельства времени и места как средство связи предложений в тексте. </w:t>
      </w:r>
      <w:r w:rsidRPr="00D536BA">
        <w:rPr>
          <w:rFonts w:ascii="Times New Roman" w:eastAsia="Times New Roman" w:hAnsi="Times New Roman" w:cs="Times New Roman"/>
          <w:color w:val="000000"/>
          <w:sz w:val="28"/>
          <w:szCs w:val="28"/>
          <w:lang w:eastAsia="ru-RU"/>
        </w:rPr>
        <w:t>Односоставное и неполное предложение.</w:t>
      </w:r>
    </w:p>
    <w:p w14:paraId="31D5B2FD" w14:textId="77777777" w:rsidR="00D536BA" w:rsidRPr="00D536BA" w:rsidRDefault="00D536BA" w:rsidP="00D536BA">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Односоставные предложения с главным членом в форме подлежащего.</w:t>
      </w:r>
    </w:p>
    <w:p w14:paraId="6E4065E1" w14:textId="77777777" w:rsidR="00D536BA" w:rsidRPr="00D536BA" w:rsidRDefault="00D536BA" w:rsidP="00D536BA">
      <w:pPr>
        <w:shd w:val="clear" w:color="auto" w:fill="FFFFFF"/>
        <w:spacing w:after="0" w:line="240" w:lineRule="auto"/>
        <w:ind w:left="284"/>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Односоставные предложения с главным членом в форме сказуемого.</w:t>
      </w:r>
    </w:p>
    <w:p w14:paraId="37915E00" w14:textId="77777777" w:rsidR="00D536BA" w:rsidRPr="00D536BA" w:rsidRDefault="00D536BA" w:rsidP="00D536BA">
      <w:pPr>
        <w:shd w:val="clear" w:color="auto" w:fill="FFFFFF"/>
        <w:spacing w:after="0" w:line="240" w:lineRule="auto"/>
        <w:ind w:firstLine="27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i/>
          <w:iCs/>
          <w:color w:val="000000"/>
          <w:sz w:val="28"/>
          <w:szCs w:val="28"/>
          <w:lang w:eastAsia="ru-RU"/>
        </w:rPr>
        <w:t>Синонимия односоставных предложений. Предложения односоставные и двусоставные как синтаксические синонимы; использование их в разных типах и стилях речи. Использование неполных предложений в речи.</w:t>
      </w:r>
    </w:p>
    <w:p w14:paraId="5ED00A2D" w14:textId="77777777" w:rsidR="00D536BA" w:rsidRPr="00D536BA" w:rsidRDefault="00D536BA" w:rsidP="00D536BA">
      <w:pPr>
        <w:shd w:val="clear" w:color="auto" w:fill="FFFFFF"/>
        <w:spacing w:after="0" w:line="240" w:lineRule="auto"/>
        <w:ind w:firstLine="27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Осложнённое простое предложение. </w:t>
      </w:r>
      <w:r w:rsidRPr="00D536BA">
        <w:rPr>
          <w:rFonts w:ascii="Times New Roman" w:eastAsia="Times New Roman" w:hAnsi="Times New Roman" w:cs="Times New Roman"/>
          <w:color w:val="000000"/>
          <w:sz w:val="28"/>
          <w:szCs w:val="28"/>
          <w:lang w:eastAsia="ru-RU"/>
        </w:rPr>
        <w:t>Предложения с однородными членами и знаки препинания в них. Однородные и неоднородные определения.</w:t>
      </w:r>
    </w:p>
    <w:p w14:paraId="6E235AEE"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Употребление однородных членов предложения в разных стилях речи. </w:t>
      </w:r>
      <w:r w:rsidRPr="00D536BA">
        <w:rPr>
          <w:rFonts w:ascii="Times New Roman" w:eastAsia="Times New Roman" w:hAnsi="Times New Roman" w:cs="Times New Roman"/>
          <w:i/>
          <w:iCs/>
          <w:color w:val="000000"/>
          <w:sz w:val="28"/>
          <w:szCs w:val="28"/>
          <w:lang w:eastAsia="ru-RU"/>
        </w:rPr>
        <w:t>Синонимика ряда однородных членов предложения с союзами и без союзов.</w:t>
      </w:r>
    </w:p>
    <w:p w14:paraId="5D643C98"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Предложения с обособленными и уточняющими членами. Обособление определений. </w:t>
      </w:r>
      <w:r w:rsidRPr="00D536BA">
        <w:rPr>
          <w:rFonts w:ascii="Times New Roman" w:eastAsia="Times New Roman" w:hAnsi="Times New Roman" w:cs="Times New Roman"/>
          <w:i/>
          <w:iCs/>
          <w:color w:val="000000"/>
          <w:sz w:val="28"/>
          <w:szCs w:val="28"/>
          <w:lang w:eastAsia="ru-RU"/>
        </w:rPr>
        <w:t xml:space="preserve">Синонимия обособленных и необособленных определений. </w:t>
      </w:r>
      <w:r w:rsidRPr="00D536BA">
        <w:rPr>
          <w:rFonts w:ascii="Times New Roman" w:eastAsia="Times New Roman" w:hAnsi="Times New Roman" w:cs="Times New Roman"/>
          <w:color w:val="000000"/>
          <w:sz w:val="28"/>
          <w:szCs w:val="28"/>
          <w:lang w:eastAsia="ru-RU"/>
        </w:rPr>
        <w:t>Обособление приложений. Обособление дополнений. Обособление обстоятельств. Роль сравнительного оборота как изобразительного средства языка. Уточняющие члены предложения. </w:t>
      </w:r>
      <w:r w:rsidRPr="00D536BA">
        <w:rPr>
          <w:rFonts w:ascii="Times New Roman" w:eastAsia="Times New Roman" w:hAnsi="Times New Roman" w:cs="Times New Roman"/>
          <w:i/>
          <w:iCs/>
          <w:color w:val="000000"/>
          <w:sz w:val="28"/>
          <w:szCs w:val="28"/>
          <w:lang w:eastAsia="ru-RU"/>
        </w:rPr>
        <w:t>Стилистическая роль обособленных и необособленных членов предложения.</w:t>
      </w:r>
    </w:p>
    <w:p w14:paraId="69756EDB"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Знаки препинания при словах, грамматически несвязанных с членами предложения. Вводные слова и предложения. Отличие вводных слов от знаменательных слов-омонимов. Употребление вводных слов в речи; стилистическое различие между ними. Использование вводных слов как средства связи предложений в тексте.</w:t>
      </w:r>
    </w:p>
    <w:p w14:paraId="592AA704" w14:textId="77777777" w:rsidR="00D536BA" w:rsidRPr="00D536BA" w:rsidRDefault="00D536BA" w:rsidP="00D536BA">
      <w:pPr>
        <w:shd w:val="clear" w:color="auto" w:fill="FFFFFF"/>
        <w:spacing w:after="0" w:line="240" w:lineRule="auto"/>
        <w:ind w:firstLine="312"/>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Знаки препинания при обращении. </w:t>
      </w:r>
      <w:r w:rsidRPr="00D536BA">
        <w:rPr>
          <w:rFonts w:ascii="Times New Roman" w:eastAsia="Times New Roman" w:hAnsi="Times New Roman" w:cs="Times New Roman"/>
          <w:i/>
          <w:iCs/>
          <w:color w:val="000000"/>
          <w:sz w:val="28"/>
          <w:szCs w:val="28"/>
          <w:lang w:eastAsia="ru-RU"/>
        </w:rPr>
        <w:t>Использование обращений в разных стилях речи как средства характеристики адресата и передачи авторского отношения к нему.</w:t>
      </w:r>
    </w:p>
    <w:p w14:paraId="54562E07"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Сложное предложение. </w:t>
      </w:r>
      <w:r w:rsidRPr="00D536BA">
        <w:rPr>
          <w:rFonts w:ascii="Times New Roman" w:eastAsia="Times New Roman" w:hAnsi="Times New Roman" w:cs="Times New Roman"/>
          <w:color w:val="000000"/>
          <w:sz w:val="28"/>
          <w:szCs w:val="28"/>
          <w:lang w:eastAsia="ru-RU"/>
        </w:rPr>
        <w:t>Сложносочиненное предложение. Знаки препинания в сложносочиненном предложении. </w:t>
      </w:r>
      <w:r w:rsidRPr="00D536BA">
        <w:rPr>
          <w:rFonts w:ascii="Times New Roman" w:eastAsia="Times New Roman" w:hAnsi="Times New Roman" w:cs="Times New Roman"/>
          <w:i/>
          <w:iCs/>
          <w:color w:val="000000"/>
          <w:sz w:val="28"/>
          <w:szCs w:val="28"/>
          <w:lang w:eastAsia="ru-RU"/>
        </w:rPr>
        <w:t>Синонимика сложносочиненных предложений с различными союзами. </w:t>
      </w:r>
      <w:r w:rsidRPr="00D536BA">
        <w:rPr>
          <w:rFonts w:ascii="Times New Roman" w:eastAsia="Times New Roman" w:hAnsi="Times New Roman" w:cs="Times New Roman"/>
          <w:color w:val="000000"/>
          <w:sz w:val="28"/>
          <w:szCs w:val="28"/>
          <w:lang w:eastAsia="ru-RU"/>
        </w:rPr>
        <w:t>Употребление сложносочиненных предложений в речи.</w:t>
      </w:r>
    </w:p>
    <w:p w14:paraId="093099C3"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Сложноподчиненное предложение. </w:t>
      </w:r>
      <w:r w:rsidRPr="00D536BA">
        <w:rPr>
          <w:rFonts w:ascii="Times New Roman" w:eastAsia="Times New Roman" w:hAnsi="Times New Roman" w:cs="Times New Roman"/>
          <w:color w:val="000000"/>
          <w:sz w:val="28"/>
          <w:szCs w:val="28"/>
          <w:lang w:eastAsia="ru-RU"/>
        </w:rPr>
        <w:t>Знаки препинания в сложноподчиненном предложении. Использование сложноподчиненных предложений в разных типах и стилях речи.</w:t>
      </w:r>
    </w:p>
    <w:p w14:paraId="288791CD"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color w:val="000000"/>
          <w:sz w:val="28"/>
          <w:szCs w:val="28"/>
          <w:lang w:eastAsia="ru-RU"/>
        </w:rPr>
        <w:t>Бессоюзное сложное предложение. </w:t>
      </w:r>
      <w:r w:rsidRPr="00D536BA">
        <w:rPr>
          <w:rFonts w:ascii="Times New Roman" w:eastAsia="Times New Roman" w:hAnsi="Times New Roman" w:cs="Times New Roman"/>
          <w:color w:val="000000"/>
          <w:sz w:val="28"/>
          <w:szCs w:val="28"/>
          <w:lang w:eastAsia="ru-RU"/>
        </w:rPr>
        <w:t>Знаки препинания в бессоюзном сложном предложении. Использование бессоюзных сложных предложений в речи.</w:t>
      </w:r>
    </w:p>
    <w:p w14:paraId="73F135A5"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Знаки препинания в сложном предложении с разными видами связи. </w:t>
      </w:r>
      <w:r w:rsidRPr="00D536BA">
        <w:rPr>
          <w:rFonts w:ascii="Times New Roman" w:eastAsia="Times New Roman" w:hAnsi="Times New Roman" w:cs="Times New Roman"/>
          <w:i/>
          <w:iCs/>
          <w:color w:val="000000"/>
          <w:sz w:val="28"/>
          <w:szCs w:val="28"/>
          <w:lang w:eastAsia="ru-RU"/>
        </w:rPr>
        <w:t xml:space="preserve">Синонимика простых и сложных предложений (простые и </w:t>
      </w:r>
      <w:r w:rsidRPr="00D536BA">
        <w:rPr>
          <w:rFonts w:ascii="Times New Roman" w:eastAsia="Times New Roman" w:hAnsi="Times New Roman" w:cs="Times New Roman"/>
          <w:i/>
          <w:iCs/>
          <w:color w:val="000000"/>
          <w:sz w:val="28"/>
          <w:szCs w:val="28"/>
          <w:lang w:eastAsia="ru-RU"/>
        </w:rPr>
        <w:lastRenderedPageBreak/>
        <w:t>сложноподчиненные предложения, сложные союзные и бессоюзные предложения).</w:t>
      </w:r>
    </w:p>
    <w:p w14:paraId="07A3E26C"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Способы передачи чужой речи. Знаки препинания при прямой речи. Замена прямой речи косвенной. Знаки препинания при цитатах.</w:t>
      </w:r>
    </w:p>
    <w:p w14:paraId="3531F6DE" w14:textId="77777777" w:rsidR="00D536BA" w:rsidRPr="00D536BA" w:rsidRDefault="00D536BA" w:rsidP="00D536BA">
      <w:pPr>
        <w:shd w:val="clear" w:color="auto" w:fill="FFFFFF"/>
        <w:spacing w:after="0" w:line="240" w:lineRule="auto"/>
        <w:ind w:left="30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Оформление диалога. Знаки препинания при диалоге.</w:t>
      </w:r>
    </w:p>
    <w:p w14:paraId="58D86DE0" w14:textId="77777777" w:rsidR="00D536BA" w:rsidRPr="00D536BA" w:rsidRDefault="00D536BA" w:rsidP="00D536BA">
      <w:pPr>
        <w:shd w:val="clear" w:color="auto" w:fill="FFFFFF"/>
        <w:spacing w:after="0" w:line="240" w:lineRule="auto"/>
        <w:ind w:left="30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i/>
          <w:iCs/>
          <w:color w:val="000000"/>
          <w:sz w:val="28"/>
          <w:szCs w:val="28"/>
          <w:lang w:eastAsia="ru-RU"/>
        </w:rPr>
        <w:t>Практические занятия</w:t>
      </w:r>
    </w:p>
    <w:p w14:paraId="01FC124E"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Исследование текстов для выявления существенных признаков синтаксических понятий, освоения основных научных положений о синтаксическом уровне современной системы русского языка, ее нормах и тенденциях развития.</w:t>
      </w:r>
    </w:p>
    <w:p w14:paraId="3E56EB57" w14:textId="77777777" w:rsidR="00D536BA" w:rsidRPr="00D536BA" w:rsidRDefault="00D536BA" w:rsidP="00D536BA">
      <w:pPr>
        <w:shd w:val="clear" w:color="auto" w:fill="FFFFFF"/>
        <w:spacing w:after="0" w:line="240" w:lineRule="auto"/>
        <w:ind w:left="31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существенными признаками словосочетания.</w:t>
      </w:r>
    </w:p>
    <w:p w14:paraId="278F3A82" w14:textId="77777777" w:rsidR="00D536BA" w:rsidRPr="00D536BA" w:rsidRDefault="00D536BA" w:rsidP="00D536BA">
      <w:pPr>
        <w:shd w:val="clear" w:color="auto" w:fill="FFFFFF"/>
        <w:spacing w:after="0" w:line="240" w:lineRule="auto"/>
        <w:ind w:left="306"/>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Особенности употребления словосочетаний.</w:t>
      </w:r>
    </w:p>
    <w:p w14:paraId="3CC445CC" w14:textId="77777777" w:rsidR="00D536BA" w:rsidRPr="00D536BA" w:rsidRDefault="00D536BA" w:rsidP="00D536BA">
      <w:pPr>
        <w:shd w:val="clear" w:color="auto" w:fill="FFFFFF"/>
        <w:spacing w:after="0" w:line="240" w:lineRule="auto"/>
        <w:ind w:left="31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Синонимия словосочетаний.</w:t>
      </w:r>
    </w:p>
    <w:p w14:paraId="50B68245"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существенными признаками простого и сложного предложения; использование способа анализа структуры и семантики простого и сложного предложения.</w:t>
      </w:r>
    </w:p>
    <w:p w14:paraId="04B05EC5" w14:textId="77777777" w:rsidR="00D536BA" w:rsidRPr="00D536BA" w:rsidRDefault="00D536BA" w:rsidP="00D536BA">
      <w:pPr>
        <w:shd w:val="clear" w:color="auto" w:fill="FFFFFF"/>
        <w:spacing w:after="0" w:line="240" w:lineRule="auto"/>
        <w:ind w:left="31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Анализ роли разных типов простых и сложных предложений в </w:t>
      </w:r>
      <w:proofErr w:type="spellStart"/>
      <w:r w:rsidRPr="00D536BA">
        <w:rPr>
          <w:rFonts w:ascii="Times New Roman" w:eastAsia="Times New Roman" w:hAnsi="Times New Roman" w:cs="Times New Roman"/>
          <w:color w:val="000000"/>
          <w:sz w:val="28"/>
          <w:szCs w:val="28"/>
          <w:lang w:eastAsia="ru-RU"/>
        </w:rPr>
        <w:t>текстообразовании</w:t>
      </w:r>
      <w:proofErr w:type="spellEnd"/>
      <w:r w:rsidRPr="00D536BA">
        <w:rPr>
          <w:rFonts w:ascii="Times New Roman" w:eastAsia="Times New Roman" w:hAnsi="Times New Roman" w:cs="Times New Roman"/>
          <w:color w:val="000000"/>
          <w:sz w:val="28"/>
          <w:szCs w:val="28"/>
          <w:lang w:eastAsia="ru-RU"/>
        </w:rPr>
        <w:t>. Сопоставление устной и письменной речи.</w:t>
      </w:r>
    </w:p>
    <w:p w14:paraId="7D306CE7" w14:textId="77777777" w:rsidR="00D536BA" w:rsidRPr="00D536BA" w:rsidRDefault="00D536BA" w:rsidP="00D536BA">
      <w:pPr>
        <w:shd w:val="clear" w:color="auto" w:fill="FFFFFF"/>
        <w:spacing w:after="0" w:line="240" w:lineRule="auto"/>
        <w:ind w:firstLine="284"/>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Наблюдение над функционированием правил пунктуации в образцах письменных текстов.</w:t>
      </w:r>
    </w:p>
    <w:p w14:paraId="45CEC2BE"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Упражнения по синтаксической синонимии: двусоставное/односоставное предложение, предложение с обособленными определениями и обстоятельствами / сложноподчиненное предложение с придаточными определительными и обстоятельственными и др.</w:t>
      </w:r>
    </w:p>
    <w:p w14:paraId="2811D15C" w14:textId="77777777" w:rsidR="00D536BA" w:rsidRPr="00D536BA" w:rsidRDefault="00D536BA" w:rsidP="00D536BA">
      <w:pPr>
        <w:shd w:val="clear" w:color="auto" w:fill="FFFFFF"/>
        <w:spacing w:after="0" w:line="240" w:lineRule="auto"/>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Анализ ошибок и недочетов в построении простого (сложного) предложения. Составление схем простых и сложных предложений и составление предложений по схемам.</w:t>
      </w:r>
    </w:p>
    <w:p w14:paraId="4E998432" w14:textId="77777777" w:rsidR="00D536BA" w:rsidRPr="00D536BA" w:rsidRDefault="00D536BA" w:rsidP="00D536BA">
      <w:pPr>
        <w:shd w:val="clear" w:color="auto" w:fill="FFFFFF"/>
        <w:spacing w:after="0" w:line="240" w:lineRule="auto"/>
        <w:ind w:firstLine="288"/>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Составление связного высказывания с использованием предложений определенной структуры, в том числе на лингвистическую тему.</w:t>
      </w:r>
    </w:p>
    <w:p w14:paraId="727160D5" w14:textId="77777777" w:rsidR="00D536BA" w:rsidRPr="00D536BA" w:rsidRDefault="00D536BA" w:rsidP="00D536BA">
      <w:pPr>
        <w:shd w:val="clear" w:color="auto" w:fill="FFFFFF"/>
        <w:spacing w:after="0" w:line="240" w:lineRule="auto"/>
        <w:ind w:left="312"/>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Применение синтаксического и пунктуационного разбора простого предложения.</w:t>
      </w:r>
    </w:p>
    <w:p w14:paraId="029CB016" w14:textId="77777777" w:rsidR="00D536BA" w:rsidRPr="00D536BA" w:rsidRDefault="00D536BA" w:rsidP="00D536BA">
      <w:pPr>
        <w:spacing w:after="0" w:line="240" w:lineRule="auto"/>
        <w:rPr>
          <w:rFonts w:ascii="Times New Roman" w:eastAsia="Times New Roman" w:hAnsi="Times New Roman" w:cs="Times New Roman"/>
          <w:b/>
          <w:sz w:val="28"/>
          <w:szCs w:val="28"/>
          <w:lang w:eastAsia="ru-RU"/>
        </w:rPr>
      </w:pPr>
    </w:p>
    <w:p w14:paraId="501BF443" w14:textId="77777777" w:rsidR="00D536BA" w:rsidRPr="00D536BA" w:rsidRDefault="00D536BA" w:rsidP="00E672D5">
      <w:pPr>
        <w:spacing w:after="0" w:line="240" w:lineRule="auto"/>
        <w:rPr>
          <w:rFonts w:ascii="Times New Roman" w:eastAsia="Times New Roman" w:hAnsi="Times New Roman" w:cs="Times New Roman"/>
          <w:b/>
          <w:sz w:val="28"/>
          <w:szCs w:val="28"/>
          <w:lang w:eastAsia="ru-RU"/>
        </w:rPr>
      </w:pPr>
    </w:p>
    <w:p w14:paraId="5B7697FD" w14:textId="77777777" w:rsidR="00D536BA" w:rsidRDefault="00D536BA" w:rsidP="00D536BA">
      <w:pPr>
        <w:spacing w:after="0" w:line="240" w:lineRule="auto"/>
        <w:ind w:firstLine="709"/>
        <w:rPr>
          <w:rFonts w:ascii="Times New Roman" w:eastAsia="Times New Roman" w:hAnsi="Times New Roman" w:cs="Times New Roman"/>
          <w:b/>
          <w:sz w:val="28"/>
          <w:szCs w:val="28"/>
          <w:lang w:eastAsia="ru-RU"/>
        </w:rPr>
      </w:pPr>
    </w:p>
    <w:p w14:paraId="5231D48C" w14:textId="77777777" w:rsidR="00DA3EC4" w:rsidRDefault="00DA3EC4" w:rsidP="00D536BA">
      <w:pPr>
        <w:spacing w:after="0" w:line="240" w:lineRule="auto"/>
        <w:ind w:firstLine="709"/>
        <w:rPr>
          <w:rFonts w:ascii="Times New Roman" w:eastAsia="Times New Roman" w:hAnsi="Times New Roman" w:cs="Times New Roman"/>
          <w:b/>
          <w:sz w:val="28"/>
          <w:szCs w:val="28"/>
          <w:lang w:eastAsia="ru-RU"/>
        </w:rPr>
      </w:pPr>
    </w:p>
    <w:p w14:paraId="5CB3E49C" w14:textId="77777777" w:rsidR="00DA3EC4" w:rsidRDefault="00DA3EC4" w:rsidP="00D536BA">
      <w:pPr>
        <w:spacing w:after="0" w:line="240" w:lineRule="auto"/>
        <w:ind w:firstLine="709"/>
        <w:rPr>
          <w:rFonts w:ascii="Times New Roman" w:eastAsia="Times New Roman" w:hAnsi="Times New Roman" w:cs="Times New Roman"/>
          <w:b/>
          <w:sz w:val="28"/>
          <w:szCs w:val="28"/>
          <w:lang w:eastAsia="ru-RU"/>
        </w:rPr>
      </w:pPr>
    </w:p>
    <w:p w14:paraId="7C562822" w14:textId="77777777" w:rsidR="00DA3EC4" w:rsidRDefault="00DA3EC4" w:rsidP="00D536BA">
      <w:pPr>
        <w:spacing w:after="0" w:line="240" w:lineRule="auto"/>
        <w:ind w:firstLine="709"/>
        <w:rPr>
          <w:rFonts w:ascii="Times New Roman" w:eastAsia="Times New Roman" w:hAnsi="Times New Roman" w:cs="Times New Roman"/>
          <w:b/>
          <w:sz w:val="28"/>
          <w:szCs w:val="28"/>
          <w:lang w:eastAsia="ru-RU"/>
        </w:rPr>
      </w:pPr>
    </w:p>
    <w:p w14:paraId="104E9D09" w14:textId="77777777" w:rsidR="00DA3EC4" w:rsidRDefault="00DA3EC4" w:rsidP="00D536BA">
      <w:pPr>
        <w:spacing w:after="0" w:line="240" w:lineRule="auto"/>
        <w:ind w:firstLine="709"/>
        <w:rPr>
          <w:rFonts w:ascii="Times New Roman" w:eastAsia="Times New Roman" w:hAnsi="Times New Roman" w:cs="Times New Roman"/>
          <w:b/>
          <w:sz w:val="28"/>
          <w:szCs w:val="28"/>
          <w:lang w:eastAsia="ru-RU"/>
        </w:rPr>
      </w:pPr>
    </w:p>
    <w:p w14:paraId="32EB1F56" w14:textId="77777777" w:rsidR="00DA3EC4" w:rsidRDefault="00DA3EC4" w:rsidP="00D536BA">
      <w:pPr>
        <w:spacing w:after="0" w:line="240" w:lineRule="auto"/>
        <w:ind w:firstLine="709"/>
        <w:rPr>
          <w:rFonts w:ascii="Times New Roman" w:eastAsia="Times New Roman" w:hAnsi="Times New Roman" w:cs="Times New Roman"/>
          <w:b/>
          <w:sz w:val="28"/>
          <w:szCs w:val="28"/>
          <w:lang w:eastAsia="ru-RU"/>
        </w:rPr>
      </w:pPr>
    </w:p>
    <w:p w14:paraId="011E0182" w14:textId="77777777" w:rsidR="00DA3EC4" w:rsidRDefault="00DA3EC4" w:rsidP="00D536BA">
      <w:pPr>
        <w:spacing w:after="0" w:line="240" w:lineRule="auto"/>
        <w:ind w:firstLine="709"/>
        <w:rPr>
          <w:rFonts w:ascii="Times New Roman" w:eastAsia="Times New Roman" w:hAnsi="Times New Roman" w:cs="Times New Roman"/>
          <w:b/>
          <w:sz w:val="28"/>
          <w:szCs w:val="28"/>
          <w:lang w:eastAsia="ru-RU"/>
        </w:rPr>
      </w:pPr>
    </w:p>
    <w:p w14:paraId="772C94D7" w14:textId="77777777" w:rsidR="00DA3EC4" w:rsidRDefault="00DA3EC4" w:rsidP="00D536BA">
      <w:pPr>
        <w:spacing w:after="0" w:line="240" w:lineRule="auto"/>
        <w:ind w:firstLine="709"/>
        <w:rPr>
          <w:rFonts w:ascii="Times New Roman" w:eastAsia="Times New Roman" w:hAnsi="Times New Roman" w:cs="Times New Roman"/>
          <w:b/>
          <w:sz w:val="28"/>
          <w:szCs w:val="28"/>
          <w:lang w:eastAsia="ru-RU"/>
        </w:rPr>
      </w:pPr>
    </w:p>
    <w:p w14:paraId="0456FA4A" w14:textId="77777777" w:rsidR="00DA3EC4" w:rsidRDefault="00DA3EC4" w:rsidP="00D536BA">
      <w:pPr>
        <w:spacing w:after="0" w:line="240" w:lineRule="auto"/>
        <w:ind w:firstLine="709"/>
        <w:rPr>
          <w:rFonts w:ascii="Times New Roman" w:eastAsia="Times New Roman" w:hAnsi="Times New Roman" w:cs="Times New Roman"/>
          <w:b/>
          <w:sz w:val="28"/>
          <w:szCs w:val="28"/>
          <w:lang w:eastAsia="ru-RU"/>
        </w:rPr>
      </w:pPr>
    </w:p>
    <w:p w14:paraId="17CCA368" w14:textId="77777777" w:rsidR="00DA3EC4" w:rsidRDefault="00DA3EC4" w:rsidP="00D536BA">
      <w:pPr>
        <w:spacing w:after="0" w:line="240" w:lineRule="auto"/>
        <w:ind w:firstLine="709"/>
        <w:rPr>
          <w:rFonts w:ascii="Times New Roman" w:eastAsia="Times New Roman" w:hAnsi="Times New Roman" w:cs="Times New Roman"/>
          <w:b/>
          <w:sz w:val="28"/>
          <w:szCs w:val="28"/>
          <w:lang w:eastAsia="ru-RU"/>
        </w:rPr>
      </w:pPr>
    </w:p>
    <w:p w14:paraId="20A57AF0" w14:textId="77777777" w:rsidR="00DA3EC4" w:rsidRDefault="00DA3EC4" w:rsidP="00D536BA">
      <w:pPr>
        <w:spacing w:after="0" w:line="240" w:lineRule="auto"/>
        <w:ind w:firstLine="709"/>
        <w:rPr>
          <w:rFonts w:ascii="Times New Roman" w:eastAsia="Times New Roman" w:hAnsi="Times New Roman" w:cs="Times New Roman"/>
          <w:b/>
          <w:sz w:val="28"/>
          <w:szCs w:val="28"/>
          <w:lang w:eastAsia="ru-RU"/>
        </w:rPr>
      </w:pPr>
    </w:p>
    <w:p w14:paraId="076A1ED6" w14:textId="77777777" w:rsidR="00DA3EC4" w:rsidRDefault="00DA3EC4" w:rsidP="00D536BA">
      <w:pPr>
        <w:spacing w:after="0" w:line="240" w:lineRule="auto"/>
        <w:ind w:firstLine="709"/>
        <w:rPr>
          <w:rFonts w:ascii="Times New Roman" w:eastAsia="Times New Roman" w:hAnsi="Times New Roman" w:cs="Times New Roman"/>
          <w:b/>
          <w:sz w:val="28"/>
          <w:szCs w:val="28"/>
          <w:lang w:eastAsia="ru-RU"/>
        </w:rPr>
      </w:pPr>
    </w:p>
    <w:p w14:paraId="0D2D9C76" w14:textId="77777777" w:rsidR="00DA3EC4" w:rsidRDefault="00DA3EC4" w:rsidP="00D536BA">
      <w:pPr>
        <w:spacing w:after="0" w:line="240" w:lineRule="auto"/>
        <w:ind w:firstLine="709"/>
        <w:rPr>
          <w:rFonts w:ascii="Times New Roman" w:eastAsia="Times New Roman" w:hAnsi="Times New Roman" w:cs="Times New Roman"/>
          <w:b/>
          <w:sz w:val="28"/>
          <w:szCs w:val="28"/>
          <w:lang w:eastAsia="ru-RU"/>
        </w:rPr>
      </w:pPr>
    </w:p>
    <w:p w14:paraId="29D80E7F" w14:textId="77777777" w:rsidR="00DA3EC4" w:rsidRDefault="00DA3EC4" w:rsidP="00D536BA">
      <w:pPr>
        <w:spacing w:after="0" w:line="240" w:lineRule="auto"/>
        <w:ind w:firstLine="709"/>
        <w:rPr>
          <w:rFonts w:ascii="Times New Roman" w:eastAsia="Times New Roman" w:hAnsi="Times New Roman" w:cs="Times New Roman"/>
          <w:b/>
          <w:sz w:val="28"/>
          <w:szCs w:val="28"/>
          <w:lang w:eastAsia="ru-RU"/>
        </w:rPr>
      </w:pPr>
    </w:p>
    <w:p w14:paraId="60B0D761" w14:textId="77777777" w:rsidR="00DA3EC4" w:rsidRDefault="00DA3EC4" w:rsidP="00D536BA">
      <w:pPr>
        <w:spacing w:after="0" w:line="240" w:lineRule="auto"/>
        <w:ind w:firstLine="709"/>
        <w:rPr>
          <w:rFonts w:ascii="Times New Roman" w:eastAsia="Times New Roman" w:hAnsi="Times New Roman" w:cs="Times New Roman"/>
          <w:b/>
          <w:sz w:val="28"/>
          <w:szCs w:val="28"/>
          <w:lang w:eastAsia="ru-RU"/>
        </w:rPr>
      </w:pPr>
    </w:p>
    <w:p w14:paraId="7B439BBF" w14:textId="77777777" w:rsidR="00DA3EC4" w:rsidRDefault="00DA3EC4" w:rsidP="00D536BA">
      <w:pPr>
        <w:spacing w:after="0" w:line="240" w:lineRule="auto"/>
        <w:ind w:firstLine="709"/>
        <w:rPr>
          <w:rFonts w:ascii="Times New Roman" w:eastAsia="Times New Roman" w:hAnsi="Times New Roman" w:cs="Times New Roman"/>
          <w:b/>
          <w:sz w:val="28"/>
          <w:szCs w:val="28"/>
          <w:lang w:eastAsia="ru-RU"/>
        </w:rPr>
      </w:pPr>
    </w:p>
    <w:p w14:paraId="6BBAE3B9" w14:textId="77777777" w:rsidR="00DA3EC4" w:rsidRDefault="00DA3EC4" w:rsidP="00D536BA">
      <w:pPr>
        <w:spacing w:after="0" w:line="240" w:lineRule="auto"/>
        <w:ind w:firstLine="709"/>
        <w:rPr>
          <w:rFonts w:ascii="Times New Roman" w:eastAsia="Times New Roman" w:hAnsi="Times New Roman" w:cs="Times New Roman"/>
          <w:b/>
          <w:sz w:val="28"/>
          <w:szCs w:val="28"/>
          <w:lang w:eastAsia="ru-RU"/>
        </w:rPr>
      </w:pPr>
    </w:p>
    <w:p w14:paraId="7BBF1B47" w14:textId="77777777" w:rsidR="00DA3EC4" w:rsidRDefault="00DA3EC4" w:rsidP="00D536BA">
      <w:pPr>
        <w:spacing w:after="0" w:line="240" w:lineRule="auto"/>
        <w:ind w:firstLine="709"/>
        <w:rPr>
          <w:rFonts w:ascii="Times New Roman" w:eastAsia="Times New Roman" w:hAnsi="Times New Roman" w:cs="Times New Roman"/>
          <w:b/>
          <w:sz w:val="28"/>
          <w:szCs w:val="28"/>
          <w:lang w:eastAsia="ru-RU"/>
        </w:rPr>
      </w:pPr>
    </w:p>
    <w:p w14:paraId="6D86625C" w14:textId="77777777" w:rsidR="00DA3EC4" w:rsidRDefault="00DA3EC4" w:rsidP="00D536BA">
      <w:pPr>
        <w:spacing w:after="0" w:line="240" w:lineRule="auto"/>
        <w:ind w:firstLine="709"/>
        <w:rPr>
          <w:rFonts w:ascii="Times New Roman" w:eastAsia="Times New Roman" w:hAnsi="Times New Roman" w:cs="Times New Roman"/>
          <w:b/>
          <w:sz w:val="28"/>
          <w:szCs w:val="28"/>
          <w:lang w:eastAsia="ru-RU"/>
        </w:rPr>
      </w:pPr>
    </w:p>
    <w:p w14:paraId="57784F18" w14:textId="77777777" w:rsidR="00DA3EC4" w:rsidRDefault="00DA3EC4" w:rsidP="00D536BA">
      <w:pPr>
        <w:spacing w:after="0" w:line="240" w:lineRule="auto"/>
        <w:ind w:firstLine="709"/>
        <w:rPr>
          <w:rFonts w:ascii="Times New Roman" w:eastAsia="Times New Roman" w:hAnsi="Times New Roman" w:cs="Times New Roman"/>
          <w:b/>
          <w:sz w:val="28"/>
          <w:szCs w:val="28"/>
          <w:lang w:eastAsia="ru-RU"/>
        </w:rPr>
      </w:pPr>
    </w:p>
    <w:p w14:paraId="3D7F264F" w14:textId="77777777" w:rsidR="00DA3EC4" w:rsidRDefault="00DA3EC4" w:rsidP="00D536BA">
      <w:pPr>
        <w:spacing w:after="0" w:line="240" w:lineRule="auto"/>
        <w:ind w:firstLine="709"/>
        <w:rPr>
          <w:rFonts w:ascii="Times New Roman" w:eastAsia="Times New Roman" w:hAnsi="Times New Roman" w:cs="Times New Roman"/>
          <w:b/>
          <w:sz w:val="28"/>
          <w:szCs w:val="28"/>
          <w:lang w:eastAsia="ru-RU"/>
        </w:rPr>
      </w:pPr>
    </w:p>
    <w:p w14:paraId="51ED6F54" w14:textId="77777777" w:rsidR="00DA3EC4" w:rsidRDefault="00DA3EC4" w:rsidP="00D536BA">
      <w:pPr>
        <w:spacing w:after="0" w:line="240" w:lineRule="auto"/>
        <w:ind w:firstLine="709"/>
        <w:rPr>
          <w:rFonts w:ascii="Times New Roman" w:eastAsia="Times New Roman" w:hAnsi="Times New Roman" w:cs="Times New Roman"/>
          <w:b/>
          <w:sz w:val="28"/>
          <w:szCs w:val="28"/>
          <w:lang w:eastAsia="ru-RU"/>
        </w:rPr>
      </w:pPr>
    </w:p>
    <w:p w14:paraId="1CD4C00F" w14:textId="77777777" w:rsidR="00DA3EC4" w:rsidRDefault="00DA3EC4" w:rsidP="00D536BA">
      <w:pPr>
        <w:spacing w:after="0" w:line="240" w:lineRule="auto"/>
        <w:ind w:firstLine="709"/>
        <w:rPr>
          <w:rFonts w:ascii="Times New Roman" w:eastAsia="Times New Roman" w:hAnsi="Times New Roman" w:cs="Times New Roman"/>
          <w:b/>
          <w:sz w:val="28"/>
          <w:szCs w:val="28"/>
          <w:lang w:eastAsia="ru-RU"/>
        </w:rPr>
      </w:pPr>
    </w:p>
    <w:p w14:paraId="28D8D16C" w14:textId="77777777" w:rsidR="00DA3EC4" w:rsidRDefault="00DA3EC4" w:rsidP="00D536BA">
      <w:pPr>
        <w:spacing w:after="0" w:line="240" w:lineRule="auto"/>
        <w:ind w:firstLine="709"/>
        <w:rPr>
          <w:rFonts w:ascii="Times New Roman" w:eastAsia="Times New Roman" w:hAnsi="Times New Roman" w:cs="Times New Roman"/>
          <w:b/>
          <w:sz w:val="28"/>
          <w:szCs w:val="28"/>
          <w:lang w:eastAsia="ru-RU"/>
        </w:rPr>
      </w:pPr>
    </w:p>
    <w:p w14:paraId="20E6EB23" w14:textId="77777777" w:rsidR="00DA3EC4" w:rsidRDefault="00DA3EC4" w:rsidP="00D536BA">
      <w:pPr>
        <w:spacing w:after="0" w:line="240" w:lineRule="auto"/>
        <w:ind w:firstLine="709"/>
        <w:rPr>
          <w:rFonts w:ascii="Times New Roman" w:eastAsia="Times New Roman" w:hAnsi="Times New Roman" w:cs="Times New Roman"/>
          <w:b/>
          <w:sz w:val="28"/>
          <w:szCs w:val="28"/>
          <w:lang w:eastAsia="ru-RU"/>
        </w:rPr>
      </w:pPr>
    </w:p>
    <w:p w14:paraId="55D75B74" w14:textId="77777777" w:rsidR="00DA3EC4" w:rsidRDefault="00DA3EC4" w:rsidP="00D536BA">
      <w:pPr>
        <w:spacing w:after="0" w:line="240" w:lineRule="auto"/>
        <w:ind w:firstLine="709"/>
        <w:rPr>
          <w:rFonts w:ascii="Times New Roman" w:eastAsia="Times New Roman" w:hAnsi="Times New Roman" w:cs="Times New Roman"/>
          <w:b/>
          <w:sz w:val="28"/>
          <w:szCs w:val="28"/>
          <w:lang w:eastAsia="ru-RU"/>
        </w:rPr>
      </w:pPr>
    </w:p>
    <w:p w14:paraId="41DC64C1" w14:textId="77777777" w:rsidR="00DA3EC4" w:rsidRDefault="00DA3EC4" w:rsidP="00D536BA">
      <w:pPr>
        <w:spacing w:after="0" w:line="240" w:lineRule="auto"/>
        <w:ind w:firstLine="709"/>
        <w:rPr>
          <w:rFonts w:ascii="Times New Roman" w:eastAsia="Times New Roman" w:hAnsi="Times New Roman" w:cs="Times New Roman"/>
          <w:b/>
          <w:sz w:val="28"/>
          <w:szCs w:val="28"/>
          <w:lang w:eastAsia="ru-RU"/>
        </w:rPr>
      </w:pPr>
    </w:p>
    <w:p w14:paraId="3F12245E" w14:textId="77777777" w:rsidR="00DA3EC4" w:rsidRDefault="00DA3EC4" w:rsidP="00D536BA">
      <w:pPr>
        <w:spacing w:after="0" w:line="240" w:lineRule="auto"/>
        <w:ind w:firstLine="709"/>
        <w:rPr>
          <w:rFonts w:ascii="Times New Roman" w:eastAsia="Times New Roman" w:hAnsi="Times New Roman" w:cs="Times New Roman"/>
          <w:b/>
          <w:sz w:val="28"/>
          <w:szCs w:val="28"/>
          <w:lang w:eastAsia="ru-RU"/>
        </w:rPr>
      </w:pPr>
    </w:p>
    <w:p w14:paraId="360A0556" w14:textId="77777777" w:rsidR="00DA3EC4" w:rsidRDefault="00DA3EC4" w:rsidP="00D536BA">
      <w:pPr>
        <w:spacing w:after="0" w:line="240" w:lineRule="auto"/>
        <w:ind w:firstLine="709"/>
        <w:rPr>
          <w:rFonts w:ascii="Times New Roman" w:eastAsia="Times New Roman" w:hAnsi="Times New Roman" w:cs="Times New Roman"/>
          <w:b/>
          <w:sz w:val="28"/>
          <w:szCs w:val="28"/>
          <w:lang w:eastAsia="ru-RU"/>
        </w:rPr>
      </w:pPr>
    </w:p>
    <w:p w14:paraId="1A31E6E7" w14:textId="77777777" w:rsidR="00DA3EC4" w:rsidRDefault="00DA3EC4" w:rsidP="00D536BA">
      <w:pPr>
        <w:spacing w:after="0" w:line="240" w:lineRule="auto"/>
        <w:ind w:firstLine="709"/>
        <w:rPr>
          <w:rFonts w:ascii="Times New Roman" w:eastAsia="Times New Roman" w:hAnsi="Times New Roman" w:cs="Times New Roman"/>
          <w:b/>
          <w:sz w:val="28"/>
          <w:szCs w:val="28"/>
          <w:lang w:eastAsia="ru-RU"/>
        </w:rPr>
        <w:sectPr w:rsidR="00DA3EC4" w:rsidSect="00DA3EC4">
          <w:pgSz w:w="11906" w:h="16838"/>
          <w:pgMar w:top="1134" w:right="1701" w:bottom="1134" w:left="851" w:header="709" w:footer="709" w:gutter="0"/>
          <w:cols w:space="708"/>
          <w:docGrid w:linePitch="360"/>
        </w:sectPr>
      </w:pPr>
    </w:p>
    <w:p w14:paraId="397B9041" w14:textId="2A97BCC7" w:rsidR="00DA3EC4" w:rsidRDefault="00DA3EC4" w:rsidP="00D536BA">
      <w:pPr>
        <w:spacing w:after="0" w:line="240" w:lineRule="auto"/>
        <w:ind w:firstLine="709"/>
        <w:rPr>
          <w:rFonts w:ascii="Times New Roman" w:eastAsia="Times New Roman" w:hAnsi="Times New Roman" w:cs="Times New Roman"/>
          <w:b/>
          <w:sz w:val="28"/>
          <w:szCs w:val="28"/>
          <w:lang w:eastAsia="ru-RU"/>
        </w:rPr>
      </w:pPr>
    </w:p>
    <w:p w14:paraId="5459E98D" w14:textId="77777777" w:rsidR="00DA3EC4" w:rsidRDefault="00DA3EC4" w:rsidP="00D536BA">
      <w:pPr>
        <w:spacing w:after="0" w:line="240" w:lineRule="auto"/>
        <w:ind w:firstLine="709"/>
        <w:rPr>
          <w:rFonts w:ascii="Times New Roman" w:eastAsia="Times New Roman" w:hAnsi="Times New Roman" w:cs="Times New Roman"/>
          <w:b/>
          <w:sz w:val="28"/>
          <w:szCs w:val="28"/>
          <w:lang w:eastAsia="ru-RU"/>
        </w:rPr>
      </w:pPr>
    </w:p>
    <w:p w14:paraId="6BF17EBB" w14:textId="77777777" w:rsidR="00DA3EC4" w:rsidRPr="00D536BA" w:rsidRDefault="00DA3EC4" w:rsidP="00DA3EC4">
      <w:pPr>
        <w:spacing w:after="0" w:line="240" w:lineRule="auto"/>
        <w:rPr>
          <w:rFonts w:ascii="Times New Roman" w:eastAsia="Times New Roman" w:hAnsi="Times New Roman" w:cs="Times New Roman"/>
          <w:b/>
          <w:sz w:val="28"/>
          <w:szCs w:val="28"/>
          <w:lang w:eastAsia="ru-RU"/>
        </w:rPr>
      </w:pPr>
    </w:p>
    <w:p w14:paraId="6FB1BA18" w14:textId="77777777" w:rsidR="00D536BA" w:rsidRPr="00D536BA" w:rsidRDefault="00D536BA" w:rsidP="00D536BA">
      <w:pPr>
        <w:spacing w:after="0" w:line="240" w:lineRule="auto"/>
        <w:ind w:firstLine="709"/>
        <w:rPr>
          <w:rFonts w:ascii="Times New Roman" w:eastAsia="Times New Roman" w:hAnsi="Times New Roman" w:cs="Times New Roman"/>
          <w:b/>
          <w:sz w:val="28"/>
          <w:szCs w:val="28"/>
          <w:lang w:eastAsia="ru-RU"/>
        </w:rPr>
      </w:pPr>
    </w:p>
    <w:p w14:paraId="103D2E39" w14:textId="77777777" w:rsidR="00D536BA" w:rsidRPr="00D536BA" w:rsidRDefault="00D536BA" w:rsidP="00D536BA">
      <w:pPr>
        <w:spacing w:after="0" w:line="240" w:lineRule="auto"/>
        <w:jc w:val="center"/>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sz w:val="28"/>
          <w:szCs w:val="28"/>
          <w:lang w:eastAsia="ru-RU"/>
        </w:rPr>
        <w:t>3. ТЕМАТИЧЕСКОЕ ПЛАНИРОВАНИЕ,</w:t>
      </w:r>
      <w:r w:rsidRPr="00D536BA">
        <w:rPr>
          <w:rFonts w:ascii="Times New Roman" w:eastAsia="Times New Roman" w:hAnsi="Times New Roman" w:cs="Times New Roman"/>
          <w:b/>
          <w:bCs/>
          <w:sz w:val="28"/>
          <w:szCs w:val="28"/>
          <w:lang w:eastAsia="ru-RU"/>
        </w:rPr>
        <w:t xml:space="preserve"> В ТОМ ЧИСЛЕ С УЧЕТОМ РАБОЧЕЙ ПРОГРАММЫ ВОСПИТАНИЯ С УКАЗАНИЕМ КОЛИЧЕСТВА ЧАСОВ, ОТВОДИМЫХ НА ОСВОЕНИЕ КАЖДОЙ ТЕМЫ</w:t>
      </w:r>
    </w:p>
    <w:p w14:paraId="1622EBCB"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5"/>
        <w:gridCol w:w="476"/>
        <w:gridCol w:w="8478"/>
        <w:gridCol w:w="1065"/>
        <w:gridCol w:w="2812"/>
      </w:tblGrid>
      <w:tr w:rsidR="00D536BA" w:rsidRPr="00D536BA" w14:paraId="32F9FF8A" w14:textId="77777777" w:rsidTr="00D91B3E">
        <w:tc>
          <w:tcPr>
            <w:tcW w:w="661" w:type="pct"/>
          </w:tcPr>
          <w:p w14:paraId="54BC8F3B"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536BA">
              <w:rPr>
                <w:rFonts w:ascii="Times New Roman" w:eastAsia="Times New Roman" w:hAnsi="Times New Roman" w:cs="Times New Roman"/>
                <w:b/>
                <w:bCs/>
                <w:color w:val="000000"/>
                <w:sz w:val="24"/>
                <w:szCs w:val="24"/>
                <w:lang w:eastAsia="ru-RU"/>
              </w:rPr>
              <w:t xml:space="preserve">Наименование разделов и тем </w:t>
            </w:r>
          </w:p>
        </w:tc>
        <w:tc>
          <w:tcPr>
            <w:tcW w:w="161" w:type="pct"/>
          </w:tcPr>
          <w:p w14:paraId="60CFA505"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tc>
        <w:tc>
          <w:tcPr>
            <w:tcW w:w="2867" w:type="pct"/>
          </w:tcPr>
          <w:p w14:paraId="18FAA1D0"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60" w:type="pct"/>
          </w:tcPr>
          <w:p w14:paraId="621E58BD"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536BA">
              <w:rPr>
                <w:rFonts w:ascii="Times New Roman" w:eastAsia="Times New Roman" w:hAnsi="Times New Roman" w:cs="Times New Roman"/>
                <w:b/>
                <w:bCs/>
                <w:color w:val="000000"/>
                <w:sz w:val="24"/>
                <w:szCs w:val="24"/>
                <w:lang w:eastAsia="ru-RU"/>
              </w:rPr>
              <w:t>Объем часов</w:t>
            </w:r>
          </w:p>
        </w:tc>
        <w:tc>
          <w:tcPr>
            <w:tcW w:w="951" w:type="pct"/>
          </w:tcPr>
          <w:p w14:paraId="413F42FF"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b/>
                <w:bCs/>
                <w:sz w:val="24"/>
                <w:szCs w:val="24"/>
                <w:lang w:eastAsia="ru-RU"/>
              </w:rPr>
              <w:t>Коды общих компетенций (указанных в разделе 1.2) и личностных метапредметных, предметных результатов, формированию которых способствует элемент программы</w:t>
            </w:r>
          </w:p>
        </w:tc>
      </w:tr>
      <w:tr w:rsidR="00D536BA" w:rsidRPr="00D536BA" w14:paraId="464D979C" w14:textId="77777777" w:rsidTr="00D91B3E">
        <w:tc>
          <w:tcPr>
            <w:tcW w:w="661" w:type="pct"/>
          </w:tcPr>
          <w:p w14:paraId="3BCD0EE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161" w:type="pct"/>
          </w:tcPr>
          <w:p w14:paraId="44C074A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2867" w:type="pct"/>
          </w:tcPr>
          <w:p w14:paraId="2647026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2</w:t>
            </w:r>
          </w:p>
        </w:tc>
        <w:tc>
          <w:tcPr>
            <w:tcW w:w="360" w:type="pct"/>
          </w:tcPr>
          <w:p w14:paraId="0D331E6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3</w:t>
            </w:r>
          </w:p>
        </w:tc>
        <w:tc>
          <w:tcPr>
            <w:tcW w:w="951" w:type="pct"/>
          </w:tcPr>
          <w:p w14:paraId="7D23179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4</w:t>
            </w:r>
          </w:p>
        </w:tc>
      </w:tr>
      <w:tr w:rsidR="00D536BA" w:rsidRPr="00D536BA" w14:paraId="3396F242" w14:textId="77777777" w:rsidTr="00D91B3E">
        <w:tc>
          <w:tcPr>
            <w:tcW w:w="3689" w:type="pct"/>
            <w:gridSpan w:val="3"/>
          </w:tcPr>
          <w:p w14:paraId="29BE10B8"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sz w:val="28"/>
                <w:szCs w:val="28"/>
                <w:lang w:eastAsia="ru-RU"/>
              </w:rPr>
              <w:t>Введение</w:t>
            </w:r>
          </w:p>
        </w:tc>
        <w:tc>
          <w:tcPr>
            <w:tcW w:w="360" w:type="pct"/>
          </w:tcPr>
          <w:p w14:paraId="7B941C89"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4</w:t>
            </w:r>
          </w:p>
        </w:tc>
        <w:tc>
          <w:tcPr>
            <w:tcW w:w="951" w:type="pct"/>
          </w:tcPr>
          <w:p w14:paraId="7C17AEB9"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73234217" w14:textId="77777777" w:rsidTr="00D91B3E">
        <w:tc>
          <w:tcPr>
            <w:tcW w:w="661" w:type="pct"/>
            <w:vMerge w:val="restart"/>
          </w:tcPr>
          <w:p w14:paraId="40D89BFA" w14:textId="77777777" w:rsidR="00D536BA" w:rsidRPr="00D536BA" w:rsidRDefault="00D536BA" w:rsidP="00D536BA">
            <w:pPr>
              <w:spacing w:after="0" w:line="240" w:lineRule="auto"/>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Тема. Введение</w:t>
            </w:r>
          </w:p>
        </w:tc>
        <w:tc>
          <w:tcPr>
            <w:tcW w:w="161" w:type="pct"/>
          </w:tcPr>
          <w:p w14:paraId="50E4A308"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color w:val="000000"/>
                <w:sz w:val="28"/>
                <w:szCs w:val="28"/>
                <w:lang w:eastAsia="ru-RU"/>
              </w:rPr>
            </w:pPr>
          </w:p>
        </w:tc>
        <w:tc>
          <w:tcPr>
            <w:tcW w:w="2867" w:type="pct"/>
          </w:tcPr>
          <w:p w14:paraId="6E4F423F"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color w:val="000000"/>
                <w:sz w:val="28"/>
                <w:szCs w:val="28"/>
                <w:lang w:eastAsia="ru-RU"/>
              </w:rPr>
              <w:t>Содержание</w:t>
            </w:r>
          </w:p>
        </w:tc>
        <w:tc>
          <w:tcPr>
            <w:tcW w:w="360" w:type="pct"/>
          </w:tcPr>
          <w:p w14:paraId="71AD4AA4"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3</w:t>
            </w:r>
          </w:p>
        </w:tc>
        <w:tc>
          <w:tcPr>
            <w:tcW w:w="951" w:type="pct"/>
          </w:tcPr>
          <w:p w14:paraId="20157B2D"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8777FAC" w14:textId="77777777" w:rsidTr="009C0A87">
        <w:trPr>
          <w:trHeight w:val="797"/>
        </w:trPr>
        <w:tc>
          <w:tcPr>
            <w:tcW w:w="661" w:type="pct"/>
            <w:vMerge/>
          </w:tcPr>
          <w:p w14:paraId="2AAB56E8"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161" w:type="pct"/>
          </w:tcPr>
          <w:p w14:paraId="0A31C126" w14:textId="77777777" w:rsidR="00D536BA" w:rsidRPr="00D536BA" w:rsidRDefault="00D536BA" w:rsidP="00D536BA">
            <w:pPr>
              <w:suppressAutoHyphens/>
              <w:spacing w:after="0" w:line="240" w:lineRule="auto"/>
              <w:jc w:val="both"/>
              <w:rPr>
                <w:rFonts w:ascii="Times New Roman" w:eastAsia="Times New Roman" w:hAnsi="Times New Roman" w:cs="Times New Roman"/>
                <w:b/>
                <w:sz w:val="28"/>
                <w:szCs w:val="28"/>
                <w:lang w:eastAsia="ar-SA"/>
              </w:rPr>
            </w:pPr>
            <w:r w:rsidRPr="00D536BA">
              <w:rPr>
                <w:rFonts w:ascii="Times New Roman" w:eastAsia="Times New Roman" w:hAnsi="Times New Roman" w:cs="Times New Roman"/>
                <w:b/>
                <w:sz w:val="28"/>
                <w:szCs w:val="28"/>
                <w:lang w:eastAsia="ar-SA"/>
              </w:rPr>
              <w:t>1</w:t>
            </w:r>
          </w:p>
        </w:tc>
        <w:tc>
          <w:tcPr>
            <w:tcW w:w="2867" w:type="pct"/>
          </w:tcPr>
          <w:p w14:paraId="31CB917E" w14:textId="77777777" w:rsidR="00D536BA" w:rsidRPr="00D536BA" w:rsidRDefault="00D536BA" w:rsidP="00D536BA">
            <w:pPr>
              <w:suppressAutoHyphens/>
              <w:spacing w:after="0" w:line="240" w:lineRule="auto"/>
              <w:jc w:val="both"/>
              <w:rPr>
                <w:rFonts w:ascii="Times New Roman" w:eastAsia="Times New Roman" w:hAnsi="Times New Roman" w:cs="Times New Roman"/>
                <w:b/>
                <w:sz w:val="28"/>
                <w:szCs w:val="28"/>
                <w:lang w:eastAsia="ar-SA"/>
              </w:rPr>
            </w:pPr>
            <w:r w:rsidRPr="00D536BA">
              <w:rPr>
                <w:rFonts w:ascii="Times New Roman" w:eastAsia="Times New Roman" w:hAnsi="Times New Roman" w:cs="Times New Roman"/>
                <w:b/>
                <w:sz w:val="28"/>
                <w:szCs w:val="28"/>
                <w:lang w:eastAsia="ar-SA"/>
              </w:rPr>
              <w:t>Введение</w:t>
            </w:r>
            <w:r w:rsidRPr="00D536BA">
              <w:rPr>
                <w:rFonts w:ascii="Times New Roman" w:eastAsia="Times New Roman" w:hAnsi="Times New Roman" w:cs="Times New Roman"/>
                <w:sz w:val="28"/>
                <w:szCs w:val="28"/>
                <w:lang w:eastAsia="ar-SA"/>
              </w:rPr>
              <w:t xml:space="preserve">. Основные сведения о языке. Язык как средство общения и форма существования национальной культуры. Язык и общество. </w:t>
            </w:r>
          </w:p>
        </w:tc>
        <w:tc>
          <w:tcPr>
            <w:tcW w:w="360" w:type="pct"/>
          </w:tcPr>
          <w:p w14:paraId="69995B93"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val="en-US" w:eastAsia="ru-RU"/>
              </w:rPr>
            </w:pPr>
            <w:r w:rsidRPr="00D536BA">
              <w:rPr>
                <w:rFonts w:ascii="Times New Roman" w:eastAsia="Times New Roman" w:hAnsi="Times New Roman" w:cs="Times New Roman"/>
                <w:sz w:val="28"/>
                <w:szCs w:val="28"/>
                <w:lang w:val="en-US" w:eastAsia="ru-RU"/>
              </w:rPr>
              <w:t>1</w:t>
            </w:r>
          </w:p>
        </w:tc>
        <w:tc>
          <w:tcPr>
            <w:tcW w:w="951" w:type="pct"/>
          </w:tcPr>
          <w:p w14:paraId="3B5AF736" w14:textId="77777777" w:rsidR="00D536BA" w:rsidRPr="009C0A87" w:rsidRDefault="009C0A87" w:rsidP="00D536BA">
            <w:pPr>
              <w:spacing w:after="0" w:line="240" w:lineRule="auto"/>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ПРб</w:t>
            </w:r>
            <w:proofErr w:type="spellEnd"/>
            <w:r>
              <w:rPr>
                <w:rFonts w:ascii="Times New Roman" w:eastAsia="Times New Roman" w:hAnsi="Times New Roman" w:cs="Times New Roman"/>
                <w:bCs/>
                <w:sz w:val="24"/>
                <w:szCs w:val="24"/>
                <w:lang w:eastAsia="ru-RU"/>
              </w:rPr>
              <w:t xml:space="preserve"> 02, </w:t>
            </w:r>
            <w:r w:rsidR="00D536BA" w:rsidRPr="00D536BA">
              <w:rPr>
                <w:rFonts w:ascii="Times New Roman" w:eastAsia="Times New Roman" w:hAnsi="Times New Roman" w:cs="Times New Roman"/>
                <w:bCs/>
                <w:sz w:val="24"/>
                <w:szCs w:val="24"/>
                <w:lang w:eastAsia="ru-RU"/>
              </w:rPr>
              <w:t xml:space="preserve">ЛР 01, </w:t>
            </w:r>
            <w:r w:rsidR="00D536BA" w:rsidRPr="00D536BA">
              <w:rPr>
                <w:rFonts w:ascii="Times New Roman" w:eastAsia="Times New Roman" w:hAnsi="Times New Roman" w:cs="Times New Roman"/>
                <w:iCs/>
                <w:sz w:val="24"/>
                <w:szCs w:val="24"/>
                <w:lang w:eastAsia="ru-RU"/>
              </w:rPr>
              <w:t>ЛР 04,</w:t>
            </w:r>
          </w:p>
          <w:p w14:paraId="2BCAA02B"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МР 02, МР 04,</w:t>
            </w:r>
          </w:p>
          <w:p w14:paraId="176F6B63" w14:textId="77777777" w:rsidR="00D536BA" w:rsidRPr="00D536BA" w:rsidRDefault="004331CA" w:rsidP="00D536B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ОК 1, ОК6, </w:t>
            </w:r>
          </w:p>
        </w:tc>
      </w:tr>
      <w:tr w:rsidR="00D536BA" w:rsidRPr="00D536BA" w14:paraId="6DF590E1" w14:textId="77777777" w:rsidTr="00D91B3E">
        <w:tc>
          <w:tcPr>
            <w:tcW w:w="661" w:type="pct"/>
            <w:vMerge/>
          </w:tcPr>
          <w:p w14:paraId="0B69A0A3"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161" w:type="pct"/>
          </w:tcPr>
          <w:p w14:paraId="6E4434B3" w14:textId="77777777" w:rsidR="00D536BA" w:rsidRPr="00D536BA" w:rsidRDefault="00D536BA" w:rsidP="00D536BA">
            <w:pPr>
              <w:suppressAutoHyphens/>
              <w:spacing w:after="0" w:line="240" w:lineRule="auto"/>
              <w:jc w:val="both"/>
              <w:rPr>
                <w:rFonts w:ascii="Times New Roman" w:eastAsia="Times New Roman" w:hAnsi="Times New Roman" w:cs="Times New Roman"/>
                <w:b/>
                <w:sz w:val="28"/>
                <w:szCs w:val="28"/>
                <w:lang w:eastAsia="ar-SA"/>
              </w:rPr>
            </w:pPr>
            <w:r w:rsidRPr="00D536BA">
              <w:rPr>
                <w:rFonts w:ascii="Times New Roman" w:eastAsia="Times New Roman" w:hAnsi="Times New Roman" w:cs="Times New Roman"/>
                <w:b/>
                <w:sz w:val="28"/>
                <w:szCs w:val="28"/>
                <w:lang w:eastAsia="ar-SA"/>
              </w:rPr>
              <w:t>2,3</w:t>
            </w:r>
          </w:p>
        </w:tc>
        <w:tc>
          <w:tcPr>
            <w:tcW w:w="2867" w:type="pct"/>
          </w:tcPr>
          <w:p w14:paraId="49A6ACAA" w14:textId="77777777" w:rsidR="00D536BA" w:rsidRPr="004331CA" w:rsidRDefault="00D536BA" w:rsidP="00D536BA">
            <w:pPr>
              <w:suppressAutoHyphens/>
              <w:spacing w:after="0" w:line="240" w:lineRule="auto"/>
              <w:jc w:val="both"/>
              <w:rPr>
                <w:rFonts w:ascii="Times New Roman" w:eastAsia="Times New Roman" w:hAnsi="Times New Roman" w:cs="Times New Roman"/>
                <w:b/>
                <w:iCs/>
                <w:sz w:val="24"/>
                <w:szCs w:val="24"/>
                <w:lang w:eastAsia="ru-RU"/>
              </w:rPr>
            </w:pPr>
            <w:r w:rsidRPr="004331CA">
              <w:rPr>
                <w:rFonts w:ascii="Times New Roman" w:eastAsia="Times New Roman" w:hAnsi="Times New Roman" w:cs="Times New Roman"/>
                <w:b/>
                <w:iCs/>
                <w:sz w:val="24"/>
                <w:szCs w:val="24"/>
                <w:lang w:eastAsia="ru-RU"/>
              </w:rPr>
              <w:t>Профессионально ориентированное содержание</w:t>
            </w:r>
          </w:p>
          <w:p w14:paraId="1A3AD67E" w14:textId="77777777" w:rsidR="00D536BA" w:rsidRPr="004331CA" w:rsidRDefault="00D536BA" w:rsidP="00D536BA">
            <w:pPr>
              <w:suppressAutoHyphens/>
              <w:spacing w:after="0" w:line="240" w:lineRule="auto"/>
              <w:jc w:val="both"/>
              <w:rPr>
                <w:rFonts w:ascii="Times New Roman" w:eastAsia="Times New Roman" w:hAnsi="Times New Roman" w:cs="Times New Roman"/>
                <w:sz w:val="28"/>
                <w:szCs w:val="28"/>
                <w:lang w:eastAsia="ar-SA"/>
              </w:rPr>
            </w:pPr>
            <w:r w:rsidRPr="004331CA">
              <w:rPr>
                <w:rFonts w:ascii="Times New Roman" w:eastAsia="Times New Roman" w:hAnsi="Times New Roman" w:cs="Times New Roman"/>
                <w:b/>
                <w:iCs/>
                <w:sz w:val="24"/>
                <w:szCs w:val="24"/>
                <w:lang w:eastAsia="ru-RU"/>
              </w:rPr>
              <w:t>Лекционное занятие №1,2</w:t>
            </w:r>
          </w:p>
          <w:p w14:paraId="5E43665B" w14:textId="77777777" w:rsidR="00D536BA" w:rsidRPr="00D536BA" w:rsidRDefault="00D536BA" w:rsidP="00D536BA">
            <w:pPr>
              <w:suppressAutoHyphens/>
              <w:spacing w:after="0" w:line="240" w:lineRule="auto"/>
              <w:jc w:val="both"/>
              <w:rPr>
                <w:rFonts w:ascii="Times New Roman" w:eastAsia="Times New Roman" w:hAnsi="Times New Roman" w:cs="Times New Roman"/>
                <w:b/>
                <w:sz w:val="28"/>
                <w:szCs w:val="28"/>
                <w:lang w:eastAsia="ar-SA"/>
              </w:rPr>
            </w:pPr>
            <w:r w:rsidRPr="00D536BA">
              <w:rPr>
                <w:rFonts w:ascii="Times New Roman" w:eastAsia="Times New Roman" w:hAnsi="Times New Roman" w:cs="Times New Roman"/>
                <w:bCs/>
                <w:sz w:val="24"/>
                <w:szCs w:val="24"/>
                <w:lang w:eastAsia="ru-RU"/>
              </w:rPr>
              <w:t>Значение русского языка при освоении профессий и специальностей СПО социально-экономического профиля</w:t>
            </w:r>
          </w:p>
        </w:tc>
        <w:tc>
          <w:tcPr>
            <w:tcW w:w="360" w:type="pct"/>
          </w:tcPr>
          <w:p w14:paraId="5ABA8EF1"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val="en-US" w:eastAsia="ru-RU"/>
              </w:rPr>
            </w:pPr>
            <w:r w:rsidRPr="00D536BA">
              <w:rPr>
                <w:rFonts w:ascii="Times New Roman" w:eastAsia="Times New Roman" w:hAnsi="Times New Roman" w:cs="Times New Roman"/>
                <w:b/>
                <w:sz w:val="28"/>
                <w:szCs w:val="28"/>
                <w:lang w:val="en-US" w:eastAsia="ru-RU"/>
              </w:rPr>
              <w:t>2</w:t>
            </w:r>
          </w:p>
        </w:tc>
        <w:tc>
          <w:tcPr>
            <w:tcW w:w="951" w:type="pct"/>
          </w:tcPr>
          <w:p w14:paraId="420AA43E"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 </w:t>
            </w:r>
          </w:p>
          <w:p w14:paraId="2D4BBF8F"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ЛР 01, ЛР 13,</w:t>
            </w:r>
          </w:p>
          <w:p w14:paraId="4E008D0B"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МР 02, МР 04,</w:t>
            </w:r>
          </w:p>
          <w:p w14:paraId="062FAC67" w14:textId="77777777" w:rsidR="00D536BA" w:rsidRPr="00D536BA" w:rsidRDefault="00E2672F" w:rsidP="00D536B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ОК1, ОК 6, </w:t>
            </w:r>
          </w:p>
        </w:tc>
      </w:tr>
      <w:tr w:rsidR="00D536BA" w:rsidRPr="00D536BA" w14:paraId="782C5D3A" w14:textId="77777777" w:rsidTr="00D91B3E">
        <w:tc>
          <w:tcPr>
            <w:tcW w:w="661" w:type="pct"/>
            <w:vMerge/>
          </w:tcPr>
          <w:p w14:paraId="00C4010D"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161" w:type="pct"/>
          </w:tcPr>
          <w:p w14:paraId="7A690631" w14:textId="77777777" w:rsidR="00D536BA" w:rsidRPr="00D536BA" w:rsidRDefault="00D536BA" w:rsidP="00D536BA">
            <w:pPr>
              <w:suppressAutoHyphens/>
              <w:spacing w:after="0" w:line="240" w:lineRule="auto"/>
              <w:jc w:val="both"/>
              <w:rPr>
                <w:rFonts w:ascii="Times New Roman" w:eastAsia="Times New Roman" w:hAnsi="Times New Roman" w:cs="Times New Roman"/>
                <w:b/>
                <w:bCs/>
                <w:spacing w:val="-6"/>
                <w:sz w:val="28"/>
                <w:szCs w:val="28"/>
                <w:lang w:eastAsia="ar-SA"/>
              </w:rPr>
            </w:pPr>
            <w:r w:rsidRPr="00D536BA">
              <w:rPr>
                <w:rFonts w:ascii="Times New Roman" w:eastAsia="Times New Roman" w:hAnsi="Times New Roman" w:cs="Times New Roman"/>
                <w:b/>
                <w:bCs/>
                <w:spacing w:val="-6"/>
                <w:sz w:val="28"/>
                <w:szCs w:val="28"/>
                <w:lang w:eastAsia="ar-SA"/>
              </w:rPr>
              <w:t>4</w:t>
            </w:r>
            <w:r w:rsidR="009C0A87">
              <w:rPr>
                <w:rFonts w:ascii="Times New Roman" w:eastAsia="Times New Roman" w:hAnsi="Times New Roman" w:cs="Times New Roman"/>
                <w:b/>
                <w:bCs/>
                <w:spacing w:val="-6"/>
                <w:sz w:val="28"/>
                <w:szCs w:val="28"/>
                <w:lang w:eastAsia="ar-SA"/>
              </w:rPr>
              <w:t>,5</w:t>
            </w:r>
          </w:p>
        </w:tc>
        <w:tc>
          <w:tcPr>
            <w:tcW w:w="2867" w:type="pct"/>
          </w:tcPr>
          <w:p w14:paraId="2A1F8807" w14:textId="7A4EAE82" w:rsidR="00D536BA" w:rsidRPr="004331CA" w:rsidRDefault="00D536BA" w:rsidP="00D536BA">
            <w:pPr>
              <w:suppressAutoHyphens/>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z w:val="28"/>
                <w:szCs w:val="28"/>
                <w:lang w:eastAsia="ru-RU"/>
              </w:rPr>
              <w:t>Практическое занятие №1</w:t>
            </w:r>
            <w:r w:rsidR="00877F91">
              <w:rPr>
                <w:rFonts w:ascii="Times New Roman" w:eastAsia="Times New Roman" w:hAnsi="Times New Roman" w:cs="Times New Roman"/>
                <w:b/>
                <w:bCs/>
                <w:sz w:val="28"/>
                <w:szCs w:val="28"/>
                <w:lang w:eastAsia="ru-RU"/>
              </w:rPr>
              <w:t>,2</w:t>
            </w:r>
          </w:p>
          <w:p w14:paraId="16B24E16" w14:textId="77777777" w:rsidR="00D536BA" w:rsidRPr="00D536BA" w:rsidRDefault="009C0A87" w:rsidP="00D536BA">
            <w:pPr>
              <w:suppressAutoHyphens/>
              <w:spacing w:after="0" w:line="240" w:lineRule="auto"/>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bCs/>
                <w:sz w:val="28"/>
                <w:szCs w:val="28"/>
                <w:lang w:eastAsia="ru-RU"/>
              </w:rPr>
              <w:t xml:space="preserve">Входная контрольная работа </w:t>
            </w:r>
            <w:r w:rsidR="00D536BA" w:rsidRPr="00D536BA">
              <w:rPr>
                <w:rFonts w:ascii="Times New Roman" w:eastAsia="Times New Roman" w:hAnsi="Times New Roman" w:cs="Times New Roman"/>
                <w:b/>
                <w:bCs/>
                <w:sz w:val="28"/>
                <w:szCs w:val="28"/>
                <w:lang w:eastAsia="ru-RU"/>
              </w:rPr>
              <w:t>за курс основной школы</w:t>
            </w:r>
          </w:p>
        </w:tc>
        <w:tc>
          <w:tcPr>
            <w:tcW w:w="360" w:type="pct"/>
          </w:tcPr>
          <w:p w14:paraId="516A57CA" w14:textId="3948D09F" w:rsidR="00D536BA" w:rsidRPr="00D536BA" w:rsidRDefault="00877F91"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51" w:type="pct"/>
          </w:tcPr>
          <w:p w14:paraId="77B6CA41" w14:textId="77777777" w:rsidR="00D536BA" w:rsidRPr="00D536BA" w:rsidRDefault="009C0A87" w:rsidP="00D536BA">
            <w:pPr>
              <w:spacing w:after="0" w:line="240" w:lineRule="auto"/>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ПРб</w:t>
            </w:r>
            <w:proofErr w:type="spellEnd"/>
            <w:r>
              <w:rPr>
                <w:rFonts w:ascii="Times New Roman" w:eastAsia="Times New Roman" w:hAnsi="Times New Roman" w:cs="Times New Roman"/>
                <w:bCs/>
                <w:sz w:val="24"/>
                <w:szCs w:val="24"/>
                <w:lang w:eastAsia="ru-RU"/>
              </w:rPr>
              <w:t xml:space="preserve"> 02, </w:t>
            </w:r>
            <w:r w:rsidR="00D536BA" w:rsidRPr="00D536BA">
              <w:rPr>
                <w:rFonts w:ascii="Times New Roman" w:eastAsia="Times New Roman" w:hAnsi="Times New Roman" w:cs="Times New Roman"/>
                <w:bCs/>
                <w:sz w:val="24"/>
                <w:szCs w:val="24"/>
                <w:lang w:eastAsia="ru-RU"/>
              </w:rPr>
              <w:t>ЛР 01, ЛР 13,</w:t>
            </w:r>
          </w:p>
          <w:p w14:paraId="3A7A12B4" w14:textId="77777777" w:rsidR="00D536BA" w:rsidRPr="009C0A87" w:rsidRDefault="009C0A87" w:rsidP="009C0A87">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МР 02, МР 04,</w:t>
            </w:r>
            <w:r>
              <w:rPr>
                <w:rFonts w:ascii="Times New Roman" w:eastAsia="Times New Roman" w:hAnsi="Times New Roman" w:cs="Times New Roman"/>
                <w:bCs/>
                <w:iCs/>
                <w:sz w:val="24"/>
                <w:szCs w:val="24"/>
                <w:lang w:eastAsia="ru-RU"/>
              </w:rPr>
              <w:t>ОК1,</w:t>
            </w:r>
            <w:proofErr w:type="gramStart"/>
            <w:r w:rsidR="00D536BA" w:rsidRPr="00D536BA">
              <w:rPr>
                <w:rFonts w:ascii="Times New Roman" w:eastAsia="Times New Roman" w:hAnsi="Times New Roman" w:cs="Times New Roman"/>
                <w:bCs/>
                <w:iCs/>
                <w:sz w:val="24"/>
                <w:szCs w:val="24"/>
                <w:lang w:eastAsia="ru-RU"/>
              </w:rPr>
              <w:t>ОК</w:t>
            </w:r>
            <w:proofErr w:type="gramEnd"/>
            <w:r w:rsidR="00D536BA" w:rsidRPr="00D536BA">
              <w:rPr>
                <w:rFonts w:ascii="Times New Roman" w:eastAsia="Times New Roman" w:hAnsi="Times New Roman" w:cs="Times New Roman"/>
                <w:bCs/>
                <w:iCs/>
                <w:sz w:val="24"/>
                <w:szCs w:val="24"/>
                <w:lang w:eastAsia="ru-RU"/>
              </w:rPr>
              <w:t xml:space="preserve"> 6</w:t>
            </w:r>
          </w:p>
        </w:tc>
      </w:tr>
      <w:tr w:rsidR="00D536BA" w:rsidRPr="00D536BA" w14:paraId="3F7BFCA6" w14:textId="77777777" w:rsidTr="00D91B3E">
        <w:tc>
          <w:tcPr>
            <w:tcW w:w="3689" w:type="pct"/>
            <w:gridSpan w:val="3"/>
          </w:tcPr>
          <w:p w14:paraId="5901721B"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1. Язык и речь</w:t>
            </w:r>
          </w:p>
        </w:tc>
        <w:tc>
          <w:tcPr>
            <w:tcW w:w="360" w:type="pct"/>
          </w:tcPr>
          <w:p w14:paraId="27834F5A"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3</w:t>
            </w:r>
          </w:p>
        </w:tc>
        <w:tc>
          <w:tcPr>
            <w:tcW w:w="951" w:type="pct"/>
          </w:tcPr>
          <w:p w14:paraId="7387E57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511F6248" w14:textId="77777777" w:rsidTr="00D91B3E">
        <w:trPr>
          <w:trHeight w:val="324"/>
        </w:trPr>
        <w:tc>
          <w:tcPr>
            <w:tcW w:w="661" w:type="pct"/>
            <w:vMerge w:val="restart"/>
          </w:tcPr>
          <w:p w14:paraId="1298391C"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Язык и </w:t>
            </w:r>
            <w:r w:rsidRPr="00D536BA">
              <w:rPr>
                <w:rFonts w:ascii="Times New Roman" w:eastAsia="Times New Roman" w:hAnsi="Times New Roman" w:cs="Times New Roman"/>
                <w:b/>
                <w:bCs/>
                <w:color w:val="000000"/>
                <w:sz w:val="28"/>
                <w:szCs w:val="28"/>
                <w:lang w:eastAsia="ru-RU"/>
              </w:rPr>
              <w:lastRenderedPageBreak/>
              <w:t>речь</w:t>
            </w:r>
          </w:p>
        </w:tc>
        <w:tc>
          <w:tcPr>
            <w:tcW w:w="161" w:type="pct"/>
          </w:tcPr>
          <w:p w14:paraId="74D3A19D"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867" w:type="pct"/>
          </w:tcPr>
          <w:p w14:paraId="75EBF7F2"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60" w:type="pct"/>
          </w:tcPr>
          <w:p w14:paraId="7893FF1D"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51" w:type="pct"/>
            <w:vMerge w:val="restart"/>
          </w:tcPr>
          <w:p w14:paraId="60AEF3A5"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sz w:val="28"/>
                <w:szCs w:val="28"/>
                <w:lang w:eastAsia="ru-RU"/>
              </w:rPr>
              <w:t xml:space="preserve"> </w:t>
            </w:r>
            <w:proofErr w:type="spellStart"/>
            <w:r w:rsidR="009C0A87">
              <w:rPr>
                <w:rFonts w:ascii="Times New Roman" w:eastAsia="Times New Roman" w:hAnsi="Times New Roman" w:cs="Times New Roman"/>
                <w:bCs/>
                <w:sz w:val="24"/>
                <w:szCs w:val="24"/>
                <w:lang w:eastAsia="ru-RU"/>
              </w:rPr>
              <w:t>ПРб</w:t>
            </w:r>
            <w:proofErr w:type="spellEnd"/>
            <w:r w:rsidR="009C0A87">
              <w:rPr>
                <w:rFonts w:ascii="Times New Roman" w:eastAsia="Times New Roman" w:hAnsi="Times New Roman" w:cs="Times New Roman"/>
                <w:bCs/>
                <w:sz w:val="24"/>
                <w:szCs w:val="24"/>
                <w:lang w:eastAsia="ru-RU"/>
              </w:rPr>
              <w:t xml:space="preserve"> 02, </w:t>
            </w:r>
            <w:r w:rsidRPr="00D536BA">
              <w:rPr>
                <w:rFonts w:ascii="Times New Roman" w:eastAsia="Times New Roman" w:hAnsi="Times New Roman" w:cs="Times New Roman"/>
                <w:bCs/>
                <w:sz w:val="24"/>
                <w:szCs w:val="24"/>
                <w:lang w:eastAsia="ru-RU"/>
              </w:rPr>
              <w:t>ЛР 01, ЛР 13,</w:t>
            </w:r>
          </w:p>
          <w:p w14:paraId="32C5E160"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lastRenderedPageBreak/>
              <w:t>МР 02, МР 04,</w:t>
            </w:r>
          </w:p>
          <w:p w14:paraId="6C63F0F2" w14:textId="77777777" w:rsidR="00D536BA" w:rsidRPr="00D536BA" w:rsidRDefault="00E2672F"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iCs/>
                <w:sz w:val="24"/>
                <w:szCs w:val="24"/>
                <w:lang w:eastAsia="ru-RU"/>
              </w:rPr>
              <w:t>ОК1, ОК 6,</w:t>
            </w:r>
          </w:p>
        </w:tc>
      </w:tr>
      <w:tr w:rsidR="00032717" w:rsidRPr="00D536BA" w14:paraId="2BD94BE8" w14:textId="77777777" w:rsidTr="002443BD">
        <w:trPr>
          <w:trHeight w:val="966"/>
        </w:trPr>
        <w:tc>
          <w:tcPr>
            <w:tcW w:w="661" w:type="pct"/>
            <w:vMerge/>
          </w:tcPr>
          <w:p w14:paraId="3C0A536D" w14:textId="77777777" w:rsidR="00032717" w:rsidRPr="00D536BA" w:rsidRDefault="00032717"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161" w:type="pct"/>
          </w:tcPr>
          <w:p w14:paraId="732F4C52" w14:textId="77777777" w:rsidR="00032717" w:rsidRPr="00D536BA" w:rsidRDefault="00032717"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6</w:t>
            </w:r>
          </w:p>
          <w:p w14:paraId="788FC9D1" w14:textId="77777777" w:rsidR="00032717" w:rsidRPr="00D536BA" w:rsidRDefault="00032717" w:rsidP="00D536BA">
            <w:pPr>
              <w:spacing w:after="0" w:line="240" w:lineRule="auto"/>
              <w:jc w:val="both"/>
              <w:rPr>
                <w:rFonts w:ascii="Times New Roman" w:eastAsia="Times New Roman" w:hAnsi="Times New Roman" w:cs="Times New Roman"/>
                <w:sz w:val="28"/>
                <w:szCs w:val="28"/>
                <w:lang w:eastAsia="ar-SA"/>
              </w:rPr>
            </w:pPr>
          </w:p>
        </w:tc>
        <w:tc>
          <w:tcPr>
            <w:tcW w:w="2867" w:type="pct"/>
          </w:tcPr>
          <w:p w14:paraId="3F3E43A6" w14:textId="77777777" w:rsidR="00032717" w:rsidRPr="00D536BA" w:rsidRDefault="00032717" w:rsidP="00D536BA">
            <w:pPr>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Виды речевой деятельности. Речевая ситуация и ее компоненты</w:t>
            </w:r>
            <w:r w:rsidRPr="00D536BA">
              <w:rPr>
                <w:rFonts w:ascii="Times New Roman" w:eastAsia="Times New Roman" w:hAnsi="Times New Roman" w:cs="Times New Roman"/>
                <w:b/>
                <w:bCs/>
                <w:sz w:val="28"/>
                <w:szCs w:val="28"/>
                <w:lang w:eastAsia="ar-SA"/>
              </w:rPr>
              <w:t>.</w:t>
            </w:r>
          </w:p>
          <w:p w14:paraId="52B6005C" w14:textId="77777777" w:rsidR="00032717" w:rsidRPr="00D536BA" w:rsidRDefault="00032717" w:rsidP="00D536BA">
            <w:pPr>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Основные требования к речи: правильность, точность, выразительность, уместность употребления языковых средств</w:t>
            </w:r>
            <w:r w:rsidRPr="00D536BA">
              <w:rPr>
                <w:rFonts w:ascii="Times New Roman" w:eastAsia="Times New Roman" w:hAnsi="Times New Roman" w:cs="Times New Roman"/>
                <w:b/>
                <w:bCs/>
                <w:sz w:val="28"/>
                <w:szCs w:val="28"/>
                <w:lang w:eastAsia="ar-SA"/>
              </w:rPr>
              <w:t>.</w:t>
            </w:r>
          </w:p>
        </w:tc>
        <w:tc>
          <w:tcPr>
            <w:tcW w:w="360" w:type="pct"/>
          </w:tcPr>
          <w:p w14:paraId="2B38A715" w14:textId="77777777" w:rsidR="00032717" w:rsidRPr="00D536BA" w:rsidRDefault="00032717"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51" w:type="pct"/>
            <w:vMerge/>
          </w:tcPr>
          <w:p w14:paraId="376EAC6B" w14:textId="77777777" w:rsidR="00032717" w:rsidRPr="00D536BA" w:rsidRDefault="00032717"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3F2B1AB" w14:textId="77777777" w:rsidTr="00D91B3E">
        <w:tc>
          <w:tcPr>
            <w:tcW w:w="3689" w:type="pct"/>
            <w:gridSpan w:val="3"/>
          </w:tcPr>
          <w:p w14:paraId="4A41BE40"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lastRenderedPageBreak/>
              <w:t>Раздел 2 Стили  речи</w:t>
            </w:r>
          </w:p>
        </w:tc>
        <w:tc>
          <w:tcPr>
            <w:tcW w:w="360" w:type="pct"/>
          </w:tcPr>
          <w:p w14:paraId="572C7537"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7</w:t>
            </w:r>
          </w:p>
        </w:tc>
        <w:tc>
          <w:tcPr>
            <w:tcW w:w="951" w:type="pct"/>
          </w:tcPr>
          <w:p w14:paraId="5F99A24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07F46DF3" w14:textId="77777777" w:rsidTr="00D91B3E">
        <w:trPr>
          <w:trHeight w:val="324"/>
        </w:trPr>
        <w:tc>
          <w:tcPr>
            <w:tcW w:w="661" w:type="pct"/>
            <w:vMerge w:val="restart"/>
          </w:tcPr>
          <w:p w14:paraId="3096B1FB"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Стили  речи</w:t>
            </w:r>
          </w:p>
        </w:tc>
        <w:tc>
          <w:tcPr>
            <w:tcW w:w="161" w:type="pct"/>
          </w:tcPr>
          <w:p w14:paraId="2036C141"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867" w:type="pct"/>
          </w:tcPr>
          <w:p w14:paraId="6FA090A2"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60" w:type="pct"/>
          </w:tcPr>
          <w:p w14:paraId="7DD995A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51" w:type="pct"/>
            <w:vMerge w:val="restart"/>
          </w:tcPr>
          <w:p w14:paraId="1F4E2838"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sz w:val="28"/>
                <w:szCs w:val="28"/>
                <w:lang w:eastAsia="ru-RU"/>
              </w:rPr>
              <w:t xml:space="preserve"> </w:t>
            </w: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02, </w:t>
            </w: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03, </w:t>
            </w:r>
          </w:p>
          <w:p w14:paraId="1469A105"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ЛР 06, ЛР 07, ЛР 09, ЛР13,</w:t>
            </w:r>
          </w:p>
          <w:p w14:paraId="33530AE5"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04, МР 08, МР 09,</w:t>
            </w:r>
            <w:r w:rsidRPr="00D536BA">
              <w:rPr>
                <w:rFonts w:ascii="Times New Roman" w:eastAsia="Times New Roman" w:hAnsi="Times New Roman" w:cs="Times New Roman"/>
                <w:iCs/>
                <w:sz w:val="24"/>
                <w:szCs w:val="24"/>
                <w:lang w:eastAsia="ru-RU"/>
              </w:rPr>
              <w:t xml:space="preserve"> </w:t>
            </w:r>
          </w:p>
          <w:p w14:paraId="13D5B103"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r w:rsidRPr="00D536BA">
              <w:rPr>
                <w:rFonts w:ascii="Times New Roman" w:eastAsia="Times New Roman" w:hAnsi="Times New Roman" w:cs="Times New Roman"/>
                <w:iCs/>
                <w:sz w:val="24"/>
                <w:szCs w:val="24"/>
                <w:lang w:eastAsia="ru-RU"/>
              </w:rPr>
              <w:t>ОК4, ОК5, ОК 9</w:t>
            </w:r>
          </w:p>
        </w:tc>
      </w:tr>
      <w:tr w:rsidR="00D536BA" w:rsidRPr="00D536BA" w14:paraId="17D8D5D3" w14:textId="77777777" w:rsidTr="00D91B3E">
        <w:trPr>
          <w:trHeight w:val="324"/>
        </w:trPr>
        <w:tc>
          <w:tcPr>
            <w:tcW w:w="661" w:type="pct"/>
            <w:vMerge/>
          </w:tcPr>
          <w:p w14:paraId="472ABD0C"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161" w:type="pct"/>
          </w:tcPr>
          <w:p w14:paraId="4DA350EC" w14:textId="77777777" w:rsidR="00D536BA" w:rsidRPr="00D536BA" w:rsidRDefault="00032717" w:rsidP="00D536BA">
            <w:pPr>
              <w:suppressAutoHyphens/>
              <w:autoSpaceDE w:val="0"/>
              <w:autoSpaceDN w:val="0"/>
              <w:adjustRightInd w:val="0"/>
              <w:spacing w:after="0" w:line="240" w:lineRule="auto"/>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7</w:t>
            </w:r>
            <w:r w:rsidR="00901BA8">
              <w:rPr>
                <w:rFonts w:ascii="Times New Roman" w:eastAsia="Times New Roman" w:hAnsi="Times New Roman" w:cs="Times New Roman"/>
                <w:b/>
                <w:sz w:val="28"/>
                <w:szCs w:val="28"/>
                <w:lang w:eastAsia="ar-SA"/>
              </w:rPr>
              <w:t>,8</w:t>
            </w:r>
          </w:p>
        </w:tc>
        <w:tc>
          <w:tcPr>
            <w:tcW w:w="2867" w:type="pct"/>
          </w:tcPr>
          <w:p w14:paraId="2F4C66D0" w14:textId="77777777" w:rsidR="00F35EB5" w:rsidRDefault="00901BA8" w:rsidP="00D536BA">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4331CA">
              <w:rPr>
                <w:rFonts w:ascii="Times New Roman" w:eastAsia="Times New Roman" w:hAnsi="Times New Roman" w:cs="Times New Roman"/>
                <w:b/>
                <w:bCs/>
                <w:spacing w:val="-6"/>
                <w:sz w:val="28"/>
                <w:szCs w:val="28"/>
                <w:lang w:eastAsia="ar-SA"/>
              </w:rPr>
              <w:t>Практическое занятие 3,4</w:t>
            </w:r>
            <w:r w:rsidRPr="0078183C">
              <w:rPr>
                <w:rFonts w:ascii="Times New Roman" w:eastAsia="Times New Roman" w:hAnsi="Times New Roman" w:cs="Times New Roman"/>
                <w:color w:val="5B9BD5" w:themeColor="accent1"/>
                <w:spacing w:val="-6"/>
                <w:sz w:val="28"/>
                <w:szCs w:val="28"/>
                <w:lang w:eastAsia="ar-SA"/>
              </w:rPr>
              <w:t xml:space="preserve"> </w:t>
            </w:r>
            <w:bookmarkStart w:id="4" w:name="_Hlk119068691"/>
            <w:r w:rsidR="00D536BA" w:rsidRPr="00D536BA">
              <w:rPr>
                <w:rFonts w:ascii="Times New Roman" w:eastAsia="Times New Roman" w:hAnsi="Times New Roman" w:cs="Times New Roman"/>
                <w:b/>
                <w:sz w:val="28"/>
                <w:szCs w:val="28"/>
                <w:lang w:eastAsia="ar-SA"/>
              </w:rPr>
              <w:t>Функциональные стили речи</w:t>
            </w:r>
            <w:r w:rsidR="00D536BA" w:rsidRPr="00D536BA">
              <w:rPr>
                <w:rFonts w:ascii="Times New Roman" w:eastAsia="Times New Roman" w:hAnsi="Times New Roman" w:cs="Times New Roman"/>
                <w:sz w:val="28"/>
                <w:szCs w:val="28"/>
                <w:lang w:eastAsia="ar-SA"/>
              </w:rPr>
              <w:t xml:space="preserve"> </w:t>
            </w:r>
            <w:r w:rsidR="00D536BA" w:rsidRPr="00F35EB5">
              <w:rPr>
                <w:rFonts w:ascii="Times New Roman" w:eastAsia="Times New Roman" w:hAnsi="Times New Roman" w:cs="Times New Roman"/>
                <w:b/>
                <w:bCs/>
                <w:sz w:val="28"/>
                <w:szCs w:val="28"/>
                <w:lang w:eastAsia="ar-SA"/>
              </w:rPr>
              <w:t>и их особенности.</w:t>
            </w:r>
            <w:bookmarkEnd w:id="4"/>
            <w:r w:rsidR="00D536BA" w:rsidRPr="00F35EB5">
              <w:rPr>
                <w:rFonts w:ascii="Times New Roman" w:eastAsia="Times New Roman" w:hAnsi="Times New Roman" w:cs="Times New Roman"/>
                <w:sz w:val="28"/>
                <w:szCs w:val="28"/>
                <w:lang w:eastAsia="ar-SA"/>
              </w:rPr>
              <w:t xml:space="preserve"> </w:t>
            </w:r>
          </w:p>
          <w:p w14:paraId="0D64463A" w14:textId="5CA7E015" w:rsidR="00D536BA" w:rsidRPr="00D536BA" w:rsidRDefault="00D536BA" w:rsidP="00D536BA">
            <w:pPr>
              <w:suppressAutoHyphens/>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sz w:val="28"/>
                <w:szCs w:val="28"/>
                <w:lang w:eastAsia="ar-SA"/>
              </w:rPr>
              <w:t>Разговорный стиль речи, научный стиль речи. Официально-деловой стиль речи, Жанры официально-делового стиля: заявление, доверенность, расписка, резюме и др. Публицистический стиль речи, его назначение</w:t>
            </w:r>
            <w:r w:rsidRPr="00D536BA">
              <w:rPr>
                <w:rFonts w:ascii="Times New Roman" w:eastAsia="Times New Roman" w:hAnsi="Times New Roman" w:cs="Times New Roman"/>
                <w:b/>
                <w:bCs/>
                <w:sz w:val="28"/>
                <w:szCs w:val="28"/>
                <w:lang w:eastAsia="ar-SA"/>
              </w:rPr>
              <w:t xml:space="preserve">. </w:t>
            </w:r>
            <w:r w:rsidRPr="00D536BA">
              <w:rPr>
                <w:rFonts w:ascii="Times New Roman" w:eastAsia="Times New Roman" w:hAnsi="Times New Roman" w:cs="Times New Roman"/>
                <w:sz w:val="28"/>
                <w:szCs w:val="28"/>
                <w:lang w:eastAsia="ar-SA"/>
              </w:rPr>
              <w:t>Художественный стиль речи, его основные признаки.</w:t>
            </w:r>
          </w:p>
        </w:tc>
        <w:tc>
          <w:tcPr>
            <w:tcW w:w="360" w:type="pct"/>
          </w:tcPr>
          <w:p w14:paraId="5AE6E667" w14:textId="77777777" w:rsidR="00D536BA" w:rsidRPr="00D536BA" w:rsidRDefault="00901BA8"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51" w:type="pct"/>
            <w:vMerge/>
          </w:tcPr>
          <w:p w14:paraId="6721D44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17950CC2" w14:textId="77777777" w:rsidTr="00D91B3E">
        <w:trPr>
          <w:trHeight w:val="322"/>
        </w:trPr>
        <w:tc>
          <w:tcPr>
            <w:tcW w:w="661" w:type="pct"/>
            <w:vMerge/>
          </w:tcPr>
          <w:p w14:paraId="748FBE11"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161" w:type="pct"/>
          </w:tcPr>
          <w:p w14:paraId="497B77C7" w14:textId="77777777" w:rsidR="00D536BA" w:rsidRPr="00D536BA" w:rsidRDefault="00901BA8"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9</w:t>
            </w:r>
            <w:r w:rsidR="002864BF">
              <w:rPr>
                <w:rFonts w:ascii="Times New Roman" w:eastAsia="Times New Roman" w:hAnsi="Times New Roman" w:cs="Times New Roman"/>
                <w:sz w:val="28"/>
                <w:szCs w:val="28"/>
                <w:lang w:eastAsia="ar-SA"/>
              </w:rPr>
              <w:t>,</w:t>
            </w:r>
            <w:r>
              <w:rPr>
                <w:rFonts w:ascii="Times New Roman" w:eastAsia="Times New Roman" w:hAnsi="Times New Roman" w:cs="Times New Roman"/>
                <w:lang w:eastAsia="ar-SA"/>
              </w:rPr>
              <w:t>10</w:t>
            </w:r>
          </w:p>
        </w:tc>
        <w:tc>
          <w:tcPr>
            <w:tcW w:w="2867" w:type="pct"/>
          </w:tcPr>
          <w:p w14:paraId="20AEF2D3" w14:textId="77777777" w:rsidR="00D536BA" w:rsidRPr="004331CA" w:rsidRDefault="00D536BA" w:rsidP="00D536BA">
            <w:pPr>
              <w:suppressAutoHyphens/>
              <w:spacing w:after="0" w:line="240" w:lineRule="auto"/>
              <w:jc w:val="both"/>
              <w:rPr>
                <w:rFonts w:ascii="Times New Roman" w:eastAsia="Times New Roman" w:hAnsi="Times New Roman" w:cs="Times New Roman"/>
                <w:b/>
                <w:sz w:val="28"/>
                <w:szCs w:val="28"/>
                <w:lang w:eastAsia="ar-SA"/>
              </w:rPr>
            </w:pPr>
            <w:r w:rsidRPr="004331CA">
              <w:rPr>
                <w:rFonts w:ascii="Times New Roman" w:eastAsia="Times New Roman" w:hAnsi="Times New Roman" w:cs="Times New Roman"/>
                <w:b/>
                <w:iCs/>
                <w:sz w:val="24"/>
                <w:szCs w:val="24"/>
                <w:lang w:eastAsia="ru-RU"/>
              </w:rPr>
              <w:t>Профессионально ориентированное содержание</w:t>
            </w:r>
          </w:p>
          <w:p w14:paraId="72A640D9" w14:textId="77777777" w:rsidR="00D536BA" w:rsidRPr="004331CA" w:rsidRDefault="00D536BA" w:rsidP="00D536BA">
            <w:pPr>
              <w:spacing w:after="0" w:line="240" w:lineRule="auto"/>
              <w:jc w:val="both"/>
              <w:rPr>
                <w:rFonts w:ascii="Times New Roman" w:eastAsia="Times New Roman" w:hAnsi="Times New Roman" w:cs="Times New Roman"/>
                <w:b/>
                <w:bCs/>
                <w:sz w:val="24"/>
                <w:szCs w:val="24"/>
                <w:lang w:eastAsia="ru-RU"/>
              </w:rPr>
            </w:pPr>
            <w:r w:rsidRPr="004331CA">
              <w:rPr>
                <w:rFonts w:ascii="Times New Roman" w:eastAsia="Times New Roman" w:hAnsi="Times New Roman" w:cs="Times New Roman"/>
                <w:bCs/>
                <w:sz w:val="24"/>
                <w:szCs w:val="24"/>
                <w:lang w:eastAsia="ru-RU"/>
              </w:rPr>
              <w:t xml:space="preserve"> </w:t>
            </w:r>
            <w:r w:rsidRPr="004331CA">
              <w:rPr>
                <w:rFonts w:ascii="Times New Roman" w:eastAsia="Times New Roman" w:hAnsi="Times New Roman" w:cs="Times New Roman"/>
                <w:b/>
                <w:bCs/>
                <w:sz w:val="24"/>
                <w:szCs w:val="24"/>
                <w:lang w:eastAsia="ru-RU"/>
              </w:rPr>
              <w:t xml:space="preserve">Лекционное занятие №3,4 </w:t>
            </w:r>
          </w:p>
          <w:p w14:paraId="6F12A783" w14:textId="77777777" w:rsidR="00D536BA" w:rsidRPr="00D536BA" w:rsidRDefault="00D536BA" w:rsidP="004331CA">
            <w:pPr>
              <w:spacing w:after="0" w:line="240" w:lineRule="auto"/>
              <w:jc w:val="both"/>
              <w:rPr>
                <w:rFonts w:ascii="Times New Roman" w:eastAsia="Times New Roman" w:hAnsi="Times New Roman" w:cs="Times New Roman"/>
                <w:i/>
                <w:sz w:val="28"/>
                <w:szCs w:val="28"/>
                <w:lang w:eastAsia="ru-RU"/>
              </w:rPr>
            </w:pPr>
            <w:r w:rsidRPr="00D536BA">
              <w:rPr>
                <w:rFonts w:ascii="Times New Roman" w:eastAsia="Times New Roman" w:hAnsi="Times New Roman" w:cs="Times New Roman"/>
                <w:bCs/>
                <w:sz w:val="24"/>
                <w:szCs w:val="24"/>
                <w:lang w:eastAsia="ru-RU"/>
              </w:rPr>
              <w:t xml:space="preserve">Использование </w:t>
            </w:r>
            <w:r w:rsidRPr="00D536BA">
              <w:rPr>
                <w:rFonts w:ascii="Times New Roman" w:eastAsia="Times New Roman" w:hAnsi="Times New Roman" w:cs="Times New Roman"/>
                <w:sz w:val="24"/>
                <w:szCs w:val="24"/>
                <w:lang w:eastAsia="ar-SA"/>
              </w:rPr>
              <w:t>официально-делового стиля речи</w:t>
            </w:r>
            <w:r w:rsidRPr="00D536BA">
              <w:rPr>
                <w:rFonts w:ascii="Times New Roman" w:eastAsia="Times New Roman" w:hAnsi="Times New Roman" w:cs="Times New Roman"/>
                <w:bCs/>
                <w:sz w:val="24"/>
                <w:szCs w:val="24"/>
                <w:lang w:eastAsia="ru-RU"/>
              </w:rPr>
              <w:t xml:space="preserve"> при освоении специальности  </w:t>
            </w:r>
            <w:r w:rsidR="004331CA">
              <w:rPr>
                <w:rFonts w:ascii="Times New Roman" w:eastAsia="Times New Roman" w:hAnsi="Times New Roman" w:cs="Times New Roman"/>
                <w:bCs/>
                <w:sz w:val="24"/>
                <w:szCs w:val="24"/>
                <w:lang w:eastAsia="ru-RU"/>
              </w:rPr>
              <w:t>43.02.13 Технология парикмахерского искусства</w:t>
            </w:r>
          </w:p>
        </w:tc>
        <w:tc>
          <w:tcPr>
            <w:tcW w:w="360" w:type="pct"/>
          </w:tcPr>
          <w:p w14:paraId="39B12EF9"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p w14:paraId="5D63CCF7"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2</w:t>
            </w:r>
          </w:p>
        </w:tc>
        <w:tc>
          <w:tcPr>
            <w:tcW w:w="951" w:type="pct"/>
            <w:vMerge/>
          </w:tcPr>
          <w:p w14:paraId="58BAF6A5"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032717" w:rsidRPr="00D536BA" w14:paraId="281930E5" w14:textId="77777777" w:rsidTr="002443BD">
        <w:trPr>
          <w:trHeight w:val="1288"/>
        </w:trPr>
        <w:tc>
          <w:tcPr>
            <w:tcW w:w="661" w:type="pct"/>
            <w:vMerge/>
          </w:tcPr>
          <w:p w14:paraId="4C1728C5" w14:textId="77777777" w:rsidR="00032717" w:rsidRPr="00D536BA" w:rsidRDefault="00032717"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161" w:type="pct"/>
          </w:tcPr>
          <w:p w14:paraId="2F83F38C" w14:textId="77777777" w:rsidR="00032717" w:rsidRPr="00D536BA" w:rsidRDefault="00901BA8" w:rsidP="00D536BA">
            <w:pPr>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11</w:t>
            </w:r>
          </w:p>
        </w:tc>
        <w:tc>
          <w:tcPr>
            <w:tcW w:w="2867" w:type="pct"/>
          </w:tcPr>
          <w:p w14:paraId="7422FD80" w14:textId="77777777" w:rsidR="00032717" w:rsidRPr="00032717" w:rsidRDefault="00032717" w:rsidP="00032717">
            <w:pPr>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Текст как произведение речи. Признаки, структура текста. Тема, основная мысль текста. Информационная переработка текста (план, тезисы, конспект, реферат, аннотация)</w:t>
            </w:r>
            <w:proofErr w:type="gramStart"/>
            <w:r w:rsidRPr="00D536BA">
              <w:rPr>
                <w:rFonts w:ascii="Times New Roman" w:eastAsia="Times New Roman" w:hAnsi="Times New Roman" w:cs="Times New Roman"/>
                <w:sz w:val="28"/>
                <w:szCs w:val="28"/>
                <w:lang w:eastAsia="ar-SA"/>
              </w:rPr>
              <w:t>.Т</w:t>
            </w:r>
            <w:proofErr w:type="gramEnd"/>
            <w:r w:rsidRPr="00D536BA">
              <w:rPr>
                <w:rFonts w:ascii="Times New Roman" w:eastAsia="Times New Roman" w:hAnsi="Times New Roman" w:cs="Times New Roman"/>
                <w:sz w:val="28"/>
                <w:szCs w:val="28"/>
                <w:lang w:eastAsia="ar-SA"/>
              </w:rPr>
              <w:t xml:space="preserve">ипы речи </w:t>
            </w:r>
          </w:p>
          <w:p w14:paraId="7D6407D0" w14:textId="77777777" w:rsidR="00032717" w:rsidRPr="00D536BA" w:rsidRDefault="00032717" w:rsidP="00D536BA">
            <w:pPr>
              <w:suppressAutoHyphens/>
              <w:autoSpaceDE w:val="0"/>
              <w:autoSpaceDN w:val="0"/>
              <w:adjustRightInd w:val="0"/>
              <w:spacing w:after="0" w:line="240" w:lineRule="auto"/>
              <w:jc w:val="both"/>
              <w:rPr>
                <w:rFonts w:ascii="Times New Roman" w:eastAsia="Times New Roman" w:hAnsi="Times New Roman" w:cs="Times New Roman"/>
                <w:i/>
                <w:color w:val="FF0000"/>
                <w:sz w:val="28"/>
                <w:szCs w:val="28"/>
                <w:lang w:eastAsia="ru-RU"/>
              </w:rPr>
            </w:pPr>
          </w:p>
        </w:tc>
        <w:tc>
          <w:tcPr>
            <w:tcW w:w="360" w:type="pct"/>
          </w:tcPr>
          <w:p w14:paraId="018CC18F" w14:textId="77777777" w:rsidR="00032717" w:rsidRPr="00D536BA" w:rsidRDefault="00032717"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51" w:type="pct"/>
            <w:vMerge/>
          </w:tcPr>
          <w:p w14:paraId="0FEA3C55" w14:textId="77777777" w:rsidR="00032717" w:rsidRPr="00D536BA" w:rsidRDefault="00032717"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FE006AA" w14:textId="77777777" w:rsidTr="00D91B3E">
        <w:trPr>
          <w:trHeight w:val="158"/>
        </w:trPr>
        <w:tc>
          <w:tcPr>
            <w:tcW w:w="661" w:type="pct"/>
            <w:vMerge/>
          </w:tcPr>
          <w:p w14:paraId="69758004"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161" w:type="pct"/>
          </w:tcPr>
          <w:p w14:paraId="5BBD1233"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b/>
                <w:bCs/>
                <w:color w:val="000000"/>
                <w:spacing w:val="-6"/>
                <w:sz w:val="24"/>
                <w:szCs w:val="24"/>
                <w:lang w:eastAsia="ar-SA"/>
              </w:rPr>
            </w:pPr>
          </w:p>
          <w:p w14:paraId="7F701088" w14:textId="77777777" w:rsidR="00D536BA" w:rsidRPr="00D536BA" w:rsidRDefault="00032717" w:rsidP="00D536BA">
            <w:pPr>
              <w:autoSpaceDE w:val="0"/>
              <w:autoSpaceDN w:val="0"/>
              <w:adjustRightInd w:val="0"/>
              <w:spacing w:after="0" w:line="240" w:lineRule="auto"/>
              <w:jc w:val="both"/>
              <w:rPr>
                <w:rFonts w:ascii="Times New Roman" w:eastAsia="Times New Roman" w:hAnsi="Times New Roman" w:cs="Times New Roman"/>
                <w:b/>
                <w:bCs/>
                <w:color w:val="000000"/>
                <w:spacing w:val="-6"/>
                <w:sz w:val="24"/>
                <w:szCs w:val="24"/>
                <w:lang w:eastAsia="ar-SA"/>
              </w:rPr>
            </w:pPr>
            <w:r>
              <w:rPr>
                <w:rFonts w:ascii="Times New Roman" w:eastAsia="Times New Roman" w:hAnsi="Times New Roman" w:cs="Times New Roman"/>
                <w:b/>
                <w:bCs/>
                <w:color w:val="000000"/>
                <w:spacing w:val="-6"/>
                <w:sz w:val="20"/>
                <w:szCs w:val="20"/>
                <w:lang w:eastAsia="ar-SA"/>
              </w:rPr>
              <w:t>12</w:t>
            </w:r>
            <w:r w:rsidR="00901BA8">
              <w:rPr>
                <w:rFonts w:ascii="Times New Roman" w:eastAsia="Times New Roman" w:hAnsi="Times New Roman" w:cs="Times New Roman"/>
                <w:b/>
                <w:bCs/>
                <w:color w:val="000000"/>
                <w:spacing w:val="-6"/>
                <w:sz w:val="20"/>
                <w:szCs w:val="20"/>
                <w:lang w:eastAsia="ar-SA"/>
              </w:rPr>
              <w:t>,13</w:t>
            </w:r>
          </w:p>
        </w:tc>
        <w:tc>
          <w:tcPr>
            <w:tcW w:w="2867" w:type="pct"/>
          </w:tcPr>
          <w:p w14:paraId="093721BA" w14:textId="77777777" w:rsidR="00D536BA" w:rsidRPr="004331CA" w:rsidRDefault="00D536BA" w:rsidP="00D536BA">
            <w:pPr>
              <w:suppressAutoHyphens/>
              <w:spacing w:after="0" w:line="240" w:lineRule="auto"/>
              <w:jc w:val="both"/>
              <w:rPr>
                <w:rFonts w:ascii="Times New Roman" w:eastAsia="Times New Roman" w:hAnsi="Times New Roman" w:cs="Times New Roman"/>
                <w:b/>
                <w:sz w:val="28"/>
                <w:szCs w:val="28"/>
                <w:lang w:eastAsia="ar-SA"/>
              </w:rPr>
            </w:pPr>
            <w:r w:rsidRPr="004331CA">
              <w:rPr>
                <w:rFonts w:ascii="Times New Roman" w:eastAsia="Times New Roman" w:hAnsi="Times New Roman" w:cs="Times New Roman"/>
                <w:b/>
                <w:iCs/>
                <w:sz w:val="24"/>
                <w:szCs w:val="24"/>
                <w:lang w:eastAsia="ru-RU"/>
              </w:rPr>
              <w:t>Профессионально ориентированное содержание</w:t>
            </w:r>
          </w:p>
          <w:p w14:paraId="23159AD6" w14:textId="77777777" w:rsidR="00D536BA" w:rsidRPr="00D536BA" w:rsidRDefault="008945A8" w:rsidP="00D536BA">
            <w:pPr>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r w:rsidRPr="004331CA">
              <w:rPr>
                <w:rFonts w:ascii="Times New Roman" w:eastAsia="Times New Roman" w:hAnsi="Times New Roman" w:cs="Times New Roman"/>
                <w:b/>
                <w:bCs/>
                <w:spacing w:val="-6"/>
                <w:sz w:val="28"/>
                <w:szCs w:val="28"/>
                <w:lang w:eastAsia="ar-SA"/>
              </w:rPr>
              <w:t>Практическое занятие 5,6</w:t>
            </w:r>
            <w:r w:rsidR="00D536BA" w:rsidRPr="004331CA">
              <w:rPr>
                <w:rFonts w:ascii="Times New Roman" w:eastAsia="Times New Roman" w:hAnsi="Times New Roman" w:cs="Times New Roman"/>
                <w:spacing w:val="-6"/>
                <w:sz w:val="28"/>
                <w:szCs w:val="28"/>
                <w:lang w:eastAsia="ar-SA"/>
              </w:rPr>
              <w:t xml:space="preserve"> </w:t>
            </w:r>
            <w:r w:rsidR="00D536BA" w:rsidRPr="00D536BA">
              <w:rPr>
                <w:rFonts w:ascii="Times New Roman" w:eastAsia="Times New Roman" w:hAnsi="Times New Roman" w:cs="Times New Roman"/>
                <w:color w:val="000000"/>
                <w:sz w:val="28"/>
                <w:szCs w:val="28"/>
                <w:lang w:eastAsia="ar-SA"/>
              </w:rPr>
              <w:t xml:space="preserve">Анализ основных стилевых разновидностей  речи. Лингвостилистический анализ текста профессиональной направленности. </w:t>
            </w:r>
          </w:p>
        </w:tc>
        <w:tc>
          <w:tcPr>
            <w:tcW w:w="360" w:type="pct"/>
          </w:tcPr>
          <w:p w14:paraId="0EE1DB69"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2</w:t>
            </w:r>
          </w:p>
        </w:tc>
        <w:tc>
          <w:tcPr>
            <w:tcW w:w="951" w:type="pct"/>
          </w:tcPr>
          <w:p w14:paraId="09AB128E"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02, </w:t>
            </w: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03, </w:t>
            </w:r>
          </w:p>
          <w:p w14:paraId="02F38909"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ЛР 06, ЛР 07, ЛР 09, ЛР13,</w:t>
            </w:r>
          </w:p>
          <w:p w14:paraId="53DCE1A1"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04, МР 08, МР 09,</w:t>
            </w:r>
            <w:r w:rsidRPr="00D536BA">
              <w:rPr>
                <w:rFonts w:ascii="Times New Roman" w:eastAsia="Times New Roman" w:hAnsi="Times New Roman" w:cs="Times New Roman"/>
                <w:iCs/>
                <w:sz w:val="24"/>
                <w:szCs w:val="24"/>
                <w:lang w:eastAsia="ru-RU"/>
              </w:rPr>
              <w:t xml:space="preserve"> </w:t>
            </w:r>
          </w:p>
          <w:p w14:paraId="5BC8C2A4"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iCs/>
                <w:sz w:val="24"/>
                <w:szCs w:val="24"/>
                <w:lang w:eastAsia="ru-RU"/>
              </w:rPr>
              <w:t>ОК4, ОК5, ОК 9</w:t>
            </w:r>
          </w:p>
        </w:tc>
      </w:tr>
      <w:tr w:rsidR="00D536BA" w:rsidRPr="00D536BA" w14:paraId="574FC249" w14:textId="77777777" w:rsidTr="00D91B3E">
        <w:tc>
          <w:tcPr>
            <w:tcW w:w="661" w:type="pct"/>
            <w:vMerge/>
          </w:tcPr>
          <w:p w14:paraId="106C6F9E"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161" w:type="pct"/>
          </w:tcPr>
          <w:p w14:paraId="2B02BB4B" w14:textId="77777777" w:rsidR="00D536BA" w:rsidRPr="00901BA8" w:rsidRDefault="002864BF" w:rsidP="002864BF">
            <w:pPr>
              <w:spacing w:after="0" w:line="240" w:lineRule="auto"/>
              <w:jc w:val="both"/>
              <w:rPr>
                <w:rFonts w:ascii="Times New Roman" w:eastAsia="Times New Roman" w:hAnsi="Times New Roman" w:cs="Times New Roman"/>
                <w:i/>
                <w:sz w:val="20"/>
                <w:szCs w:val="20"/>
                <w:lang w:eastAsia="ru-RU"/>
              </w:rPr>
            </w:pPr>
            <w:r w:rsidRPr="00D536BA">
              <w:rPr>
                <w:rFonts w:ascii="Times New Roman" w:eastAsia="Times New Roman" w:hAnsi="Times New Roman" w:cs="Times New Roman"/>
                <w:i/>
                <w:lang w:eastAsia="ru-RU"/>
              </w:rPr>
              <w:t xml:space="preserve"> </w:t>
            </w:r>
            <w:r w:rsidR="00032717" w:rsidRPr="00901BA8">
              <w:rPr>
                <w:rFonts w:ascii="Times New Roman" w:eastAsia="Times New Roman" w:hAnsi="Times New Roman" w:cs="Times New Roman"/>
                <w:i/>
                <w:sz w:val="20"/>
                <w:szCs w:val="20"/>
                <w:lang w:eastAsia="ru-RU"/>
              </w:rPr>
              <w:t>14</w:t>
            </w:r>
            <w:r w:rsidR="00901BA8" w:rsidRPr="00901BA8">
              <w:rPr>
                <w:rFonts w:ascii="Times New Roman" w:eastAsia="Times New Roman" w:hAnsi="Times New Roman" w:cs="Times New Roman"/>
                <w:i/>
                <w:sz w:val="20"/>
                <w:szCs w:val="20"/>
                <w:lang w:eastAsia="ru-RU"/>
              </w:rPr>
              <w:t>,15</w:t>
            </w:r>
          </w:p>
        </w:tc>
        <w:tc>
          <w:tcPr>
            <w:tcW w:w="2867" w:type="pct"/>
          </w:tcPr>
          <w:p w14:paraId="22D7FD3F" w14:textId="77777777" w:rsidR="00D536BA" w:rsidRPr="004331CA" w:rsidRDefault="00D536BA" w:rsidP="00D536BA">
            <w:pPr>
              <w:spacing w:after="0" w:line="240" w:lineRule="auto"/>
              <w:jc w:val="both"/>
              <w:rPr>
                <w:rFonts w:ascii="Times New Roman" w:eastAsia="Times New Roman" w:hAnsi="Times New Roman" w:cs="Times New Roman"/>
                <w:b/>
                <w:bCs/>
                <w:i/>
                <w:sz w:val="24"/>
                <w:szCs w:val="24"/>
                <w:lang w:eastAsia="ru-RU"/>
              </w:rPr>
            </w:pPr>
            <w:r w:rsidRPr="004331CA">
              <w:rPr>
                <w:rFonts w:ascii="Times New Roman" w:eastAsia="Times New Roman" w:hAnsi="Times New Roman" w:cs="Times New Roman"/>
                <w:b/>
                <w:iCs/>
                <w:sz w:val="24"/>
                <w:szCs w:val="24"/>
                <w:lang w:eastAsia="ru-RU"/>
              </w:rPr>
              <w:t>Профессионально ориентированное содержание</w:t>
            </w:r>
            <w:r w:rsidRPr="004331CA">
              <w:rPr>
                <w:rFonts w:ascii="Times New Roman" w:eastAsia="Times New Roman" w:hAnsi="Times New Roman" w:cs="Times New Roman"/>
                <w:b/>
                <w:bCs/>
                <w:i/>
                <w:sz w:val="24"/>
                <w:szCs w:val="24"/>
                <w:lang w:eastAsia="ru-RU"/>
              </w:rPr>
              <w:t xml:space="preserve"> </w:t>
            </w:r>
          </w:p>
          <w:p w14:paraId="531B1AEC" w14:textId="77777777" w:rsidR="00D536BA" w:rsidRPr="00D536BA" w:rsidRDefault="008945A8" w:rsidP="004331CA">
            <w:pPr>
              <w:spacing w:after="0" w:line="240" w:lineRule="auto"/>
              <w:jc w:val="both"/>
              <w:rPr>
                <w:rFonts w:ascii="Times New Roman" w:eastAsia="Times New Roman" w:hAnsi="Times New Roman" w:cs="Times New Roman"/>
                <w:b/>
                <w:sz w:val="28"/>
                <w:szCs w:val="28"/>
                <w:lang w:eastAsia="ru-RU"/>
              </w:rPr>
            </w:pPr>
            <w:bookmarkStart w:id="5" w:name="_Hlk119070299"/>
            <w:r w:rsidRPr="004331CA">
              <w:rPr>
                <w:rFonts w:ascii="Times New Roman" w:eastAsia="Times New Roman" w:hAnsi="Times New Roman" w:cs="Times New Roman"/>
                <w:b/>
                <w:bCs/>
                <w:sz w:val="28"/>
                <w:szCs w:val="28"/>
                <w:lang w:eastAsia="ru-RU"/>
              </w:rPr>
              <w:t>Практическое занятие 7,8</w:t>
            </w:r>
            <w:r w:rsidR="00D536BA" w:rsidRPr="004331CA">
              <w:rPr>
                <w:rFonts w:ascii="Times New Roman" w:eastAsia="Times New Roman" w:hAnsi="Times New Roman" w:cs="Times New Roman"/>
                <w:b/>
                <w:bCs/>
                <w:i/>
                <w:sz w:val="24"/>
                <w:szCs w:val="24"/>
                <w:lang w:eastAsia="ru-RU"/>
              </w:rPr>
              <w:t xml:space="preserve"> </w:t>
            </w:r>
            <w:bookmarkStart w:id="6" w:name="_Hlk120633179"/>
            <w:r w:rsidR="00D536BA" w:rsidRPr="00D536BA">
              <w:rPr>
                <w:rFonts w:ascii="Times New Roman" w:eastAsia="Times New Roman" w:hAnsi="Times New Roman" w:cs="Times New Roman"/>
                <w:bCs/>
                <w:sz w:val="24"/>
                <w:szCs w:val="24"/>
                <w:lang w:eastAsia="ru-RU"/>
              </w:rPr>
              <w:t>Информационная переработка текстов профессиональной направленности</w:t>
            </w:r>
            <w:r w:rsidR="00D536BA" w:rsidRPr="00D536BA">
              <w:rPr>
                <w:rFonts w:ascii="Times New Roman" w:eastAsia="Times New Roman" w:hAnsi="Times New Roman" w:cs="Times New Roman"/>
                <w:b/>
                <w:bCs/>
                <w:i/>
                <w:sz w:val="24"/>
                <w:szCs w:val="24"/>
                <w:lang w:eastAsia="ru-RU"/>
              </w:rPr>
              <w:t>.</w:t>
            </w:r>
            <w:bookmarkEnd w:id="6"/>
            <w:r w:rsidR="00D536BA" w:rsidRPr="00D536BA">
              <w:rPr>
                <w:rFonts w:ascii="Times New Roman" w:eastAsia="Times New Roman" w:hAnsi="Times New Roman" w:cs="Times New Roman"/>
                <w:b/>
                <w:bCs/>
                <w:i/>
                <w:sz w:val="24"/>
                <w:szCs w:val="24"/>
                <w:lang w:eastAsia="ru-RU"/>
              </w:rPr>
              <w:t xml:space="preserve"> </w:t>
            </w:r>
            <w:r w:rsidR="00D536BA" w:rsidRPr="00D536BA">
              <w:rPr>
                <w:rFonts w:ascii="Times New Roman" w:eastAsia="Times New Roman" w:hAnsi="Times New Roman" w:cs="Times New Roman"/>
                <w:bCs/>
                <w:sz w:val="24"/>
                <w:szCs w:val="24"/>
                <w:lang w:eastAsia="ru-RU"/>
              </w:rPr>
              <w:t xml:space="preserve">Составление связного высказывания на заданную тему, в том числе на профессиональную по специальности </w:t>
            </w:r>
            <w:r w:rsidR="004331CA">
              <w:rPr>
                <w:rFonts w:ascii="Times New Roman" w:eastAsia="Times New Roman" w:hAnsi="Times New Roman" w:cs="Times New Roman"/>
                <w:bCs/>
                <w:sz w:val="24"/>
                <w:szCs w:val="24"/>
                <w:lang w:eastAsia="ru-RU"/>
              </w:rPr>
              <w:t xml:space="preserve">43.02.13 </w:t>
            </w:r>
            <w:r w:rsidR="004331CA">
              <w:rPr>
                <w:rFonts w:ascii="Times New Roman" w:eastAsia="Times New Roman" w:hAnsi="Times New Roman" w:cs="Times New Roman"/>
                <w:bCs/>
                <w:sz w:val="24"/>
                <w:szCs w:val="24"/>
                <w:lang w:eastAsia="ru-RU"/>
              </w:rPr>
              <w:lastRenderedPageBreak/>
              <w:t>Технология парикмахерского искусства</w:t>
            </w:r>
            <w:bookmarkEnd w:id="5"/>
          </w:p>
        </w:tc>
        <w:tc>
          <w:tcPr>
            <w:tcW w:w="360" w:type="pct"/>
          </w:tcPr>
          <w:p w14:paraId="51E4C30C" w14:textId="77777777" w:rsidR="00D536BA" w:rsidRPr="00D536BA" w:rsidRDefault="002864BF"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p>
        </w:tc>
        <w:tc>
          <w:tcPr>
            <w:tcW w:w="951" w:type="pct"/>
          </w:tcPr>
          <w:p w14:paraId="501B921A"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02, </w:t>
            </w: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03, </w:t>
            </w:r>
          </w:p>
          <w:p w14:paraId="4CC0DB1E"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ЛР 06, ЛР 07, ЛР 09, ЛР13,</w:t>
            </w:r>
          </w:p>
          <w:p w14:paraId="1DA2E86A"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 xml:space="preserve">МР 04, МР 08, </w:t>
            </w:r>
            <w:r w:rsidRPr="00D536BA">
              <w:rPr>
                <w:rFonts w:ascii="Times New Roman" w:eastAsia="Times New Roman" w:hAnsi="Times New Roman" w:cs="Times New Roman"/>
                <w:bCs/>
                <w:sz w:val="24"/>
                <w:szCs w:val="24"/>
                <w:lang w:eastAsia="ru-RU"/>
              </w:rPr>
              <w:lastRenderedPageBreak/>
              <w:t>МР 09,</w:t>
            </w:r>
            <w:r w:rsidRPr="00D536BA">
              <w:rPr>
                <w:rFonts w:ascii="Times New Roman" w:eastAsia="Times New Roman" w:hAnsi="Times New Roman" w:cs="Times New Roman"/>
                <w:iCs/>
                <w:sz w:val="24"/>
                <w:szCs w:val="24"/>
                <w:lang w:eastAsia="ru-RU"/>
              </w:rPr>
              <w:t xml:space="preserve"> </w:t>
            </w:r>
          </w:p>
          <w:p w14:paraId="0DBAEE2C"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iCs/>
                <w:sz w:val="24"/>
                <w:szCs w:val="24"/>
                <w:lang w:eastAsia="ru-RU"/>
              </w:rPr>
              <w:t>ОК4, ОК5, ОК 9</w:t>
            </w:r>
          </w:p>
        </w:tc>
      </w:tr>
    </w:tbl>
    <w:p w14:paraId="29DD3C1E" w14:textId="77777777" w:rsidR="00D536BA" w:rsidRPr="00D536BA" w:rsidRDefault="00D536BA" w:rsidP="00D536BA">
      <w:pPr>
        <w:spacing w:after="0" w:line="240" w:lineRule="auto"/>
        <w:rPr>
          <w:rFonts w:ascii="Times New Roman" w:eastAsia="Times New Roman" w:hAnsi="Times New Roman" w:cs="Times New Roman"/>
          <w:b/>
          <w:sz w:val="28"/>
          <w:szCs w:val="28"/>
          <w:lang w:eastAsia="ru-RU"/>
        </w:rPr>
      </w:pPr>
    </w:p>
    <w:tbl>
      <w:tblPr>
        <w:tblW w:w="506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30"/>
        <w:gridCol w:w="608"/>
        <w:gridCol w:w="8362"/>
        <w:gridCol w:w="1063"/>
        <w:gridCol w:w="2812"/>
      </w:tblGrid>
      <w:tr w:rsidR="00D536BA" w:rsidRPr="00D536BA" w14:paraId="54DD975E" w14:textId="77777777" w:rsidTr="00D91B3E">
        <w:tc>
          <w:tcPr>
            <w:tcW w:w="3706" w:type="pct"/>
            <w:gridSpan w:val="3"/>
          </w:tcPr>
          <w:p w14:paraId="27581D52"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3. Фонетика</w:t>
            </w:r>
          </w:p>
        </w:tc>
        <w:tc>
          <w:tcPr>
            <w:tcW w:w="355" w:type="pct"/>
          </w:tcPr>
          <w:p w14:paraId="7A69A52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4</w:t>
            </w:r>
          </w:p>
        </w:tc>
        <w:tc>
          <w:tcPr>
            <w:tcW w:w="939" w:type="pct"/>
          </w:tcPr>
          <w:p w14:paraId="41F0FB18"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37C1F41" w14:textId="77777777" w:rsidTr="00D91B3E">
        <w:trPr>
          <w:trHeight w:val="324"/>
        </w:trPr>
        <w:tc>
          <w:tcPr>
            <w:tcW w:w="711" w:type="pct"/>
            <w:vMerge w:val="restart"/>
          </w:tcPr>
          <w:p w14:paraId="5404CE35"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Фонетика</w:t>
            </w:r>
          </w:p>
        </w:tc>
        <w:tc>
          <w:tcPr>
            <w:tcW w:w="203" w:type="pct"/>
          </w:tcPr>
          <w:p w14:paraId="5767B805"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410B7FD1"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5" w:type="pct"/>
          </w:tcPr>
          <w:p w14:paraId="7133534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9" w:type="pct"/>
            <w:vMerge w:val="restart"/>
          </w:tcPr>
          <w:p w14:paraId="590DFF1D"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proofErr w:type="spellStart"/>
            <w:r w:rsidRPr="00D536BA">
              <w:rPr>
                <w:rFonts w:ascii="Times New Roman" w:eastAsia="Times New Roman" w:hAnsi="Times New Roman" w:cs="Times New Roman"/>
                <w:bCs/>
                <w:iCs/>
                <w:sz w:val="24"/>
                <w:szCs w:val="24"/>
                <w:lang w:eastAsia="ru-RU"/>
              </w:rPr>
              <w:t>ПРб</w:t>
            </w:r>
            <w:proofErr w:type="spellEnd"/>
            <w:r w:rsidRPr="00D536BA">
              <w:rPr>
                <w:rFonts w:ascii="Times New Roman" w:eastAsia="Times New Roman" w:hAnsi="Times New Roman" w:cs="Times New Roman"/>
                <w:bCs/>
                <w:iCs/>
                <w:sz w:val="24"/>
                <w:szCs w:val="24"/>
                <w:lang w:eastAsia="ru-RU"/>
              </w:rPr>
              <w:t xml:space="preserve"> 01, </w:t>
            </w:r>
            <w:proofErr w:type="spellStart"/>
            <w:r w:rsidRPr="00D536BA">
              <w:rPr>
                <w:rFonts w:ascii="Times New Roman" w:eastAsia="Times New Roman" w:hAnsi="Times New Roman" w:cs="Times New Roman"/>
                <w:bCs/>
                <w:iCs/>
                <w:sz w:val="24"/>
                <w:szCs w:val="24"/>
                <w:lang w:eastAsia="ru-RU"/>
              </w:rPr>
              <w:t>ПРб</w:t>
            </w:r>
            <w:proofErr w:type="spellEnd"/>
            <w:r w:rsidRPr="00D536BA">
              <w:rPr>
                <w:rFonts w:ascii="Times New Roman" w:eastAsia="Times New Roman" w:hAnsi="Times New Roman" w:cs="Times New Roman"/>
                <w:bCs/>
                <w:iCs/>
                <w:sz w:val="24"/>
                <w:szCs w:val="24"/>
                <w:lang w:eastAsia="ru-RU"/>
              </w:rPr>
              <w:t xml:space="preserve"> 03, </w:t>
            </w:r>
          </w:p>
          <w:p w14:paraId="0900EA5C"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ЛР 06, ЛР 07, </w:t>
            </w:r>
          </w:p>
          <w:p w14:paraId="032B7157"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МР 08, </w:t>
            </w:r>
          </w:p>
          <w:p w14:paraId="34A7C6A3" w14:textId="77777777" w:rsidR="00D536BA" w:rsidRPr="00D536BA" w:rsidRDefault="00D536BA" w:rsidP="00E2672F">
            <w:pPr>
              <w:spacing w:after="0" w:line="240" w:lineRule="auto"/>
              <w:rPr>
                <w:rFonts w:ascii="Times New Roman" w:eastAsia="Times New Roman" w:hAnsi="Times New Roman" w:cs="Times New Roman"/>
                <w:sz w:val="28"/>
                <w:szCs w:val="28"/>
                <w:lang w:eastAsia="ru-RU"/>
              </w:rPr>
            </w:pPr>
            <w:r w:rsidRPr="00D536BA">
              <w:rPr>
                <w:rFonts w:ascii="Times New Roman" w:eastAsia="Times New Roman" w:hAnsi="Times New Roman" w:cs="Times New Roman"/>
                <w:bCs/>
                <w:iCs/>
                <w:sz w:val="24"/>
                <w:szCs w:val="24"/>
                <w:lang w:eastAsia="ru-RU"/>
              </w:rPr>
              <w:t>ОК1</w:t>
            </w:r>
            <w:r w:rsidR="00E2672F">
              <w:rPr>
                <w:rFonts w:ascii="Times New Roman" w:eastAsia="Times New Roman" w:hAnsi="Times New Roman" w:cs="Times New Roman"/>
                <w:bCs/>
                <w:iCs/>
                <w:sz w:val="24"/>
                <w:szCs w:val="24"/>
                <w:lang w:eastAsia="ru-RU"/>
              </w:rPr>
              <w:t>, ОК5</w:t>
            </w:r>
          </w:p>
        </w:tc>
      </w:tr>
      <w:tr w:rsidR="00D536BA" w:rsidRPr="00D536BA" w14:paraId="33ADB639" w14:textId="77777777" w:rsidTr="00D91B3E">
        <w:trPr>
          <w:trHeight w:val="322"/>
        </w:trPr>
        <w:tc>
          <w:tcPr>
            <w:tcW w:w="711" w:type="pct"/>
            <w:vMerge/>
          </w:tcPr>
          <w:p w14:paraId="6BC7C864"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6A5FA4FA" w14:textId="77777777" w:rsidR="00D536BA" w:rsidRPr="00D536BA" w:rsidRDefault="00901BA8"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16</w:t>
            </w:r>
          </w:p>
        </w:tc>
        <w:tc>
          <w:tcPr>
            <w:tcW w:w="2792" w:type="pct"/>
          </w:tcPr>
          <w:p w14:paraId="72490660" w14:textId="77777777" w:rsidR="00D536BA" w:rsidRPr="00D536BA" w:rsidRDefault="00D536BA" w:rsidP="00D536BA">
            <w:pPr>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Фо</w:t>
            </w:r>
            <w:r w:rsidR="00901BA8">
              <w:rPr>
                <w:rFonts w:ascii="Times New Roman" w:eastAsia="Times New Roman" w:hAnsi="Times New Roman" w:cs="Times New Roman"/>
                <w:sz w:val="28"/>
                <w:szCs w:val="28"/>
                <w:lang w:eastAsia="ar-SA"/>
              </w:rPr>
              <w:t>нетические единицы. Фонетический</w:t>
            </w:r>
            <w:r w:rsidRPr="00D536BA">
              <w:rPr>
                <w:rFonts w:ascii="Times New Roman" w:eastAsia="Times New Roman" w:hAnsi="Times New Roman" w:cs="Times New Roman"/>
                <w:sz w:val="28"/>
                <w:szCs w:val="28"/>
                <w:lang w:eastAsia="ar-SA"/>
              </w:rPr>
              <w:t xml:space="preserve"> разбор.</w:t>
            </w:r>
          </w:p>
        </w:tc>
        <w:tc>
          <w:tcPr>
            <w:tcW w:w="355" w:type="pct"/>
          </w:tcPr>
          <w:p w14:paraId="76867ED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20BDFD5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9EF8149" w14:textId="77777777" w:rsidTr="00D91B3E">
        <w:trPr>
          <w:trHeight w:val="322"/>
        </w:trPr>
        <w:tc>
          <w:tcPr>
            <w:tcW w:w="711" w:type="pct"/>
            <w:vMerge/>
          </w:tcPr>
          <w:p w14:paraId="2A346F97"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38A9C740" w14:textId="77777777" w:rsidR="00D536BA" w:rsidRPr="00D536BA" w:rsidRDefault="00901BA8"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17</w:t>
            </w:r>
          </w:p>
        </w:tc>
        <w:tc>
          <w:tcPr>
            <w:tcW w:w="2792" w:type="pct"/>
          </w:tcPr>
          <w:p w14:paraId="644DC275"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sz w:val="28"/>
                <w:szCs w:val="28"/>
                <w:lang w:eastAsia="ar-SA"/>
              </w:rPr>
              <w:t xml:space="preserve">Ударение словесное и логическое. Роль ударения в стихотворной речи. </w:t>
            </w:r>
            <w:r w:rsidR="00A67BB8" w:rsidRPr="00D536BA">
              <w:rPr>
                <w:rFonts w:ascii="Times New Roman" w:eastAsia="Times New Roman" w:hAnsi="Times New Roman" w:cs="Times New Roman"/>
                <w:sz w:val="28"/>
                <w:szCs w:val="28"/>
                <w:lang w:eastAsia="ar-SA"/>
              </w:rPr>
              <w:t>Орфоэпические нормы: Произносительные нормы и нормы ударения.</w:t>
            </w:r>
          </w:p>
        </w:tc>
        <w:tc>
          <w:tcPr>
            <w:tcW w:w="355" w:type="pct"/>
          </w:tcPr>
          <w:p w14:paraId="1629E50A"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60445EA3"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8101EC2" w14:textId="77777777" w:rsidTr="00D91B3E">
        <w:tc>
          <w:tcPr>
            <w:tcW w:w="3706" w:type="pct"/>
            <w:gridSpan w:val="3"/>
          </w:tcPr>
          <w:p w14:paraId="343FA0D7"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4. Орфоэпия</w:t>
            </w:r>
          </w:p>
        </w:tc>
        <w:tc>
          <w:tcPr>
            <w:tcW w:w="355" w:type="pct"/>
          </w:tcPr>
          <w:p w14:paraId="080A3159"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3</w:t>
            </w:r>
          </w:p>
        </w:tc>
        <w:tc>
          <w:tcPr>
            <w:tcW w:w="939" w:type="pct"/>
          </w:tcPr>
          <w:p w14:paraId="0A13E3A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1E4EB3F9" w14:textId="77777777" w:rsidTr="00D91B3E">
        <w:trPr>
          <w:trHeight w:val="324"/>
        </w:trPr>
        <w:tc>
          <w:tcPr>
            <w:tcW w:w="711" w:type="pct"/>
            <w:vMerge w:val="restart"/>
          </w:tcPr>
          <w:p w14:paraId="5D78C3B4"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Орфоэпия</w:t>
            </w:r>
          </w:p>
        </w:tc>
        <w:tc>
          <w:tcPr>
            <w:tcW w:w="203" w:type="pct"/>
          </w:tcPr>
          <w:p w14:paraId="7CF8B850"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6CC3D2CA"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5" w:type="pct"/>
          </w:tcPr>
          <w:p w14:paraId="2F7A87C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9" w:type="pct"/>
            <w:vMerge w:val="restart"/>
          </w:tcPr>
          <w:p w14:paraId="0AB84CB1"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proofErr w:type="spellStart"/>
            <w:r w:rsidRPr="00D536BA">
              <w:rPr>
                <w:rFonts w:ascii="Times New Roman" w:eastAsia="Times New Roman" w:hAnsi="Times New Roman" w:cs="Times New Roman"/>
                <w:bCs/>
                <w:iCs/>
                <w:sz w:val="24"/>
                <w:szCs w:val="24"/>
                <w:lang w:eastAsia="ru-RU"/>
              </w:rPr>
              <w:t>ПРб</w:t>
            </w:r>
            <w:proofErr w:type="spellEnd"/>
            <w:r w:rsidRPr="00D536BA">
              <w:rPr>
                <w:rFonts w:ascii="Times New Roman" w:eastAsia="Times New Roman" w:hAnsi="Times New Roman" w:cs="Times New Roman"/>
                <w:bCs/>
                <w:iCs/>
                <w:sz w:val="24"/>
                <w:szCs w:val="24"/>
                <w:lang w:eastAsia="ru-RU"/>
              </w:rPr>
              <w:t xml:space="preserve"> 01, </w:t>
            </w:r>
            <w:proofErr w:type="spellStart"/>
            <w:r w:rsidRPr="00D536BA">
              <w:rPr>
                <w:rFonts w:ascii="Times New Roman" w:eastAsia="Times New Roman" w:hAnsi="Times New Roman" w:cs="Times New Roman"/>
                <w:bCs/>
                <w:iCs/>
                <w:sz w:val="24"/>
                <w:szCs w:val="24"/>
                <w:lang w:eastAsia="ru-RU"/>
              </w:rPr>
              <w:t>ПРб</w:t>
            </w:r>
            <w:proofErr w:type="spellEnd"/>
            <w:r w:rsidRPr="00D536BA">
              <w:rPr>
                <w:rFonts w:ascii="Times New Roman" w:eastAsia="Times New Roman" w:hAnsi="Times New Roman" w:cs="Times New Roman"/>
                <w:bCs/>
                <w:iCs/>
                <w:sz w:val="24"/>
                <w:szCs w:val="24"/>
                <w:lang w:eastAsia="ru-RU"/>
              </w:rPr>
              <w:t xml:space="preserve"> 03, </w:t>
            </w:r>
          </w:p>
          <w:p w14:paraId="5B62E2E3"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ЛР 06, ЛР 07, </w:t>
            </w:r>
          </w:p>
          <w:p w14:paraId="7BA70E54"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МР 08, </w:t>
            </w:r>
          </w:p>
          <w:p w14:paraId="52DDB3FC" w14:textId="77777777" w:rsidR="00D536BA" w:rsidRPr="00D536BA" w:rsidRDefault="00E2672F" w:rsidP="00D536BA">
            <w:pPr>
              <w:spacing w:after="200" w:line="276"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bCs/>
                <w:iCs/>
                <w:sz w:val="24"/>
                <w:szCs w:val="24"/>
                <w:lang w:eastAsia="ru-RU"/>
              </w:rPr>
              <w:t>ОК</w:t>
            </w:r>
            <w:proofErr w:type="gramEnd"/>
            <w:r>
              <w:rPr>
                <w:rFonts w:ascii="Times New Roman" w:eastAsia="Times New Roman" w:hAnsi="Times New Roman" w:cs="Times New Roman"/>
                <w:bCs/>
                <w:iCs/>
                <w:sz w:val="24"/>
                <w:szCs w:val="24"/>
                <w:lang w:eastAsia="ru-RU"/>
              </w:rPr>
              <w:t xml:space="preserve"> 4,ОК 5</w:t>
            </w:r>
          </w:p>
        </w:tc>
      </w:tr>
      <w:tr w:rsidR="00D536BA" w:rsidRPr="00D536BA" w14:paraId="535CA631" w14:textId="77777777" w:rsidTr="00D91B3E">
        <w:trPr>
          <w:trHeight w:val="322"/>
        </w:trPr>
        <w:tc>
          <w:tcPr>
            <w:tcW w:w="711" w:type="pct"/>
            <w:vMerge/>
          </w:tcPr>
          <w:p w14:paraId="4C5B20BD"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5F03BEDC" w14:textId="77777777" w:rsidR="00D536BA" w:rsidRPr="00D536BA" w:rsidRDefault="00901BA8"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18</w:t>
            </w:r>
          </w:p>
        </w:tc>
        <w:tc>
          <w:tcPr>
            <w:tcW w:w="2792" w:type="pct"/>
          </w:tcPr>
          <w:p w14:paraId="2DBDF3B6" w14:textId="77777777" w:rsidR="00D536BA" w:rsidRPr="00D536BA" w:rsidRDefault="00D536BA" w:rsidP="00D536BA">
            <w:pPr>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Произношение гласных и согласных звуков, заимствованных слов. Использование орфоэпического словаря.</w:t>
            </w:r>
          </w:p>
        </w:tc>
        <w:tc>
          <w:tcPr>
            <w:tcW w:w="355" w:type="pct"/>
          </w:tcPr>
          <w:p w14:paraId="6B3B5545"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5E43353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7B0B075" w14:textId="77777777" w:rsidTr="00D91B3E">
        <w:tc>
          <w:tcPr>
            <w:tcW w:w="3706" w:type="pct"/>
            <w:gridSpan w:val="3"/>
          </w:tcPr>
          <w:p w14:paraId="24607647"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5. Орфография</w:t>
            </w:r>
          </w:p>
        </w:tc>
        <w:tc>
          <w:tcPr>
            <w:tcW w:w="355" w:type="pct"/>
          </w:tcPr>
          <w:p w14:paraId="23A6386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4</w:t>
            </w:r>
          </w:p>
        </w:tc>
        <w:tc>
          <w:tcPr>
            <w:tcW w:w="939" w:type="pct"/>
          </w:tcPr>
          <w:p w14:paraId="3ACF244F"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5D742CA6" w14:textId="77777777" w:rsidTr="00D91B3E">
        <w:trPr>
          <w:trHeight w:val="324"/>
        </w:trPr>
        <w:tc>
          <w:tcPr>
            <w:tcW w:w="711" w:type="pct"/>
            <w:vMerge w:val="restart"/>
          </w:tcPr>
          <w:p w14:paraId="106E5678"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Орфография</w:t>
            </w:r>
          </w:p>
        </w:tc>
        <w:tc>
          <w:tcPr>
            <w:tcW w:w="203" w:type="pct"/>
          </w:tcPr>
          <w:p w14:paraId="73F7E486"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0806EBF5"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5" w:type="pct"/>
          </w:tcPr>
          <w:p w14:paraId="0C96D279"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9" w:type="pct"/>
            <w:vMerge w:val="restart"/>
          </w:tcPr>
          <w:p w14:paraId="111535D7"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proofErr w:type="spellStart"/>
            <w:r w:rsidRPr="00D536BA">
              <w:rPr>
                <w:rFonts w:ascii="Times New Roman" w:eastAsia="Times New Roman" w:hAnsi="Times New Roman" w:cs="Times New Roman"/>
                <w:bCs/>
                <w:iCs/>
                <w:sz w:val="24"/>
                <w:szCs w:val="24"/>
                <w:lang w:eastAsia="ru-RU"/>
              </w:rPr>
              <w:t>ПРб</w:t>
            </w:r>
            <w:proofErr w:type="spellEnd"/>
            <w:r w:rsidRPr="00D536BA">
              <w:rPr>
                <w:rFonts w:ascii="Times New Roman" w:eastAsia="Times New Roman" w:hAnsi="Times New Roman" w:cs="Times New Roman"/>
                <w:bCs/>
                <w:iCs/>
                <w:sz w:val="24"/>
                <w:szCs w:val="24"/>
                <w:lang w:eastAsia="ru-RU"/>
              </w:rPr>
              <w:t xml:space="preserve"> 01, </w:t>
            </w:r>
            <w:proofErr w:type="spellStart"/>
            <w:r w:rsidRPr="00D536BA">
              <w:rPr>
                <w:rFonts w:ascii="Times New Roman" w:eastAsia="Times New Roman" w:hAnsi="Times New Roman" w:cs="Times New Roman"/>
                <w:bCs/>
                <w:iCs/>
                <w:sz w:val="24"/>
                <w:szCs w:val="24"/>
                <w:lang w:eastAsia="ru-RU"/>
              </w:rPr>
              <w:t>ПРб</w:t>
            </w:r>
            <w:proofErr w:type="spellEnd"/>
            <w:r w:rsidRPr="00D536BA">
              <w:rPr>
                <w:rFonts w:ascii="Times New Roman" w:eastAsia="Times New Roman" w:hAnsi="Times New Roman" w:cs="Times New Roman"/>
                <w:bCs/>
                <w:iCs/>
                <w:sz w:val="24"/>
                <w:szCs w:val="24"/>
                <w:lang w:eastAsia="ru-RU"/>
              </w:rPr>
              <w:t xml:space="preserve"> 03, </w:t>
            </w:r>
          </w:p>
          <w:p w14:paraId="75BF3053"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ЛР 06, ЛР 07, </w:t>
            </w:r>
          </w:p>
          <w:p w14:paraId="42ADDB56"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МР 08, </w:t>
            </w:r>
          </w:p>
          <w:p w14:paraId="22C43D66" w14:textId="77777777" w:rsidR="00D536BA" w:rsidRPr="00D536BA" w:rsidRDefault="00D536BA" w:rsidP="00D536BA">
            <w:pPr>
              <w:spacing w:after="200" w:line="276" w:lineRule="auto"/>
              <w:rPr>
                <w:rFonts w:ascii="Times New Roman" w:eastAsia="Times New Roman" w:hAnsi="Times New Roman" w:cs="Times New Roman"/>
                <w:sz w:val="28"/>
                <w:szCs w:val="28"/>
                <w:lang w:eastAsia="ru-RU"/>
              </w:rPr>
            </w:pPr>
            <w:r w:rsidRPr="00D536BA">
              <w:rPr>
                <w:rFonts w:ascii="Times New Roman" w:eastAsia="Times New Roman" w:hAnsi="Times New Roman" w:cs="Times New Roman"/>
                <w:bCs/>
                <w:iCs/>
                <w:sz w:val="24"/>
                <w:szCs w:val="24"/>
                <w:lang w:eastAsia="ru-RU"/>
              </w:rPr>
              <w:t>О</w:t>
            </w:r>
            <w:r w:rsidR="00E2672F">
              <w:rPr>
                <w:rFonts w:ascii="Times New Roman" w:eastAsia="Times New Roman" w:hAnsi="Times New Roman" w:cs="Times New Roman"/>
                <w:bCs/>
                <w:iCs/>
                <w:sz w:val="24"/>
                <w:szCs w:val="24"/>
                <w:lang w:eastAsia="ru-RU"/>
              </w:rPr>
              <w:t>К 5</w:t>
            </w:r>
          </w:p>
        </w:tc>
      </w:tr>
      <w:tr w:rsidR="00D536BA" w:rsidRPr="00D536BA" w14:paraId="370A40F1" w14:textId="77777777" w:rsidTr="00D91B3E">
        <w:trPr>
          <w:trHeight w:val="324"/>
        </w:trPr>
        <w:tc>
          <w:tcPr>
            <w:tcW w:w="711" w:type="pct"/>
            <w:vMerge/>
          </w:tcPr>
          <w:p w14:paraId="4CE1B7CB"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0A54B846" w14:textId="77777777" w:rsidR="00D536BA" w:rsidRPr="00D536BA" w:rsidRDefault="00901BA8" w:rsidP="00D536BA">
            <w:pPr>
              <w:spacing w:after="0" w:line="240" w:lineRule="auto"/>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19</w:t>
            </w:r>
          </w:p>
        </w:tc>
        <w:tc>
          <w:tcPr>
            <w:tcW w:w="2792" w:type="pct"/>
          </w:tcPr>
          <w:p w14:paraId="6F2DFA84"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iCs/>
                <w:sz w:val="28"/>
                <w:szCs w:val="28"/>
                <w:lang w:eastAsia="ru-RU"/>
              </w:rPr>
              <w:t>Благозвучие речи. Звукопись как изобразительное средство. Ассонанс, аллитерация.</w:t>
            </w:r>
            <w:r w:rsidRPr="00D536BA">
              <w:rPr>
                <w:rFonts w:ascii="Times New Roman" w:eastAsia="Times New Roman" w:hAnsi="Times New Roman" w:cs="Times New Roman"/>
                <w:sz w:val="28"/>
                <w:szCs w:val="28"/>
                <w:lang w:eastAsia="ru-RU"/>
              </w:rPr>
              <w:t xml:space="preserve"> </w:t>
            </w:r>
            <w:r w:rsidRPr="00D536BA">
              <w:rPr>
                <w:rFonts w:ascii="Times New Roman" w:eastAsia="Times New Roman" w:hAnsi="Times New Roman" w:cs="Times New Roman"/>
                <w:sz w:val="28"/>
                <w:szCs w:val="28"/>
                <w:lang w:eastAsia="ar-SA"/>
              </w:rPr>
              <w:t xml:space="preserve"> </w:t>
            </w:r>
          </w:p>
        </w:tc>
        <w:tc>
          <w:tcPr>
            <w:tcW w:w="355" w:type="pct"/>
          </w:tcPr>
          <w:p w14:paraId="51F096C8"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15D5682D"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6206C86" w14:textId="77777777" w:rsidTr="00D91B3E">
        <w:trPr>
          <w:trHeight w:val="322"/>
        </w:trPr>
        <w:tc>
          <w:tcPr>
            <w:tcW w:w="711" w:type="pct"/>
            <w:vMerge/>
          </w:tcPr>
          <w:p w14:paraId="1F6A390A"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491B0628" w14:textId="77777777" w:rsidR="00D536BA" w:rsidRPr="00D536BA" w:rsidRDefault="00901BA8"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20</w:t>
            </w:r>
          </w:p>
        </w:tc>
        <w:tc>
          <w:tcPr>
            <w:tcW w:w="2792" w:type="pct"/>
          </w:tcPr>
          <w:p w14:paraId="2CC7F7FC" w14:textId="77777777" w:rsidR="00D536BA" w:rsidRPr="00D536BA" w:rsidRDefault="00D536BA" w:rsidP="00D536BA">
            <w:pPr>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 xml:space="preserve">Правописание безударных гласных, звонких и глухих согласных Употребление буквы </w:t>
            </w:r>
            <w:r w:rsidRPr="00D536BA">
              <w:rPr>
                <w:rFonts w:ascii="Times New Roman" w:eastAsia="Times New Roman" w:hAnsi="Times New Roman" w:cs="Times New Roman"/>
                <w:i/>
                <w:iCs/>
                <w:sz w:val="28"/>
                <w:szCs w:val="28"/>
                <w:lang w:eastAsia="ar-SA"/>
              </w:rPr>
              <w:t>ь</w:t>
            </w:r>
            <w:r w:rsidRPr="00D536BA">
              <w:rPr>
                <w:rFonts w:ascii="Times New Roman" w:eastAsia="Times New Roman" w:hAnsi="Times New Roman" w:cs="Times New Roman"/>
                <w:sz w:val="28"/>
                <w:szCs w:val="28"/>
                <w:lang w:eastAsia="ar-SA"/>
              </w:rPr>
              <w:t xml:space="preserve">. Правописание </w:t>
            </w:r>
            <w:r w:rsidRPr="00D536BA">
              <w:rPr>
                <w:rFonts w:ascii="Times New Roman" w:eastAsia="Times New Roman" w:hAnsi="Times New Roman" w:cs="Times New Roman"/>
                <w:i/>
                <w:iCs/>
                <w:sz w:val="28"/>
                <w:szCs w:val="28"/>
                <w:lang w:eastAsia="ar-SA"/>
              </w:rPr>
              <w:t>о</w:t>
            </w:r>
            <w:r w:rsidRPr="00D536BA">
              <w:rPr>
                <w:rFonts w:ascii="Times New Roman" w:eastAsia="Times New Roman" w:hAnsi="Times New Roman" w:cs="Times New Roman"/>
                <w:sz w:val="28"/>
                <w:szCs w:val="28"/>
                <w:lang w:eastAsia="ar-SA"/>
              </w:rPr>
              <w:t>/</w:t>
            </w:r>
            <w:r w:rsidRPr="00D536BA">
              <w:rPr>
                <w:rFonts w:ascii="Times New Roman" w:eastAsia="Times New Roman" w:hAnsi="Times New Roman" w:cs="Times New Roman"/>
                <w:i/>
                <w:iCs/>
                <w:sz w:val="28"/>
                <w:szCs w:val="28"/>
                <w:lang w:eastAsia="ar-SA"/>
              </w:rPr>
              <w:t xml:space="preserve">е </w:t>
            </w:r>
            <w:r w:rsidRPr="00D536BA">
              <w:rPr>
                <w:rFonts w:ascii="Times New Roman" w:eastAsia="Times New Roman" w:hAnsi="Times New Roman" w:cs="Times New Roman"/>
                <w:sz w:val="28"/>
                <w:szCs w:val="28"/>
                <w:lang w:eastAsia="ar-SA"/>
              </w:rPr>
              <w:t xml:space="preserve">после шипящих и </w:t>
            </w:r>
            <w:r w:rsidRPr="00D536BA">
              <w:rPr>
                <w:rFonts w:ascii="Times New Roman" w:eastAsia="Times New Roman" w:hAnsi="Times New Roman" w:cs="Times New Roman"/>
                <w:i/>
                <w:iCs/>
                <w:sz w:val="28"/>
                <w:szCs w:val="28"/>
                <w:lang w:eastAsia="ar-SA"/>
              </w:rPr>
              <w:t>ц</w:t>
            </w:r>
            <w:r w:rsidRPr="00D536BA">
              <w:rPr>
                <w:rFonts w:ascii="Times New Roman" w:eastAsia="Times New Roman" w:hAnsi="Times New Roman" w:cs="Times New Roman"/>
                <w:sz w:val="28"/>
                <w:szCs w:val="28"/>
                <w:lang w:eastAsia="ar-SA"/>
              </w:rPr>
              <w:t xml:space="preserve">. Правописание приставок на </w:t>
            </w:r>
            <w:r w:rsidRPr="00D536BA">
              <w:rPr>
                <w:rFonts w:ascii="Times New Roman" w:eastAsia="Times New Roman" w:hAnsi="Times New Roman" w:cs="Times New Roman"/>
                <w:i/>
                <w:iCs/>
                <w:sz w:val="28"/>
                <w:szCs w:val="28"/>
                <w:lang w:eastAsia="ar-SA"/>
              </w:rPr>
              <w:t>з</w:t>
            </w:r>
            <w:r w:rsidRPr="00D536BA">
              <w:rPr>
                <w:rFonts w:ascii="Times New Roman" w:eastAsia="Times New Roman" w:hAnsi="Times New Roman" w:cs="Times New Roman"/>
                <w:sz w:val="28"/>
                <w:szCs w:val="28"/>
                <w:lang w:eastAsia="ar-SA"/>
              </w:rPr>
              <w:t xml:space="preserve">- / </w:t>
            </w:r>
            <w:r w:rsidRPr="00D536BA">
              <w:rPr>
                <w:rFonts w:ascii="Times New Roman" w:eastAsia="Times New Roman" w:hAnsi="Times New Roman" w:cs="Times New Roman"/>
                <w:i/>
                <w:iCs/>
                <w:sz w:val="28"/>
                <w:szCs w:val="28"/>
                <w:lang w:eastAsia="ar-SA"/>
              </w:rPr>
              <w:t>с</w:t>
            </w:r>
            <w:r w:rsidRPr="00D536BA">
              <w:rPr>
                <w:rFonts w:ascii="Times New Roman" w:eastAsia="Times New Roman" w:hAnsi="Times New Roman" w:cs="Times New Roman"/>
                <w:sz w:val="28"/>
                <w:szCs w:val="28"/>
                <w:lang w:eastAsia="ar-SA"/>
              </w:rPr>
              <w:t xml:space="preserve">-Правописание </w:t>
            </w:r>
            <w:r w:rsidRPr="00D536BA">
              <w:rPr>
                <w:rFonts w:ascii="Times New Roman" w:eastAsia="Times New Roman" w:hAnsi="Times New Roman" w:cs="Times New Roman"/>
                <w:i/>
                <w:iCs/>
                <w:sz w:val="28"/>
                <w:szCs w:val="28"/>
                <w:lang w:eastAsia="ar-SA"/>
              </w:rPr>
              <w:t>и</w:t>
            </w:r>
            <w:r w:rsidRPr="00D536BA">
              <w:rPr>
                <w:rFonts w:ascii="Times New Roman" w:eastAsia="Times New Roman" w:hAnsi="Times New Roman" w:cs="Times New Roman"/>
                <w:sz w:val="28"/>
                <w:szCs w:val="28"/>
                <w:lang w:eastAsia="ar-SA"/>
              </w:rPr>
              <w:t>/</w:t>
            </w:r>
            <w:r w:rsidRPr="00D536BA">
              <w:rPr>
                <w:rFonts w:ascii="Times New Roman" w:eastAsia="Times New Roman" w:hAnsi="Times New Roman" w:cs="Times New Roman"/>
                <w:i/>
                <w:iCs/>
                <w:sz w:val="28"/>
                <w:szCs w:val="28"/>
                <w:lang w:eastAsia="ar-SA"/>
              </w:rPr>
              <w:t xml:space="preserve">ы </w:t>
            </w:r>
            <w:r w:rsidRPr="00D536BA">
              <w:rPr>
                <w:rFonts w:ascii="Times New Roman" w:eastAsia="Times New Roman" w:hAnsi="Times New Roman" w:cs="Times New Roman"/>
                <w:sz w:val="28"/>
                <w:szCs w:val="28"/>
                <w:lang w:eastAsia="ar-SA"/>
              </w:rPr>
              <w:t>после приставок</w:t>
            </w:r>
          </w:p>
        </w:tc>
        <w:tc>
          <w:tcPr>
            <w:tcW w:w="355" w:type="pct"/>
          </w:tcPr>
          <w:p w14:paraId="0E815504"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12A74576"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0193762" w14:textId="77777777" w:rsidTr="00D91B3E">
        <w:trPr>
          <w:trHeight w:val="158"/>
        </w:trPr>
        <w:tc>
          <w:tcPr>
            <w:tcW w:w="711" w:type="pct"/>
            <w:vMerge/>
          </w:tcPr>
          <w:p w14:paraId="14F0346A"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203" w:type="pct"/>
          </w:tcPr>
          <w:p w14:paraId="5E1770EA" w14:textId="77777777" w:rsidR="00D536BA" w:rsidRPr="00D536BA" w:rsidRDefault="00A67BB8" w:rsidP="00D536BA">
            <w:pPr>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21</w:t>
            </w:r>
            <w:r w:rsidR="00901BA8">
              <w:rPr>
                <w:rFonts w:ascii="Times New Roman" w:eastAsia="Times New Roman" w:hAnsi="Times New Roman" w:cs="Times New Roman"/>
                <w:b/>
                <w:color w:val="000000"/>
                <w:sz w:val="28"/>
                <w:szCs w:val="28"/>
                <w:lang w:eastAsia="ru-RU"/>
              </w:rPr>
              <w:t>,22</w:t>
            </w:r>
          </w:p>
        </w:tc>
        <w:tc>
          <w:tcPr>
            <w:tcW w:w="2792" w:type="pct"/>
          </w:tcPr>
          <w:p w14:paraId="4453B9DE" w14:textId="77777777"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r w:rsidRPr="004331CA">
              <w:rPr>
                <w:rFonts w:ascii="Times New Roman" w:eastAsia="Times New Roman" w:hAnsi="Times New Roman" w:cs="Times New Roman"/>
                <w:b/>
                <w:sz w:val="28"/>
                <w:szCs w:val="28"/>
                <w:lang w:eastAsia="ru-RU"/>
              </w:rPr>
              <w:t xml:space="preserve">Практическое занятие </w:t>
            </w:r>
            <w:r w:rsidR="008945A8" w:rsidRPr="004331CA">
              <w:rPr>
                <w:rFonts w:ascii="Times New Roman" w:eastAsia="Times New Roman" w:hAnsi="Times New Roman" w:cs="Times New Roman"/>
                <w:b/>
                <w:sz w:val="28"/>
                <w:szCs w:val="28"/>
                <w:lang w:eastAsia="ru-RU"/>
              </w:rPr>
              <w:t>9,10</w:t>
            </w:r>
            <w:r w:rsidRPr="004331CA">
              <w:rPr>
                <w:rFonts w:ascii="Times New Roman" w:eastAsia="Times New Roman" w:hAnsi="Times New Roman" w:cs="Times New Roman"/>
                <w:b/>
                <w:bCs/>
                <w:sz w:val="28"/>
                <w:szCs w:val="28"/>
                <w:lang w:eastAsia="ar-SA"/>
              </w:rPr>
              <w:t xml:space="preserve">. </w:t>
            </w:r>
            <w:r w:rsidRPr="00D536BA">
              <w:rPr>
                <w:rFonts w:ascii="Times New Roman" w:eastAsia="Times New Roman" w:hAnsi="Times New Roman" w:cs="Times New Roman"/>
                <w:color w:val="000000"/>
                <w:sz w:val="28"/>
                <w:szCs w:val="28"/>
                <w:lang w:eastAsia="ar-SA"/>
              </w:rPr>
              <w:t>Выполнение  фонетического  разбора слова. Орфоэпический  анализ слова. Графический анализ слова.</w:t>
            </w:r>
          </w:p>
        </w:tc>
        <w:tc>
          <w:tcPr>
            <w:tcW w:w="355" w:type="pct"/>
          </w:tcPr>
          <w:p w14:paraId="5B0E52F6" w14:textId="77777777" w:rsidR="00D536BA" w:rsidRPr="00D536BA" w:rsidRDefault="002864BF"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39" w:type="pct"/>
          </w:tcPr>
          <w:p w14:paraId="4F9194FD"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proofErr w:type="spellStart"/>
            <w:r w:rsidRPr="00D536BA">
              <w:rPr>
                <w:rFonts w:ascii="Times New Roman" w:eastAsia="Times New Roman" w:hAnsi="Times New Roman" w:cs="Times New Roman"/>
                <w:bCs/>
                <w:iCs/>
                <w:sz w:val="24"/>
                <w:szCs w:val="24"/>
                <w:lang w:eastAsia="ru-RU"/>
              </w:rPr>
              <w:t>ПРб</w:t>
            </w:r>
            <w:proofErr w:type="spellEnd"/>
            <w:r w:rsidRPr="00D536BA">
              <w:rPr>
                <w:rFonts w:ascii="Times New Roman" w:eastAsia="Times New Roman" w:hAnsi="Times New Roman" w:cs="Times New Roman"/>
                <w:bCs/>
                <w:iCs/>
                <w:sz w:val="24"/>
                <w:szCs w:val="24"/>
                <w:lang w:eastAsia="ru-RU"/>
              </w:rPr>
              <w:t xml:space="preserve"> 01, </w:t>
            </w:r>
            <w:proofErr w:type="spellStart"/>
            <w:r w:rsidRPr="00D536BA">
              <w:rPr>
                <w:rFonts w:ascii="Times New Roman" w:eastAsia="Times New Roman" w:hAnsi="Times New Roman" w:cs="Times New Roman"/>
                <w:bCs/>
                <w:iCs/>
                <w:sz w:val="24"/>
                <w:szCs w:val="24"/>
                <w:lang w:eastAsia="ru-RU"/>
              </w:rPr>
              <w:t>ПРб</w:t>
            </w:r>
            <w:proofErr w:type="spellEnd"/>
            <w:r w:rsidRPr="00D536BA">
              <w:rPr>
                <w:rFonts w:ascii="Times New Roman" w:eastAsia="Times New Roman" w:hAnsi="Times New Roman" w:cs="Times New Roman"/>
                <w:bCs/>
                <w:iCs/>
                <w:sz w:val="24"/>
                <w:szCs w:val="24"/>
                <w:lang w:eastAsia="ru-RU"/>
              </w:rPr>
              <w:t xml:space="preserve"> 03, </w:t>
            </w:r>
          </w:p>
          <w:p w14:paraId="1F0D7DC9"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ЛР 06, ЛР 07, </w:t>
            </w:r>
          </w:p>
          <w:p w14:paraId="639F539F" w14:textId="77777777" w:rsidR="00D536BA" w:rsidRPr="00D536BA" w:rsidRDefault="00D536BA" w:rsidP="00D536BA">
            <w:pPr>
              <w:spacing w:after="0" w:line="240" w:lineRule="auto"/>
              <w:rPr>
                <w:rFonts w:ascii="Times New Roman" w:eastAsia="Times New Roman" w:hAnsi="Times New Roman" w:cs="Times New Roman"/>
                <w:bCs/>
                <w:iCs/>
                <w:sz w:val="24"/>
                <w:szCs w:val="24"/>
                <w:lang w:eastAsia="ru-RU"/>
              </w:rPr>
            </w:pPr>
            <w:r w:rsidRPr="00D536BA">
              <w:rPr>
                <w:rFonts w:ascii="Times New Roman" w:eastAsia="Times New Roman" w:hAnsi="Times New Roman" w:cs="Times New Roman"/>
                <w:bCs/>
                <w:iCs/>
                <w:sz w:val="24"/>
                <w:szCs w:val="24"/>
                <w:lang w:eastAsia="ru-RU"/>
              </w:rPr>
              <w:t xml:space="preserve">МР 08, </w:t>
            </w:r>
          </w:p>
          <w:p w14:paraId="7257DF2A" w14:textId="77777777" w:rsidR="00D536BA" w:rsidRPr="00D536BA" w:rsidRDefault="00E2672F" w:rsidP="00D536BA">
            <w:pPr>
              <w:spacing w:after="0" w:line="240" w:lineRule="auto"/>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bCs/>
                <w:iCs/>
                <w:sz w:val="24"/>
                <w:szCs w:val="24"/>
                <w:lang w:eastAsia="ru-RU"/>
              </w:rPr>
              <w:t>ОК</w:t>
            </w:r>
            <w:proofErr w:type="gramEnd"/>
            <w:r>
              <w:rPr>
                <w:rFonts w:ascii="Times New Roman" w:eastAsia="Times New Roman" w:hAnsi="Times New Roman" w:cs="Times New Roman"/>
                <w:bCs/>
                <w:iCs/>
                <w:sz w:val="24"/>
                <w:szCs w:val="24"/>
                <w:lang w:eastAsia="ru-RU"/>
              </w:rPr>
              <w:t xml:space="preserve"> 5,ОК 9</w:t>
            </w:r>
          </w:p>
        </w:tc>
      </w:tr>
      <w:tr w:rsidR="00D536BA" w:rsidRPr="00D536BA" w14:paraId="371809A9" w14:textId="77777777" w:rsidTr="00D91B3E">
        <w:tc>
          <w:tcPr>
            <w:tcW w:w="3706" w:type="pct"/>
            <w:gridSpan w:val="3"/>
          </w:tcPr>
          <w:p w14:paraId="526E7E72"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6. Лексикология</w:t>
            </w:r>
          </w:p>
        </w:tc>
        <w:tc>
          <w:tcPr>
            <w:tcW w:w="355" w:type="pct"/>
          </w:tcPr>
          <w:p w14:paraId="73F5BF11"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9</w:t>
            </w:r>
          </w:p>
        </w:tc>
        <w:tc>
          <w:tcPr>
            <w:tcW w:w="939" w:type="pct"/>
          </w:tcPr>
          <w:p w14:paraId="35AFDF58"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0B7B696D" w14:textId="77777777" w:rsidTr="00D91B3E">
        <w:trPr>
          <w:trHeight w:val="324"/>
        </w:trPr>
        <w:tc>
          <w:tcPr>
            <w:tcW w:w="711" w:type="pct"/>
            <w:vMerge w:val="restart"/>
          </w:tcPr>
          <w:p w14:paraId="3037784E"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Лексикология</w:t>
            </w:r>
          </w:p>
        </w:tc>
        <w:tc>
          <w:tcPr>
            <w:tcW w:w="203" w:type="pct"/>
          </w:tcPr>
          <w:p w14:paraId="5B0F0EFE"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6BBF0B20"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5" w:type="pct"/>
          </w:tcPr>
          <w:p w14:paraId="1B1AB733"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9" w:type="pct"/>
            <w:vMerge w:val="restart"/>
          </w:tcPr>
          <w:p w14:paraId="6AF2DAA5"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01,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02,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03, ЛР 07, </w:t>
            </w:r>
          </w:p>
          <w:p w14:paraId="01BAD1D9"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r w:rsidRPr="00D536BA">
              <w:rPr>
                <w:rFonts w:ascii="Times New Roman" w:eastAsia="Times New Roman" w:hAnsi="Times New Roman" w:cs="Times New Roman"/>
                <w:sz w:val="24"/>
                <w:szCs w:val="24"/>
                <w:lang w:eastAsia="ru-RU"/>
              </w:rPr>
              <w:lastRenderedPageBreak/>
              <w:t xml:space="preserve">МР 08, МР 09, </w:t>
            </w:r>
          </w:p>
          <w:p w14:paraId="77112681"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r w:rsidRPr="00D536BA">
              <w:rPr>
                <w:rFonts w:ascii="Times New Roman" w:eastAsia="Times New Roman" w:hAnsi="Times New Roman" w:cs="Times New Roman"/>
                <w:sz w:val="24"/>
                <w:szCs w:val="24"/>
                <w:lang w:eastAsia="ru-RU"/>
              </w:rPr>
              <w:t>ОК10,ОК11</w:t>
            </w:r>
          </w:p>
          <w:p w14:paraId="67FF174D"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01,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02,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03, ЛР 07, </w:t>
            </w:r>
          </w:p>
          <w:p w14:paraId="402DE03B"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r w:rsidRPr="00D536BA">
              <w:rPr>
                <w:rFonts w:ascii="Times New Roman" w:eastAsia="Times New Roman" w:hAnsi="Times New Roman" w:cs="Times New Roman"/>
                <w:sz w:val="24"/>
                <w:szCs w:val="24"/>
                <w:lang w:eastAsia="ru-RU"/>
              </w:rPr>
              <w:t xml:space="preserve">МР 08, МР 09, </w:t>
            </w:r>
          </w:p>
          <w:p w14:paraId="3B00098E" w14:textId="77777777" w:rsidR="00D536BA" w:rsidRPr="00D536BA" w:rsidRDefault="00E2672F"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ОК5</w:t>
            </w:r>
          </w:p>
        </w:tc>
      </w:tr>
      <w:tr w:rsidR="00D536BA" w:rsidRPr="00D536BA" w14:paraId="5BF79F38" w14:textId="77777777" w:rsidTr="00D91B3E">
        <w:trPr>
          <w:trHeight w:val="322"/>
        </w:trPr>
        <w:tc>
          <w:tcPr>
            <w:tcW w:w="711" w:type="pct"/>
            <w:vMerge/>
          </w:tcPr>
          <w:p w14:paraId="18883019"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3BA9FD15" w14:textId="77777777" w:rsidR="00D536BA" w:rsidRPr="00D536BA" w:rsidRDefault="00901BA8"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23</w:t>
            </w:r>
          </w:p>
        </w:tc>
        <w:tc>
          <w:tcPr>
            <w:tcW w:w="2792" w:type="pct"/>
          </w:tcPr>
          <w:p w14:paraId="035EEBD8" w14:textId="77777777" w:rsidR="00D536BA" w:rsidRPr="00D536BA" w:rsidRDefault="00D536BA" w:rsidP="00D536BA">
            <w:pPr>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 xml:space="preserve">Слово в лексической системе языка. Лексическое и грамматическое </w:t>
            </w:r>
            <w:r w:rsidRPr="00D536BA">
              <w:rPr>
                <w:rFonts w:ascii="Times New Roman" w:eastAsia="Times New Roman" w:hAnsi="Times New Roman" w:cs="Times New Roman"/>
                <w:sz w:val="28"/>
                <w:szCs w:val="28"/>
                <w:lang w:eastAsia="ar-SA"/>
              </w:rPr>
              <w:lastRenderedPageBreak/>
              <w:t>значение слова. Многозначность слова. Русская лексика с точки зрения ее происхождения, употребления.</w:t>
            </w:r>
          </w:p>
        </w:tc>
        <w:tc>
          <w:tcPr>
            <w:tcW w:w="355" w:type="pct"/>
          </w:tcPr>
          <w:p w14:paraId="6B8A6F7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lastRenderedPageBreak/>
              <w:t>1</w:t>
            </w:r>
          </w:p>
        </w:tc>
        <w:tc>
          <w:tcPr>
            <w:tcW w:w="939" w:type="pct"/>
            <w:vMerge/>
          </w:tcPr>
          <w:p w14:paraId="38E2482C"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47C4670" w14:textId="77777777" w:rsidTr="00D91B3E">
        <w:trPr>
          <w:trHeight w:val="322"/>
        </w:trPr>
        <w:tc>
          <w:tcPr>
            <w:tcW w:w="711" w:type="pct"/>
            <w:vMerge/>
          </w:tcPr>
          <w:p w14:paraId="45A3FC03"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3F07E2AC" w14:textId="77777777" w:rsidR="00D536BA" w:rsidRPr="00D536BA" w:rsidRDefault="00901BA8"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24</w:t>
            </w:r>
            <w:r w:rsidR="00D536BA" w:rsidRPr="00D536BA">
              <w:rPr>
                <w:rFonts w:ascii="Times New Roman" w:eastAsia="Times New Roman" w:hAnsi="Times New Roman" w:cs="Times New Roman"/>
                <w:sz w:val="28"/>
                <w:szCs w:val="28"/>
                <w:lang w:eastAsia="ar-SA"/>
              </w:rPr>
              <w:t>,</w:t>
            </w:r>
          </w:p>
          <w:p w14:paraId="2C8FA352" w14:textId="77777777" w:rsidR="00D536BA" w:rsidRPr="00D536BA" w:rsidRDefault="00901BA8"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25</w:t>
            </w:r>
          </w:p>
        </w:tc>
        <w:tc>
          <w:tcPr>
            <w:tcW w:w="2792" w:type="pct"/>
          </w:tcPr>
          <w:p w14:paraId="1D795B88" w14:textId="77777777" w:rsidR="00D536BA" w:rsidRPr="004331CA" w:rsidRDefault="00D536BA" w:rsidP="00D536BA">
            <w:pPr>
              <w:suppressAutoHyphens/>
              <w:spacing w:after="0" w:line="240" w:lineRule="auto"/>
              <w:jc w:val="both"/>
              <w:rPr>
                <w:rFonts w:ascii="Times New Roman" w:eastAsia="Times New Roman" w:hAnsi="Times New Roman" w:cs="Times New Roman"/>
                <w:b/>
                <w:sz w:val="28"/>
                <w:szCs w:val="28"/>
                <w:lang w:eastAsia="ar-SA"/>
              </w:rPr>
            </w:pPr>
            <w:r w:rsidRPr="004331CA">
              <w:rPr>
                <w:rFonts w:ascii="Times New Roman" w:eastAsia="Times New Roman" w:hAnsi="Times New Roman" w:cs="Times New Roman"/>
                <w:b/>
                <w:iCs/>
                <w:sz w:val="24"/>
                <w:szCs w:val="24"/>
                <w:lang w:eastAsia="ru-RU"/>
              </w:rPr>
              <w:t>Профессионально ориентированное содержание</w:t>
            </w:r>
          </w:p>
          <w:p w14:paraId="53B9229B" w14:textId="77777777" w:rsidR="00D536BA" w:rsidRPr="004331CA" w:rsidRDefault="00D536BA" w:rsidP="00D536BA">
            <w:pPr>
              <w:spacing w:after="0" w:line="240" w:lineRule="auto"/>
              <w:jc w:val="both"/>
              <w:rPr>
                <w:rFonts w:ascii="Calibri" w:eastAsia="Calibri" w:hAnsi="Calibri" w:cs="Times New Roman"/>
              </w:rPr>
            </w:pPr>
            <w:r w:rsidRPr="004331CA">
              <w:rPr>
                <w:rFonts w:ascii="Times New Roman" w:eastAsia="Times New Roman" w:hAnsi="Times New Roman" w:cs="Times New Roman"/>
                <w:b/>
                <w:iCs/>
                <w:sz w:val="28"/>
                <w:szCs w:val="28"/>
                <w:lang w:eastAsia="ru-RU"/>
              </w:rPr>
              <w:t>Лекционное занятие 5,6</w:t>
            </w:r>
            <w:r w:rsidRPr="004331CA">
              <w:rPr>
                <w:rFonts w:ascii="Times New Roman" w:eastAsia="Times New Roman" w:hAnsi="Times New Roman" w:cs="Times New Roman"/>
                <w:b/>
                <w:i/>
                <w:iCs/>
                <w:sz w:val="24"/>
                <w:szCs w:val="24"/>
                <w:lang w:eastAsia="ru-RU"/>
              </w:rPr>
              <w:t>.</w:t>
            </w:r>
            <w:r w:rsidRPr="004331CA">
              <w:rPr>
                <w:rFonts w:ascii="Calibri" w:eastAsia="Calibri" w:hAnsi="Calibri" w:cs="Times New Roman"/>
              </w:rPr>
              <w:t xml:space="preserve"> </w:t>
            </w:r>
          </w:p>
          <w:p w14:paraId="007188FA" w14:textId="77777777" w:rsidR="00D536BA" w:rsidRPr="00D536BA" w:rsidRDefault="00D536BA" w:rsidP="004331CA">
            <w:pPr>
              <w:spacing w:after="0" w:line="240" w:lineRule="auto"/>
              <w:jc w:val="both"/>
              <w:rPr>
                <w:rFonts w:ascii="Times New Roman" w:eastAsia="Times New Roman" w:hAnsi="Times New Roman" w:cs="Times New Roman"/>
                <w:i/>
                <w:sz w:val="28"/>
                <w:szCs w:val="28"/>
                <w:lang w:eastAsia="ru-RU"/>
              </w:rPr>
            </w:pPr>
            <w:r w:rsidRPr="00D536BA">
              <w:rPr>
                <w:rFonts w:ascii="Times New Roman" w:eastAsia="Times New Roman" w:hAnsi="Times New Roman" w:cs="Times New Roman"/>
                <w:sz w:val="24"/>
                <w:szCs w:val="24"/>
                <w:lang w:eastAsia="ru-RU"/>
              </w:rPr>
              <w:t>Профессионализмы. Терминологическая лексика</w:t>
            </w:r>
            <w:r w:rsidRPr="00D536BA">
              <w:rPr>
                <w:rFonts w:ascii="Times New Roman" w:eastAsia="Times New Roman" w:hAnsi="Times New Roman" w:cs="Times New Roman"/>
                <w:b/>
                <w:sz w:val="24"/>
                <w:szCs w:val="24"/>
                <w:lang w:eastAsia="ru-RU"/>
              </w:rPr>
              <w:t xml:space="preserve"> </w:t>
            </w:r>
            <w:r w:rsidRPr="00D536BA">
              <w:rPr>
                <w:rFonts w:ascii="Times New Roman" w:eastAsia="Times New Roman" w:hAnsi="Times New Roman" w:cs="Times New Roman"/>
                <w:sz w:val="24"/>
                <w:szCs w:val="24"/>
                <w:lang w:eastAsia="ru-RU"/>
              </w:rPr>
              <w:t xml:space="preserve">специальности </w:t>
            </w:r>
            <w:r w:rsidR="004331CA">
              <w:rPr>
                <w:rFonts w:ascii="Times New Roman" w:eastAsia="Times New Roman" w:hAnsi="Times New Roman" w:cs="Times New Roman"/>
                <w:bCs/>
                <w:sz w:val="24"/>
                <w:szCs w:val="24"/>
                <w:lang w:eastAsia="ru-RU"/>
              </w:rPr>
              <w:t>43.02.13 Технология парикмахерского искусства</w:t>
            </w:r>
          </w:p>
        </w:tc>
        <w:tc>
          <w:tcPr>
            <w:tcW w:w="355" w:type="pct"/>
          </w:tcPr>
          <w:p w14:paraId="1EA08B2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2</w:t>
            </w:r>
          </w:p>
        </w:tc>
        <w:tc>
          <w:tcPr>
            <w:tcW w:w="939" w:type="pct"/>
            <w:vMerge/>
          </w:tcPr>
          <w:p w14:paraId="10082B9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1A4182F8" w14:textId="77777777" w:rsidTr="00D91B3E">
        <w:trPr>
          <w:trHeight w:val="322"/>
        </w:trPr>
        <w:tc>
          <w:tcPr>
            <w:tcW w:w="711" w:type="pct"/>
            <w:vMerge/>
          </w:tcPr>
          <w:p w14:paraId="4EA6EFF8"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7550E4E7" w14:textId="77777777" w:rsidR="00D536BA" w:rsidRPr="00D536BA" w:rsidRDefault="00901BA8" w:rsidP="00D536BA">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26</w:t>
            </w:r>
          </w:p>
        </w:tc>
        <w:tc>
          <w:tcPr>
            <w:tcW w:w="2792" w:type="pct"/>
          </w:tcPr>
          <w:p w14:paraId="3B6A7857" w14:textId="77777777" w:rsidR="00D536BA" w:rsidRPr="00D536BA" w:rsidRDefault="00D536BA" w:rsidP="00D536BA">
            <w:pPr>
              <w:suppressAutoHyphens/>
              <w:autoSpaceDE w:val="0"/>
              <w:autoSpaceDN w:val="0"/>
              <w:adjustRightInd w:val="0"/>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 xml:space="preserve">Активный и пассивный словарный запас; архаизмы, историзмы, неологизмы. Фольклорная лексика и фразеология. </w:t>
            </w:r>
            <w:r w:rsidR="006B7A04" w:rsidRPr="00D536BA">
              <w:rPr>
                <w:rFonts w:ascii="Times New Roman" w:eastAsia="Times New Roman" w:hAnsi="Times New Roman" w:cs="Times New Roman"/>
                <w:color w:val="000000"/>
                <w:sz w:val="28"/>
                <w:szCs w:val="28"/>
                <w:lang w:eastAsia="ar-SA"/>
              </w:rPr>
              <w:t>Фразеологизмы. Отличие фразеологизма от слова</w:t>
            </w:r>
          </w:p>
        </w:tc>
        <w:tc>
          <w:tcPr>
            <w:tcW w:w="355" w:type="pct"/>
          </w:tcPr>
          <w:p w14:paraId="7E977659"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13A41EE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72E35A9C" w14:textId="77777777" w:rsidTr="00D91B3E">
        <w:tc>
          <w:tcPr>
            <w:tcW w:w="3706" w:type="pct"/>
            <w:gridSpan w:val="3"/>
          </w:tcPr>
          <w:p w14:paraId="5E4A26C7"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 xml:space="preserve">Раздел 7. </w:t>
            </w:r>
            <w:proofErr w:type="spellStart"/>
            <w:r w:rsidRPr="00D536BA">
              <w:rPr>
                <w:rFonts w:ascii="Times New Roman" w:eastAsia="Times New Roman" w:hAnsi="Times New Roman" w:cs="Times New Roman"/>
                <w:b/>
                <w:bCs/>
                <w:color w:val="000000"/>
                <w:sz w:val="28"/>
                <w:szCs w:val="28"/>
                <w:lang w:eastAsia="ru-RU"/>
              </w:rPr>
              <w:t>Морфемика</w:t>
            </w:r>
            <w:proofErr w:type="spellEnd"/>
          </w:p>
        </w:tc>
        <w:tc>
          <w:tcPr>
            <w:tcW w:w="355" w:type="pct"/>
          </w:tcPr>
          <w:p w14:paraId="5DBE9375"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4</w:t>
            </w:r>
          </w:p>
        </w:tc>
        <w:tc>
          <w:tcPr>
            <w:tcW w:w="939" w:type="pct"/>
          </w:tcPr>
          <w:p w14:paraId="732BD04F"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D51BA1D" w14:textId="77777777" w:rsidTr="00D91B3E">
        <w:trPr>
          <w:trHeight w:val="324"/>
        </w:trPr>
        <w:tc>
          <w:tcPr>
            <w:tcW w:w="711" w:type="pct"/>
            <w:vMerge w:val="restart"/>
          </w:tcPr>
          <w:p w14:paraId="171812E1"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w:t>
            </w:r>
            <w:proofErr w:type="spellStart"/>
            <w:r w:rsidRPr="00D536BA">
              <w:rPr>
                <w:rFonts w:ascii="Times New Roman" w:eastAsia="Times New Roman" w:hAnsi="Times New Roman" w:cs="Times New Roman"/>
                <w:b/>
                <w:bCs/>
                <w:color w:val="000000"/>
                <w:sz w:val="28"/>
                <w:szCs w:val="28"/>
                <w:lang w:eastAsia="ru-RU"/>
              </w:rPr>
              <w:t>Морфемика</w:t>
            </w:r>
            <w:proofErr w:type="spellEnd"/>
          </w:p>
        </w:tc>
        <w:tc>
          <w:tcPr>
            <w:tcW w:w="203" w:type="pct"/>
          </w:tcPr>
          <w:p w14:paraId="1198ED20"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32CD9E9F"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5" w:type="pct"/>
          </w:tcPr>
          <w:p w14:paraId="154B03D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9" w:type="pct"/>
            <w:vMerge w:val="restart"/>
          </w:tcPr>
          <w:p w14:paraId="79E027C6"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01, </w:t>
            </w: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03, </w:t>
            </w:r>
          </w:p>
          <w:p w14:paraId="2762C5C0"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ЛР 01, ЛР 04, </w:t>
            </w:r>
          </w:p>
          <w:p w14:paraId="1349231B"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МР 04, МР 09, </w:t>
            </w:r>
          </w:p>
          <w:p w14:paraId="77D479CE" w14:textId="77777777" w:rsidR="00D536BA" w:rsidRPr="00D536BA" w:rsidRDefault="00E2672F" w:rsidP="00D536B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4"/>
                <w:szCs w:val="24"/>
                <w:lang w:eastAsia="ru-RU"/>
              </w:rPr>
              <w:t>ОК 5, ОК4</w:t>
            </w:r>
          </w:p>
        </w:tc>
      </w:tr>
      <w:tr w:rsidR="002864BF" w:rsidRPr="00D536BA" w14:paraId="24A56AB0" w14:textId="77777777" w:rsidTr="002443BD">
        <w:trPr>
          <w:trHeight w:val="966"/>
        </w:trPr>
        <w:tc>
          <w:tcPr>
            <w:tcW w:w="711" w:type="pct"/>
            <w:vMerge/>
          </w:tcPr>
          <w:p w14:paraId="335DC221" w14:textId="77777777" w:rsidR="002864BF" w:rsidRPr="00D536BA" w:rsidRDefault="002864BF"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2EED2C6E" w14:textId="77777777" w:rsidR="002864BF" w:rsidRPr="00D536BA" w:rsidRDefault="00412B53"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w:t>
            </w:r>
            <w:r w:rsidR="006B7A04">
              <w:rPr>
                <w:rFonts w:ascii="Times New Roman" w:eastAsia="Times New Roman" w:hAnsi="Times New Roman" w:cs="Times New Roman"/>
                <w:sz w:val="28"/>
                <w:szCs w:val="28"/>
                <w:lang w:eastAsia="ar-SA"/>
              </w:rPr>
              <w:t>7</w:t>
            </w:r>
          </w:p>
        </w:tc>
        <w:tc>
          <w:tcPr>
            <w:tcW w:w="2792" w:type="pct"/>
          </w:tcPr>
          <w:p w14:paraId="5BCE3387" w14:textId="77777777" w:rsidR="002864BF" w:rsidRPr="00D536BA" w:rsidRDefault="002864BF" w:rsidP="00D536BA">
            <w:pPr>
              <w:spacing w:after="0" w:line="240" w:lineRule="auto"/>
              <w:jc w:val="both"/>
              <w:rPr>
                <w:rFonts w:ascii="Times New Roman" w:eastAsia="Times New Roman" w:hAnsi="Times New Roman" w:cs="Times New Roman"/>
                <w:i/>
                <w:color w:val="FF0000"/>
                <w:sz w:val="28"/>
                <w:szCs w:val="28"/>
                <w:lang w:eastAsia="ru-RU"/>
              </w:rPr>
            </w:pPr>
            <w:r w:rsidRPr="00D536BA">
              <w:rPr>
                <w:rFonts w:ascii="Times New Roman" w:eastAsia="Times New Roman" w:hAnsi="Times New Roman" w:cs="Times New Roman"/>
                <w:sz w:val="28"/>
                <w:szCs w:val="28"/>
                <w:lang w:eastAsia="ar-SA"/>
              </w:rPr>
              <w:t>Понятие морфемы как значимой части слова. Многозначность морфем. Синонимия и антонимия морфем.</w:t>
            </w:r>
            <w:r>
              <w:rPr>
                <w:rFonts w:ascii="Times New Roman" w:eastAsia="Times New Roman" w:hAnsi="Times New Roman" w:cs="Times New Roman"/>
                <w:sz w:val="28"/>
                <w:szCs w:val="28"/>
                <w:lang w:eastAsia="ar-SA"/>
              </w:rPr>
              <w:t xml:space="preserve"> </w:t>
            </w:r>
            <w:r w:rsidRPr="00D536BA">
              <w:rPr>
                <w:rFonts w:ascii="Times New Roman" w:eastAsia="Times New Roman" w:hAnsi="Times New Roman" w:cs="Times New Roman"/>
                <w:sz w:val="28"/>
                <w:szCs w:val="28"/>
                <w:lang w:eastAsia="ar-SA"/>
              </w:rPr>
              <w:t>Морфемный разбор слова.</w:t>
            </w:r>
          </w:p>
        </w:tc>
        <w:tc>
          <w:tcPr>
            <w:tcW w:w="355" w:type="pct"/>
          </w:tcPr>
          <w:p w14:paraId="109BAB65" w14:textId="77777777" w:rsidR="002864BF" w:rsidRPr="00D536BA" w:rsidRDefault="002864BF"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3F0B0401" w14:textId="77777777" w:rsidR="002864BF" w:rsidRPr="00D536BA" w:rsidRDefault="002864BF" w:rsidP="00D536BA">
            <w:pPr>
              <w:spacing w:after="0" w:line="240" w:lineRule="auto"/>
              <w:jc w:val="both"/>
              <w:rPr>
                <w:rFonts w:ascii="Times New Roman" w:eastAsia="Times New Roman" w:hAnsi="Times New Roman" w:cs="Times New Roman"/>
                <w:sz w:val="28"/>
                <w:szCs w:val="28"/>
                <w:lang w:eastAsia="ru-RU"/>
              </w:rPr>
            </w:pPr>
          </w:p>
        </w:tc>
      </w:tr>
      <w:tr w:rsidR="00D536BA" w:rsidRPr="00D536BA" w14:paraId="53E40107" w14:textId="77777777" w:rsidTr="00D91B3E">
        <w:tc>
          <w:tcPr>
            <w:tcW w:w="3706" w:type="pct"/>
            <w:gridSpan w:val="3"/>
          </w:tcPr>
          <w:p w14:paraId="78FAB0FC"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8. Словообразование</w:t>
            </w:r>
          </w:p>
        </w:tc>
        <w:tc>
          <w:tcPr>
            <w:tcW w:w="355" w:type="pct"/>
          </w:tcPr>
          <w:p w14:paraId="4464A596"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3</w:t>
            </w:r>
          </w:p>
        </w:tc>
        <w:tc>
          <w:tcPr>
            <w:tcW w:w="939" w:type="pct"/>
          </w:tcPr>
          <w:p w14:paraId="64315703"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12DCBA0F" w14:textId="77777777" w:rsidTr="00D91B3E">
        <w:trPr>
          <w:trHeight w:val="324"/>
        </w:trPr>
        <w:tc>
          <w:tcPr>
            <w:tcW w:w="711" w:type="pct"/>
            <w:vMerge w:val="restart"/>
          </w:tcPr>
          <w:p w14:paraId="6D085BCE"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Словообразование</w:t>
            </w:r>
          </w:p>
        </w:tc>
        <w:tc>
          <w:tcPr>
            <w:tcW w:w="203" w:type="pct"/>
          </w:tcPr>
          <w:p w14:paraId="74B6EE1C"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28D9A72D"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5" w:type="pct"/>
          </w:tcPr>
          <w:p w14:paraId="40EF3EB1"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9" w:type="pct"/>
            <w:vMerge w:val="restart"/>
          </w:tcPr>
          <w:p w14:paraId="3544E1DF"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01, </w:t>
            </w: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03, </w:t>
            </w:r>
          </w:p>
          <w:p w14:paraId="2E99EC1F"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ЛР 01, ЛР 04, </w:t>
            </w:r>
          </w:p>
          <w:p w14:paraId="62043F5F"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МР 04, МР 09, </w:t>
            </w:r>
          </w:p>
          <w:p w14:paraId="57FFFEBF" w14:textId="77777777" w:rsidR="00D536BA" w:rsidRPr="00D536BA" w:rsidRDefault="00E2672F"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iCs/>
                <w:sz w:val="24"/>
                <w:szCs w:val="24"/>
                <w:lang w:eastAsia="ru-RU"/>
              </w:rPr>
              <w:t>ОК5,</w:t>
            </w:r>
            <w:proofErr w:type="gramStart"/>
            <w:r>
              <w:rPr>
                <w:rFonts w:ascii="Times New Roman" w:eastAsia="Times New Roman" w:hAnsi="Times New Roman" w:cs="Times New Roman"/>
                <w:iCs/>
                <w:sz w:val="24"/>
                <w:szCs w:val="24"/>
                <w:lang w:eastAsia="ru-RU"/>
              </w:rPr>
              <w:t>ОК</w:t>
            </w:r>
            <w:proofErr w:type="gramEnd"/>
            <w:r>
              <w:rPr>
                <w:rFonts w:ascii="Times New Roman" w:eastAsia="Times New Roman" w:hAnsi="Times New Roman" w:cs="Times New Roman"/>
                <w:iCs/>
                <w:sz w:val="24"/>
                <w:szCs w:val="24"/>
                <w:lang w:eastAsia="ru-RU"/>
              </w:rPr>
              <w:t xml:space="preserve"> 4</w:t>
            </w:r>
          </w:p>
        </w:tc>
      </w:tr>
      <w:tr w:rsidR="00D536BA" w:rsidRPr="00D536BA" w14:paraId="434B0A41" w14:textId="77777777" w:rsidTr="00D91B3E">
        <w:trPr>
          <w:trHeight w:val="324"/>
        </w:trPr>
        <w:tc>
          <w:tcPr>
            <w:tcW w:w="711" w:type="pct"/>
            <w:vMerge/>
          </w:tcPr>
          <w:p w14:paraId="38DA8EAB"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339FF8F5" w14:textId="77777777" w:rsidR="00D536BA" w:rsidRPr="00D536BA" w:rsidRDefault="006B7A04"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28,29</w:t>
            </w:r>
          </w:p>
        </w:tc>
        <w:tc>
          <w:tcPr>
            <w:tcW w:w="2792" w:type="pct"/>
          </w:tcPr>
          <w:p w14:paraId="1B1EA9BF" w14:textId="77777777" w:rsidR="00D536BA" w:rsidRPr="00D536BA" w:rsidRDefault="008945A8" w:rsidP="008945A8">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pacing w:val="-6"/>
                <w:sz w:val="28"/>
                <w:szCs w:val="28"/>
                <w:lang w:eastAsia="ar-SA"/>
              </w:rPr>
              <w:t>Практическое занятие №11</w:t>
            </w:r>
            <w:r w:rsidR="006B7A04" w:rsidRPr="004331CA">
              <w:rPr>
                <w:rFonts w:ascii="Times New Roman" w:eastAsia="Times New Roman" w:hAnsi="Times New Roman" w:cs="Times New Roman"/>
                <w:b/>
                <w:bCs/>
                <w:spacing w:val="-6"/>
                <w:sz w:val="28"/>
                <w:szCs w:val="28"/>
                <w:lang w:eastAsia="ar-SA"/>
              </w:rPr>
              <w:t>,12</w:t>
            </w:r>
            <w:r w:rsidRPr="004331CA">
              <w:rPr>
                <w:rFonts w:ascii="Times New Roman" w:eastAsia="Times New Roman" w:hAnsi="Times New Roman" w:cs="Times New Roman"/>
                <w:b/>
                <w:bCs/>
                <w:spacing w:val="-6"/>
                <w:sz w:val="28"/>
                <w:szCs w:val="28"/>
                <w:lang w:eastAsia="ar-SA"/>
              </w:rPr>
              <w:t xml:space="preserve"> </w:t>
            </w:r>
            <w:bookmarkStart w:id="7" w:name="_Hlk119071300"/>
            <w:r w:rsidR="00D536BA" w:rsidRPr="00D536BA">
              <w:rPr>
                <w:rFonts w:ascii="Times New Roman" w:eastAsia="Times New Roman" w:hAnsi="Times New Roman" w:cs="Times New Roman"/>
                <w:sz w:val="28"/>
                <w:szCs w:val="28"/>
                <w:lang w:eastAsia="ar-SA"/>
              </w:rPr>
              <w:t>Способы словообразования. Словообразование знаменательных частей речи. Особенности словообразования профессиональной лексики и терминов Словообразовательный анализ.</w:t>
            </w:r>
            <w:bookmarkEnd w:id="7"/>
          </w:p>
        </w:tc>
        <w:tc>
          <w:tcPr>
            <w:tcW w:w="355" w:type="pct"/>
          </w:tcPr>
          <w:p w14:paraId="0262B698" w14:textId="77777777" w:rsidR="00D536BA" w:rsidRPr="00D536BA" w:rsidRDefault="006B7A04"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39" w:type="pct"/>
            <w:vMerge/>
          </w:tcPr>
          <w:p w14:paraId="20038D28"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06CEF874" w14:textId="77777777" w:rsidTr="00D91B3E">
        <w:tc>
          <w:tcPr>
            <w:tcW w:w="3706" w:type="pct"/>
            <w:gridSpan w:val="3"/>
          </w:tcPr>
          <w:p w14:paraId="30D53E79"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9 . Орфография</w:t>
            </w:r>
          </w:p>
        </w:tc>
        <w:tc>
          <w:tcPr>
            <w:tcW w:w="355" w:type="pct"/>
          </w:tcPr>
          <w:p w14:paraId="7FCA8025"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3</w:t>
            </w:r>
          </w:p>
        </w:tc>
        <w:tc>
          <w:tcPr>
            <w:tcW w:w="939" w:type="pct"/>
          </w:tcPr>
          <w:p w14:paraId="16A303A1"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5258E6BF" w14:textId="77777777" w:rsidTr="00D91B3E">
        <w:trPr>
          <w:trHeight w:val="324"/>
        </w:trPr>
        <w:tc>
          <w:tcPr>
            <w:tcW w:w="711" w:type="pct"/>
            <w:vMerge w:val="restart"/>
          </w:tcPr>
          <w:p w14:paraId="4D1E4020"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Орфография</w:t>
            </w:r>
          </w:p>
        </w:tc>
        <w:tc>
          <w:tcPr>
            <w:tcW w:w="203" w:type="pct"/>
          </w:tcPr>
          <w:p w14:paraId="1C8ED821"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2F062EEC"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5" w:type="pct"/>
          </w:tcPr>
          <w:p w14:paraId="1B42F1C6"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9" w:type="pct"/>
            <w:vMerge w:val="restart"/>
          </w:tcPr>
          <w:p w14:paraId="7241EAD4"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01, </w:t>
            </w: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03, </w:t>
            </w:r>
          </w:p>
          <w:p w14:paraId="65DAC62B"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ЛР 01, ЛР 04, </w:t>
            </w:r>
          </w:p>
          <w:p w14:paraId="14F142E7"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МР 04, МР 09, </w:t>
            </w:r>
          </w:p>
          <w:p w14:paraId="06A0653F" w14:textId="77777777" w:rsidR="00D536BA" w:rsidRPr="00D536BA" w:rsidRDefault="00E2672F" w:rsidP="00D536BA">
            <w:pPr>
              <w:spacing w:after="0" w:line="240" w:lineRule="auto"/>
              <w:jc w:val="center"/>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iCs/>
                <w:sz w:val="24"/>
                <w:szCs w:val="24"/>
                <w:lang w:eastAsia="ru-RU"/>
              </w:rPr>
              <w:t>ОК</w:t>
            </w:r>
            <w:proofErr w:type="gramEnd"/>
            <w:r>
              <w:rPr>
                <w:rFonts w:ascii="Times New Roman" w:eastAsia="Times New Roman" w:hAnsi="Times New Roman" w:cs="Times New Roman"/>
                <w:iCs/>
                <w:sz w:val="24"/>
                <w:szCs w:val="24"/>
                <w:lang w:eastAsia="ru-RU"/>
              </w:rPr>
              <w:t xml:space="preserve"> 4,ОК5</w:t>
            </w:r>
          </w:p>
        </w:tc>
      </w:tr>
      <w:tr w:rsidR="00D536BA" w:rsidRPr="00D536BA" w14:paraId="63FA9229" w14:textId="77777777" w:rsidTr="00D91B3E">
        <w:trPr>
          <w:trHeight w:val="324"/>
        </w:trPr>
        <w:tc>
          <w:tcPr>
            <w:tcW w:w="711" w:type="pct"/>
            <w:vMerge/>
          </w:tcPr>
          <w:p w14:paraId="37990474"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044CB288" w14:textId="77777777" w:rsidR="00D536BA" w:rsidRPr="00D536BA" w:rsidRDefault="006B7A04"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30</w:t>
            </w:r>
          </w:p>
        </w:tc>
        <w:tc>
          <w:tcPr>
            <w:tcW w:w="2792" w:type="pct"/>
          </w:tcPr>
          <w:p w14:paraId="0D69BD76"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sz w:val="28"/>
                <w:szCs w:val="28"/>
                <w:lang w:eastAsia="ar-SA"/>
              </w:rPr>
              <w:t xml:space="preserve">Правописание чередующихся гласных в корнях слов. Правописание приставок </w:t>
            </w:r>
            <w:r w:rsidRPr="00D536BA">
              <w:rPr>
                <w:rFonts w:ascii="Times New Roman" w:eastAsia="Times New Roman" w:hAnsi="Times New Roman" w:cs="Times New Roman"/>
                <w:i/>
                <w:iCs/>
                <w:sz w:val="28"/>
                <w:szCs w:val="28"/>
                <w:lang w:eastAsia="ar-SA"/>
              </w:rPr>
              <w:t>при</w:t>
            </w:r>
            <w:r w:rsidRPr="00D536BA">
              <w:rPr>
                <w:rFonts w:ascii="Times New Roman" w:eastAsia="Times New Roman" w:hAnsi="Times New Roman" w:cs="Times New Roman"/>
                <w:sz w:val="28"/>
                <w:szCs w:val="28"/>
                <w:lang w:eastAsia="ar-SA"/>
              </w:rPr>
              <w:t xml:space="preserve">- / </w:t>
            </w:r>
            <w:r w:rsidRPr="00D536BA">
              <w:rPr>
                <w:rFonts w:ascii="Times New Roman" w:eastAsia="Times New Roman" w:hAnsi="Times New Roman" w:cs="Times New Roman"/>
                <w:i/>
                <w:iCs/>
                <w:sz w:val="28"/>
                <w:szCs w:val="28"/>
                <w:lang w:eastAsia="ar-SA"/>
              </w:rPr>
              <w:t>пре</w:t>
            </w:r>
            <w:r w:rsidRPr="00D536BA">
              <w:rPr>
                <w:rFonts w:ascii="Times New Roman" w:eastAsia="Times New Roman" w:hAnsi="Times New Roman" w:cs="Times New Roman"/>
                <w:sz w:val="28"/>
                <w:szCs w:val="28"/>
                <w:lang w:eastAsia="ar-SA"/>
              </w:rPr>
              <w:t>-. Правописание сложных слов</w:t>
            </w:r>
          </w:p>
        </w:tc>
        <w:tc>
          <w:tcPr>
            <w:tcW w:w="355" w:type="pct"/>
          </w:tcPr>
          <w:p w14:paraId="2C96183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9" w:type="pct"/>
            <w:vMerge/>
          </w:tcPr>
          <w:p w14:paraId="152C6A66"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bl>
    <w:p w14:paraId="1EC61732"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tbl>
      <w:tblPr>
        <w:tblW w:w="506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7"/>
        <w:gridCol w:w="33"/>
        <w:gridCol w:w="608"/>
        <w:gridCol w:w="8362"/>
        <w:gridCol w:w="1066"/>
        <w:gridCol w:w="2809"/>
      </w:tblGrid>
      <w:tr w:rsidR="00D536BA" w:rsidRPr="00D536BA" w14:paraId="02477267" w14:textId="77777777" w:rsidTr="00412B53">
        <w:tc>
          <w:tcPr>
            <w:tcW w:w="3706" w:type="pct"/>
            <w:gridSpan w:val="4"/>
          </w:tcPr>
          <w:p w14:paraId="3074AD03"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Раздел 10 .  Этимология</w:t>
            </w:r>
          </w:p>
        </w:tc>
        <w:tc>
          <w:tcPr>
            <w:tcW w:w="356" w:type="pct"/>
          </w:tcPr>
          <w:p w14:paraId="071E0963"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3</w:t>
            </w:r>
          </w:p>
        </w:tc>
        <w:tc>
          <w:tcPr>
            <w:tcW w:w="938" w:type="pct"/>
          </w:tcPr>
          <w:p w14:paraId="265ABE68"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E5C512E" w14:textId="77777777" w:rsidTr="00412B53">
        <w:trPr>
          <w:trHeight w:val="324"/>
        </w:trPr>
        <w:tc>
          <w:tcPr>
            <w:tcW w:w="711" w:type="pct"/>
            <w:gridSpan w:val="2"/>
            <w:vMerge w:val="restart"/>
          </w:tcPr>
          <w:p w14:paraId="09FC8C00"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sz w:val="28"/>
                <w:szCs w:val="28"/>
                <w:lang w:eastAsia="ru-RU"/>
              </w:rPr>
              <w:t>Тема.</w:t>
            </w:r>
            <w:r w:rsidRPr="00D536BA">
              <w:rPr>
                <w:rFonts w:ascii="Times New Roman" w:eastAsia="Times New Roman" w:hAnsi="Times New Roman" w:cs="Times New Roman"/>
                <w:b/>
                <w:bCs/>
                <w:color w:val="000000"/>
                <w:sz w:val="28"/>
                <w:szCs w:val="28"/>
                <w:lang w:eastAsia="ru-RU"/>
              </w:rPr>
              <w:t xml:space="preserve"> Этимология</w:t>
            </w:r>
          </w:p>
        </w:tc>
        <w:tc>
          <w:tcPr>
            <w:tcW w:w="203" w:type="pct"/>
          </w:tcPr>
          <w:p w14:paraId="3893806B"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0DB25DFC"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0ECC3DE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8" w:type="pct"/>
            <w:vMerge w:val="restart"/>
          </w:tcPr>
          <w:p w14:paraId="4C707B79"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01, </w:t>
            </w:r>
            <w:proofErr w:type="spellStart"/>
            <w:r w:rsidRPr="00D536BA">
              <w:rPr>
                <w:rFonts w:ascii="Times New Roman" w:eastAsia="Times New Roman" w:hAnsi="Times New Roman" w:cs="Times New Roman"/>
                <w:iCs/>
                <w:sz w:val="24"/>
                <w:szCs w:val="24"/>
                <w:lang w:eastAsia="ru-RU"/>
              </w:rPr>
              <w:t>ПРб</w:t>
            </w:r>
            <w:proofErr w:type="spellEnd"/>
            <w:r w:rsidRPr="00D536BA">
              <w:rPr>
                <w:rFonts w:ascii="Times New Roman" w:eastAsia="Times New Roman" w:hAnsi="Times New Roman" w:cs="Times New Roman"/>
                <w:iCs/>
                <w:sz w:val="24"/>
                <w:szCs w:val="24"/>
                <w:lang w:eastAsia="ru-RU"/>
              </w:rPr>
              <w:t xml:space="preserve"> 03, </w:t>
            </w:r>
          </w:p>
          <w:p w14:paraId="123DAAA6"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ЛР 01, ЛР 04, </w:t>
            </w:r>
          </w:p>
          <w:p w14:paraId="62C8660A" w14:textId="77777777" w:rsidR="00D536BA" w:rsidRPr="00D536BA" w:rsidRDefault="00D536BA" w:rsidP="00D536BA">
            <w:pPr>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iCs/>
                <w:sz w:val="24"/>
                <w:szCs w:val="24"/>
                <w:lang w:eastAsia="ru-RU"/>
              </w:rPr>
              <w:t xml:space="preserve">МР 04, МР 09, </w:t>
            </w:r>
          </w:p>
          <w:p w14:paraId="3CFF6F44" w14:textId="77777777" w:rsidR="00D536BA" w:rsidRPr="00D536BA" w:rsidRDefault="00E2672F" w:rsidP="00D536BA">
            <w:pPr>
              <w:spacing w:after="20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4"/>
                <w:szCs w:val="24"/>
                <w:lang w:eastAsia="ru-RU"/>
              </w:rPr>
              <w:lastRenderedPageBreak/>
              <w:t>ОК</w:t>
            </w:r>
            <w:proofErr w:type="gramStart"/>
            <w:r>
              <w:rPr>
                <w:rFonts w:ascii="Times New Roman" w:eastAsia="Times New Roman" w:hAnsi="Times New Roman" w:cs="Times New Roman"/>
                <w:iCs/>
                <w:sz w:val="24"/>
                <w:szCs w:val="24"/>
                <w:lang w:eastAsia="ru-RU"/>
              </w:rPr>
              <w:t>4</w:t>
            </w:r>
            <w:proofErr w:type="gramEnd"/>
            <w:r>
              <w:rPr>
                <w:rFonts w:ascii="Times New Roman" w:eastAsia="Times New Roman" w:hAnsi="Times New Roman" w:cs="Times New Roman"/>
                <w:iCs/>
                <w:sz w:val="24"/>
                <w:szCs w:val="24"/>
                <w:lang w:eastAsia="ru-RU"/>
              </w:rPr>
              <w:t>,ОК5</w:t>
            </w:r>
          </w:p>
        </w:tc>
      </w:tr>
      <w:tr w:rsidR="00D536BA" w:rsidRPr="00D536BA" w14:paraId="47B04156" w14:textId="77777777" w:rsidTr="00412B53">
        <w:trPr>
          <w:trHeight w:val="324"/>
        </w:trPr>
        <w:tc>
          <w:tcPr>
            <w:tcW w:w="711" w:type="pct"/>
            <w:gridSpan w:val="2"/>
            <w:vMerge/>
          </w:tcPr>
          <w:p w14:paraId="26A32482"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5BBC5E0D" w14:textId="77777777" w:rsidR="00D536BA" w:rsidRPr="00D536BA" w:rsidRDefault="006B7A04"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31</w:t>
            </w:r>
          </w:p>
        </w:tc>
        <w:tc>
          <w:tcPr>
            <w:tcW w:w="2792" w:type="pct"/>
          </w:tcPr>
          <w:p w14:paraId="6470F5DB"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sz w:val="28"/>
                <w:szCs w:val="28"/>
                <w:lang w:eastAsia="ar-SA"/>
              </w:rPr>
              <w:t>Этимологический анализ слов</w:t>
            </w:r>
          </w:p>
        </w:tc>
        <w:tc>
          <w:tcPr>
            <w:tcW w:w="356" w:type="pct"/>
          </w:tcPr>
          <w:p w14:paraId="5C94CA4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5321832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0C03BD6" w14:textId="77777777" w:rsidTr="00412B53">
        <w:tc>
          <w:tcPr>
            <w:tcW w:w="3706" w:type="pct"/>
            <w:gridSpan w:val="4"/>
          </w:tcPr>
          <w:p w14:paraId="4FC74A7F" w14:textId="77777777" w:rsidR="00D536BA" w:rsidRPr="00D536BA" w:rsidRDefault="00D536BA" w:rsidP="00D536BA">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D536BA">
              <w:rPr>
                <w:rFonts w:ascii="Times New Roman" w:eastAsia="Times New Roman" w:hAnsi="Times New Roman" w:cs="Times New Roman"/>
                <w:b/>
                <w:bCs/>
                <w:sz w:val="28"/>
                <w:szCs w:val="28"/>
                <w:lang w:eastAsia="ru-RU"/>
              </w:rPr>
              <w:lastRenderedPageBreak/>
              <w:t xml:space="preserve">Раздел 11 . </w:t>
            </w:r>
            <w:r w:rsidRPr="00D536BA">
              <w:rPr>
                <w:rFonts w:ascii="Times New Roman" w:eastAsia="Times New Roman" w:hAnsi="Times New Roman" w:cs="Times New Roman"/>
                <w:b/>
                <w:sz w:val="28"/>
                <w:szCs w:val="28"/>
                <w:lang w:eastAsia="ru-RU"/>
              </w:rPr>
              <w:t>Морфология и орфография</w:t>
            </w:r>
            <w:r w:rsidRPr="00D536BA">
              <w:rPr>
                <w:rFonts w:ascii="Times New Roman" w:eastAsia="Times New Roman" w:hAnsi="Times New Roman" w:cs="Times New Roman"/>
                <w:sz w:val="28"/>
                <w:szCs w:val="28"/>
                <w:lang w:eastAsia="ar-SA"/>
              </w:rPr>
              <w:t xml:space="preserve"> </w:t>
            </w:r>
          </w:p>
        </w:tc>
        <w:tc>
          <w:tcPr>
            <w:tcW w:w="356" w:type="pct"/>
          </w:tcPr>
          <w:p w14:paraId="2B81C434"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tc>
        <w:tc>
          <w:tcPr>
            <w:tcW w:w="938" w:type="pct"/>
          </w:tcPr>
          <w:p w14:paraId="2C50BF1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C3297C9" w14:textId="77777777" w:rsidTr="00412B53">
        <w:trPr>
          <w:trHeight w:val="324"/>
        </w:trPr>
        <w:tc>
          <w:tcPr>
            <w:tcW w:w="711" w:type="pct"/>
            <w:gridSpan w:val="2"/>
            <w:vMerge w:val="restart"/>
          </w:tcPr>
          <w:p w14:paraId="59C45017"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 xml:space="preserve">Тема 1.1 </w:t>
            </w:r>
          </w:p>
          <w:p w14:paraId="5B4169E8"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roofErr w:type="spellStart"/>
            <w:r w:rsidRPr="00D536BA">
              <w:rPr>
                <w:rFonts w:ascii="Times New Roman" w:eastAsia="Times New Roman" w:hAnsi="Times New Roman" w:cs="Times New Roman"/>
                <w:bCs/>
                <w:sz w:val="28"/>
                <w:szCs w:val="28"/>
                <w:lang w:eastAsia="ru-RU"/>
              </w:rPr>
              <w:t>Существитель</w:t>
            </w:r>
            <w:proofErr w:type="spellEnd"/>
          </w:p>
          <w:p w14:paraId="7788C42B"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roofErr w:type="spellStart"/>
            <w:r w:rsidRPr="00D536BA">
              <w:rPr>
                <w:rFonts w:ascii="Times New Roman" w:eastAsia="Times New Roman" w:hAnsi="Times New Roman" w:cs="Times New Roman"/>
                <w:bCs/>
                <w:sz w:val="28"/>
                <w:szCs w:val="28"/>
                <w:lang w:eastAsia="ru-RU"/>
              </w:rPr>
              <w:t>ное</w:t>
            </w:r>
            <w:proofErr w:type="spellEnd"/>
          </w:p>
          <w:p w14:paraId="54DA8C1F"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roofErr w:type="spellStart"/>
            <w:r w:rsidRPr="00D536BA">
              <w:rPr>
                <w:rFonts w:ascii="Times New Roman" w:eastAsia="Times New Roman" w:hAnsi="Times New Roman" w:cs="Times New Roman"/>
                <w:bCs/>
                <w:sz w:val="28"/>
                <w:szCs w:val="28"/>
                <w:lang w:eastAsia="ru-RU"/>
              </w:rPr>
              <w:t>Прилагатель</w:t>
            </w:r>
            <w:proofErr w:type="spellEnd"/>
          </w:p>
          <w:p w14:paraId="5F3E6DAE"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roofErr w:type="spellStart"/>
            <w:r w:rsidRPr="00D536BA">
              <w:rPr>
                <w:rFonts w:ascii="Times New Roman" w:eastAsia="Times New Roman" w:hAnsi="Times New Roman" w:cs="Times New Roman"/>
                <w:bCs/>
                <w:sz w:val="28"/>
                <w:szCs w:val="28"/>
                <w:lang w:eastAsia="ru-RU"/>
              </w:rPr>
              <w:t>ное</w:t>
            </w:r>
            <w:proofErr w:type="spellEnd"/>
          </w:p>
        </w:tc>
        <w:tc>
          <w:tcPr>
            <w:tcW w:w="203" w:type="pct"/>
          </w:tcPr>
          <w:p w14:paraId="7902A60B"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75A8DB2B"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69ED0577"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5</w:t>
            </w:r>
          </w:p>
        </w:tc>
        <w:tc>
          <w:tcPr>
            <w:tcW w:w="938" w:type="pct"/>
            <w:vMerge w:val="restart"/>
          </w:tcPr>
          <w:p w14:paraId="44F7A862"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03,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04,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01,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02,</w:t>
            </w:r>
          </w:p>
          <w:p w14:paraId="6C037EA2"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sz w:val="24"/>
                <w:szCs w:val="24"/>
                <w:lang w:eastAsia="ru-RU"/>
              </w:rPr>
              <w:t xml:space="preserve">ЛР 07, </w:t>
            </w:r>
          </w:p>
          <w:p w14:paraId="5D1DEE2F"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6047591D" w14:textId="77777777" w:rsidR="00D536BA" w:rsidRPr="00D536BA" w:rsidRDefault="00E2672F"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ОК</w:t>
            </w:r>
            <w:proofErr w:type="gramStart"/>
            <w:r>
              <w:rPr>
                <w:rFonts w:ascii="Times New Roman" w:eastAsia="Times New Roman" w:hAnsi="Times New Roman" w:cs="Times New Roman"/>
                <w:sz w:val="24"/>
                <w:szCs w:val="24"/>
                <w:lang w:eastAsia="ru-RU"/>
              </w:rPr>
              <w:t>4</w:t>
            </w:r>
            <w:proofErr w:type="gramEnd"/>
            <w:r>
              <w:rPr>
                <w:rFonts w:ascii="Times New Roman" w:eastAsia="Times New Roman" w:hAnsi="Times New Roman" w:cs="Times New Roman"/>
                <w:sz w:val="24"/>
                <w:szCs w:val="24"/>
                <w:lang w:eastAsia="ru-RU"/>
              </w:rPr>
              <w:t>,ОК5</w:t>
            </w:r>
          </w:p>
        </w:tc>
      </w:tr>
      <w:tr w:rsidR="00D536BA" w:rsidRPr="00D536BA" w14:paraId="2A60A273" w14:textId="77777777" w:rsidTr="00412B53">
        <w:trPr>
          <w:trHeight w:val="324"/>
        </w:trPr>
        <w:tc>
          <w:tcPr>
            <w:tcW w:w="711" w:type="pct"/>
            <w:gridSpan w:val="2"/>
            <w:vMerge/>
          </w:tcPr>
          <w:p w14:paraId="2BF5C33A"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0E4F4D4F" w14:textId="77777777" w:rsidR="00D536BA" w:rsidRPr="00D536BA" w:rsidRDefault="006B7A04"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32</w:t>
            </w:r>
          </w:p>
        </w:tc>
        <w:tc>
          <w:tcPr>
            <w:tcW w:w="2792" w:type="pct"/>
          </w:tcPr>
          <w:p w14:paraId="13557CE2"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sz w:val="28"/>
                <w:szCs w:val="28"/>
                <w:lang w:eastAsia="ar-SA"/>
              </w:rPr>
              <w:t>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w:t>
            </w:r>
          </w:p>
        </w:tc>
        <w:tc>
          <w:tcPr>
            <w:tcW w:w="356" w:type="pct"/>
          </w:tcPr>
          <w:p w14:paraId="51A4B1E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36490564"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A5201CA" w14:textId="77777777" w:rsidTr="00412B53">
        <w:trPr>
          <w:trHeight w:val="324"/>
        </w:trPr>
        <w:tc>
          <w:tcPr>
            <w:tcW w:w="711" w:type="pct"/>
            <w:gridSpan w:val="2"/>
            <w:vMerge/>
          </w:tcPr>
          <w:p w14:paraId="5844D670"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63E37D86" w14:textId="77777777" w:rsidR="00D536BA" w:rsidRPr="00D536BA" w:rsidRDefault="006B7A04" w:rsidP="00D536BA">
            <w:pPr>
              <w:suppressAutoHyphens/>
              <w:autoSpaceDE w:val="0"/>
              <w:autoSpaceDN w:val="0"/>
              <w:adjustRightInd w:val="0"/>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33</w:t>
            </w:r>
          </w:p>
        </w:tc>
        <w:tc>
          <w:tcPr>
            <w:tcW w:w="2792" w:type="pct"/>
          </w:tcPr>
          <w:p w14:paraId="29535AAB" w14:textId="77777777" w:rsidR="00D536BA" w:rsidRPr="00D536BA" w:rsidRDefault="00D536BA" w:rsidP="00D536BA">
            <w:pPr>
              <w:suppressAutoHyphens/>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ar-SA"/>
              </w:rPr>
              <w:t>Имя существительное</w:t>
            </w:r>
            <w:r w:rsidRPr="00D536BA">
              <w:rPr>
                <w:rFonts w:ascii="Times New Roman" w:eastAsia="Times New Roman" w:hAnsi="Times New Roman" w:cs="Times New Roman"/>
                <w:sz w:val="28"/>
                <w:szCs w:val="28"/>
                <w:lang w:eastAsia="ar-SA"/>
              </w:rPr>
              <w:t xml:space="preserve">. Лексико-грамматические разряды имен существительных. Правописание  имен существительных. Морфологический разбор имени существительного. </w:t>
            </w:r>
          </w:p>
        </w:tc>
        <w:tc>
          <w:tcPr>
            <w:tcW w:w="356" w:type="pct"/>
          </w:tcPr>
          <w:p w14:paraId="7DCA158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4CA9D4B5"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86254BD" w14:textId="77777777" w:rsidTr="00412B53">
        <w:trPr>
          <w:trHeight w:val="324"/>
        </w:trPr>
        <w:tc>
          <w:tcPr>
            <w:tcW w:w="711" w:type="pct"/>
            <w:gridSpan w:val="2"/>
            <w:vMerge/>
          </w:tcPr>
          <w:p w14:paraId="271B7AA6"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643D0B18" w14:textId="77777777" w:rsidR="00D536BA"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34</w:t>
            </w:r>
          </w:p>
        </w:tc>
        <w:tc>
          <w:tcPr>
            <w:tcW w:w="2792" w:type="pct"/>
          </w:tcPr>
          <w:p w14:paraId="14DF7AED"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ar-SA"/>
              </w:rPr>
              <w:t>Имя прилагательное</w:t>
            </w:r>
            <w:r w:rsidRPr="00D536BA">
              <w:rPr>
                <w:rFonts w:ascii="Times New Roman" w:eastAsia="Times New Roman" w:hAnsi="Times New Roman" w:cs="Times New Roman"/>
                <w:sz w:val="28"/>
                <w:szCs w:val="28"/>
                <w:lang w:eastAsia="ar-SA"/>
              </w:rPr>
              <w:t>. Лексико-грамматические разряды имен прилагательных. Правописание  имен прилагательных.</w:t>
            </w:r>
          </w:p>
        </w:tc>
        <w:tc>
          <w:tcPr>
            <w:tcW w:w="356" w:type="pct"/>
          </w:tcPr>
          <w:p w14:paraId="5C7B9C74"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0D2DFD7D"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24CDF951" w14:textId="77777777" w:rsidTr="00412B53">
        <w:trPr>
          <w:trHeight w:val="324"/>
        </w:trPr>
        <w:tc>
          <w:tcPr>
            <w:tcW w:w="711" w:type="pct"/>
            <w:gridSpan w:val="2"/>
            <w:vMerge w:val="restart"/>
          </w:tcPr>
          <w:p w14:paraId="2F59B692"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 xml:space="preserve">Тема 1.2 </w:t>
            </w:r>
          </w:p>
          <w:p w14:paraId="1FBDC5B3"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Имя числительное</w:t>
            </w:r>
          </w:p>
        </w:tc>
        <w:tc>
          <w:tcPr>
            <w:tcW w:w="203" w:type="pct"/>
          </w:tcPr>
          <w:p w14:paraId="4E562284"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59770E86"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47750C16"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2</w:t>
            </w:r>
          </w:p>
        </w:tc>
        <w:tc>
          <w:tcPr>
            <w:tcW w:w="938" w:type="pct"/>
            <w:vMerge w:val="restart"/>
          </w:tcPr>
          <w:p w14:paraId="705D86EC" w14:textId="77777777" w:rsidR="00D536BA" w:rsidRPr="00D536BA" w:rsidRDefault="00D536BA" w:rsidP="00D536BA">
            <w:pPr>
              <w:spacing w:after="0" w:line="240" w:lineRule="auto"/>
              <w:rPr>
                <w:rFonts w:ascii="Times New Roman" w:eastAsia="Calibri" w:hAnsi="Times New Roman" w:cs="Times New Roman"/>
                <w:sz w:val="28"/>
                <w:szCs w:val="28"/>
              </w:rPr>
            </w:pPr>
          </w:p>
          <w:p w14:paraId="4F0E1142"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03,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04,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01,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02,</w:t>
            </w:r>
          </w:p>
          <w:p w14:paraId="69B8DED3"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sz w:val="24"/>
                <w:szCs w:val="24"/>
                <w:lang w:eastAsia="ru-RU"/>
              </w:rPr>
              <w:t xml:space="preserve">ЛР 07, </w:t>
            </w:r>
          </w:p>
          <w:p w14:paraId="74493A49"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384E0977" w14:textId="77777777" w:rsidR="00D536BA" w:rsidRPr="00D536BA" w:rsidRDefault="00212484"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ОК4, ОК5</w:t>
            </w:r>
          </w:p>
        </w:tc>
      </w:tr>
      <w:tr w:rsidR="008945A8" w:rsidRPr="00D536BA" w14:paraId="674508D0" w14:textId="77777777" w:rsidTr="002443BD">
        <w:trPr>
          <w:trHeight w:val="966"/>
        </w:trPr>
        <w:tc>
          <w:tcPr>
            <w:tcW w:w="711" w:type="pct"/>
            <w:gridSpan w:val="2"/>
            <w:vMerge/>
          </w:tcPr>
          <w:p w14:paraId="0CE25F29" w14:textId="77777777" w:rsidR="008945A8" w:rsidRPr="00D536BA" w:rsidRDefault="008945A8"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63696D5A" w14:textId="77777777" w:rsidR="008945A8"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35</w:t>
            </w:r>
          </w:p>
        </w:tc>
        <w:tc>
          <w:tcPr>
            <w:tcW w:w="2792" w:type="pct"/>
          </w:tcPr>
          <w:p w14:paraId="5E94FE25" w14:textId="77777777" w:rsidR="008945A8" w:rsidRPr="00D536BA" w:rsidRDefault="008945A8" w:rsidP="00901BA8">
            <w:pPr>
              <w:suppressAutoHyphens/>
              <w:autoSpaceDE w:val="0"/>
              <w:autoSpaceDN w:val="0"/>
              <w:adjustRightInd w:val="0"/>
              <w:spacing w:after="0" w:line="240" w:lineRule="auto"/>
              <w:jc w:val="both"/>
              <w:rPr>
                <w:rFonts w:ascii="Times New Roman" w:eastAsia="Times New Roman" w:hAnsi="Times New Roman" w:cs="Times New Roman"/>
                <w:b/>
                <w:bCs/>
                <w:sz w:val="28"/>
                <w:szCs w:val="28"/>
                <w:lang w:eastAsia="ar-SA"/>
              </w:rPr>
            </w:pPr>
            <w:r w:rsidRPr="00D536BA">
              <w:rPr>
                <w:rFonts w:ascii="Times New Roman" w:eastAsia="Times New Roman" w:hAnsi="Times New Roman" w:cs="Times New Roman"/>
                <w:b/>
                <w:bCs/>
                <w:sz w:val="28"/>
                <w:szCs w:val="28"/>
                <w:lang w:eastAsia="ar-SA"/>
              </w:rPr>
              <w:t>Имя числительное</w:t>
            </w:r>
            <w:r w:rsidRPr="00D536BA">
              <w:rPr>
                <w:rFonts w:ascii="Times New Roman" w:eastAsia="Times New Roman" w:hAnsi="Times New Roman" w:cs="Times New Roman"/>
                <w:sz w:val="28"/>
                <w:szCs w:val="28"/>
                <w:lang w:eastAsia="ar-SA"/>
              </w:rPr>
              <w:t>. Лексико-грамматические разряды имен числительных. Правописание числительных.</w:t>
            </w:r>
            <w:r>
              <w:rPr>
                <w:rFonts w:ascii="Times New Roman" w:eastAsia="Times New Roman" w:hAnsi="Times New Roman" w:cs="Times New Roman"/>
                <w:b/>
                <w:bCs/>
                <w:sz w:val="28"/>
                <w:szCs w:val="28"/>
                <w:lang w:eastAsia="ar-SA"/>
              </w:rPr>
              <w:t xml:space="preserve"> </w:t>
            </w:r>
            <w:r w:rsidRPr="00D536BA">
              <w:rPr>
                <w:rFonts w:ascii="Times New Roman" w:eastAsia="Times New Roman" w:hAnsi="Times New Roman" w:cs="Times New Roman"/>
                <w:sz w:val="28"/>
                <w:szCs w:val="28"/>
                <w:lang w:eastAsia="ar-SA"/>
              </w:rPr>
              <w:t>Морфологический разбор имени числительного. Употребление числительных в речи.</w:t>
            </w:r>
            <w:r w:rsidRPr="00D536BA">
              <w:rPr>
                <w:rFonts w:ascii="Times New Roman" w:eastAsia="Times New Roman" w:hAnsi="Times New Roman" w:cs="Times New Roman"/>
                <w:color w:val="000000"/>
                <w:sz w:val="28"/>
                <w:szCs w:val="28"/>
                <w:lang w:eastAsia="ar-SA"/>
              </w:rPr>
              <w:t xml:space="preserve"> </w:t>
            </w:r>
          </w:p>
        </w:tc>
        <w:tc>
          <w:tcPr>
            <w:tcW w:w="356" w:type="pct"/>
          </w:tcPr>
          <w:p w14:paraId="14E6B33A" w14:textId="77777777" w:rsidR="008945A8" w:rsidRPr="00D536BA" w:rsidRDefault="008945A8"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71766D1E" w14:textId="77777777" w:rsidR="008945A8" w:rsidRPr="00D536BA" w:rsidRDefault="008945A8"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06A50141" w14:textId="77777777" w:rsidTr="00412B53">
        <w:trPr>
          <w:trHeight w:val="324"/>
        </w:trPr>
        <w:tc>
          <w:tcPr>
            <w:tcW w:w="711" w:type="pct"/>
            <w:gridSpan w:val="2"/>
            <w:vMerge w:val="restart"/>
          </w:tcPr>
          <w:p w14:paraId="5E700993"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 xml:space="preserve">Тема 1.3 </w:t>
            </w:r>
          </w:p>
          <w:p w14:paraId="0B2C2978"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Местоимение</w:t>
            </w:r>
          </w:p>
        </w:tc>
        <w:tc>
          <w:tcPr>
            <w:tcW w:w="203" w:type="pct"/>
          </w:tcPr>
          <w:p w14:paraId="383F84A3"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77D022D9"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06D5E389"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3</w:t>
            </w:r>
          </w:p>
        </w:tc>
        <w:tc>
          <w:tcPr>
            <w:tcW w:w="938" w:type="pct"/>
            <w:vMerge/>
          </w:tcPr>
          <w:p w14:paraId="5686A641"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0F232650" w14:textId="77777777" w:rsidTr="00412B53">
        <w:trPr>
          <w:trHeight w:val="324"/>
        </w:trPr>
        <w:tc>
          <w:tcPr>
            <w:tcW w:w="711" w:type="pct"/>
            <w:gridSpan w:val="2"/>
            <w:vMerge/>
          </w:tcPr>
          <w:p w14:paraId="032DD4D6"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104ACE64" w14:textId="77777777" w:rsidR="00D536BA"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36</w:t>
            </w:r>
          </w:p>
        </w:tc>
        <w:tc>
          <w:tcPr>
            <w:tcW w:w="2792" w:type="pct"/>
          </w:tcPr>
          <w:p w14:paraId="20DC9219"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ar-SA"/>
              </w:rPr>
              <w:t>Местоимение</w:t>
            </w:r>
            <w:r w:rsidRPr="00D536BA">
              <w:rPr>
                <w:rFonts w:ascii="Times New Roman" w:eastAsia="Times New Roman" w:hAnsi="Times New Roman" w:cs="Times New Roman"/>
                <w:sz w:val="28"/>
                <w:szCs w:val="28"/>
                <w:lang w:eastAsia="ar-SA"/>
              </w:rPr>
              <w:t xml:space="preserve">. Значение местоимения. Лексико-грамматические разряды местоимений. Правописание местоимений. Морфологический разбор местоимения. </w:t>
            </w:r>
          </w:p>
        </w:tc>
        <w:tc>
          <w:tcPr>
            <w:tcW w:w="356" w:type="pct"/>
          </w:tcPr>
          <w:p w14:paraId="48DD834D"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7502FFF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620D7AC7" w14:textId="77777777" w:rsidTr="00412B53">
        <w:trPr>
          <w:trHeight w:val="324"/>
        </w:trPr>
        <w:tc>
          <w:tcPr>
            <w:tcW w:w="711" w:type="pct"/>
            <w:gridSpan w:val="2"/>
            <w:vMerge w:val="restart"/>
          </w:tcPr>
          <w:p w14:paraId="528194B7"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Тема 1.4</w:t>
            </w:r>
          </w:p>
          <w:p w14:paraId="50331F86"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Глагол</w:t>
            </w:r>
          </w:p>
        </w:tc>
        <w:tc>
          <w:tcPr>
            <w:tcW w:w="203" w:type="pct"/>
          </w:tcPr>
          <w:p w14:paraId="544D38DC"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318B4051"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462F2896"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4</w:t>
            </w:r>
          </w:p>
        </w:tc>
        <w:tc>
          <w:tcPr>
            <w:tcW w:w="938" w:type="pct"/>
            <w:vMerge w:val="restart"/>
          </w:tcPr>
          <w:p w14:paraId="1A34CF12"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03,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04,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01,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02,</w:t>
            </w:r>
          </w:p>
          <w:p w14:paraId="76F8B170"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sz w:val="24"/>
                <w:szCs w:val="24"/>
                <w:lang w:eastAsia="ru-RU"/>
              </w:rPr>
              <w:t xml:space="preserve">ЛР 07, </w:t>
            </w:r>
          </w:p>
          <w:p w14:paraId="3DBC15F7"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73A37D5E" w14:textId="77777777" w:rsidR="00D536BA" w:rsidRPr="00D536BA" w:rsidRDefault="00212484" w:rsidP="00D536BA">
            <w:pPr>
              <w:spacing w:after="0"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4"/>
                <w:szCs w:val="24"/>
                <w:lang w:eastAsia="ru-RU"/>
              </w:rPr>
              <w:t>ОК</w:t>
            </w:r>
            <w:proofErr w:type="gramEnd"/>
            <w:r>
              <w:rPr>
                <w:rFonts w:ascii="Times New Roman" w:eastAsia="Times New Roman" w:hAnsi="Times New Roman" w:cs="Times New Roman"/>
                <w:sz w:val="24"/>
                <w:szCs w:val="24"/>
                <w:lang w:eastAsia="ru-RU"/>
              </w:rPr>
              <w:t xml:space="preserve"> 4,ОК5</w:t>
            </w:r>
          </w:p>
        </w:tc>
      </w:tr>
      <w:tr w:rsidR="008945A8" w:rsidRPr="00D536BA" w14:paraId="553A546D" w14:textId="77777777" w:rsidTr="002443BD">
        <w:trPr>
          <w:trHeight w:val="1288"/>
        </w:trPr>
        <w:tc>
          <w:tcPr>
            <w:tcW w:w="711" w:type="pct"/>
            <w:gridSpan w:val="2"/>
            <w:vMerge/>
          </w:tcPr>
          <w:p w14:paraId="3A2C1968" w14:textId="77777777" w:rsidR="008945A8" w:rsidRPr="00D536BA" w:rsidRDefault="008945A8"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48D780F3" w14:textId="77777777" w:rsidR="008945A8"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37</w:t>
            </w:r>
          </w:p>
        </w:tc>
        <w:tc>
          <w:tcPr>
            <w:tcW w:w="2792" w:type="pct"/>
          </w:tcPr>
          <w:p w14:paraId="0E7ABFC6" w14:textId="77777777" w:rsidR="008945A8" w:rsidRPr="00D536BA" w:rsidRDefault="008945A8" w:rsidP="00901BA8">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ar-SA"/>
              </w:rPr>
              <w:t>Глагол</w:t>
            </w:r>
            <w:r w:rsidRPr="00D536BA">
              <w:rPr>
                <w:rFonts w:ascii="Times New Roman" w:eastAsia="Times New Roman" w:hAnsi="Times New Roman" w:cs="Times New Roman"/>
                <w:sz w:val="28"/>
                <w:szCs w:val="28"/>
                <w:lang w:eastAsia="ar-SA"/>
              </w:rPr>
              <w:t>. Грамматические признаки глагола. Правописание суффиксов и личных окончаний глагола.</w:t>
            </w:r>
            <w:r>
              <w:rPr>
                <w:rFonts w:ascii="Times New Roman" w:eastAsia="Times New Roman" w:hAnsi="Times New Roman" w:cs="Times New Roman"/>
                <w:b/>
                <w:bCs/>
                <w:sz w:val="28"/>
                <w:szCs w:val="28"/>
                <w:lang w:eastAsia="ru-RU"/>
              </w:rPr>
              <w:t xml:space="preserve"> </w:t>
            </w:r>
            <w:r w:rsidRPr="00D536BA">
              <w:rPr>
                <w:rFonts w:ascii="Times New Roman" w:eastAsia="Times New Roman" w:hAnsi="Times New Roman" w:cs="Times New Roman"/>
                <w:sz w:val="28"/>
                <w:szCs w:val="28"/>
                <w:lang w:eastAsia="ar-SA"/>
              </w:rPr>
              <w:t xml:space="preserve">Правописание </w:t>
            </w:r>
            <w:r w:rsidRPr="00D536BA">
              <w:rPr>
                <w:rFonts w:ascii="Times New Roman" w:eastAsia="Times New Roman" w:hAnsi="Times New Roman" w:cs="Times New Roman"/>
                <w:i/>
                <w:iCs/>
                <w:sz w:val="28"/>
                <w:szCs w:val="28"/>
                <w:lang w:eastAsia="ar-SA"/>
              </w:rPr>
              <w:t xml:space="preserve">не </w:t>
            </w:r>
            <w:r w:rsidRPr="00D536BA">
              <w:rPr>
                <w:rFonts w:ascii="Times New Roman" w:eastAsia="Times New Roman" w:hAnsi="Times New Roman" w:cs="Times New Roman"/>
                <w:sz w:val="28"/>
                <w:szCs w:val="28"/>
                <w:lang w:eastAsia="ar-SA"/>
              </w:rPr>
              <w:t>с глаголами. Морфологический разбор глагола. Употребление форм глагола в речи.</w:t>
            </w:r>
          </w:p>
        </w:tc>
        <w:tc>
          <w:tcPr>
            <w:tcW w:w="356" w:type="pct"/>
          </w:tcPr>
          <w:p w14:paraId="161BCC13" w14:textId="77777777" w:rsidR="008945A8" w:rsidRPr="00D536BA" w:rsidRDefault="008945A8"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4370B0C5" w14:textId="77777777" w:rsidR="008945A8" w:rsidRPr="00D536BA" w:rsidRDefault="008945A8"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6632A00F" w14:textId="77777777" w:rsidTr="00412B53">
        <w:trPr>
          <w:trHeight w:val="324"/>
        </w:trPr>
        <w:tc>
          <w:tcPr>
            <w:tcW w:w="711" w:type="pct"/>
            <w:gridSpan w:val="2"/>
            <w:vMerge w:val="restart"/>
          </w:tcPr>
          <w:p w14:paraId="39C5B1CA"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Тема 1.5 Причастие</w:t>
            </w:r>
          </w:p>
          <w:p w14:paraId="70426434"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lastRenderedPageBreak/>
              <w:t>Деепричастие</w:t>
            </w:r>
          </w:p>
        </w:tc>
        <w:tc>
          <w:tcPr>
            <w:tcW w:w="203" w:type="pct"/>
          </w:tcPr>
          <w:p w14:paraId="3E0B0638"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47FA5867"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6A1E3AE3"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6</w:t>
            </w:r>
          </w:p>
        </w:tc>
        <w:tc>
          <w:tcPr>
            <w:tcW w:w="938" w:type="pct"/>
            <w:vMerge w:val="restart"/>
          </w:tcPr>
          <w:p w14:paraId="24C5FDA5"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03,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04,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01,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02,</w:t>
            </w:r>
          </w:p>
          <w:p w14:paraId="5AA05AFD"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sz w:val="24"/>
                <w:szCs w:val="24"/>
                <w:lang w:eastAsia="ru-RU"/>
              </w:rPr>
              <w:lastRenderedPageBreak/>
              <w:t xml:space="preserve">ЛР 07, </w:t>
            </w:r>
          </w:p>
          <w:p w14:paraId="54CF70A7"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r w:rsidRPr="00D536BA">
              <w:rPr>
                <w:rFonts w:ascii="Times New Roman" w:eastAsia="Times New Roman" w:hAnsi="Times New Roman" w:cs="Times New Roman"/>
                <w:sz w:val="24"/>
                <w:szCs w:val="24"/>
                <w:lang w:eastAsia="ru-RU"/>
              </w:rPr>
              <w:t xml:space="preserve">МР 08, </w:t>
            </w:r>
          </w:p>
          <w:p w14:paraId="3521A138" w14:textId="77777777" w:rsidR="00D536BA" w:rsidRPr="00D536BA" w:rsidRDefault="00212484" w:rsidP="0021248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ОК4</w:t>
            </w:r>
          </w:p>
        </w:tc>
      </w:tr>
      <w:tr w:rsidR="00D536BA" w:rsidRPr="00D536BA" w14:paraId="06F0C7ED" w14:textId="77777777" w:rsidTr="00412B53">
        <w:trPr>
          <w:trHeight w:val="324"/>
        </w:trPr>
        <w:tc>
          <w:tcPr>
            <w:tcW w:w="711" w:type="pct"/>
            <w:gridSpan w:val="2"/>
            <w:vMerge/>
          </w:tcPr>
          <w:p w14:paraId="3F333A90"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2B5A7B5C" w14:textId="77777777" w:rsidR="00D536BA"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38</w:t>
            </w:r>
          </w:p>
        </w:tc>
        <w:tc>
          <w:tcPr>
            <w:tcW w:w="2792" w:type="pct"/>
          </w:tcPr>
          <w:p w14:paraId="493B321E"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ar-SA"/>
              </w:rPr>
              <w:t>Причастие как особая форма глагола</w:t>
            </w:r>
            <w:r w:rsidRPr="00D536BA">
              <w:rPr>
                <w:rFonts w:ascii="Times New Roman" w:eastAsia="Times New Roman" w:hAnsi="Times New Roman" w:cs="Times New Roman"/>
                <w:sz w:val="28"/>
                <w:szCs w:val="28"/>
                <w:lang w:eastAsia="ar-SA"/>
              </w:rPr>
              <w:t xml:space="preserve">. Образование </w:t>
            </w:r>
            <w:r w:rsidRPr="00D536BA">
              <w:rPr>
                <w:rFonts w:ascii="Times New Roman" w:eastAsia="Times New Roman" w:hAnsi="Times New Roman" w:cs="Times New Roman"/>
                <w:sz w:val="28"/>
                <w:szCs w:val="28"/>
                <w:lang w:eastAsia="ar-SA"/>
              </w:rPr>
              <w:lastRenderedPageBreak/>
              <w:t xml:space="preserve">действительных и страдательных причастий. Правописание суффиксов и окончаний причастий. Правописание </w:t>
            </w:r>
            <w:r w:rsidRPr="00D536BA">
              <w:rPr>
                <w:rFonts w:ascii="Times New Roman" w:eastAsia="Times New Roman" w:hAnsi="Times New Roman" w:cs="Times New Roman"/>
                <w:i/>
                <w:iCs/>
                <w:sz w:val="28"/>
                <w:szCs w:val="28"/>
                <w:lang w:eastAsia="ar-SA"/>
              </w:rPr>
              <w:t xml:space="preserve">не </w:t>
            </w:r>
            <w:r w:rsidRPr="00D536BA">
              <w:rPr>
                <w:rFonts w:ascii="Times New Roman" w:eastAsia="Times New Roman" w:hAnsi="Times New Roman" w:cs="Times New Roman"/>
                <w:sz w:val="28"/>
                <w:szCs w:val="28"/>
                <w:lang w:eastAsia="ar-SA"/>
              </w:rPr>
              <w:t>с причастиями Правописание -</w:t>
            </w:r>
            <w:r w:rsidRPr="00D536BA">
              <w:rPr>
                <w:rFonts w:ascii="Times New Roman" w:eastAsia="Times New Roman" w:hAnsi="Times New Roman" w:cs="Times New Roman"/>
                <w:i/>
                <w:iCs/>
                <w:sz w:val="28"/>
                <w:szCs w:val="28"/>
                <w:lang w:eastAsia="ar-SA"/>
              </w:rPr>
              <w:t>н</w:t>
            </w:r>
            <w:r w:rsidRPr="00D536BA">
              <w:rPr>
                <w:rFonts w:ascii="Times New Roman" w:eastAsia="Times New Roman" w:hAnsi="Times New Roman" w:cs="Times New Roman"/>
                <w:sz w:val="28"/>
                <w:szCs w:val="28"/>
                <w:lang w:eastAsia="ar-SA"/>
              </w:rPr>
              <w:t>- и -</w:t>
            </w:r>
            <w:proofErr w:type="spellStart"/>
            <w:r w:rsidRPr="00D536BA">
              <w:rPr>
                <w:rFonts w:ascii="Times New Roman" w:eastAsia="Times New Roman" w:hAnsi="Times New Roman" w:cs="Times New Roman"/>
                <w:i/>
                <w:iCs/>
                <w:sz w:val="28"/>
                <w:szCs w:val="28"/>
                <w:lang w:eastAsia="ar-SA"/>
              </w:rPr>
              <w:t>нн</w:t>
            </w:r>
            <w:proofErr w:type="spellEnd"/>
            <w:r w:rsidRPr="00D536BA">
              <w:rPr>
                <w:rFonts w:ascii="Times New Roman" w:eastAsia="Times New Roman" w:hAnsi="Times New Roman" w:cs="Times New Roman"/>
                <w:sz w:val="28"/>
                <w:szCs w:val="28"/>
                <w:lang w:eastAsia="ar-SA"/>
              </w:rPr>
              <w:t xml:space="preserve">- в причастиях и отглагольных прилагательных. </w:t>
            </w:r>
            <w:r w:rsidR="00412B53" w:rsidRPr="00D536BA">
              <w:rPr>
                <w:rFonts w:ascii="Times New Roman" w:eastAsia="Times New Roman" w:hAnsi="Times New Roman" w:cs="Times New Roman"/>
                <w:sz w:val="28"/>
                <w:szCs w:val="28"/>
                <w:lang w:eastAsia="ar-SA"/>
              </w:rPr>
              <w:t>Причастный оборот и знаки препинания в предложении с причастным оборотом</w:t>
            </w:r>
          </w:p>
        </w:tc>
        <w:tc>
          <w:tcPr>
            <w:tcW w:w="356" w:type="pct"/>
          </w:tcPr>
          <w:p w14:paraId="7EFE7D7D"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lastRenderedPageBreak/>
              <w:t>1</w:t>
            </w:r>
          </w:p>
        </w:tc>
        <w:tc>
          <w:tcPr>
            <w:tcW w:w="938" w:type="pct"/>
            <w:vMerge/>
          </w:tcPr>
          <w:p w14:paraId="04212764"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7B89F71" w14:textId="77777777" w:rsidTr="00412B53">
        <w:trPr>
          <w:trHeight w:val="324"/>
        </w:trPr>
        <w:tc>
          <w:tcPr>
            <w:tcW w:w="711" w:type="pct"/>
            <w:gridSpan w:val="2"/>
            <w:vMerge/>
          </w:tcPr>
          <w:p w14:paraId="5E328319"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52DC322B" w14:textId="77777777" w:rsidR="00D536BA"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39</w:t>
            </w:r>
          </w:p>
        </w:tc>
        <w:tc>
          <w:tcPr>
            <w:tcW w:w="2792" w:type="pct"/>
          </w:tcPr>
          <w:p w14:paraId="647D7E86" w14:textId="77777777" w:rsidR="00D536BA" w:rsidRPr="00D536BA" w:rsidRDefault="00D536BA" w:rsidP="00BD2DF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ar-SA"/>
              </w:rPr>
              <w:t>Деепричастие как особая форма глагола</w:t>
            </w:r>
            <w:r w:rsidRPr="00D536BA">
              <w:rPr>
                <w:rFonts w:ascii="Times New Roman" w:eastAsia="Times New Roman" w:hAnsi="Times New Roman" w:cs="Times New Roman"/>
                <w:sz w:val="28"/>
                <w:szCs w:val="28"/>
                <w:lang w:eastAsia="ar-SA"/>
              </w:rPr>
              <w:t xml:space="preserve">. Образование деепричастий совершенного и несовершенного вида. Правописание </w:t>
            </w:r>
            <w:r w:rsidRPr="00D536BA">
              <w:rPr>
                <w:rFonts w:ascii="Times New Roman" w:eastAsia="Times New Roman" w:hAnsi="Times New Roman" w:cs="Times New Roman"/>
                <w:i/>
                <w:iCs/>
                <w:sz w:val="28"/>
                <w:szCs w:val="28"/>
                <w:lang w:eastAsia="ar-SA"/>
              </w:rPr>
              <w:t xml:space="preserve">не </w:t>
            </w:r>
            <w:r w:rsidRPr="00D536BA">
              <w:rPr>
                <w:rFonts w:ascii="Times New Roman" w:eastAsia="Times New Roman" w:hAnsi="Times New Roman" w:cs="Times New Roman"/>
                <w:sz w:val="28"/>
                <w:szCs w:val="28"/>
                <w:lang w:eastAsia="ar-SA"/>
              </w:rPr>
              <w:t>с деепричастиями. Деепричастный оборот и знаки препинания в предложениях с деепричастным оборотом</w:t>
            </w:r>
          </w:p>
        </w:tc>
        <w:tc>
          <w:tcPr>
            <w:tcW w:w="356" w:type="pct"/>
          </w:tcPr>
          <w:p w14:paraId="3D6BD1E4"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6C5FF14A"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4E3C8F53" w14:textId="77777777" w:rsidTr="00412B53">
        <w:trPr>
          <w:trHeight w:val="324"/>
        </w:trPr>
        <w:tc>
          <w:tcPr>
            <w:tcW w:w="711" w:type="pct"/>
            <w:gridSpan w:val="2"/>
            <w:vMerge w:val="restart"/>
          </w:tcPr>
          <w:p w14:paraId="40C979C2"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 xml:space="preserve">Тема 1.6 </w:t>
            </w:r>
          </w:p>
          <w:p w14:paraId="0C50DACD"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Наречие</w:t>
            </w:r>
          </w:p>
        </w:tc>
        <w:tc>
          <w:tcPr>
            <w:tcW w:w="203" w:type="pct"/>
          </w:tcPr>
          <w:p w14:paraId="14E69D5A"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6E2F45FB"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269CA88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4</w:t>
            </w:r>
          </w:p>
        </w:tc>
        <w:tc>
          <w:tcPr>
            <w:tcW w:w="938" w:type="pct"/>
            <w:vMerge w:val="restart"/>
          </w:tcPr>
          <w:p w14:paraId="62FAA7CC"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03,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04,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01,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02,</w:t>
            </w:r>
          </w:p>
          <w:p w14:paraId="45042C01"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sz w:val="24"/>
                <w:szCs w:val="24"/>
                <w:lang w:eastAsia="ru-RU"/>
              </w:rPr>
              <w:t xml:space="preserve">ЛР 07, </w:t>
            </w:r>
          </w:p>
          <w:p w14:paraId="4C18F59C"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r w:rsidRPr="00D536BA">
              <w:rPr>
                <w:rFonts w:ascii="Times New Roman" w:eastAsia="Times New Roman" w:hAnsi="Times New Roman" w:cs="Times New Roman"/>
                <w:sz w:val="24"/>
                <w:szCs w:val="24"/>
                <w:lang w:eastAsia="ru-RU"/>
              </w:rPr>
              <w:t xml:space="preserve">МР 08, </w:t>
            </w:r>
          </w:p>
          <w:p w14:paraId="749333F1" w14:textId="77777777" w:rsidR="00D536BA" w:rsidRPr="00D536BA" w:rsidRDefault="00212484" w:rsidP="0021248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ОК</w:t>
            </w:r>
            <w:proofErr w:type="gramStart"/>
            <w:r>
              <w:rPr>
                <w:rFonts w:ascii="Times New Roman" w:eastAsia="Times New Roman" w:hAnsi="Times New Roman" w:cs="Times New Roman"/>
                <w:sz w:val="24"/>
                <w:szCs w:val="24"/>
                <w:lang w:eastAsia="ru-RU"/>
              </w:rPr>
              <w:t>4</w:t>
            </w:r>
            <w:proofErr w:type="gramEnd"/>
            <w:r>
              <w:rPr>
                <w:rFonts w:ascii="Times New Roman" w:eastAsia="Times New Roman" w:hAnsi="Times New Roman" w:cs="Times New Roman"/>
                <w:sz w:val="24"/>
                <w:szCs w:val="24"/>
                <w:lang w:eastAsia="ru-RU"/>
              </w:rPr>
              <w:t>,ОК5</w:t>
            </w:r>
          </w:p>
        </w:tc>
      </w:tr>
      <w:tr w:rsidR="00D536BA" w:rsidRPr="00D536BA" w14:paraId="411885D3" w14:textId="77777777" w:rsidTr="00412B53">
        <w:trPr>
          <w:trHeight w:val="324"/>
        </w:trPr>
        <w:tc>
          <w:tcPr>
            <w:tcW w:w="711" w:type="pct"/>
            <w:gridSpan w:val="2"/>
            <w:vMerge/>
          </w:tcPr>
          <w:p w14:paraId="045336DA"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64BFD2EA" w14:textId="77777777" w:rsidR="00D536BA" w:rsidRPr="00B84527" w:rsidRDefault="006B7A04" w:rsidP="00D536BA">
            <w:pPr>
              <w:spacing w:after="0" w:line="240" w:lineRule="auto"/>
              <w:jc w:val="both"/>
              <w:rPr>
                <w:rFonts w:ascii="Times New Roman" w:eastAsia="Times New Roman" w:hAnsi="Times New Roman" w:cs="Times New Roman"/>
                <w:sz w:val="28"/>
                <w:szCs w:val="28"/>
                <w:lang w:eastAsia="ar-SA"/>
              </w:rPr>
            </w:pPr>
            <w:r w:rsidRPr="00B84527">
              <w:rPr>
                <w:rFonts w:ascii="Times New Roman" w:eastAsia="Times New Roman" w:hAnsi="Times New Roman" w:cs="Times New Roman"/>
                <w:sz w:val="28"/>
                <w:szCs w:val="28"/>
                <w:lang w:eastAsia="ar-SA"/>
              </w:rPr>
              <w:t>40</w:t>
            </w:r>
          </w:p>
          <w:p w14:paraId="076BF88E" w14:textId="0016AD93" w:rsidR="00F90F9E" w:rsidRPr="00D536BA" w:rsidRDefault="00F90F9E" w:rsidP="00D536BA">
            <w:pPr>
              <w:spacing w:after="0" w:line="240" w:lineRule="auto"/>
              <w:jc w:val="both"/>
              <w:rPr>
                <w:rFonts w:ascii="Times New Roman" w:eastAsia="Times New Roman" w:hAnsi="Times New Roman" w:cs="Times New Roman"/>
                <w:b/>
                <w:bCs/>
                <w:sz w:val="28"/>
                <w:szCs w:val="28"/>
                <w:lang w:eastAsia="ar-SA"/>
              </w:rPr>
            </w:pPr>
            <w:r w:rsidRPr="00B84527">
              <w:rPr>
                <w:rFonts w:ascii="Times New Roman" w:eastAsia="Times New Roman" w:hAnsi="Times New Roman" w:cs="Times New Roman"/>
                <w:sz w:val="28"/>
                <w:szCs w:val="28"/>
                <w:lang w:eastAsia="ar-SA"/>
              </w:rPr>
              <w:t>41</w:t>
            </w:r>
          </w:p>
        </w:tc>
        <w:tc>
          <w:tcPr>
            <w:tcW w:w="2792" w:type="pct"/>
          </w:tcPr>
          <w:p w14:paraId="03B38189" w14:textId="1C3E4686" w:rsidR="006578F8" w:rsidRDefault="003B2A87" w:rsidP="00412B53">
            <w:pPr>
              <w:spacing w:after="0" w:line="240" w:lineRule="auto"/>
              <w:jc w:val="both"/>
              <w:rPr>
                <w:rFonts w:ascii="Times New Roman" w:eastAsia="Times New Roman" w:hAnsi="Times New Roman" w:cs="Times New Roman"/>
                <w:sz w:val="28"/>
                <w:szCs w:val="28"/>
                <w:lang w:eastAsia="ar-SA"/>
              </w:rPr>
            </w:pPr>
            <w:r w:rsidRPr="004331CA">
              <w:rPr>
                <w:rFonts w:ascii="Times New Roman" w:eastAsia="Times New Roman" w:hAnsi="Times New Roman" w:cs="Times New Roman"/>
                <w:b/>
                <w:bCs/>
                <w:spacing w:val="-6"/>
                <w:sz w:val="28"/>
                <w:szCs w:val="28"/>
                <w:lang w:eastAsia="ar-SA"/>
              </w:rPr>
              <w:t>Практическое занятие</w:t>
            </w:r>
            <w:r w:rsidR="00BD2DFA" w:rsidRPr="004331CA">
              <w:rPr>
                <w:rFonts w:ascii="Times New Roman" w:eastAsia="Times New Roman" w:hAnsi="Times New Roman" w:cs="Times New Roman"/>
                <w:b/>
                <w:bCs/>
                <w:spacing w:val="-6"/>
                <w:sz w:val="28"/>
                <w:szCs w:val="28"/>
                <w:lang w:eastAsia="ar-SA"/>
              </w:rPr>
              <w:t xml:space="preserve"> 13</w:t>
            </w:r>
            <w:r w:rsidR="008214BA">
              <w:rPr>
                <w:rFonts w:ascii="Times New Roman" w:eastAsia="Times New Roman" w:hAnsi="Times New Roman" w:cs="Times New Roman"/>
                <w:b/>
                <w:bCs/>
                <w:spacing w:val="-6"/>
                <w:sz w:val="28"/>
                <w:szCs w:val="28"/>
                <w:lang w:eastAsia="ar-SA"/>
              </w:rPr>
              <w:t>-14</w:t>
            </w:r>
            <w:r w:rsidR="006578F8">
              <w:rPr>
                <w:rFonts w:ascii="Times New Roman" w:eastAsia="Times New Roman" w:hAnsi="Times New Roman" w:cs="Times New Roman"/>
                <w:b/>
                <w:bCs/>
                <w:spacing w:val="-6"/>
                <w:sz w:val="28"/>
                <w:szCs w:val="28"/>
                <w:lang w:eastAsia="ar-SA"/>
              </w:rPr>
              <w:t>-</w:t>
            </w:r>
            <w:r w:rsidRPr="004331CA">
              <w:rPr>
                <w:rFonts w:ascii="Times New Roman" w:eastAsia="Times New Roman" w:hAnsi="Times New Roman" w:cs="Times New Roman"/>
                <w:b/>
                <w:bCs/>
                <w:spacing w:val="-6"/>
                <w:sz w:val="28"/>
                <w:szCs w:val="28"/>
                <w:lang w:eastAsia="ar-SA"/>
              </w:rPr>
              <w:t xml:space="preserve"> </w:t>
            </w:r>
            <w:bookmarkStart w:id="8" w:name="_Hlk119072524"/>
            <w:r w:rsidR="00D536BA" w:rsidRPr="004331CA">
              <w:rPr>
                <w:rFonts w:ascii="Times New Roman" w:eastAsia="Times New Roman" w:hAnsi="Times New Roman" w:cs="Times New Roman"/>
                <w:b/>
                <w:bCs/>
                <w:sz w:val="28"/>
                <w:szCs w:val="28"/>
                <w:lang w:eastAsia="ar-SA"/>
              </w:rPr>
              <w:t>Наречие</w:t>
            </w:r>
            <w:r w:rsidR="00D536BA" w:rsidRPr="004331CA">
              <w:rPr>
                <w:rFonts w:ascii="Times New Roman" w:eastAsia="Times New Roman" w:hAnsi="Times New Roman" w:cs="Times New Roman"/>
                <w:sz w:val="28"/>
                <w:szCs w:val="28"/>
                <w:lang w:eastAsia="ar-SA"/>
              </w:rPr>
              <w:t xml:space="preserve">. </w:t>
            </w:r>
          </w:p>
          <w:p w14:paraId="542B0B45" w14:textId="29D5A1F8" w:rsidR="00D536BA" w:rsidRPr="004331CA" w:rsidRDefault="00D536BA" w:rsidP="00412B53">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sz w:val="28"/>
                <w:szCs w:val="28"/>
                <w:lang w:eastAsia="ar-SA"/>
              </w:rPr>
              <w:t>Грамматические признаки наречия. Степени сравнения наречий. Правописание наречий. Отличие наречий от слов-омонимов</w:t>
            </w:r>
            <w:bookmarkEnd w:id="8"/>
            <w:r w:rsidRPr="004331CA">
              <w:rPr>
                <w:rFonts w:ascii="Times New Roman" w:eastAsia="Times New Roman" w:hAnsi="Times New Roman" w:cs="Times New Roman"/>
                <w:sz w:val="28"/>
                <w:szCs w:val="28"/>
                <w:lang w:eastAsia="ar-SA"/>
              </w:rPr>
              <w:t xml:space="preserve">. </w:t>
            </w:r>
          </w:p>
        </w:tc>
        <w:tc>
          <w:tcPr>
            <w:tcW w:w="356" w:type="pct"/>
          </w:tcPr>
          <w:p w14:paraId="125C2BF0" w14:textId="27B28C5F" w:rsidR="00D536BA" w:rsidRPr="00D536BA" w:rsidRDefault="008214BA"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38" w:type="pct"/>
            <w:vMerge/>
          </w:tcPr>
          <w:p w14:paraId="750E4FC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76DD120B" w14:textId="77777777" w:rsidTr="00BD2DFA">
        <w:trPr>
          <w:trHeight w:val="78"/>
        </w:trPr>
        <w:tc>
          <w:tcPr>
            <w:tcW w:w="711" w:type="pct"/>
            <w:gridSpan w:val="2"/>
            <w:vMerge/>
          </w:tcPr>
          <w:p w14:paraId="64D2D062"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06912C8D" w14:textId="0707357C" w:rsidR="00D536BA" w:rsidRPr="00D536BA" w:rsidRDefault="00F90F9E"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42</w:t>
            </w:r>
          </w:p>
        </w:tc>
        <w:tc>
          <w:tcPr>
            <w:tcW w:w="2792" w:type="pct"/>
          </w:tcPr>
          <w:p w14:paraId="0A66D4C0" w14:textId="77777777" w:rsidR="00D536BA" w:rsidRPr="004331CA" w:rsidRDefault="00D536BA"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z w:val="28"/>
                <w:szCs w:val="28"/>
                <w:lang w:eastAsia="ar-SA"/>
              </w:rPr>
              <w:t>Слова категории состояния (безлично-предикативные слова)</w:t>
            </w:r>
            <w:r w:rsidRPr="004331CA">
              <w:rPr>
                <w:rFonts w:ascii="Times New Roman" w:eastAsia="Times New Roman" w:hAnsi="Times New Roman" w:cs="Times New Roman"/>
                <w:sz w:val="28"/>
                <w:szCs w:val="28"/>
                <w:lang w:eastAsia="ar-SA"/>
              </w:rPr>
              <w:t>. Отличие слов категории состояния от слов-омонимов. Группы слов категории состояния. Их функции в речи.</w:t>
            </w:r>
          </w:p>
        </w:tc>
        <w:tc>
          <w:tcPr>
            <w:tcW w:w="356" w:type="pct"/>
          </w:tcPr>
          <w:p w14:paraId="25FC6DB8"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6009E683"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5787B8DA" w14:textId="77777777" w:rsidTr="00412B53">
        <w:trPr>
          <w:trHeight w:val="324"/>
        </w:trPr>
        <w:tc>
          <w:tcPr>
            <w:tcW w:w="711" w:type="pct"/>
            <w:gridSpan w:val="2"/>
            <w:vMerge w:val="restart"/>
          </w:tcPr>
          <w:p w14:paraId="1A0A23C3"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 xml:space="preserve">Тема 1.7 </w:t>
            </w:r>
          </w:p>
          <w:p w14:paraId="120ABBBF"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Служебные части речи</w:t>
            </w:r>
          </w:p>
        </w:tc>
        <w:tc>
          <w:tcPr>
            <w:tcW w:w="203" w:type="pct"/>
          </w:tcPr>
          <w:p w14:paraId="40D141F0"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36DB6CD4" w14:textId="77777777" w:rsidR="00D536BA" w:rsidRPr="004331CA" w:rsidRDefault="00D536BA" w:rsidP="00D536BA">
            <w:pPr>
              <w:spacing w:after="0" w:line="240" w:lineRule="auto"/>
              <w:jc w:val="both"/>
              <w:rPr>
                <w:rFonts w:ascii="Times New Roman" w:eastAsia="Times New Roman" w:hAnsi="Times New Roman" w:cs="Times New Roman"/>
                <w:sz w:val="28"/>
                <w:szCs w:val="28"/>
                <w:lang w:eastAsia="ru-RU"/>
              </w:rPr>
            </w:pPr>
            <w:r w:rsidRPr="004331CA">
              <w:rPr>
                <w:rFonts w:ascii="Times New Roman" w:eastAsia="Times New Roman" w:hAnsi="Times New Roman" w:cs="Times New Roman"/>
                <w:b/>
                <w:bCs/>
                <w:sz w:val="28"/>
                <w:szCs w:val="28"/>
                <w:lang w:eastAsia="ru-RU"/>
              </w:rPr>
              <w:t>Содержание</w:t>
            </w:r>
            <w:r w:rsidRPr="004331CA">
              <w:rPr>
                <w:rFonts w:ascii="Times New Roman" w:eastAsia="Times New Roman" w:hAnsi="Times New Roman" w:cs="Times New Roman"/>
                <w:sz w:val="28"/>
                <w:szCs w:val="28"/>
                <w:lang w:eastAsia="ru-RU"/>
              </w:rPr>
              <w:t>.</w:t>
            </w:r>
          </w:p>
        </w:tc>
        <w:tc>
          <w:tcPr>
            <w:tcW w:w="356" w:type="pct"/>
          </w:tcPr>
          <w:p w14:paraId="1AEAD649"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8</w:t>
            </w:r>
          </w:p>
        </w:tc>
        <w:tc>
          <w:tcPr>
            <w:tcW w:w="938" w:type="pct"/>
            <w:vMerge w:val="restart"/>
          </w:tcPr>
          <w:p w14:paraId="3E2B7D1F"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ЛР 5,8,11</w:t>
            </w:r>
          </w:p>
          <w:p w14:paraId="256BD67F"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03,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04,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01,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02,</w:t>
            </w:r>
          </w:p>
          <w:p w14:paraId="35107D82"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sz w:val="24"/>
                <w:szCs w:val="24"/>
                <w:lang w:eastAsia="ru-RU"/>
              </w:rPr>
              <w:t xml:space="preserve">ЛР 07, </w:t>
            </w:r>
          </w:p>
          <w:p w14:paraId="54ABC6FB"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5CFD7475" w14:textId="77777777" w:rsidR="00D536BA" w:rsidRPr="00D536BA" w:rsidRDefault="00212484" w:rsidP="00D536B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w:t>
            </w:r>
            <w:proofErr w:type="gramStart"/>
            <w:r>
              <w:rPr>
                <w:rFonts w:ascii="Times New Roman" w:eastAsia="Times New Roman" w:hAnsi="Times New Roman" w:cs="Times New Roman"/>
                <w:sz w:val="24"/>
                <w:szCs w:val="24"/>
                <w:lang w:eastAsia="ru-RU"/>
              </w:rPr>
              <w:t>4</w:t>
            </w:r>
            <w:proofErr w:type="gramEnd"/>
            <w:r>
              <w:rPr>
                <w:rFonts w:ascii="Times New Roman" w:eastAsia="Times New Roman" w:hAnsi="Times New Roman" w:cs="Times New Roman"/>
                <w:sz w:val="24"/>
                <w:szCs w:val="24"/>
                <w:lang w:eastAsia="ru-RU"/>
              </w:rPr>
              <w:t>,ОК5</w:t>
            </w:r>
          </w:p>
          <w:p w14:paraId="02698E37" w14:textId="77777777" w:rsidR="00D536BA" w:rsidRPr="00D536BA" w:rsidRDefault="00D536BA" w:rsidP="00D536BA">
            <w:pPr>
              <w:spacing w:after="0" w:line="240" w:lineRule="auto"/>
              <w:jc w:val="both"/>
              <w:rPr>
                <w:rFonts w:ascii="Times New Roman" w:eastAsia="Times New Roman" w:hAnsi="Times New Roman" w:cs="Times New Roman"/>
                <w:sz w:val="24"/>
                <w:szCs w:val="24"/>
                <w:lang w:eastAsia="ru-RU"/>
              </w:rPr>
            </w:pPr>
          </w:p>
          <w:p w14:paraId="26818210" w14:textId="77777777" w:rsidR="00D536BA" w:rsidRPr="00D536BA" w:rsidRDefault="00D536BA" w:rsidP="00D536BA">
            <w:pPr>
              <w:spacing w:after="0" w:line="240" w:lineRule="auto"/>
              <w:jc w:val="both"/>
              <w:rPr>
                <w:rFonts w:ascii="Times New Roman" w:eastAsia="Times New Roman" w:hAnsi="Times New Roman" w:cs="Times New Roman"/>
                <w:sz w:val="24"/>
                <w:szCs w:val="24"/>
                <w:lang w:eastAsia="ru-RU"/>
              </w:rPr>
            </w:pPr>
          </w:p>
          <w:p w14:paraId="51676E7D" w14:textId="77777777" w:rsidR="00D536BA" w:rsidRPr="00D536BA" w:rsidRDefault="00D536BA" w:rsidP="00D536BA">
            <w:pPr>
              <w:spacing w:after="0" w:line="240" w:lineRule="auto"/>
              <w:jc w:val="both"/>
              <w:rPr>
                <w:rFonts w:ascii="Times New Roman" w:eastAsia="Times New Roman" w:hAnsi="Times New Roman" w:cs="Times New Roman"/>
                <w:sz w:val="24"/>
                <w:szCs w:val="24"/>
                <w:lang w:eastAsia="ru-RU"/>
              </w:rPr>
            </w:pPr>
          </w:p>
          <w:p w14:paraId="0806979E" w14:textId="77777777" w:rsidR="00D536BA" w:rsidRPr="00D536BA" w:rsidRDefault="00D536BA" w:rsidP="00D536BA">
            <w:pPr>
              <w:spacing w:after="0" w:line="240" w:lineRule="auto"/>
              <w:jc w:val="both"/>
              <w:rPr>
                <w:rFonts w:ascii="Times New Roman" w:eastAsia="Times New Roman" w:hAnsi="Times New Roman" w:cs="Times New Roman"/>
                <w:sz w:val="24"/>
                <w:szCs w:val="24"/>
                <w:lang w:eastAsia="ru-RU"/>
              </w:rPr>
            </w:pPr>
          </w:p>
          <w:p w14:paraId="7FF33294" w14:textId="77777777" w:rsidR="00D536BA" w:rsidRPr="00D536BA" w:rsidRDefault="00D536BA" w:rsidP="00D536BA">
            <w:pPr>
              <w:spacing w:after="0" w:line="240" w:lineRule="auto"/>
              <w:jc w:val="both"/>
              <w:rPr>
                <w:rFonts w:ascii="Times New Roman" w:eastAsia="Times New Roman" w:hAnsi="Times New Roman" w:cs="Times New Roman"/>
                <w:sz w:val="24"/>
                <w:szCs w:val="24"/>
                <w:lang w:eastAsia="ru-RU"/>
              </w:rPr>
            </w:pPr>
          </w:p>
          <w:p w14:paraId="2FE86216" w14:textId="77777777" w:rsidR="00D536BA" w:rsidRPr="00D536BA" w:rsidRDefault="00D536BA" w:rsidP="00D536BA">
            <w:pPr>
              <w:spacing w:after="0" w:line="240" w:lineRule="auto"/>
              <w:jc w:val="both"/>
              <w:rPr>
                <w:rFonts w:ascii="Times New Roman" w:eastAsia="Times New Roman" w:hAnsi="Times New Roman" w:cs="Times New Roman"/>
                <w:sz w:val="24"/>
                <w:szCs w:val="24"/>
                <w:lang w:eastAsia="ru-RU"/>
              </w:rPr>
            </w:pPr>
          </w:p>
          <w:p w14:paraId="0107A576" w14:textId="77777777" w:rsidR="00D536BA" w:rsidRPr="00D536BA" w:rsidRDefault="00D536BA" w:rsidP="00D536BA">
            <w:pPr>
              <w:spacing w:after="0" w:line="240" w:lineRule="auto"/>
              <w:rPr>
                <w:rFonts w:ascii="Times New Roman" w:eastAsia="Times New Roman" w:hAnsi="Times New Roman" w:cs="Times New Roman"/>
                <w:sz w:val="24"/>
                <w:szCs w:val="24"/>
                <w:lang w:eastAsia="ru-RU"/>
              </w:rPr>
            </w:pP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03,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04, </w:t>
            </w:r>
            <w:proofErr w:type="spellStart"/>
            <w:r w:rsidRPr="00D536BA">
              <w:rPr>
                <w:rFonts w:ascii="Times New Roman" w:eastAsia="Times New Roman" w:hAnsi="Times New Roman" w:cs="Times New Roman"/>
                <w:sz w:val="24"/>
                <w:szCs w:val="24"/>
                <w:lang w:eastAsia="ru-RU"/>
              </w:rPr>
              <w:t>ПРб</w:t>
            </w:r>
            <w:proofErr w:type="spellEnd"/>
            <w:r w:rsidRPr="00D536BA">
              <w:rPr>
                <w:rFonts w:ascii="Times New Roman" w:eastAsia="Times New Roman" w:hAnsi="Times New Roman" w:cs="Times New Roman"/>
                <w:sz w:val="24"/>
                <w:szCs w:val="24"/>
                <w:lang w:eastAsia="ru-RU"/>
              </w:rPr>
              <w:t xml:space="preserve"> 01, </w:t>
            </w:r>
            <w:proofErr w:type="spellStart"/>
            <w:r w:rsidRPr="00D536BA">
              <w:rPr>
                <w:rFonts w:ascii="Times New Roman" w:eastAsia="Times New Roman" w:hAnsi="Times New Roman" w:cs="Times New Roman"/>
                <w:sz w:val="24"/>
                <w:szCs w:val="24"/>
                <w:lang w:eastAsia="ru-RU"/>
              </w:rPr>
              <w:lastRenderedPageBreak/>
              <w:t>ПРб</w:t>
            </w:r>
            <w:proofErr w:type="spellEnd"/>
            <w:r w:rsidRPr="00D536BA">
              <w:rPr>
                <w:rFonts w:ascii="Times New Roman" w:eastAsia="Times New Roman" w:hAnsi="Times New Roman" w:cs="Times New Roman"/>
                <w:sz w:val="24"/>
                <w:szCs w:val="24"/>
                <w:lang w:eastAsia="ru-RU"/>
              </w:rPr>
              <w:t xml:space="preserve"> 02,</w:t>
            </w:r>
          </w:p>
          <w:p w14:paraId="1D634D93" w14:textId="77777777" w:rsidR="00D536BA" w:rsidRPr="00D536BA" w:rsidRDefault="00D536BA" w:rsidP="00D536BA">
            <w:pPr>
              <w:suppressAutoHyphens/>
              <w:spacing w:after="0" w:line="240" w:lineRule="auto"/>
              <w:rPr>
                <w:rFonts w:ascii="Times New Roman" w:eastAsia="Times New Roman" w:hAnsi="Times New Roman" w:cs="Times New Roman"/>
                <w:iCs/>
                <w:sz w:val="24"/>
                <w:szCs w:val="24"/>
                <w:lang w:eastAsia="ru-RU"/>
              </w:rPr>
            </w:pPr>
            <w:r w:rsidRPr="00D536BA">
              <w:rPr>
                <w:rFonts w:ascii="Times New Roman" w:eastAsia="Times New Roman" w:hAnsi="Times New Roman" w:cs="Times New Roman"/>
                <w:sz w:val="24"/>
                <w:szCs w:val="24"/>
                <w:lang w:eastAsia="ru-RU"/>
              </w:rPr>
              <w:t xml:space="preserve">ЛР 07, </w:t>
            </w:r>
            <w:r w:rsidRPr="00D536BA">
              <w:rPr>
                <w:rFonts w:ascii="Times New Roman" w:eastAsia="Times New Roman" w:hAnsi="Times New Roman" w:cs="Times New Roman"/>
                <w:iCs/>
                <w:sz w:val="24"/>
                <w:szCs w:val="24"/>
                <w:lang w:eastAsia="ru-RU"/>
              </w:rPr>
              <w:t xml:space="preserve">ЛР 09, ЛР13, </w:t>
            </w:r>
          </w:p>
          <w:p w14:paraId="05A3D29B"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78D326E3" w14:textId="77777777" w:rsidR="00D536BA" w:rsidRPr="00D536BA" w:rsidRDefault="00474004" w:rsidP="00D536B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ОК</w:t>
            </w:r>
            <w:proofErr w:type="gramStart"/>
            <w:r w:rsidR="00212484">
              <w:rPr>
                <w:rFonts w:ascii="Times New Roman" w:eastAsia="Times New Roman" w:hAnsi="Times New Roman" w:cs="Times New Roman"/>
                <w:sz w:val="24"/>
                <w:szCs w:val="24"/>
                <w:lang w:eastAsia="ru-RU"/>
              </w:rPr>
              <w:t>4</w:t>
            </w:r>
            <w:proofErr w:type="gramEnd"/>
            <w:r w:rsidR="00212484">
              <w:rPr>
                <w:rFonts w:ascii="Times New Roman" w:eastAsia="Times New Roman" w:hAnsi="Times New Roman" w:cs="Times New Roman"/>
                <w:sz w:val="24"/>
                <w:szCs w:val="24"/>
                <w:lang w:eastAsia="ru-RU"/>
              </w:rPr>
              <w:t>,ОК5,ОК6</w:t>
            </w:r>
          </w:p>
        </w:tc>
      </w:tr>
      <w:tr w:rsidR="00D536BA" w:rsidRPr="00D536BA" w14:paraId="038BC3FD" w14:textId="77777777" w:rsidTr="00412B53">
        <w:trPr>
          <w:trHeight w:val="324"/>
        </w:trPr>
        <w:tc>
          <w:tcPr>
            <w:tcW w:w="711" w:type="pct"/>
            <w:gridSpan w:val="2"/>
            <w:vMerge/>
          </w:tcPr>
          <w:p w14:paraId="0CCB7876"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74D9049B" w14:textId="485CCD86" w:rsidR="00D536BA"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w:t>
            </w:r>
            <w:r w:rsidR="00F90F9E">
              <w:rPr>
                <w:rFonts w:ascii="Times New Roman" w:eastAsia="Times New Roman" w:hAnsi="Times New Roman" w:cs="Times New Roman"/>
                <w:b/>
                <w:bCs/>
                <w:sz w:val="28"/>
                <w:szCs w:val="28"/>
                <w:lang w:eastAsia="ar-SA"/>
              </w:rPr>
              <w:t>3-44</w:t>
            </w:r>
          </w:p>
        </w:tc>
        <w:tc>
          <w:tcPr>
            <w:tcW w:w="2792" w:type="pct"/>
          </w:tcPr>
          <w:p w14:paraId="1F9DF0BD" w14:textId="77777777" w:rsidR="00736F92" w:rsidRDefault="003B2A87" w:rsidP="00D536BA">
            <w:pPr>
              <w:spacing w:after="0" w:line="240" w:lineRule="auto"/>
              <w:jc w:val="both"/>
              <w:rPr>
                <w:rFonts w:ascii="Times New Roman" w:eastAsia="Times New Roman" w:hAnsi="Times New Roman" w:cs="Times New Roman"/>
                <w:b/>
                <w:bCs/>
                <w:spacing w:val="-6"/>
                <w:sz w:val="28"/>
                <w:szCs w:val="28"/>
                <w:lang w:eastAsia="ar-SA"/>
              </w:rPr>
            </w:pPr>
            <w:r w:rsidRPr="004331CA">
              <w:rPr>
                <w:rFonts w:ascii="Times New Roman" w:eastAsia="Times New Roman" w:hAnsi="Times New Roman" w:cs="Times New Roman"/>
                <w:b/>
                <w:bCs/>
                <w:spacing w:val="-6"/>
                <w:sz w:val="28"/>
                <w:szCs w:val="28"/>
                <w:lang w:eastAsia="ar-SA"/>
              </w:rPr>
              <w:t>Практическое занятие</w:t>
            </w:r>
            <w:r w:rsidR="00BD2DFA" w:rsidRPr="004331CA">
              <w:rPr>
                <w:rFonts w:ascii="Times New Roman" w:eastAsia="Times New Roman" w:hAnsi="Times New Roman" w:cs="Times New Roman"/>
                <w:b/>
                <w:bCs/>
                <w:spacing w:val="-6"/>
                <w:sz w:val="28"/>
                <w:szCs w:val="28"/>
                <w:lang w:eastAsia="ar-SA"/>
              </w:rPr>
              <w:t xml:space="preserve"> 1</w:t>
            </w:r>
            <w:r w:rsidR="00F44710">
              <w:rPr>
                <w:rFonts w:ascii="Times New Roman" w:eastAsia="Times New Roman" w:hAnsi="Times New Roman" w:cs="Times New Roman"/>
                <w:b/>
                <w:bCs/>
                <w:spacing w:val="-6"/>
                <w:sz w:val="28"/>
                <w:szCs w:val="28"/>
                <w:lang w:eastAsia="ar-SA"/>
              </w:rPr>
              <w:t>5</w:t>
            </w:r>
            <w:r w:rsidR="00736F92">
              <w:rPr>
                <w:rFonts w:ascii="Times New Roman" w:eastAsia="Times New Roman" w:hAnsi="Times New Roman" w:cs="Times New Roman"/>
                <w:b/>
                <w:bCs/>
                <w:spacing w:val="-6"/>
                <w:sz w:val="28"/>
                <w:szCs w:val="28"/>
                <w:lang w:eastAsia="ar-SA"/>
              </w:rPr>
              <w:t>-16</w:t>
            </w:r>
            <w:r w:rsidRPr="004331CA">
              <w:rPr>
                <w:rFonts w:ascii="Times New Roman" w:eastAsia="Times New Roman" w:hAnsi="Times New Roman" w:cs="Times New Roman"/>
                <w:b/>
                <w:bCs/>
                <w:spacing w:val="-6"/>
                <w:sz w:val="28"/>
                <w:szCs w:val="28"/>
                <w:lang w:eastAsia="ar-SA"/>
              </w:rPr>
              <w:t xml:space="preserve"> </w:t>
            </w:r>
          </w:p>
          <w:p w14:paraId="373D8207" w14:textId="53953EFA" w:rsidR="00F44710" w:rsidRPr="00736F92" w:rsidRDefault="00D536BA" w:rsidP="00D536BA">
            <w:pPr>
              <w:spacing w:after="0" w:line="240" w:lineRule="auto"/>
              <w:jc w:val="both"/>
              <w:rPr>
                <w:rFonts w:ascii="Times New Roman" w:eastAsia="Times New Roman" w:hAnsi="Times New Roman" w:cs="Times New Roman"/>
                <w:sz w:val="28"/>
                <w:szCs w:val="28"/>
                <w:lang w:eastAsia="ar-SA"/>
              </w:rPr>
            </w:pPr>
            <w:r w:rsidRPr="00736F92">
              <w:rPr>
                <w:rFonts w:ascii="Times New Roman" w:eastAsia="Times New Roman" w:hAnsi="Times New Roman" w:cs="Times New Roman"/>
                <w:sz w:val="28"/>
                <w:szCs w:val="28"/>
                <w:lang w:eastAsia="ar-SA"/>
              </w:rPr>
              <w:t xml:space="preserve">Предлог как часть речи. Правописание предлогов. </w:t>
            </w:r>
          </w:p>
          <w:p w14:paraId="4492A1EC" w14:textId="4DB224BA" w:rsidR="00D536BA" w:rsidRPr="00F44710" w:rsidRDefault="00D536BA" w:rsidP="00D536BA">
            <w:pPr>
              <w:spacing w:after="0" w:line="240" w:lineRule="auto"/>
              <w:jc w:val="both"/>
              <w:rPr>
                <w:rFonts w:ascii="Times New Roman" w:eastAsia="Times New Roman" w:hAnsi="Times New Roman" w:cs="Times New Roman"/>
                <w:sz w:val="28"/>
                <w:szCs w:val="28"/>
                <w:lang w:eastAsia="ar-SA"/>
              </w:rPr>
            </w:pPr>
          </w:p>
        </w:tc>
        <w:tc>
          <w:tcPr>
            <w:tcW w:w="356" w:type="pct"/>
          </w:tcPr>
          <w:p w14:paraId="485ABF10" w14:textId="203F6F63" w:rsidR="00D536BA" w:rsidRPr="00D536BA" w:rsidRDefault="00F90F9E"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38" w:type="pct"/>
            <w:vMerge/>
          </w:tcPr>
          <w:p w14:paraId="5C60AAF8"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AE7DC5A" w14:textId="77777777" w:rsidTr="00412B53">
        <w:trPr>
          <w:trHeight w:val="324"/>
        </w:trPr>
        <w:tc>
          <w:tcPr>
            <w:tcW w:w="711" w:type="pct"/>
            <w:gridSpan w:val="2"/>
            <w:vMerge/>
          </w:tcPr>
          <w:p w14:paraId="23EA76DC"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74DEA75E" w14:textId="05E4824F" w:rsidR="00D536BA"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w:t>
            </w:r>
            <w:r w:rsidR="00F90F9E">
              <w:rPr>
                <w:rFonts w:ascii="Times New Roman" w:eastAsia="Times New Roman" w:hAnsi="Times New Roman" w:cs="Times New Roman"/>
                <w:b/>
                <w:bCs/>
                <w:sz w:val="28"/>
                <w:szCs w:val="28"/>
                <w:lang w:eastAsia="ar-SA"/>
              </w:rPr>
              <w:t>5</w:t>
            </w:r>
          </w:p>
        </w:tc>
        <w:tc>
          <w:tcPr>
            <w:tcW w:w="2792" w:type="pct"/>
          </w:tcPr>
          <w:p w14:paraId="5C7A1C1C" w14:textId="77777777" w:rsidR="00736F92" w:rsidRDefault="003B2A87" w:rsidP="00D536BA">
            <w:pPr>
              <w:spacing w:after="0" w:line="240" w:lineRule="auto"/>
              <w:jc w:val="both"/>
              <w:rPr>
                <w:rFonts w:ascii="Times New Roman" w:eastAsia="Times New Roman" w:hAnsi="Times New Roman" w:cs="Times New Roman"/>
                <w:b/>
                <w:bCs/>
                <w:spacing w:val="-6"/>
                <w:sz w:val="28"/>
                <w:szCs w:val="28"/>
                <w:lang w:eastAsia="ar-SA"/>
              </w:rPr>
            </w:pPr>
            <w:r w:rsidRPr="004331CA">
              <w:rPr>
                <w:rFonts w:ascii="Times New Roman" w:eastAsia="Times New Roman" w:hAnsi="Times New Roman" w:cs="Times New Roman"/>
                <w:b/>
                <w:bCs/>
                <w:spacing w:val="-6"/>
                <w:sz w:val="28"/>
                <w:szCs w:val="28"/>
                <w:lang w:eastAsia="ar-SA"/>
              </w:rPr>
              <w:t xml:space="preserve">Практическое занятие </w:t>
            </w:r>
            <w:r w:rsidR="00BD2DFA" w:rsidRPr="004331CA">
              <w:rPr>
                <w:rFonts w:ascii="Times New Roman" w:eastAsia="Times New Roman" w:hAnsi="Times New Roman" w:cs="Times New Roman"/>
                <w:b/>
                <w:bCs/>
                <w:spacing w:val="-6"/>
                <w:sz w:val="28"/>
                <w:szCs w:val="28"/>
                <w:lang w:eastAsia="ar-SA"/>
              </w:rPr>
              <w:t xml:space="preserve"> </w:t>
            </w:r>
            <w:r w:rsidR="00736F92">
              <w:rPr>
                <w:rFonts w:ascii="Times New Roman" w:eastAsia="Times New Roman" w:hAnsi="Times New Roman" w:cs="Times New Roman"/>
                <w:b/>
                <w:bCs/>
                <w:spacing w:val="-6"/>
                <w:sz w:val="28"/>
                <w:szCs w:val="28"/>
                <w:lang w:eastAsia="ar-SA"/>
              </w:rPr>
              <w:t>17</w:t>
            </w:r>
            <w:r w:rsidR="00BD2DFA" w:rsidRPr="004331CA">
              <w:rPr>
                <w:rFonts w:ascii="Times New Roman" w:eastAsia="Times New Roman" w:hAnsi="Times New Roman" w:cs="Times New Roman"/>
                <w:b/>
                <w:bCs/>
                <w:spacing w:val="-6"/>
                <w:sz w:val="28"/>
                <w:szCs w:val="28"/>
                <w:lang w:eastAsia="ar-SA"/>
              </w:rPr>
              <w:t xml:space="preserve"> </w:t>
            </w:r>
          </w:p>
          <w:p w14:paraId="0D0BCE85" w14:textId="77777777" w:rsidR="00736F92" w:rsidRDefault="00D536BA" w:rsidP="00D536BA">
            <w:pPr>
              <w:spacing w:after="0" w:line="240" w:lineRule="auto"/>
              <w:jc w:val="both"/>
              <w:rPr>
                <w:rFonts w:ascii="Times New Roman" w:eastAsia="Times New Roman" w:hAnsi="Times New Roman" w:cs="Times New Roman"/>
                <w:sz w:val="28"/>
                <w:szCs w:val="28"/>
                <w:lang w:eastAsia="ar-SA"/>
              </w:rPr>
            </w:pPr>
            <w:r w:rsidRPr="00736F92">
              <w:rPr>
                <w:rFonts w:ascii="Times New Roman" w:eastAsia="Times New Roman" w:hAnsi="Times New Roman" w:cs="Times New Roman"/>
                <w:sz w:val="28"/>
                <w:szCs w:val="28"/>
                <w:lang w:eastAsia="ar-SA"/>
              </w:rPr>
              <w:t>Союз как часть речи. Правописание союзов.</w:t>
            </w:r>
            <w:r w:rsidRPr="004331CA">
              <w:rPr>
                <w:rFonts w:ascii="Times New Roman" w:eastAsia="Times New Roman" w:hAnsi="Times New Roman" w:cs="Times New Roman"/>
                <w:sz w:val="28"/>
                <w:szCs w:val="28"/>
                <w:lang w:eastAsia="ar-SA"/>
              </w:rPr>
              <w:t xml:space="preserve"> </w:t>
            </w:r>
          </w:p>
          <w:p w14:paraId="1CC7AC00" w14:textId="09293611" w:rsidR="00D536BA" w:rsidRPr="004331CA" w:rsidRDefault="00D536BA"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sz w:val="28"/>
                <w:szCs w:val="28"/>
                <w:lang w:eastAsia="ar-SA"/>
              </w:rPr>
              <w:t xml:space="preserve">Отличие союзов </w:t>
            </w:r>
            <w:r w:rsidRPr="004331CA">
              <w:rPr>
                <w:rFonts w:ascii="Times New Roman" w:eastAsia="Times New Roman" w:hAnsi="Times New Roman" w:cs="Times New Roman"/>
                <w:i/>
                <w:iCs/>
                <w:sz w:val="28"/>
                <w:szCs w:val="28"/>
                <w:lang w:eastAsia="ar-SA"/>
              </w:rPr>
              <w:t xml:space="preserve">тоже, также, чтобы, зато </w:t>
            </w:r>
            <w:r w:rsidRPr="004331CA">
              <w:rPr>
                <w:rFonts w:ascii="Times New Roman" w:eastAsia="Times New Roman" w:hAnsi="Times New Roman" w:cs="Times New Roman"/>
                <w:sz w:val="28"/>
                <w:szCs w:val="28"/>
                <w:lang w:eastAsia="ar-SA"/>
              </w:rPr>
              <w:t>от слов-омонимов. Употребление союзов в простом и сложном предложении</w:t>
            </w:r>
            <w:proofErr w:type="gramStart"/>
            <w:r w:rsidRPr="004331CA">
              <w:rPr>
                <w:rFonts w:ascii="Times New Roman" w:eastAsia="Times New Roman" w:hAnsi="Times New Roman" w:cs="Times New Roman"/>
                <w:sz w:val="28"/>
                <w:szCs w:val="28"/>
                <w:lang w:eastAsia="ar-SA"/>
              </w:rPr>
              <w:t>..</w:t>
            </w:r>
            <w:proofErr w:type="gramEnd"/>
          </w:p>
        </w:tc>
        <w:tc>
          <w:tcPr>
            <w:tcW w:w="356" w:type="pct"/>
          </w:tcPr>
          <w:p w14:paraId="331E306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2832AB71"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696FEFB0" w14:textId="77777777" w:rsidTr="00412B53">
        <w:trPr>
          <w:trHeight w:val="324"/>
        </w:trPr>
        <w:tc>
          <w:tcPr>
            <w:tcW w:w="711" w:type="pct"/>
            <w:gridSpan w:val="2"/>
            <w:vMerge/>
          </w:tcPr>
          <w:p w14:paraId="6BFD3B6A"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6CDD3FBA" w14:textId="68739450" w:rsidR="00D536BA"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w:t>
            </w:r>
            <w:r w:rsidR="00F90F9E">
              <w:rPr>
                <w:rFonts w:ascii="Times New Roman" w:eastAsia="Times New Roman" w:hAnsi="Times New Roman" w:cs="Times New Roman"/>
                <w:b/>
                <w:bCs/>
                <w:sz w:val="28"/>
                <w:szCs w:val="28"/>
                <w:lang w:eastAsia="ar-SA"/>
              </w:rPr>
              <w:t>6</w:t>
            </w:r>
          </w:p>
        </w:tc>
        <w:tc>
          <w:tcPr>
            <w:tcW w:w="2792" w:type="pct"/>
          </w:tcPr>
          <w:p w14:paraId="0155823D" w14:textId="77777777" w:rsidR="00736F92" w:rsidRDefault="003B2A87" w:rsidP="00D536BA">
            <w:pPr>
              <w:spacing w:after="0" w:line="240" w:lineRule="auto"/>
              <w:jc w:val="both"/>
              <w:rPr>
                <w:rFonts w:ascii="Times New Roman" w:eastAsia="Times New Roman" w:hAnsi="Times New Roman" w:cs="Times New Roman"/>
                <w:b/>
                <w:bCs/>
                <w:spacing w:val="-6"/>
                <w:sz w:val="28"/>
                <w:szCs w:val="28"/>
                <w:lang w:eastAsia="ar-SA"/>
              </w:rPr>
            </w:pPr>
            <w:r w:rsidRPr="004331CA">
              <w:rPr>
                <w:rFonts w:ascii="Times New Roman" w:eastAsia="Times New Roman" w:hAnsi="Times New Roman" w:cs="Times New Roman"/>
                <w:b/>
                <w:bCs/>
                <w:spacing w:val="-6"/>
                <w:sz w:val="28"/>
                <w:szCs w:val="28"/>
                <w:lang w:eastAsia="ar-SA"/>
              </w:rPr>
              <w:t xml:space="preserve">Практическое занятие </w:t>
            </w:r>
            <w:r w:rsidR="00736F92">
              <w:rPr>
                <w:rFonts w:ascii="Times New Roman" w:eastAsia="Times New Roman" w:hAnsi="Times New Roman" w:cs="Times New Roman"/>
                <w:b/>
                <w:bCs/>
                <w:spacing w:val="-6"/>
                <w:sz w:val="28"/>
                <w:szCs w:val="28"/>
                <w:lang w:eastAsia="ar-SA"/>
              </w:rPr>
              <w:t>18</w:t>
            </w:r>
          </w:p>
          <w:p w14:paraId="4B077FD3" w14:textId="77777777" w:rsidR="002B4F9E" w:rsidRPr="002B4F9E" w:rsidRDefault="00D536BA" w:rsidP="00D536BA">
            <w:pPr>
              <w:spacing w:after="0" w:line="240" w:lineRule="auto"/>
              <w:jc w:val="both"/>
              <w:rPr>
                <w:rFonts w:ascii="Times New Roman" w:eastAsia="Times New Roman" w:hAnsi="Times New Roman" w:cs="Times New Roman"/>
                <w:b/>
                <w:bCs/>
                <w:sz w:val="28"/>
                <w:szCs w:val="28"/>
                <w:lang w:eastAsia="ar-SA"/>
              </w:rPr>
            </w:pPr>
            <w:r w:rsidRPr="004331CA">
              <w:rPr>
                <w:rFonts w:ascii="Times New Roman" w:eastAsia="Times New Roman" w:hAnsi="Times New Roman" w:cs="Times New Roman"/>
                <w:b/>
                <w:bCs/>
                <w:sz w:val="28"/>
                <w:szCs w:val="28"/>
                <w:lang w:eastAsia="ar-SA"/>
              </w:rPr>
              <w:t>Частица как часть речи</w:t>
            </w:r>
            <w:r w:rsidRPr="004331CA">
              <w:rPr>
                <w:rFonts w:ascii="Times New Roman" w:eastAsia="Times New Roman" w:hAnsi="Times New Roman" w:cs="Times New Roman"/>
                <w:sz w:val="28"/>
                <w:szCs w:val="28"/>
                <w:lang w:eastAsia="ar-SA"/>
              </w:rPr>
              <w:t xml:space="preserve">. </w:t>
            </w:r>
            <w:r w:rsidRPr="002B4F9E">
              <w:rPr>
                <w:rFonts w:ascii="Times New Roman" w:eastAsia="Times New Roman" w:hAnsi="Times New Roman" w:cs="Times New Roman"/>
                <w:b/>
                <w:bCs/>
                <w:sz w:val="28"/>
                <w:szCs w:val="28"/>
                <w:lang w:eastAsia="ar-SA"/>
              </w:rPr>
              <w:t xml:space="preserve">Правописание частиц. </w:t>
            </w:r>
          </w:p>
          <w:p w14:paraId="7EE2A3E6" w14:textId="1EC37260" w:rsidR="00D536BA" w:rsidRPr="002B4F9E" w:rsidRDefault="00D536BA" w:rsidP="00D536BA">
            <w:pPr>
              <w:spacing w:after="0" w:line="240" w:lineRule="auto"/>
              <w:jc w:val="both"/>
              <w:rPr>
                <w:rFonts w:ascii="Times New Roman" w:eastAsia="Times New Roman" w:hAnsi="Times New Roman" w:cs="Times New Roman"/>
                <w:sz w:val="28"/>
                <w:szCs w:val="28"/>
                <w:lang w:eastAsia="ar-SA"/>
              </w:rPr>
            </w:pPr>
            <w:r w:rsidRPr="004331CA">
              <w:rPr>
                <w:rFonts w:ascii="Times New Roman" w:eastAsia="Times New Roman" w:hAnsi="Times New Roman" w:cs="Times New Roman"/>
                <w:sz w:val="28"/>
                <w:szCs w:val="28"/>
                <w:lang w:eastAsia="ar-SA"/>
              </w:rPr>
              <w:t xml:space="preserve">Правописание частиц </w:t>
            </w:r>
            <w:r w:rsidRPr="004331CA">
              <w:rPr>
                <w:rFonts w:ascii="Times New Roman" w:eastAsia="Times New Roman" w:hAnsi="Times New Roman" w:cs="Times New Roman"/>
                <w:i/>
                <w:iCs/>
                <w:sz w:val="28"/>
                <w:szCs w:val="28"/>
                <w:lang w:eastAsia="ar-SA"/>
              </w:rPr>
              <w:t xml:space="preserve">не </w:t>
            </w:r>
            <w:r w:rsidRPr="004331CA">
              <w:rPr>
                <w:rFonts w:ascii="Times New Roman" w:eastAsia="Times New Roman" w:hAnsi="Times New Roman" w:cs="Times New Roman"/>
                <w:sz w:val="28"/>
                <w:szCs w:val="28"/>
                <w:lang w:eastAsia="ar-SA"/>
              </w:rPr>
              <w:t xml:space="preserve">и </w:t>
            </w:r>
            <w:r w:rsidRPr="004331CA">
              <w:rPr>
                <w:rFonts w:ascii="Times New Roman" w:eastAsia="Times New Roman" w:hAnsi="Times New Roman" w:cs="Times New Roman"/>
                <w:i/>
                <w:iCs/>
                <w:sz w:val="28"/>
                <w:szCs w:val="28"/>
                <w:lang w:eastAsia="ar-SA"/>
              </w:rPr>
              <w:t xml:space="preserve">ни </w:t>
            </w:r>
            <w:r w:rsidRPr="004331CA">
              <w:rPr>
                <w:rFonts w:ascii="Times New Roman" w:eastAsia="Times New Roman" w:hAnsi="Times New Roman" w:cs="Times New Roman"/>
                <w:sz w:val="28"/>
                <w:szCs w:val="28"/>
                <w:lang w:eastAsia="ar-SA"/>
              </w:rPr>
              <w:t>с разными частями речи</w:t>
            </w:r>
            <w:r w:rsidRPr="004331CA">
              <w:rPr>
                <w:rFonts w:ascii="Times New Roman" w:eastAsia="Times New Roman" w:hAnsi="Times New Roman" w:cs="Times New Roman"/>
                <w:i/>
                <w:iCs/>
                <w:sz w:val="28"/>
                <w:szCs w:val="28"/>
                <w:lang w:eastAsia="ar-SA"/>
              </w:rPr>
              <w:t xml:space="preserve">. </w:t>
            </w:r>
            <w:r w:rsidRPr="004331CA">
              <w:rPr>
                <w:rFonts w:ascii="Times New Roman" w:eastAsia="Times New Roman" w:hAnsi="Times New Roman" w:cs="Times New Roman"/>
                <w:sz w:val="28"/>
                <w:szCs w:val="28"/>
                <w:lang w:eastAsia="ar-SA"/>
              </w:rPr>
              <w:t>Употребление  частиц в речи</w:t>
            </w:r>
          </w:p>
        </w:tc>
        <w:tc>
          <w:tcPr>
            <w:tcW w:w="356" w:type="pct"/>
          </w:tcPr>
          <w:p w14:paraId="57B6ACF5"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16161D54"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0EC3DC02" w14:textId="77777777" w:rsidTr="00412B53">
        <w:trPr>
          <w:trHeight w:val="324"/>
        </w:trPr>
        <w:tc>
          <w:tcPr>
            <w:tcW w:w="711" w:type="pct"/>
            <w:gridSpan w:val="2"/>
            <w:vMerge/>
          </w:tcPr>
          <w:p w14:paraId="064B1A6B"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0A41286E" w14:textId="74BEB073" w:rsidR="00D536BA" w:rsidRPr="00D536BA" w:rsidRDefault="006B7A0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w:t>
            </w:r>
            <w:r w:rsidR="00F90F9E">
              <w:rPr>
                <w:rFonts w:ascii="Times New Roman" w:eastAsia="Times New Roman" w:hAnsi="Times New Roman" w:cs="Times New Roman"/>
                <w:b/>
                <w:bCs/>
                <w:sz w:val="28"/>
                <w:szCs w:val="28"/>
                <w:lang w:eastAsia="ar-SA"/>
              </w:rPr>
              <w:t>7</w:t>
            </w:r>
            <w:r>
              <w:rPr>
                <w:rFonts w:ascii="Times New Roman" w:eastAsia="Times New Roman" w:hAnsi="Times New Roman" w:cs="Times New Roman"/>
                <w:b/>
                <w:bCs/>
                <w:sz w:val="28"/>
                <w:szCs w:val="28"/>
                <w:lang w:eastAsia="ar-SA"/>
              </w:rPr>
              <w:t>,4</w:t>
            </w:r>
            <w:r w:rsidR="00F90F9E">
              <w:rPr>
                <w:rFonts w:ascii="Times New Roman" w:eastAsia="Times New Roman" w:hAnsi="Times New Roman" w:cs="Times New Roman"/>
                <w:b/>
                <w:bCs/>
                <w:sz w:val="28"/>
                <w:szCs w:val="28"/>
                <w:lang w:eastAsia="ar-SA"/>
              </w:rPr>
              <w:t>8</w:t>
            </w:r>
          </w:p>
          <w:p w14:paraId="00B8C83A"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ar-SA"/>
              </w:rPr>
            </w:pPr>
          </w:p>
        </w:tc>
        <w:tc>
          <w:tcPr>
            <w:tcW w:w="2792" w:type="pct"/>
            <w:tcBorders>
              <w:top w:val="single" w:sz="2" w:space="0" w:color="000000"/>
              <w:left w:val="single" w:sz="2" w:space="0" w:color="000000"/>
              <w:bottom w:val="single" w:sz="2" w:space="0" w:color="000000"/>
              <w:right w:val="single" w:sz="2" w:space="0" w:color="000000"/>
            </w:tcBorders>
            <w:shd w:val="clear" w:color="auto" w:fill="auto"/>
          </w:tcPr>
          <w:p w14:paraId="4BE5F864" w14:textId="77777777" w:rsidR="00D536BA" w:rsidRPr="004331CA" w:rsidRDefault="00D536BA" w:rsidP="00D536BA">
            <w:pPr>
              <w:spacing w:after="0" w:line="240" w:lineRule="auto"/>
              <w:jc w:val="both"/>
              <w:rPr>
                <w:rFonts w:ascii="Times New Roman" w:eastAsia="Times New Roman" w:hAnsi="Times New Roman" w:cs="Times New Roman"/>
                <w:b/>
                <w:i/>
                <w:iCs/>
                <w:sz w:val="24"/>
                <w:szCs w:val="24"/>
                <w:lang w:eastAsia="ru-RU"/>
              </w:rPr>
            </w:pPr>
            <w:r w:rsidRPr="004331CA">
              <w:rPr>
                <w:rFonts w:ascii="Times New Roman" w:eastAsia="Times New Roman" w:hAnsi="Times New Roman" w:cs="Times New Roman"/>
                <w:b/>
                <w:iCs/>
                <w:sz w:val="24"/>
                <w:szCs w:val="24"/>
                <w:lang w:eastAsia="ru-RU"/>
              </w:rPr>
              <w:t>Профессионально ориентированное содержание</w:t>
            </w:r>
            <w:r w:rsidRPr="004331CA">
              <w:rPr>
                <w:rFonts w:ascii="Times New Roman" w:eastAsia="Times New Roman" w:hAnsi="Times New Roman" w:cs="Times New Roman"/>
                <w:b/>
                <w:i/>
                <w:iCs/>
                <w:sz w:val="24"/>
                <w:szCs w:val="24"/>
                <w:lang w:eastAsia="ru-RU"/>
              </w:rPr>
              <w:t xml:space="preserve"> </w:t>
            </w:r>
          </w:p>
          <w:p w14:paraId="5076EB52"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ar-SA"/>
              </w:rPr>
            </w:pPr>
            <w:r w:rsidRPr="004331CA">
              <w:rPr>
                <w:rFonts w:ascii="Times New Roman" w:eastAsia="Times New Roman" w:hAnsi="Times New Roman" w:cs="Times New Roman"/>
                <w:b/>
                <w:iCs/>
                <w:sz w:val="28"/>
                <w:szCs w:val="28"/>
                <w:lang w:eastAsia="ru-RU"/>
              </w:rPr>
              <w:t>Лекционное занятие 7,8</w:t>
            </w:r>
            <w:r w:rsidRPr="004331CA">
              <w:rPr>
                <w:rFonts w:ascii="Times New Roman" w:eastAsia="Times New Roman" w:hAnsi="Times New Roman" w:cs="Times New Roman"/>
                <w:b/>
                <w:i/>
                <w:iCs/>
                <w:sz w:val="24"/>
                <w:szCs w:val="24"/>
                <w:lang w:eastAsia="ru-RU"/>
              </w:rPr>
              <w:t>.</w:t>
            </w:r>
            <w:r w:rsidRPr="004331CA">
              <w:rPr>
                <w:rFonts w:ascii="Times New Roman" w:eastAsia="Times New Roman" w:hAnsi="Times New Roman" w:cs="Times New Roman"/>
                <w:b/>
                <w:sz w:val="24"/>
                <w:szCs w:val="24"/>
                <w:lang w:eastAsia="ru-RU"/>
              </w:rPr>
              <w:t xml:space="preserve"> </w:t>
            </w:r>
            <w:r w:rsidRPr="00D536BA">
              <w:rPr>
                <w:rFonts w:ascii="Times New Roman" w:eastAsia="Times New Roman" w:hAnsi="Times New Roman" w:cs="Times New Roman"/>
                <w:sz w:val="24"/>
                <w:szCs w:val="24"/>
                <w:lang w:eastAsia="ru-RU"/>
              </w:rPr>
              <w:t>Исследование грамматических категорий частей речи и грамматического значения слов в текстах документации профессий социально-экономического профиля</w:t>
            </w:r>
          </w:p>
        </w:tc>
        <w:tc>
          <w:tcPr>
            <w:tcW w:w="356" w:type="pct"/>
          </w:tcPr>
          <w:p w14:paraId="7D2E89A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2</w:t>
            </w:r>
          </w:p>
        </w:tc>
        <w:tc>
          <w:tcPr>
            <w:tcW w:w="938" w:type="pct"/>
            <w:vMerge/>
          </w:tcPr>
          <w:p w14:paraId="7D64600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7FD88A21" w14:textId="77777777" w:rsidTr="00412B53">
        <w:trPr>
          <w:trHeight w:val="324"/>
        </w:trPr>
        <w:tc>
          <w:tcPr>
            <w:tcW w:w="711" w:type="pct"/>
            <w:gridSpan w:val="2"/>
            <w:vMerge/>
          </w:tcPr>
          <w:p w14:paraId="0ADC03E2"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358DAFB2" w14:textId="33C60BDD" w:rsidR="00D536BA" w:rsidRPr="00D536BA" w:rsidRDefault="00681099"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4</w:t>
            </w:r>
            <w:r w:rsidR="00F90F9E">
              <w:rPr>
                <w:rFonts w:ascii="Times New Roman" w:eastAsia="Times New Roman" w:hAnsi="Times New Roman" w:cs="Times New Roman"/>
                <w:b/>
                <w:bCs/>
                <w:sz w:val="28"/>
                <w:szCs w:val="28"/>
                <w:lang w:eastAsia="ar-SA"/>
              </w:rPr>
              <w:t>9</w:t>
            </w:r>
            <w:r w:rsidR="00D536BA" w:rsidRPr="00D536BA">
              <w:rPr>
                <w:rFonts w:ascii="Times New Roman" w:eastAsia="Times New Roman" w:hAnsi="Times New Roman" w:cs="Times New Roman"/>
                <w:b/>
                <w:bCs/>
                <w:sz w:val="28"/>
                <w:szCs w:val="28"/>
                <w:lang w:eastAsia="ar-SA"/>
              </w:rPr>
              <w:t>,</w:t>
            </w:r>
          </w:p>
          <w:p w14:paraId="179A1B28" w14:textId="7EA4063F" w:rsidR="00D536BA" w:rsidRPr="00D536BA" w:rsidRDefault="00F90F9E"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50</w:t>
            </w:r>
          </w:p>
        </w:tc>
        <w:tc>
          <w:tcPr>
            <w:tcW w:w="2792" w:type="pct"/>
            <w:tcBorders>
              <w:top w:val="single" w:sz="2" w:space="0" w:color="000000"/>
              <w:left w:val="single" w:sz="2" w:space="0" w:color="000000"/>
              <w:bottom w:val="single" w:sz="2" w:space="0" w:color="000000"/>
              <w:right w:val="single" w:sz="2" w:space="0" w:color="000000"/>
            </w:tcBorders>
            <w:shd w:val="clear" w:color="auto" w:fill="auto"/>
          </w:tcPr>
          <w:p w14:paraId="0E1078B1" w14:textId="4E136F1C" w:rsidR="00D536BA" w:rsidRPr="004331CA" w:rsidRDefault="00D536BA" w:rsidP="00474004">
            <w:pPr>
              <w:spacing w:after="0" w:line="240" w:lineRule="auto"/>
              <w:jc w:val="both"/>
              <w:rPr>
                <w:rFonts w:ascii="Times New Roman" w:eastAsia="Times New Roman" w:hAnsi="Times New Roman" w:cs="Times New Roman"/>
                <w:b/>
                <w:bCs/>
                <w:sz w:val="28"/>
                <w:szCs w:val="28"/>
                <w:lang w:eastAsia="ar-SA"/>
              </w:rPr>
            </w:pPr>
            <w:bookmarkStart w:id="9" w:name="_Hlk119074459"/>
            <w:r w:rsidRPr="000A2F2C">
              <w:rPr>
                <w:rFonts w:ascii="Times New Roman" w:eastAsia="Times New Roman" w:hAnsi="Times New Roman" w:cs="Times New Roman"/>
                <w:b/>
                <w:iCs/>
                <w:sz w:val="28"/>
                <w:szCs w:val="28"/>
                <w:lang w:eastAsia="ru-RU"/>
              </w:rPr>
              <w:t xml:space="preserve">Практическое занятие </w:t>
            </w:r>
            <w:r w:rsidR="00BD2DFA" w:rsidRPr="000A2F2C">
              <w:rPr>
                <w:rFonts w:ascii="Times New Roman" w:eastAsia="Times New Roman" w:hAnsi="Times New Roman" w:cs="Times New Roman"/>
                <w:b/>
                <w:iCs/>
                <w:sz w:val="28"/>
                <w:szCs w:val="28"/>
                <w:lang w:eastAsia="ru-RU"/>
              </w:rPr>
              <w:t>1</w:t>
            </w:r>
            <w:r w:rsidR="00736F92">
              <w:rPr>
                <w:rFonts w:ascii="Times New Roman" w:eastAsia="Times New Roman" w:hAnsi="Times New Roman" w:cs="Times New Roman"/>
                <w:b/>
                <w:iCs/>
                <w:sz w:val="28"/>
                <w:szCs w:val="28"/>
                <w:lang w:eastAsia="ru-RU"/>
              </w:rPr>
              <w:t>9</w:t>
            </w:r>
            <w:r w:rsidR="00F44710" w:rsidRPr="000A2F2C">
              <w:rPr>
                <w:rFonts w:ascii="Times New Roman" w:eastAsia="Times New Roman" w:hAnsi="Times New Roman" w:cs="Times New Roman"/>
                <w:b/>
                <w:iCs/>
                <w:sz w:val="28"/>
                <w:szCs w:val="28"/>
                <w:lang w:eastAsia="ru-RU"/>
              </w:rPr>
              <w:t>-</w:t>
            </w:r>
            <w:r w:rsidR="00736F92">
              <w:rPr>
                <w:rFonts w:ascii="Times New Roman" w:eastAsia="Times New Roman" w:hAnsi="Times New Roman" w:cs="Times New Roman"/>
                <w:b/>
                <w:iCs/>
                <w:sz w:val="28"/>
                <w:szCs w:val="28"/>
                <w:lang w:eastAsia="ru-RU"/>
              </w:rPr>
              <w:t>20</w:t>
            </w:r>
            <w:r w:rsidRPr="000A2F2C">
              <w:rPr>
                <w:rFonts w:ascii="Times New Roman" w:eastAsia="Times New Roman" w:hAnsi="Times New Roman" w:cs="Times New Roman"/>
                <w:b/>
                <w:sz w:val="24"/>
                <w:szCs w:val="24"/>
                <w:lang w:eastAsia="ru-RU"/>
              </w:rPr>
              <w:t xml:space="preserve"> </w:t>
            </w:r>
            <w:r w:rsidRPr="004331CA">
              <w:rPr>
                <w:rFonts w:ascii="Times New Roman" w:eastAsia="Times New Roman" w:hAnsi="Times New Roman" w:cs="Times New Roman"/>
                <w:sz w:val="24"/>
                <w:szCs w:val="24"/>
                <w:lang w:eastAsia="ru-RU"/>
              </w:rPr>
              <w:t xml:space="preserve">Составление текстов </w:t>
            </w:r>
            <w:r w:rsidR="00F44710">
              <w:rPr>
                <w:rFonts w:ascii="Times New Roman" w:eastAsia="Times New Roman" w:hAnsi="Times New Roman" w:cs="Times New Roman"/>
                <w:sz w:val="24"/>
                <w:szCs w:val="24"/>
                <w:lang w:eastAsia="ru-RU"/>
              </w:rPr>
              <w:t xml:space="preserve">профессиональной направленности </w:t>
            </w:r>
            <w:r w:rsidRPr="004331CA">
              <w:rPr>
                <w:rFonts w:ascii="Times New Roman" w:eastAsia="Times New Roman" w:hAnsi="Times New Roman" w:cs="Times New Roman"/>
                <w:sz w:val="24"/>
                <w:szCs w:val="24"/>
                <w:lang w:eastAsia="ru-RU"/>
              </w:rPr>
              <w:t xml:space="preserve">с использованием нужных словоформ, наблюдение над функционированием правил орфографии и пунктуации в образцах письменных текстов </w:t>
            </w:r>
            <w:bookmarkEnd w:id="9"/>
          </w:p>
        </w:tc>
        <w:tc>
          <w:tcPr>
            <w:tcW w:w="356" w:type="pct"/>
          </w:tcPr>
          <w:p w14:paraId="28F2E9C1"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2</w:t>
            </w:r>
          </w:p>
        </w:tc>
        <w:tc>
          <w:tcPr>
            <w:tcW w:w="938" w:type="pct"/>
            <w:vMerge/>
          </w:tcPr>
          <w:p w14:paraId="09FE6796"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0B0ED9E3" w14:textId="77777777" w:rsidTr="00412B53">
        <w:trPr>
          <w:trHeight w:val="324"/>
        </w:trPr>
        <w:tc>
          <w:tcPr>
            <w:tcW w:w="711" w:type="pct"/>
            <w:gridSpan w:val="2"/>
            <w:vMerge/>
          </w:tcPr>
          <w:p w14:paraId="31380D60"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4E65D93E" w14:textId="6877374A" w:rsidR="00D536BA" w:rsidRPr="00D536BA" w:rsidRDefault="00F90F9E"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51</w:t>
            </w:r>
          </w:p>
        </w:tc>
        <w:tc>
          <w:tcPr>
            <w:tcW w:w="2792" w:type="pct"/>
          </w:tcPr>
          <w:p w14:paraId="344BF04C" w14:textId="77777777" w:rsidR="00D536BA" w:rsidRPr="004331CA" w:rsidRDefault="00D536BA"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z w:val="28"/>
                <w:szCs w:val="28"/>
                <w:lang w:eastAsia="ar-SA"/>
              </w:rPr>
              <w:t>Междометия и звукоподражательные слова</w:t>
            </w:r>
            <w:r w:rsidRPr="004331CA">
              <w:rPr>
                <w:rFonts w:ascii="Times New Roman" w:eastAsia="Times New Roman" w:hAnsi="Times New Roman" w:cs="Times New Roman"/>
                <w:sz w:val="28"/>
                <w:szCs w:val="28"/>
                <w:lang w:eastAsia="ar-SA"/>
              </w:rPr>
              <w:t xml:space="preserve">. Правописание междометий и звукоподражаний. Знаки препинания в предложениях с междометиями. Употребление междометий в речи. </w:t>
            </w:r>
          </w:p>
        </w:tc>
        <w:tc>
          <w:tcPr>
            <w:tcW w:w="356" w:type="pct"/>
          </w:tcPr>
          <w:p w14:paraId="604E661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3AAFF320"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5EB93121" w14:textId="77777777" w:rsidTr="00412B53">
        <w:trPr>
          <w:trHeight w:val="324"/>
        </w:trPr>
        <w:tc>
          <w:tcPr>
            <w:tcW w:w="711" w:type="pct"/>
            <w:gridSpan w:val="2"/>
            <w:vMerge/>
          </w:tcPr>
          <w:p w14:paraId="53C982F9"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74B27C6C" w14:textId="30042C0A" w:rsidR="00D536BA" w:rsidRPr="00D536BA" w:rsidRDefault="00E24A3E" w:rsidP="00D536BA">
            <w:pPr>
              <w:suppressAutoHyphen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w:t>
            </w:r>
            <w:r w:rsidR="00F90F9E">
              <w:rPr>
                <w:rFonts w:ascii="Times New Roman" w:eastAsia="Times New Roman" w:hAnsi="Times New Roman" w:cs="Times New Roman"/>
                <w:b/>
                <w:sz w:val="28"/>
                <w:szCs w:val="28"/>
                <w:lang w:eastAsia="ru-RU"/>
              </w:rPr>
              <w:t>2</w:t>
            </w:r>
            <w:r>
              <w:rPr>
                <w:rFonts w:ascii="Times New Roman" w:eastAsia="Times New Roman" w:hAnsi="Times New Roman" w:cs="Times New Roman"/>
                <w:b/>
                <w:sz w:val="28"/>
                <w:szCs w:val="28"/>
                <w:lang w:eastAsia="ru-RU"/>
              </w:rPr>
              <w:t>,5</w:t>
            </w:r>
            <w:r w:rsidR="00F90F9E">
              <w:rPr>
                <w:rFonts w:ascii="Times New Roman" w:eastAsia="Times New Roman" w:hAnsi="Times New Roman" w:cs="Times New Roman"/>
                <w:b/>
                <w:sz w:val="28"/>
                <w:szCs w:val="28"/>
                <w:lang w:eastAsia="ru-RU"/>
              </w:rPr>
              <w:t>3</w:t>
            </w:r>
          </w:p>
        </w:tc>
        <w:tc>
          <w:tcPr>
            <w:tcW w:w="2792" w:type="pct"/>
          </w:tcPr>
          <w:p w14:paraId="7E5C1FA3" w14:textId="798D4BE2" w:rsidR="009C0A87" w:rsidRPr="004331CA" w:rsidRDefault="00BD2DFA" w:rsidP="00D536BA">
            <w:pPr>
              <w:suppressAutoHyphens/>
              <w:spacing w:after="0" w:line="240" w:lineRule="auto"/>
              <w:jc w:val="both"/>
              <w:rPr>
                <w:rFonts w:ascii="Times New Roman" w:eastAsia="Times New Roman" w:hAnsi="Times New Roman" w:cs="Times New Roman"/>
                <w:b/>
                <w:bCs/>
                <w:sz w:val="28"/>
                <w:szCs w:val="28"/>
                <w:lang w:eastAsia="ar-SA"/>
              </w:rPr>
            </w:pPr>
            <w:r w:rsidRPr="004331CA">
              <w:rPr>
                <w:rFonts w:ascii="Times New Roman" w:eastAsia="Times New Roman" w:hAnsi="Times New Roman" w:cs="Times New Roman"/>
                <w:b/>
                <w:sz w:val="28"/>
                <w:szCs w:val="28"/>
                <w:lang w:eastAsia="ru-RU"/>
              </w:rPr>
              <w:t>Практическое занятие</w:t>
            </w:r>
            <w:r w:rsidR="00874000">
              <w:rPr>
                <w:rFonts w:ascii="Times New Roman" w:eastAsia="Times New Roman" w:hAnsi="Times New Roman" w:cs="Times New Roman"/>
                <w:b/>
                <w:sz w:val="28"/>
                <w:szCs w:val="28"/>
                <w:lang w:eastAsia="ru-RU"/>
              </w:rPr>
              <w:t xml:space="preserve"> </w:t>
            </w:r>
            <w:r w:rsidRPr="004331CA">
              <w:rPr>
                <w:rFonts w:ascii="Times New Roman" w:eastAsia="Times New Roman" w:hAnsi="Times New Roman" w:cs="Times New Roman"/>
                <w:b/>
                <w:sz w:val="28"/>
                <w:szCs w:val="28"/>
                <w:lang w:eastAsia="ru-RU"/>
              </w:rPr>
              <w:t>2</w:t>
            </w:r>
            <w:r w:rsidR="00736F92">
              <w:rPr>
                <w:rFonts w:ascii="Times New Roman" w:eastAsia="Times New Roman" w:hAnsi="Times New Roman" w:cs="Times New Roman"/>
                <w:b/>
                <w:sz w:val="28"/>
                <w:szCs w:val="28"/>
                <w:lang w:eastAsia="ru-RU"/>
              </w:rPr>
              <w:t>1</w:t>
            </w:r>
            <w:r w:rsidR="00D536BA" w:rsidRPr="004331CA">
              <w:rPr>
                <w:rFonts w:ascii="Times New Roman" w:eastAsia="Times New Roman" w:hAnsi="Times New Roman" w:cs="Times New Roman"/>
                <w:sz w:val="28"/>
                <w:szCs w:val="28"/>
                <w:lang w:eastAsia="ar-SA"/>
              </w:rPr>
              <w:t>.</w:t>
            </w:r>
            <w:r w:rsidR="00874000">
              <w:rPr>
                <w:rFonts w:ascii="Times New Roman" w:eastAsia="Times New Roman" w:hAnsi="Times New Roman" w:cs="Times New Roman"/>
                <w:sz w:val="28"/>
                <w:szCs w:val="28"/>
                <w:lang w:eastAsia="ar-SA"/>
              </w:rPr>
              <w:t>-</w:t>
            </w:r>
            <w:r w:rsidR="00874000" w:rsidRPr="00874000">
              <w:rPr>
                <w:rFonts w:ascii="Times New Roman" w:eastAsia="Times New Roman" w:hAnsi="Times New Roman" w:cs="Times New Roman"/>
                <w:b/>
                <w:bCs/>
                <w:sz w:val="28"/>
                <w:szCs w:val="28"/>
                <w:lang w:eastAsia="ar-SA"/>
              </w:rPr>
              <w:t>2</w:t>
            </w:r>
            <w:r w:rsidR="00736F92">
              <w:rPr>
                <w:rFonts w:ascii="Times New Roman" w:eastAsia="Times New Roman" w:hAnsi="Times New Roman" w:cs="Times New Roman"/>
                <w:b/>
                <w:bCs/>
                <w:sz w:val="28"/>
                <w:szCs w:val="28"/>
                <w:lang w:eastAsia="ar-SA"/>
              </w:rPr>
              <w:t>2</w:t>
            </w:r>
          </w:p>
          <w:p w14:paraId="2F369957" w14:textId="77777777" w:rsidR="00D536BA" w:rsidRPr="004331CA" w:rsidRDefault="00D536BA" w:rsidP="00D536BA">
            <w:pPr>
              <w:suppressAutoHyphens/>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sz w:val="28"/>
                <w:szCs w:val="28"/>
                <w:lang w:eastAsia="ar-SA"/>
              </w:rPr>
              <w:t xml:space="preserve">Морфологический  разбор  частей речи. </w:t>
            </w:r>
          </w:p>
        </w:tc>
        <w:tc>
          <w:tcPr>
            <w:tcW w:w="356" w:type="pct"/>
          </w:tcPr>
          <w:p w14:paraId="5CA57273" w14:textId="77777777" w:rsidR="00D536BA" w:rsidRPr="00D536BA" w:rsidRDefault="00D56C60"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38" w:type="pct"/>
            <w:vMerge/>
          </w:tcPr>
          <w:p w14:paraId="5224896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1E966A7D" w14:textId="77777777" w:rsidTr="00412B53">
        <w:tc>
          <w:tcPr>
            <w:tcW w:w="3706" w:type="pct"/>
            <w:gridSpan w:val="4"/>
          </w:tcPr>
          <w:p w14:paraId="019E959C" w14:textId="77777777" w:rsidR="00D536BA" w:rsidRPr="00D536BA" w:rsidRDefault="00D536BA" w:rsidP="00D536BA">
            <w:pPr>
              <w:autoSpaceDE w:val="0"/>
              <w:autoSpaceDN w:val="0"/>
              <w:adjustRightInd w:val="0"/>
              <w:spacing w:after="0" w:line="240" w:lineRule="auto"/>
              <w:ind w:firstLine="20"/>
              <w:jc w:val="both"/>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sz w:val="28"/>
                <w:szCs w:val="28"/>
                <w:lang w:eastAsia="ru-RU"/>
              </w:rPr>
              <w:t xml:space="preserve">Раздел 12 . </w:t>
            </w:r>
            <w:r w:rsidRPr="00D536BA">
              <w:rPr>
                <w:rFonts w:ascii="Times New Roman" w:eastAsia="Times New Roman" w:hAnsi="Times New Roman" w:cs="Times New Roman"/>
                <w:b/>
                <w:sz w:val="28"/>
                <w:szCs w:val="28"/>
                <w:lang w:eastAsia="ru-RU"/>
              </w:rPr>
              <w:t>Синтаксис и пунктуация</w:t>
            </w:r>
          </w:p>
        </w:tc>
        <w:tc>
          <w:tcPr>
            <w:tcW w:w="356" w:type="pct"/>
          </w:tcPr>
          <w:p w14:paraId="3BDE3440"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tc>
        <w:tc>
          <w:tcPr>
            <w:tcW w:w="938" w:type="pct"/>
          </w:tcPr>
          <w:p w14:paraId="56874607"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6EC07DD7" w14:textId="77777777" w:rsidTr="00412B53">
        <w:trPr>
          <w:trHeight w:val="324"/>
        </w:trPr>
        <w:tc>
          <w:tcPr>
            <w:tcW w:w="711" w:type="pct"/>
            <w:gridSpan w:val="2"/>
            <w:vMerge w:val="restart"/>
          </w:tcPr>
          <w:p w14:paraId="0B7FFF20"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 xml:space="preserve">Тема 1.1 </w:t>
            </w:r>
          </w:p>
          <w:p w14:paraId="486B2D91"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Словосочетание</w:t>
            </w:r>
          </w:p>
        </w:tc>
        <w:tc>
          <w:tcPr>
            <w:tcW w:w="203" w:type="pct"/>
          </w:tcPr>
          <w:p w14:paraId="52BFDD54"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259ACE90"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3EF32522"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4</w:t>
            </w:r>
          </w:p>
        </w:tc>
        <w:tc>
          <w:tcPr>
            <w:tcW w:w="938" w:type="pct"/>
            <w:vMerge w:val="restart"/>
          </w:tcPr>
          <w:p w14:paraId="10E45362"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01,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03,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04, </w:t>
            </w:r>
          </w:p>
          <w:p w14:paraId="225F9BC3"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w:t>
            </w:r>
          </w:p>
          <w:p w14:paraId="48E7546B"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6D9E58C5" w14:textId="77777777" w:rsidR="00D536BA" w:rsidRPr="00D536BA" w:rsidRDefault="00212484"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sz w:val="24"/>
                <w:szCs w:val="24"/>
                <w:lang w:eastAsia="ru-RU"/>
              </w:rPr>
              <w:t>ОК5</w:t>
            </w:r>
          </w:p>
        </w:tc>
      </w:tr>
      <w:tr w:rsidR="00D536BA" w:rsidRPr="00D536BA" w14:paraId="37DDF802" w14:textId="77777777" w:rsidTr="00412B53">
        <w:trPr>
          <w:trHeight w:val="324"/>
        </w:trPr>
        <w:tc>
          <w:tcPr>
            <w:tcW w:w="711" w:type="pct"/>
            <w:gridSpan w:val="2"/>
            <w:vMerge/>
          </w:tcPr>
          <w:p w14:paraId="69A8A01B"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05132785" w14:textId="2BA71C22" w:rsidR="00D536BA" w:rsidRPr="00D536BA" w:rsidRDefault="00E24A3E"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5</w:t>
            </w:r>
            <w:r w:rsidR="00F90F9E">
              <w:rPr>
                <w:rFonts w:ascii="Times New Roman" w:eastAsia="Times New Roman" w:hAnsi="Times New Roman" w:cs="Times New Roman"/>
                <w:b/>
                <w:bCs/>
                <w:sz w:val="28"/>
                <w:szCs w:val="28"/>
                <w:lang w:eastAsia="ar-SA"/>
              </w:rPr>
              <w:t>4</w:t>
            </w:r>
          </w:p>
        </w:tc>
        <w:tc>
          <w:tcPr>
            <w:tcW w:w="2792" w:type="pct"/>
          </w:tcPr>
          <w:p w14:paraId="4ADFC885" w14:textId="43F27D81"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ar-SA"/>
              </w:rPr>
              <w:t>Основные единицы синтаксиса</w:t>
            </w:r>
            <w:r w:rsidRPr="00D536BA">
              <w:rPr>
                <w:rFonts w:ascii="Times New Roman" w:eastAsia="Times New Roman" w:hAnsi="Times New Roman" w:cs="Times New Roman"/>
                <w:sz w:val="28"/>
                <w:szCs w:val="28"/>
                <w:lang w:eastAsia="ar-SA"/>
              </w:rPr>
              <w:t xml:space="preserve">. Словосочетание, предложение, сложное синтаксическое целое. </w:t>
            </w:r>
            <w:r w:rsidRPr="00D536BA">
              <w:rPr>
                <w:rFonts w:ascii="Times New Roman" w:eastAsia="Times New Roman" w:hAnsi="Times New Roman" w:cs="Times New Roman"/>
                <w:b/>
                <w:bCs/>
                <w:sz w:val="28"/>
                <w:szCs w:val="28"/>
                <w:lang w:eastAsia="ar-SA"/>
              </w:rPr>
              <w:t>Словосочетание</w:t>
            </w:r>
            <w:r w:rsidRPr="00D536BA">
              <w:rPr>
                <w:rFonts w:ascii="Times New Roman" w:eastAsia="Times New Roman" w:hAnsi="Times New Roman" w:cs="Times New Roman"/>
                <w:sz w:val="28"/>
                <w:szCs w:val="28"/>
                <w:lang w:eastAsia="ar-SA"/>
              </w:rPr>
              <w:t>. Строение словосочетания. Виды связи слов в словосочетании. Синтаксический разбор словосочетаний</w:t>
            </w:r>
            <w:r w:rsidRPr="00D536BA">
              <w:rPr>
                <w:rFonts w:ascii="Times New Roman" w:eastAsia="Times New Roman" w:hAnsi="Times New Roman" w:cs="Times New Roman"/>
                <w:b/>
                <w:bCs/>
                <w:sz w:val="28"/>
                <w:szCs w:val="28"/>
                <w:lang w:eastAsia="ar-SA"/>
              </w:rPr>
              <w:t xml:space="preserve">. </w:t>
            </w:r>
            <w:r w:rsidR="00481464">
              <w:rPr>
                <w:rFonts w:ascii="Times New Roman" w:eastAsia="Times New Roman" w:hAnsi="Times New Roman" w:cs="Times New Roman"/>
                <w:b/>
                <w:bCs/>
                <w:sz w:val="28"/>
                <w:szCs w:val="28"/>
                <w:lang w:eastAsia="ar-SA"/>
              </w:rPr>
              <w:t>Простое предложение.</w:t>
            </w:r>
          </w:p>
        </w:tc>
        <w:tc>
          <w:tcPr>
            <w:tcW w:w="356" w:type="pct"/>
          </w:tcPr>
          <w:p w14:paraId="061C80C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0E85A37F"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42A2BC8B" w14:textId="77777777" w:rsidTr="00412B53">
        <w:trPr>
          <w:trHeight w:val="158"/>
        </w:trPr>
        <w:tc>
          <w:tcPr>
            <w:tcW w:w="711" w:type="pct"/>
            <w:gridSpan w:val="2"/>
            <w:vMerge/>
          </w:tcPr>
          <w:p w14:paraId="59803965"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203" w:type="pct"/>
          </w:tcPr>
          <w:p w14:paraId="2726BB46" w14:textId="0594C974" w:rsidR="00D536BA" w:rsidRPr="00D536BA" w:rsidRDefault="00E24A3E" w:rsidP="00D536BA">
            <w:pPr>
              <w:autoSpaceDE w:val="0"/>
              <w:autoSpaceDN w:val="0"/>
              <w:adjustRightInd w:val="0"/>
              <w:spacing w:after="0" w:line="240" w:lineRule="auto"/>
              <w:jc w:val="both"/>
              <w:rPr>
                <w:rFonts w:ascii="Times New Roman" w:eastAsia="Times New Roman" w:hAnsi="Times New Roman" w:cs="Times New Roman"/>
                <w:b/>
                <w:bCs/>
                <w:color w:val="000000"/>
                <w:sz w:val="28"/>
                <w:szCs w:val="28"/>
                <w:lang w:eastAsia="ar-SA"/>
              </w:rPr>
            </w:pPr>
            <w:r>
              <w:rPr>
                <w:rFonts w:ascii="Times New Roman" w:eastAsia="Times New Roman" w:hAnsi="Times New Roman" w:cs="Times New Roman"/>
                <w:b/>
                <w:bCs/>
                <w:color w:val="000000"/>
                <w:sz w:val="28"/>
                <w:szCs w:val="28"/>
                <w:lang w:eastAsia="ar-SA"/>
              </w:rPr>
              <w:t>5</w:t>
            </w:r>
            <w:r w:rsidR="00F90F9E">
              <w:rPr>
                <w:rFonts w:ascii="Times New Roman" w:eastAsia="Times New Roman" w:hAnsi="Times New Roman" w:cs="Times New Roman"/>
                <w:b/>
                <w:bCs/>
                <w:color w:val="000000"/>
                <w:sz w:val="28"/>
                <w:szCs w:val="28"/>
                <w:lang w:eastAsia="ar-SA"/>
              </w:rPr>
              <w:t>5</w:t>
            </w:r>
            <w:r>
              <w:rPr>
                <w:rFonts w:ascii="Times New Roman" w:eastAsia="Times New Roman" w:hAnsi="Times New Roman" w:cs="Times New Roman"/>
                <w:b/>
                <w:bCs/>
                <w:color w:val="000000"/>
                <w:sz w:val="28"/>
                <w:szCs w:val="28"/>
                <w:lang w:eastAsia="ar-SA"/>
              </w:rPr>
              <w:t>,5</w:t>
            </w:r>
            <w:r w:rsidR="00F90F9E">
              <w:rPr>
                <w:rFonts w:ascii="Times New Roman" w:eastAsia="Times New Roman" w:hAnsi="Times New Roman" w:cs="Times New Roman"/>
                <w:b/>
                <w:bCs/>
                <w:color w:val="000000"/>
                <w:sz w:val="28"/>
                <w:szCs w:val="28"/>
                <w:lang w:eastAsia="ar-SA"/>
              </w:rPr>
              <w:t>6</w:t>
            </w:r>
          </w:p>
        </w:tc>
        <w:tc>
          <w:tcPr>
            <w:tcW w:w="2792" w:type="pct"/>
          </w:tcPr>
          <w:p w14:paraId="13EB2F45" w14:textId="48AC0680" w:rsidR="009C0A87" w:rsidRPr="004331CA" w:rsidRDefault="00BD2DFA" w:rsidP="00D536BA">
            <w:pPr>
              <w:autoSpaceDE w:val="0"/>
              <w:autoSpaceDN w:val="0"/>
              <w:adjustRightInd w:val="0"/>
              <w:spacing w:after="0" w:line="240" w:lineRule="auto"/>
              <w:jc w:val="both"/>
              <w:rPr>
                <w:rFonts w:ascii="Times New Roman" w:eastAsia="Times New Roman" w:hAnsi="Times New Roman" w:cs="Times New Roman"/>
                <w:b/>
                <w:bCs/>
                <w:sz w:val="28"/>
                <w:szCs w:val="28"/>
                <w:lang w:eastAsia="ar-SA"/>
              </w:rPr>
            </w:pPr>
            <w:r w:rsidRPr="004331CA">
              <w:rPr>
                <w:rFonts w:ascii="Times New Roman" w:eastAsia="Times New Roman" w:hAnsi="Times New Roman" w:cs="Times New Roman"/>
                <w:b/>
                <w:bCs/>
                <w:sz w:val="28"/>
                <w:szCs w:val="28"/>
                <w:lang w:eastAsia="ar-SA"/>
              </w:rPr>
              <w:t>Практическое занятие 2</w:t>
            </w:r>
            <w:r w:rsidR="00736F92">
              <w:rPr>
                <w:rFonts w:ascii="Times New Roman" w:eastAsia="Times New Roman" w:hAnsi="Times New Roman" w:cs="Times New Roman"/>
                <w:b/>
                <w:bCs/>
                <w:sz w:val="28"/>
                <w:szCs w:val="28"/>
                <w:lang w:eastAsia="ar-SA"/>
              </w:rPr>
              <w:t>3</w:t>
            </w:r>
            <w:r w:rsidR="00322C72">
              <w:rPr>
                <w:rFonts w:ascii="Times New Roman" w:eastAsia="Times New Roman" w:hAnsi="Times New Roman" w:cs="Times New Roman"/>
                <w:b/>
                <w:bCs/>
                <w:sz w:val="28"/>
                <w:szCs w:val="28"/>
                <w:lang w:eastAsia="ar-SA"/>
              </w:rPr>
              <w:t>-2</w:t>
            </w:r>
            <w:r w:rsidR="00736F92">
              <w:rPr>
                <w:rFonts w:ascii="Times New Roman" w:eastAsia="Times New Roman" w:hAnsi="Times New Roman" w:cs="Times New Roman"/>
                <w:b/>
                <w:bCs/>
                <w:sz w:val="28"/>
                <w:szCs w:val="28"/>
                <w:lang w:eastAsia="ar-SA"/>
              </w:rPr>
              <w:t>4</w:t>
            </w:r>
          </w:p>
          <w:p w14:paraId="40811E71" w14:textId="77777777" w:rsidR="00D536BA" w:rsidRPr="004331CA" w:rsidRDefault="00D536BA" w:rsidP="00D536BA">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4331CA">
              <w:rPr>
                <w:rFonts w:ascii="Times New Roman" w:eastAsia="Times New Roman" w:hAnsi="Times New Roman" w:cs="Times New Roman"/>
                <w:sz w:val="28"/>
                <w:szCs w:val="28"/>
                <w:lang w:eastAsia="ar-SA"/>
              </w:rPr>
              <w:t xml:space="preserve">Составление словосочетаний, предложений, текстов  с использованием нужной словоформы с учетом различных типов и стилей речи. </w:t>
            </w:r>
          </w:p>
        </w:tc>
        <w:tc>
          <w:tcPr>
            <w:tcW w:w="356" w:type="pct"/>
          </w:tcPr>
          <w:p w14:paraId="3479AD9E" w14:textId="77777777" w:rsidR="00D536BA" w:rsidRPr="00D536BA" w:rsidRDefault="00E70F1B"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38" w:type="pct"/>
          </w:tcPr>
          <w:p w14:paraId="3B0654B3"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01,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03,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04, </w:t>
            </w:r>
          </w:p>
          <w:p w14:paraId="7CEC29BF"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w:t>
            </w:r>
          </w:p>
          <w:p w14:paraId="0B0A729C"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2ADB85A4" w14:textId="77777777" w:rsidR="00D536BA" w:rsidRPr="00D536BA" w:rsidRDefault="00212484" w:rsidP="00D536B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4"/>
                <w:szCs w:val="24"/>
                <w:lang w:eastAsia="ru-RU"/>
              </w:rPr>
              <w:t>ОК5</w:t>
            </w:r>
          </w:p>
        </w:tc>
      </w:tr>
      <w:tr w:rsidR="00D536BA" w:rsidRPr="00D536BA" w14:paraId="7573CA74" w14:textId="77777777" w:rsidTr="00412B53">
        <w:trPr>
          <w:trHeight w:val="845"/>
        </w:trPr>
        <w:tc>
          <w:tcPr>
            <w:tcW w:w="711" w:type="pct"/>
            <w:gridSpan w:val="2"/>
            <w:vMerge w:val="restart"/>
          </w:tcPr>
          <w:p w14:paraId="782803C6"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Тема 1.2</w:t>
            </w:r>
          </w:p>
          <w:p w14:paraId="3225B69F"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Простое предложение</w:t>
            </w:r>
          </w:p>
        </w:tc>
        <w:tc>
          <w:tcPr>
            <w:tcW w:w="203" w:type="pct"/>
          </w:tcPr>
          <w:p w14:paraId="6BDBB69E"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66F9C8D4" w14:textId="77777777" w:rsidR="00D536BA" w:rsidRPr="004331CA" w:rsidRDefault="00D536BA" w:rsidP="00D536BA">
            <w:pPr>
              <w:spacing w:after="0" w:line="240" w:lineRule="auto"/>
              <w:jc w:val="both"/>
              <w:rPr>
                <w:rFonts w:ascii="Times New Roman" w:eastAsia="Times New Roman" w:hAnsi="Times New Roman" w:cs="Times New Roman"/>
                <w:sz w:val="28"/>
                <w:szCs w:val="28"/>
                <w:lang w:eastAsia="ru-RU"/>
              </w:rPr>
            </w:pPr>
            <w:r w:rsidRPr="004331CA">
              <w:rPr>
                <w:rFonts w:ascii="Times New Roman" w:eastAsia="Times New Roman" w:hAnsi="Times New Roman" w:cs="Times New Roman"/>
                <w:b/>
                <w:bCs/>
                <w:sz w:val="28"/>
                <w:szCs w:val="28"/>
                <w:lang w:eastAsia="ru-RU"/>
              </w:rPr>
              <w:t>Содержание</w:t>
            </w:r>
            <w:r w:rsidRPr="004331CA">
              <w:rPr>
                <w:rFonts w:ascii="Times New Roman" w:eastAsia="Times New Roman" w:hAnsi="Times New Roman" w:cs="Times New Roman"/>
                <w:sz w:val="28"/>
                <w:szCs w:val="28"/>
                <w:lang w:eastAsia="ru-RU"/>
              </w:rPr>
              <w:t>.</w:t>
            </w:r>
          </w:p>
        </w:tc>
        <w:tc>
          <w:tcPr>
            <w:tcW w:w="356" w:type="pct"/>
          </w:tcPr>
          <w:p w14:paraId="179A498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8</w:t>
            </w:r>
          </w:p>
        </w:tc>
        <w:tc>
          <w:tcPr>
            <w:tcW w:w="938" w:type="pct"/>
          </w:tcPr>
          <w:p w14:paraId="15048C94"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01,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03,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04, </w:t>
            </w:r>
          </w:p>
          <w:p w14:paraId="6A91C1E2"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w:t>
            </w:r>
          </w:p>
          <w:p w14:paraId="74C7FD2D"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37488DC7" w14:textId="77777777" w:rsidR="00D536BA" w:rsidRPr="00D536BA" w:rsidRDefault="00212484"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sz w:val="24"/>
                <w:szCs w:val="24"/>
                <w:lang w:eastAsia="ru-RU"/>
              </w:rPr>
              <w:t>ОК5</w:t>
            </w:r>
          </w:p>
        </w:tc>
      </w:tr>
      <w:tr w:rsidR="00D536BA" w:rsidRPr="00D536BA" w14:paraId="73EB6C0E" w14:textId="77777777" w:rsidTr="00412B53">
        <w:trPr>
          <w:trHeight w:val="158"/>
        </w:trPr>
        <w:tc>
          <w:tcPr>
            <w:tcW w:w="711" w:type="pct"/>
            <w:gridSpan w:val="2"/>
            <w:vMerge/>
          </w:tcPr>
          <w:p w14:paraId="78C85BC0"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203" w:type="pct"/>
          </w:tcPr>
          <w:p w14:paraId="3974C1FF" w14:textId="65F03F71" w:rsidR="00D536BA" w:rsidRPr="00D536BA" w:rsidRDefault="00E24A3E" w:rsidP="00D536BA">
            <w:pPr>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5</w:t>
            </w:r>
            <w:r w:rsidR="00481464">
              <w:rPr>
                <w:rFonts w:ascii="Times New Roman" w:eastAsia="Times New Roman" w:hAnsi="Times New Roman" w:cs="Times New Roman"/>
                <w:b/>
                <w:color w:val="000000"/>
                <w:sz w:val="28"/>
                <w:szCs w:val="28"/>
                <w:lang w:eastAsia="ru-RU"/>
              </w:rPr>
              <w:t>7</w:t>
            </w:r>
            <w:r>
              <w:rPr>
                <w:rFonts w:ascii="Times New Roman" w:eastAsia="Times New Roman" w:hAnsi="Times New Roman" w:cs="Times New Roman"/>
                <w:b/>
                <w:color w:val="000000"/>
                <w:sz w:val="28"/>
                <w:szCs w:val="28"/>
                <w:lang w:eastAsia="ru-RU"/>
              </w:rPr>
              <w:t>,</w:t>
            </w:r>
            <w:r>
              <w:rPr>
                <w:rFonts w:ascii="Times New Roman" w:eastAsia="Times New Roman" w:hAnsi="Times New Roman" w:cs="Times New Roman"/>
                <w:b/>
                <w:color w:val="000000"/>
                <w:sz w:val="28"/>
                <w:szCs w:val="28"/>
                <w:lang w:eastAsia="ru-RU"/>
              </w:rPr>
              <w:lastRenderedPageBreak/>
              <w:t>5</w:t>
            </w:r>
            <w:r w:rsidR="00481464">
              <w:rPr>
                <w:rFonts w:ascii="Times New Roman" w:eastAsia="Times New Roman" w:hAnsi="Times New Roman" w:cs="Times New Roman"/>
                <w:b/>
                <w:color w:val="000000"/>
                <w:sz w:val="28"/>
                <w:szCs w:val="28"/>
                <w:lang w:eastAsia="ru-RU"/>
              </w:rPr>
              <w:t>8</w:t>
            </w:r>
          </w:p>
        </w:tc>
        <w:tc>
          <w:tcPr>
            <w:tcW w:w="2792" w:type="pct"/>
          </w:tcPr>
          <w:p w14:paraId="4F43272E" w14:textId="442C9273" w:rsidR="00D536BA" w:rsidRPr="004331CA" w:rsidRDefault="00BD2DFA" w:rsidP="00D536BA">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4331CA">
              <w:rPr>
                <w:rFonts w:ascii="Times New Roman" w:eastAsia="Times New Roman" w:hAnsi="Times New Roman" w:cs="Times New Roman"/>
                <w:b/>
                <w:sz w:val="28"/>
                <w:szCs w:val="28"/>
                <w:lang w:eastAsia="ru-RU"/>
              </w:rPr>
              <w:lastRenderedPageBreak/>
              <w:t>Практическое занятие 2</w:t>
            </w:r>
            <w:r w:rsidR="00736F92">
              <w:rPr>
                <w:rFonts w:ascii="Times New Roman" w:eastAsia="Times New Roman" w:hAnsi="Times New Roman" w:cs="Times New Roman"/>
                <w:b/>
                <w:sz w:val="28"/>
                <w:szCs w:val="28"/>
                <w:lang w:eastAsia="ru-RU"/>
              </w:rPr>
              <w:t>5</w:t>
            </w:r>
            <w:r w:rsidRPr="004331CA">
              <w:rPr>
                <w:rFonts w:ascii="Times New Roman" w:eastAsia="Times New Roman" w:hAnsi="Times New Roman" w:cs="Times New Roman"/>
                <w:b/>
                <w:sz w:val="28"/>
                <w:szCs w:val="28"/>
                <w:lang w:eastAsia="ru-RU"/>
              </w:rPr>
              <w:t>,2</w:t>
            </w:r>
            <w:r w:rsidR="00736F92">
              <w:rPr>
                <w:rFonts w:ascii="Times New Roman" w:eastAsia="Times New Roman" w:hAnsi="Times New Roman" w:cs="Times New Roman"/>
                <w:b/>
                <w:sz w:val="28"/>
                <w:szCs w:val="28"/>
                <w:lang w:eastAsia="ru-RU"/>
              </w:rPr>
              <w:t>6</w:t>
            </w:r>
            <w:r w:rsidR="00D536BA" w:rsidRPr="004331CA">
              <w:rPr>
                <w:rFonts w:ascii="Times New Roman" w:eastAsia="Times New Roman" w:hAnsi="Times New Roman" w:cs="Times New Roman"/>
                <w:sz w:val="28"/>
                <w:szCs w:val="28"/>
                <w:lang w:eastAsia="ar-SA"/>
              </w:rPr>
              <w:t xml:space="preserve"> Наблюдение над существенными </w:t>
            </w:r>
            <w:r w:rsidR="00D536BA" w:rsidRPr="004331CA">
              <w:rPr>
                <w:rFonts w:ascii="Times New Roman" w:eastAsia="Times New Roman" w:hAnsi="Times New Roman" w:cs="Times New Roman"/>
                <w:sz w:val="28"/>
                <w:szCs w:val="28"/>
                <w:lang w:eastAsia="ar-SA"/>
              </w:rPr>
              <w:lastRenderedPageBreak/>
              <w:t xml:space="preserve">признаками простого и сложного предложения. </w:t>
            </w:r>
          </w:p>
        </w:tc>
        <w:tc>
          <w:tcPr>
            <w:tcW w:w="356" w:type="pct"/>
          </w:tcPr>
          <w:p w14:paraId="5E42FDDB" w14:textId="77777777" w:rsidR="00D536BA" w:rsidRPr="00D536BA" w:rsidRDefault="00E70F1B"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p>
        </w:tc>
        <w:tc>
          <w:tcPr>
            <w:tcW w:w="938" w:type="pct"/>
          </w:tcPr>
          <w:p w14:paraId="4B1194D9"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01,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03,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04, </w:t>
            </w:r>
          </w:p>
          <w:p w14:paraId="7C881DF2"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lastRenderedPageBreak/>
              <w:t xml:space="preserve">ЛР 07, </w:t>
            </w:r>
          </w:p>
          <w:p w14:paraId="0CF1DA4F"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3550B2E3" w14:textId="77777777" w:rsidR="00D536BA" w:rsidRPr="00D536BA" w:rsidRDefault="00212484" w:rsidP="00D536B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4"/>
                <w:szCs w:val="24"/>
                <w:lang w:eastAsia="ru-RU"/>
              </w:rPr>
              <w:t>ОК5,ОК</w:t>
            </w:r>
            <w:proofErr w:type="gramStart"/>
            <w:r>
              <w:rPr>
                <w:rFonts w:ascii="Times New Roman" w:eastAsia="Times New Roman" w:hAnsi="Times New Roman" w:cs="Times New Roman"/>
                <w:bCs/>
                <w:sz w:val="24"/>
                <w:szCs w:val="24"/>
                <w:lang w:eastAsia="ru-RU"/>
              </w:rPr>
              <w:t>6</w:t>
            </w:r>
            <w:proofErr w:type="gramEnd"/>
          </w:p>
        </w:tc>
      </w:tr>
      <w:tr w:rsidR="00D536BA" w:rsidRPr="00D536BA" w14:paraId="0BFB5F98" w14:textId="77777777" w:rsidTr="00412B53">
        <w:trPr>
          <w:trHeight w:val="324"/>
        </w:trPr>
        <w:tc>
          <w:tcPr>
            <w:tcW w:w="711" w:type="pct"/>
            <w:gridSpan w:val="2"/>
            <w:vMerge w:val="restart"/>
          </w:tcPr>
          <w:p w14:paraId="299D3AC4"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lastRenderedPageBreak/>
              <w:t xml:space="preserve">Тема 1.3 </w:t>
            </w:r>
          </w:p>
          <w:p w14:paraId="0FE4376A"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bCs/>
                <w:sz w:val="28"/>
                <w:szCs w:val="28"/>
                <w:lang w:eastAsia="ar-SA"/>
              </w:rPr>
              <w:t>Односложное простое предложение</w:t>
            </w:r>
          </w:p>
        </w:tc>
        <w:tc>
          <w:tcPr>
            <w:tcW w:w="203" w:type="pct"/>
          </w:tcPr>
          <w:p w14:paraId="412E988D"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339F3828" w14:textId="77777777" w:rsidR="00D536BA" w:rsidRPr="004331CA" w:rsidRDefault="00D536BA" w:rsidP="00D536BA">
            <w:pPr>
              <w:spacing w:after="0" w:line="240" w:lineRule="auto"/>
              <w:jc w:val="both"/>
              <w:rPr>
                <w:rFonts w:ascii="Times New Roman" w:eastAsia="Times New Roman" w:hAnsi="Times New Roman" w:cs="Times New Roman"/>
                <w:sz w:val="28"/>
                <w:szCs w:val="28"/>
                <w:lang w:eastAsia="ru-RU"/>
              </w:rPr>
            </w:pPr>
            <w:r w:rsidRPr="004331CA">
              <w:rPr>
                <w:rFonts w:ascii="Times New Roman" w:eastAsia="Times New Roman" w:hAnsi="Times New Roman" w:cs="Times New Roman"/>
                <w:b/>
                <w:bCs/>
                <w:sz w:val="28"/>
                <w:szCs w:val="28"/>
                <w:lang w:eastAsia="ru-RU"/>
              </w:rPr>
              <w:t>Содержание</w:t>
            </w:r>
            <w:r w:rsidRPr="004331CA">
              <w:rPr>
                <w:rFonts w:ascii="Times New Roman" w:eastAsia="Times New Roman" w:hAnsi="Times New Roman" w:cs="Times New Roman"/>
                <w:sz w:val="28"/>
                <w:szCs w:val="28"/>
                <w:lang w:eastAsia="ru-RU"/>
              </w:rPr>
              <w:t>.</w:t>
            </w:r>
          </w:p>
        </w:tc>
        <w:tc>
          <w:tcPr>
            <w:tcW w:w="356" w:type="pct"/>
          </w:tcPr>
          <w:p w14:paraId="7E3A35B0"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11</w:t>
            </w:r>
          </w:p>
        </w:tc>
        <w:tc>
          <w:tcPr>
            <w:tcW w:w="938" w:type="pct"/>
            <w:vMerge w:val="restart"/>
          </w:tcPr>
          <w:p w14:paraId="1A2A9501"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01,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03,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04, </w:t>
            </w:r>
          </w:p>
          <w:p w14:paraId="6EA308C6"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w:t>
            </w:r>
          </w:p>
          <w:p w14:paraId="7F9483B8"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7F8E2A58" w14:textId="77777777" w:rsidR="00D536BA" w:rsidRPr="00D536BA" w:rsidRDefault="00212484"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Cs/>
                <w:sz w:val="24"/>
                <w:szCs w:val="24"/>
                <w:lang w:eastAsia="ru-RU"/>
              </w:rPr>
              <w:t>ОК5</w:t>
            </w:r>
          </w:p>
        </w:tc>
      </w:tr>
      <w:tr w:rsidR="00E70F1B" w:rsidRPr="00D536BA" w14:paraId="55DFC128" w14:textId="77777777" w:rsidTr="00412B53">
        <w:trPr>
          <w:trHeight w:val="1610"/>
        </w:trPr>
        <w:tc>
          <w:tcPr>
            <w:tcW w:w="711" w:type="pct"/>
            <w:gridSpan w:val="2"/>
            <w:vMerge/>
          </w:tcPr>
          <w:p w14:paraId="458EF3CE" w14:textId="77777777" w:rsidR="00E70F1B" w:rsidRPr="00D536BA" w:rsidRDefault="00E70F1B"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182BF869" w14:textId="567DA952" w:rsidR="00E70F1B" w:rsidRPr="00D536BA" w:rsidRDefault="00481464"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59</w:t>
            </w:r>
          </w:p>
        </w:tc>
        <w:tc>
          <w:tcPr>
            <w:tcW w:w="2792" w:type="pct"/>
          </w:tcPr>
          <w:p w14:paraId="69E58E10" w14:textId="77777777" w:rsidR="00E70F1B" w:rsidRPr="004331CA" w:rsidRDefault="00E70F1B"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z w:val="28"/>
                <w:szCs w:val="28"/>
                <w:lang w:eastAsia="ar-SA"/>
              </w:rPr>
              <w:t>Осложнённое простое предложение.</w:t>
            </w:r>
            <w:r w:rsidRPr="004331CA">
              <w:rPr>
                <w:rFonts w:ascii="Times New Roman" w:eastAsia="Times New Roman" w:hAnsi="Times New Roman" w:cs="Times New Roman"/>
                <w:sz w:val="28"/>
                <w:szCs w:val="28"/>
                <w:lang w:eastAsia="ar-SA"/>
              </w:rPr>
              <w:t xml:space="preserve"> Предложения с однородными членами и знаки препинания в них</w:t>
            </w:r>
            <w:r w:rsidRPr="004331CA">
              <w:rPr>
                <w:rFonts w:ascii="Times New Roman" w:eastAsia="Times New Roman" w:hAnsi="Times New Roman" w:cs="Times New Roman"/>
                <w:b/>
                <w:bCs/>
                <w:sz w:val="28"/>
                <w:szCs w:val="28"/>
                <w:lang w:eastAsia="ar-SA"/>
              </w:rPr>
              <w:t xml:space="preserve">. </w:t>
            </w:r>
            <w:r w:rsidRPr="004331CA">
              <w:rPr>
                <w:rFonts w:ascii="Times New Roman" w:eastAsia="Times New Roman" w:hAnsi="Times New Roman" w:cs="Times New Roman"/>
                <w:sz w:val="28"/>
                <w:szCs w:val="28"/>
                <w:lang w:eastAsia="ar-SA"/>
              </w:rPr>
              <w:t>Предложения с обособленными и уточняющими членами.</w:t>
            </w:r>
          </w:p>
          <w:p w14:paraId="2687E550" w14:textId="77777777" w:rsidR="00E70F1B" w:rsidRPr="004331CA" w:rsidRDefault="00E70F1B"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sz w:val="28"/>
                <w:szCs w:val="28"/>
                <w:lang w:eastAsia="ar-SA"/>
              </w:rPr>
              <w:t>Вводные слова и предложения. Употребление вводных слов в речи.</w:t>
            </w:r>
          </w:p>
          <w:p w14:paraId="4674FE50" w14:textId="77777777" w:rsidR="00E70F1B" w:rsidRPr="004331CA" w:rsidRDefault="00E70F1B"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sz w:val="28"/>
                <w:szCs w:val="28"/>
                <w:lang w:eastAsia="ar-SA"/>
              </w:rPr>
              <w:t>Знаки препинания при обращении.</w:t>
            </w:r>
            <w:r w:rsidRPr="004331CA">
              <w:rPr>
                <w:rFonts w:ascii="Times New Roman" w:eastAsia="Times New Roman" w:hAnsi="Times New Roman" w:cs="Times New Roman"/>
                <w:i/>
                <w:iCs/>
                <w:sz w:val="28"/>
                <w:szCs w:val="28"/>
                <w:lang w:eastAsia="ru-RU"/>
              </w:rPr>
              <w:t xml:space="preserve"> </w:t>
            </w:r>
          </w:p>
        </w:tc>
        <w:tc>
          <w:tcPr>
            <w:tcW w:w="356" w:type="pct"/>
          </w:tcPr>
          <w:p w14:paraId="114D0B26" w14:textId="77777777" w:rsidR="00E70F1B" w:rsidRPr="00D536BA" w:rsidRDefault="00E70F1B"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53B15A3D" w14:textId="77777777" w:rsidR="00E70F1B" w:rsidRPr="00D536BA" w:rsidRDefault="00E70F1B"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7A61193D" w14:textId="77777777" w:rsidTr="00412B53">
        <w:trPr>
          <w:trHeight w:val="158"/>
        </w:trPr>
        <w:tc>
          <w:tcPr>
            <w:tcW w:w="711" w:type="pct"/>
            <w:gridSpan w:val="2"/>
            <w:vMerge/>
          </w:tcPr>
          <w:p w14:paraId="0402040F"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203" w:type="pct"/>
          </w:tcPr>
          <w:p w14:paraId="5C6275D6" w14:textId="7FF8CB42" w:rsidR="00D536BA" w:rsidRPr="00D536BA" w:rsidRDefault="00F90F9E" w:rsidP="00D536BA">
            <w:pPr>
              <w:suppressAutoHyphens/>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w:t>
            </w:r>
            <w:r w:rsidR="00481464">
              <w:rPr>
                <w:rFonts w:ascii="Times New Roman" w:eastAsia="Times New Roman" w:hAnsi="Times New Roman" w:cs="Times New Roman"/>
                <w:b/>
                <w:sz w:val="28"/>
                <w:szCs w:val="28"/>
                <w:lang w:eastAsia="ru-RU"/>
              </w:rPr>
              <w:t>0</w:t>
            </w:r>
            <w:r w:rsidR="00E24A3E">
              <w:rPr>
                <w:rFonts w:ascii="Times New Roman" w:eastAsia="Times New Roman" w:hAnsi="Times New Roman" w:cs="Times New Roman"/>
                <w:b/>
                <w:sz w:val="28"/>
                <w:szCs w:val="28"/>
                <w:lang w:eastAsia="ru-RU"/>
              </w:rPr>
              <w:t>,6</w:t>
            </w:r>
            <w:r w:rsidR="00481464">
              <w:rPr>
                <w:rFonts w:ascii="Times New Roman" w:eastAsia="Times New Roman" w:hAnsi="Times New Roman" w:cs="Times New Roman"/>
                <w:b/>
                <w:sz w:val="28"/>
                <w:szCs w:val="28"/>
                <w:lang w:eastAsia="ru-RU"/>
              </w:rPr>
              <w:t>1</w:t>
            </w:r>
          </w:p>
        </w:tc>
        <w:tc>
          <w:tcPr>
            <w:tcW w:w="2792" w:type="pct"/>
          </w:tcPr>
          <w:p w14:paraId="484F6A09" w14:textId="4106DF41" w:rsidR="009C0A87" w:rsidRPr="004331CA" w:rsidRDefault="00D536BA" w:rsidP="00D536BA">
            <w:pPr>
              <w:suppressAutoHyphens/>
              <w:autoSpaceDE w:val="0"/>
              <w:autoSpaceDN w:val="0"/>
              <w:adjustRightInd w:val="0"/>
              <w:spacing w:after="0" w:line="240" w:lineRule="auto"/>
              <w:jc w:val="both"/>
              <w:rPr>
                <w:rFonts w:ascii="Times New Roman" w:eastAsia="Times New Roman" w:hAnsi="Times New Roman" w:cs="Times New Roman"/>
                <w:b/>
                <w:sz w:val="28"/>
                <w:szCs w:val="28"/>
                <w:lang w:eastAsia="ar-SA"/>
              </w:rPr>
            </w:pPr>
            <w:r w:rsidRPr="004331CA">
              <w:rPr>
                <w:rFonts w:ascii="Times New Roman" w:eastAsia="Times New Roman" w:hAnsi="Times New Roman" w:cs="Times New Roman"/>
                <w:b/>
                <w:sz w:val="28"/>
                <w:szCs w:val="28"/>
                <w:lang w:eastAsia="ru-RU"/>
              </w:rPr>
              <w:t>Практическое занятие</w:t>
            </w:r>
            <w:r w:rsidR="00BD2DFA" w:rsidRPr="004331CA">
              <w:rPr>
                <w:rFonts w:ascii="Times New Roman" w:eastAsia="Times New Roman" w:hAnsi="Times New Roman" w:cs="Times New Roman"/>
                <w:b/>
                <w:sz w:val="28"/>
                <w:szCs w:val="28"/>
                <w:lang w:eastAsia="ar-SA"/>
              </w:rPr>
              <w:t xml:space="preserve"> 2</w:t>
            </w:r>
            <w:r w:rsidR="00736F92">
              <w:rPr>
                <w:rFonts w:ascii="Times New Roman" w:eastAsia="Times New Roman" w:hAnsi="Times New Roman" w:cs="Times New Roman"/>
                <w:b/>
                <w:sz w:val="28"/>
                <w:szCs w:val="28"/>
                <w:lang w:eastAsia="ar-SA"/>
              </w:rPr>
              <w:t>7</w:t>
            </w:r>
            <w:r w:rsidR="00BD2DFA" w:rsidRPr="004331CA">
              <w:rPr>
                <w:rFonts w:ascii="Times New Roman" w:eastAsia="Times New Roman" w:hAnsi="Times New Roman" w:cs="Times New Roman"/>
                <w:b/>
                <w:sz w:val="28"/>
                <w:szCs w:val="28"/>
                <w:lang w:eastAsia="ar-SA"/>
              </w:rPr>
              <w:t>,2</w:t>
            </w:r>
            <w:r w:rsidR="00736F92">
              <w:rPr>
                <w:rFonts w:ascii="Times New Roman" w:eastAsia="Times New Roman" w:hAnsi="Times New Roman" w:cs="Times New Roman"/>
                <w:b/>
                <w:sz w:val="28"/>
                <w:szCs w:val="28"/>
                <w:lang w:eastAsia="ar-SA"/>
              </w:rPr>
              <w:t>8</w:t>
            </w:r>
          </w:p>
          <w:p w14:paraId="29A3A633" w14:textId="327EB61F" w:rsidR="00D536BA" w:rsidRPr="004331CA" w:rsidRDefault="00D536BA" w:rsidP="00D536BA">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4331CA">
              <w:rPr>
                <w:rFonts w:ascii="Times New Roman" w:eastAsia="Times New Roman" w:hAnsi="Times New Roman" w:cs="Times New Roman"/>
                <w:sz w:val="28"/>
                <w:szCs w:val="28"/>
                <w:lang w:eastAsia="ar-SA"/>
              </w:rPr>
              <w:t xml:space="preserve">. Наблюдение над функционированием правил пунктуации в образцах письменных текстов. </w:t>
            </w:r>
          </w:p>
        </w:tc>
        <w:tc>
          <w:tcPr>
            <w:tcW w:w="356" w:type="pct"/>
          </w:tcPr>
          <w:p w14:paraId="062BBE95" w14:textId="77777777" w:rsidR="00D536BA" w:rsidRPr="00D536BA" w:rsidRDefault="00E70F1B"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38" w:type="pct"/>
          </w:tcPr>
          <w:p w14:paraId="573B1B9D"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01,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03,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04, </w:t>
            </w:r>
          </w:p>
          <w:p w14:paraId="119F4CCD"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w:t>
            </w:r>
          </w:p>
          <w:p w14:paraId="27520421"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10752D8C" w14:textId="77777777" w:rsidR="00D536BA" w:rsidRPr="00D536BA" w:rsidRDefault="00212484" w:rsidP="00D536B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4"/>
                <w:szCs w:val="24"/>
                <w:lang w:eastAsia="ru-RU"/>
              </w:rPr>
              <w:t>ОК5,ОК</w:t>
            </w:r>
            <w:proofErr w:type="gramStart"/>
            <w:r>
              <w:rPr>
                <w:rFonts w:ascii="Times New Roman" w:eastAsia="Times New Roman" w:hAnsi="Times New Roman" w:cs="Times New Roman"/>
                <w:bCs/>
                <w:sz w:val="24"/>
                <w:szCs w:val="24"/>
                <w:lang w:eastAsia="ru-RU"/>
              </w:rPr>
              <w:t>6</w:t>
            </w:r>
            <w:proofErr w:type="gramEnd"/>
          </w:p>
        </w:tc>
      </w:tr>
      <w:tr w:rsidR="00D536BA" w:rsidRPr="00D536BA" w14:paraId="1E010362" w14:textId="77777777" w:rsidTr="00412B53">
        <w:trPr>
          <w:trHeight w:val="324"/>
        </w:trPr>
        <w:tc>
          <w:tcPr>
            <w:tcW w:w="711" w:type="pct"/>
            <w:gridSpan w:val="2"/>
            <w:vMerge w:val="restart"/>
          </w:tcPr>
          <w:p w14:paraId="7A124100"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 xml:space="preserve">Тема 1.4 </w:t>
            </w:r>
          </w:p>
          <w:p w14:paraId="2954A958"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
                <w:bCs/>
                <w:sz w:val="28"/>
                <w:szCs w:val="28"/>
                <w:lang w:eastAsia="ar-SA"/>
              </w:rPr>
              <w:t>Сложное предложение</w:t>
            </w:r>
          </w:p>
        </w:tc>
        <w:tc>
          <w:tcPr>
            <w:tcW w:w="203" w:type="pct"/>
          </w:tcPr>
          <w:p w14:paraId="2FF150B0"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57B140DC"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4612185B"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13</w:t>
            </w:r>
          </w:p>
        </w:tc>
        <w:tc>
          <w:tcPr>
            <w:tcW w:w="938" w:type="pct"/>
            <w:vMerge w:val="restart"/>
          </w:tcPr>
          <w:p w14:paraId="3F3D2C22"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01,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03,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04, </w:t>
            </w:r>
          </w:p>
          <w:p w14:paraId="28D2DC5C"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w:t>
            </w:r>
          </w:p>
          <w:p w14:paraId="3C5C7E41"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43644C5E" w14:textId="77777777" w:rsidR="00D536BA" w:rsidRPr="00D536BA" w:rsidRDefault="00212484" w:rsidP="00D536B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ОК5</w:t>
            </w:r>
          </w:p>
          <w:p w14:paraId="79D29A4C"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
          <w:p w14:paraId="1F7641E2"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
          <w:p w14:paraId="16CA40B6"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
          <w:p w14:paraId="68215623"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01,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03,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04, </w:t>
            </w:r>
          </w:p>
          <w:p w14:paraId="61F27C9E"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w:t>
            </w:r>
          </w:p>
          <w:p w14:paraId="2EA39590"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54AD78D2" w14:textId="77777777" w:rsidR="00D536BA" w:rsidRPr="00D536BA" w:rsidRDefault="00212484" w:rsidP="00D536B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sz w:val="24"/>
                <w:szCs w:val="24"/>
                <w:lang w:eastAsia="ru-RU"/>
              </w:rPr>
              <w:t>ОК5</w:t>
            </w:r>
          </w:p>
        </w:tc>
      </w:tr>
      <w:tr w:rsidR="00D536BA" w:rsidRPr="00D536BA" w14:paraId="4D9AA985" w14:textId="77777777" w:rsidTr="00412B53">
        <w:trPr>
          <w:trHeight w:val="324"/>
        </w:trPr>
        <w:tc>
          <w:tcPr>
            <w:tcW w:w="711" w:type="pct"/>
            <w:gridSpan w:val="2"/>
            <w:vMerge/>
          </w:tcPr>
          <w:p w14:paraId="27EB7A14"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0FB722F1" w14:textId="77BA7347" w:rsidR="00D536BA" w:rsidRPr="00D536BA" w:rsidRDefault="00E24A3E"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6</w:t>
            </w:r>
            <w:r w:rsidR="00481464">
              <w:rPr>
                <w:rFonts w:ascii="Times New Roman" w:eastAsia="Times New Roman" w:hAnsi="Times New Roman" w:cs="Times New Roman"/>
                <w:b/>
                <w:bCs/>
                <w:sz w:val="28"/>
                <w:szCs w:val="28"/>
                <w:lang w:eastAsia="ar-SA"/>
              </w:rPr>
              <w:t>2</w:t>
            </w:r>
          </w:p>
        </w:tc>
        <w:tc>
          <w:tcPr>
            <w:tcW w:w="2792" w:type="pct"/>
          </w:tcPr>
          <w:p w14:paraId="7FC42A93" w14:textId="77777777" w:rsidR="00D536BA" w:rsidRPr="00D536BA" w:rsidRDefault="00D536BA" w:rsidP="00E70F1B">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ar-SA"/>
              </w:rPr>
              <w:t>Сложное предложение</w:t>
            </w:r>
            <w:r w:rsidRPr="00D536BA">
              <w:rPr>
                <w:rFonts w:ascii="Times New Roman" w:eastAsia="Times New Roman" w:hAnsi="Times New Roman" w:cs="Times New Roman"/>
                <w:sz w:val="28"/>
                <w:szCs w:val="28"/>
                <w:lang w:eastAsia="ar-SA"/>
              </w:rPr>
              <w:t xml:space="preserve">. </w:t>
            </w:r>
            <w:r w:rsidR="00E70F1B">
              <w:rPr>
                <w:rFonts w:ascii="Times New Roman" w:eastAsia="Times New Roman" w:hAnsi="Times New Roman" w:cs="Times New Roman"/>
                <w:sz w:val="28"/>
                <w:szCs w:val="28"/>
                <w:lang w:eastAsia="ar-SA"/>
              </w:rPr>
              <w:t xml:space="preserve"> Знаки</w:t>
            </w:r>
            <w:r w:rsidR="00032717">
              <w:rPr>
                <w:rFonts w:ascii="Times New Roman" w:eastAsia="Times New Roman" w:hAnsi="Times New Roman" w:cs="Times New Roman"/>
                <w:sz w:val="28"/>
                <w:szCs w:val="28"/>
                <w:lang w:eastAsia="ar-SA"/>
              </w:rPr>
              <w:t xml:space="preserve"> препинания в сложном предложении.</w:t>
            </w:r>
          </w:p>
        </w:tc>
        <w:tc>
          <w:tcPr>
            <w:tcW w:w="356" w:type="pct"/>
          </w:tcPr>
          <w:p w14:paraId="23A23DFE"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1</w:t>
            </w:r>
          </w:p>
        </w:tc>
        <w:tc>
          <w:tcPr>
            <w:tcW w:w="938" w:type="pct"/>
            <w:vMerge/>
          </w:tcPr>
          <w:p w14:paraId="22310507"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681099" w:rsidRPr="00D536BA" w14:paraId="426B4B94" w14:textId="77777777" w:rsidTr="002443BD">
        <w:trPr>
          <w:trHeight w:val="1150"/>
        </w:trPr>
        <w:tc>
          <w:tcPr>
            <w:tcW w:w="711" w:type="pct"/>
            <w:gridSpan w:val="2"/>
            <w:vMerge/>
          </w:tcPr>
          <w:p w14:paraId="41663433" w14:textId="77777777" w:rsidR="00681099" w:rsidRPr="00D536BA" w:rsidRDefault="00681099"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08ED5D0D" w14:textId="67A8C897" w:rsidR="00681099" w:rsidRPr="00D536BA" w:rsidRDefault="00E24A3E"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6</w:t>
            </w:r>
            <w:r w:rsidR="00481464">
              <w:rPr>
                <w:rFonts w:ascii="Times New Roman" w:eastAsia="Times New Roman" w:hAnsi="Times New Roman" w:cs="Times New Roman"/>
                <w:sz w:val="28"/>
                <w:szCs w:val="28"/>
                <w:lang w:eastAsia="ar-SA"/>
              </w:rPr>
              <w:t>3</w:t>
            </w:r>
            <w:r w:rsidR="00681099" w:rsidRPr="00D536BA">
              <w:rPr>
                <w:rFonts w:ascii="Times New Roman" w:eastAsia="Times New Roman" w:hAnsi="Times New Roman" w:cs="Times New Roman"/>
                <w:sz w:val="28"/>
                <w:szCs w:val="28"/>
                <w:lang w:eastAsia="ar-SA"/>
              </w:rPr>
              <w:t>,</w:t>
            </w:r>
          </w:p>
          <w:p w14:paraId="15176B01" w14:textId="74845F1D" w:rsidR="00681099" w:rsidRPr="00D536BA" w:rsidRDefault="00E24A3E" w:rsidP="00D536BA">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6</w:t>
            </w:r>
            <w:r w:rsidR="00481464">
              <w:rPr>
                <w:rFonts w:ascii="Times New Roman" w:eastAsia="Times New Roman" w:hAnsi="Times New Roman" w:cs="Times New Roman"/>
                <w:sz w:val="28"/>
                <w:szCs w:val="28"/>
                <w:lang w:eastAsia="ar-SA"/>
              </w:rPr>
              <w:t>4</w:t>
            </w:r>
          </w:p>
        </w:tc>
        <w:tc>
          <w:tcPr>
            <w:tcW w:w="2792" w:type="pct"/>
            <w:tcBorders>
              <w:left w:val="single" w:sz="2" w:space="0" w:color="000000"/>
            </w:tcBorders>
            <w:shd w:val="clear" w:color="auto" w:fill="auto"/>
            <w:vAlign w:val="center"/>
          </w:tcPr>
          <w:p w14:paraId="3E70D071" w14:textId="77777777" w:rsidR="00681099" w:rsidRPr="004331CA" w:rsidRDefault="00681099"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b/>
                <w:bCs/>
                <w:sz w:val="24"/>
                <w:szCs w:val="24"/>
                <w:lang w:eastAsia="ru-RU"/>
              </w:rPr>
              <w:t>Профессионально ориентированное содержание</w:t>
            </w:r>
          </w:p>
          <w:p w14:paraId="08F9590B" w14:textId="77777777" w:rsidR="00681099" w:rsidRPr="004331CA" w:rsidRDefault="00681099" w:rsidP="00D536BA">
            <w:pPr>
              <w:spacing w:after="0" w:line="240" w:lineRule="auto"/>
              <w:jc w:val="both"/>
              <w:rPr>
                <w:rFonts w:ascii="Times New Roman" w:eastAsia="Times New Roman" w:hAnsi="Times New Roman" w:cs="Times New Roman"/>
                <w:b/>
                <w:iCs/>
                <w:sz w:val="28"/>
                <w:szCs w:val="28"/>
                <w:lang w:eastAsia="ru-RU"/>
              </w:rPr>
            </w:pPr>
            <w:r w:rsidRPr="004331CA">
              <w:rPr>
                <w:rFonts w:ascii="Times New Roman" w:eastAsia="Times New Roman" w:hAnsi="Times New Roman" w:cs="Times New Roman"/>
                <w:b/>
                <w:iCs/>
                <w:sz w:val="28"/>
                <w:szCs w:val="28"/>
                <w:lang w:eastAsia="ru-RU"/>
              </w:rPr>
              <w:t xml:space="preserve">Лекционное занятие 9,10 </w:t>
            </w:r>
          </w:p>
          <w:p w14:paraId="60D9B43D" w14:textId="77777777" w:rsidR="00681099" w:rsidRPr="004331CA" w:rsidRDefault="00681099" w:rsidP="00D536BA">
            <w:pPr>
              <w:spacing w:after="0" w:line="240" w:lineRule="auto"/>
              <w:jc w:val="both"/>
              <w:rPr>
                <w:rFonts w:ascii="Times New Roman" w:eastAsia="Times New Roman" w:hAnsi="Times New Roman" w:cs="Times New Roman"/>
                <w:b/>
                <w:bCs/>
                <w:sz w:val="28"/>
                <w:szCs w:val="28"/>
                <w:lang w:eastAsia="ru-RU"/>
              </w:rPr>
            </w:pPr>
            <w:r w:rsidRPr="004331CA">
              <w:rPr>
                <w:rFonts w:ascii="Times New Roman" w:eastAsia="Times New Roman" w:hAnsi="Times New Roman" w:cs="Times New Roman"/>
                <w:sz w:val="24"/>
                <w:szCs w:val="24"/>
                <w:lang w:eastAsia="ru-RU"/>
              </w:rPr>
              <w:t>Исследование текстов профессиональной направленности на выявление существенных признаков синтаксических понятий и синтаксических единиц</w:t>
            </w:r>
          </w:p>
        </w:tc>
        <w:tc>
          <w:tcPr>
            <w:tcW w:w="356" w:type="pct"/>
          </w:tcPr>
          <w:p w14:paraId="1AE47FAC" w14:textId="77777777" w:rsidR="00681099" w:rsidRPr="00D536BA" w:rsidRDefault="00681099" w:rsidP="00D536BA">
            <w:pPr>
              <w:spacing w:after="0" w:line="240" w:lineRule="auto"/>
              <w:jc w:val="center"/>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2</w:t>
            </w:r>
          </w:p>
        </w:tc>
        <w:tc>
          <w:tcPr>
            <w:tcW w:w="938" w:type="pct"/>
            <w:vMerge/>
          </w:tcPr>
          <w:p w14:paraId="4B02B875" w14:textId="77777777" w:rsidR="00681099" w:rsidRPr="00D536BA" w:rsidRDefault="00681099"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1E6B1B59" w14:textId="77777777" w:rsidTr="00412B53">
        <w:trPr>
          <w:trHeight w:val="324"/>
        </w:trPr>
        <w:tc>
          <w:tcPr>
            <w:tcW w:w="711" w:type="pct"/>
            <w:gridSpan w:val="2"/>
            <w:vMerge/>
          </w:tcPr>
          <w:p w14:paraId="293F35E6"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03" w:type="pct"/>
          </w:tcPr>
          <w:p w14:paraId="790376D1" w14:textId="2531480B" w:rsidR="00D536BA" w:rsidRPr="00D536BA" w:rsidRDefault="00E24A3E" w:rsidP="00D536BA">
            <w:pPr>
              <w:spacing w:after="0" w:line="240" w:lineRule="auto"/>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6</w:t>
            </w:r>
            <w:r w:rsidR="00481464">
              <w:rPr>
                <w:rFonts w:ascii="Times New Roman" w:eastAsia="Times New Roman" w:hAnsi="Times New Roman" w:cs="Times New Roman"/>
                <w:b/>
                <w:bCs/>
                <w:sz w:val="28"/>
                <w:szCs w:val="28"/>
                <w:lang w:eastAsia="ar-SA"/>
              </w:rPr>
              <w:t>5,66</w:t>
            </w:r>
          </w:p>
        </w:tc>
        <w:tc>
          <w:tcPr>
            <w:tcW w:w="2792" w:type="pct"/>
          </w:tcPr>
          <w:p w14:paraId="14F22DF5" w14:textId="03A13746" w:rsidR="00901BA8" w:rsidRPr="004331CA" w:rsidRDefault="00BD2DFA" w:rsidP="00D536BA">
            <w:pPr>
              <w:spacing w:after="0" w:line="240" w:lineRule="auto"/>
              <w:jc w:val="both"/>
              <w:rPr>
                <w:rFonts w:ascii="Times New Roman" w:eastAsia="Times New Roman" w:hAnsi="Times New Roman" w:cs="Times New Roman"/>
                <w:b/>
                <w:sz w:val="28"/>
                <w:szCs w:val="28"/>
                <w:lang w:eastAsia="ru-RU"/>
              </w:rPr>
            </w:pPr>
            <w:r w:rsidRPr="004331CA">
              <w:rPr>
                <w:rFonts w:ascii="Times New Roman" w:eastAsia="Times New Roman" w:hAnsi="Times New Roman" w:cs="Times New Roman"/>
                <w:b/>
                <w:sz w:val="28"/>
                <w:szCs w:val="28"/>
                <w:lang w:eastAsia="ru-RU"/>
              </w:rPr>
              <w:t>Практическое  занятие 2</w:t>
            </w:r>
            <w:r w:rsidR="00736F92">
              <w:rPr>
                <w:rFonts w:ascii="Times New Roman" w:eastAsia="Times New Roman" w:hAnsi="Times New Roman" w:cs="Times New Roman"/>
                <w:b/>
                <w:sz w:val="28"/>
                <w:szCs w:val="28"/>
                <w:lang w:eastAsia="ru-RU"/>
              </w:rPr>
              <w:t>9</w:t>
            </w:r>
            <w:r w:rsidRPr="004331CA">
              <w:rPr>
                <w:rFonts w:ascii="Times New Roman" w:eastAsia="Times New Roman" w:hAnsi="Times New Roman" w:cs="Times New Roman"/>
                <w:b/>
                <w:sz w:val="28"/>
                <w:szCs w:val="28"/>
                <w:lang w:eastAsia="ru-RU"/>
              </w:rPr>
              <w:t>,</w:t>
            </w:r>
            <w:r w:rsidR="00736F92">
              <w:rPr>
                <w:rFonts w:ascii="Times New Roman" w:eastAsia="Times New Roman" w:hAnsi="Times New Roman" w:cs="Times New Roman"/>
                <w:b/>
                <w:sz w:val="28"/>
                <w:szCs w:val="28"/>
                <w:lang w:eastAsia="ru-RU"/>
              </w:rPr>
              <w:t xml:space="preserve"> 30</w:t>
            </w:r>
          </w:p>
          <w:p w14:paraId="2F7646F2" w14:textId="77777777" w:rsidR="001317E0" w:rsidRPr="00736F92" w:rsidRDefault="00D536BA" w:rsidP="00D536BA">
            <w:pPr>
              <w:spacing w:after="0" w:line="240" w:lineRule="auto"/>
              <w:jc w:val="both"/>
              <w:rPr>
                <w:rFonts w:ascii="Times New Roman" w:eastAsia="Times New Roman" w:hAnsi="Times New Roman" w:cs="Times New Roman"/>
                <w:sz w:val="28"/>
                <w:szCs w:val="28"/>
                <w:lang w:eastAsia="ar-SA"/>
              </w:rPr>
            </w:pPr>
            <w:bookmarkStart w:id="10" w:name="_Hlk120003373"/>
            <w:r w:rsidRPr="00736F92">
              <w:rPr>
                <w:rFonts w:ascii="Times New Roman" w:eastAsia="Times New Roman" w:hAnsi="Times New Roman" w:cs="Times New Roman"/>
                <w:sz w:val="28"/>
                <w:szCs w:val="28"/>
                <w:lang w:eastAsia="ar-SA"/>
              </w:rPr>
              <w:t>Бессоюзное сложное предложение</w:t>
            </w:r>
            <w:bookmarkEnd w:id="10"/>
            <w:r w:rsidRPr="00736F92">
              <w:rPr>
                <w:rFonts w:ascii="Times New Roman" w:eastAsia="Times New Roman" w:hAnsi="Times New Roman" w:cs="Times New Roman"/>
                <w:sz w:val="28"/>
                <w:szCs w:val="28"/>
                <w:lang w:eastAsia="ar-SA"/>
              </w:rPr>
              <w:t xml:space="preserve">. </w:t>
            </w:r>
          </w:p>
          <w:p w14:paraId="29D9D790" w14:textId="5B071A36" w:rsidR="00D536BA" w:rsidRPr="00736F92" w:rsidRDefault="00D536BA" w:rsidP="00D536BA">
            <w:pPr>
              <w:spacing w:after="0" w:line="240" w:lineRule="auto"/>
              <w:jc w:val="both"/>
              <w:rPr>
                <w:rFonts w:ascii="Times New Roman" w:eastAsia="Times New Roman" w:hAnsi="Times New Roman" w:cs="Times New Roman"/>
                <w:b/>
                <w:bCs/>
                <w:sz w:val="28"/>
                <w:szCs w:val="28"/>
                <w:lang w:eastAsia="ru-RU"/>
              </w:rPr>
            </w:pPr>
            <w:r w:rsidRPr="00736F92">
              <w:rPr>
                <w:rFonts w:ascii="Times New Roman" w:eastAsia="Times New Roman" w:hAnsi="Times New Roman" w:cs="Times New Roman"/>
                <w:sz w:val="28"/>
                <w:szCs w:val="28"/>
                <w:lang w:eastAsia="ar-SA"/>
              </w:rPr>
              <w:t>Знаки препинания в бессоюзном сложном предложении</w:t>
            </w:r>
            <w:r w:rsidRPr="00736F92">
              <w:rPr>
                <w:rFonts w:ascii="Times New Roman" w:eastAsia="Times New Roman" w:hAnsi="Times New Roman" w:cs="Times New Roman"/>
                <w:b/>
                <w:bCs/>
                <w:sz w:val="28"/>
                <w:szCs w:val="28"/>
                <w:lang w:eastAsia="ar-SA"/>
              </w:rPr>
              <w:t xml:space="preserve">. </w:t>
            </w:r>
          </w:p>
        </w:tc>
        <w:tc>
          <w:tcPr>
            <w:tcW w:w="356" w:type="pct"/>
          </w:tcPr>
          <w:p w14:paraId="252F74B3" w14:textId="37F04042" w:rsidR="00D536BA" w:rsidRPr="00D536BA" w:rsidRDefault="00481464"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38" w:type="pct"/>
            <w:vMerge/>
          </w:tcPr>
          <w:p w14:paraId="289CB226"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0F59B99B" w14:textId="77777777" w:rsidTr="00412B53">
        <w:trPr>
          <w:trHeight w:val="158"/>
        </w:trPr>
        <w:tc>
          <w:tcPr>
            <w:tcW w:w="711" w:type="pct"/>
            <w:gridSpan w:val="2"/>
            <w:vMerge/>
          </w:tcPr>
          <w:p w14:paraId="4697C299"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203" w:type="pct"/>
          </w:tcPr>
          <w:p w14:paraId="471149BD" w14:textId="149717C2" w:rsidR="00D536BA" w:rsidRPr="00D536BA" w:rsidRDefault="00681099" w:rsidP="00D536BA">
            <w:pPr>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6</w:t>
            </w:r>
            <w:r w:rsidR="00481464">
              <w:rPr>
                <w:rFonts w:ascii="Times New Roman" w:eastAsia="Times New Roman" w:hAnsi="Times New Roman" w:cs="Times New Roman"/>
                <w:b/>
                <w:color w:val="000000"/>
                <w:sz w:val="28"/>
                <w:szCs w:val="28"/>
                <w:lang w:eastAsia="ru-RU"/>
              </w:rPr>
              <w:t>7</w:t>
            </w:r>
            <w:r>
              <w:rPr>
                <w:rFonts w:ascii="Times New Roman" w:eastAsia="Times New Roman" w:hAnsi="Times New Roman" w:cs="Times New Roman"/>
                <w:b/>
                <w:color w:val="000000"/>
                <w:sz w:val="28"/>
                <w:szCs w:val="28"/>
                <w:lang w:eastAsia="ru-RU"/>
              </w:rPr>
              <w:t>,6</w:t>
            </w:r>
            <w:r w:rsidR="00481464">
              <w:rPr>
                <w:rFonts w:ascii="Times New Roman" w:eastAsia="Times New Roman" w:hAnsi="Times New Roman" w:cs="Times New Roman"/>
                <w:b/>
                <w:color w:val="000000"/>
                <w:sz w:val="28"/>
                <w:szCs w:val="28"/>
                <w:lang w:eastAsia="ru-RU"/>
              </w:rPr>
              <w:t>8</w:t>
            </w:r>
          </w:p>
        </w:tc>
        <w:tc>
          <w:tcPr>
            <w:tcW w:w="2792" w:type="pct"/>
          </w:tcPr>
          <w:p w14:paraId="7D46AF8C" w14:textId="220A507D" w:rsidR="00D536BA" w:rsidRPr="004331CA" w:rsidRDefault="009C0A87" w:rsidP="00D536BA">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4331CA">
              <w:rPr>
                <w:rFonts w:ascii="Times New Roman" w:eastAsia="Times New Roman" w:hAnsi="Times New Roman" w:cs="Times New Roman"/>
                <w:b/>
                <w:sz w:val="28"/>
                <w:szCs w:val="28"/>
                <w:lang w:eastAsia="ru-RU"/>
              </w:rPr>
              <w:t xml:space="preserve">Практическое  занятие </w:t>
            </w:r>
            <w:r w:rsidR="00BD2DFA" w:rsidRPr="004331CA">
              <w:rPr>
                <w:rFonts w:ascii="Times New Roman" w:eastAsia="Times New Roman" w:hAnsi="Times New Roman" w:cs="Times New Roman"/>
                <w:b/>
                <w:sz w:val="28"/>
                <w:szCs w:val="28"/>
                <w:lang w:eastAsia="ru-RU"/>
              </w:rPr>
              <w:t>3</w:t>
            </w:r>
            <w:r w:rsidR="00736F92">
              <w:rPr>
                <w:rFonts w:ascii="Times New Roman" w:eastAsia="Times New Roman" w:hAnsi="Times New Roman" w:cs="Times New Roman"/>
                <w:b/>
                <w:sz w:val="28"/>
                <w:szCs w:val="28"/>
                <w:lang w:eastAsia="ru-RU"/>
              </w:rPr>
              <w:t>1</w:t>
            </w:r>
            <w:r w:rsidR="00BD2DFA" w:rsidRPr="004331CA">
              <w:rPr>
                <w:rFonts w:ascii="Times New Roman" w:eastAsia="Times New Roman" w:hAnsi="Times New Roman" w:cs="Times New Roman"/>
                <w:b/>
                <w:sz w:val="28"/>
                <w:szCs w:val="28"/>
                <w:lang w:eastAsia="ru-RU"/>
              </w:rPr>
              <w:t>,3</w:t>
            </w:r>
            <w:r w:rsidR="00736F92">
              <w:rPr>
                <w:rFonts w:ascii="Times New Roman" w:eastAsia="Times New Roman" w:hAnsi="Times New Roman" w:cs="Times New Roman"/>
                <w:b/>
                <w:sz w:val="28"/>
                <w:szCs w:val="28"/>
                <w:lang w:eastAsia="ru-RU"/>
              </w:rPr>
              <w:t>2</w:t>
            </w:r>
            <w:r w:rsidR="00D536BA" w:rsidRPr="004331CA">
              <w:rPr>
                <w:rFonts w:ascii="Times New Roman" w:eastAsia="Times New Roman" w:hAnsi="Times New Roman" w:cs="Times New Roman"/>
                <w:sz w:val="28"/>
                <w:szCs w:val="28"/>
                <w:lang w:eastAsia="ar-SA"/>
              </w:rPr>
              <w:t xml:space="preserve"> </w:t>
            </w:r>
            <w:bookmarkStart w:id="11" w:name="_Hlk120632953"/>
            <w:r w:rsidR="00D536BA" w:rsidRPr="00736F92">
              <w:rPr>
                <w:rFonts w:ascii="Times New Roman" w:eastAsia="Times New Roman" w:hAnsi="Times New Roman" w:cs="Times New Roman"/>
                <w:sz w:val="28"/>
                <w:szCs w:val="28"/>
                <w:lang w:eastAsia="ar-SA"/>
              </w:rPr>
              <w:t>Наблюдение над существенными признаками  сложного предложения</w:t>
            </w:r>
            <w:bookmarkEnd w:id="11"/>
            <w:r w:rsidR="00D536BA" w:rsidRPr="004331CA">
              <w:rPr>
                <w:rFonts w:ascii="Times New Roman" w:eastAsia="Times New Roman" w:hAnsi="Times New Roman" w:cs="Times New Roman"/>
                <w:sz w:val="28"/>
                <w:szCs w:val="28"/>
                <w:lang w:eastAsia="ar-SA"/>
              </w:rPr>
              <w:t xml:space="preserve">; </w:t>
            </w:r>
          </w:p>
        </w:tc>
        <w:tc>
          <w:tcPr>
            <w:tcW w:w="356" w:type="pct"/>
          </w:tcPr>
          <w:p w14:paraId="1BC99089" w14:textId="77777777" w:rsidR="00D536BA" w:rsidRPr="00D536BA" w:rsidRDefault="00681099"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38" w:type="pct"/>
            <w:vMerge w:val="restart"/>
          </w:tcPr>
          <w:p w14:paraId="1EBAA938"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01,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03, </w:t>
            </w: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04, </w:t>
            </w:r>
          </w:p>
          <w:p w14:paraId="79FA8DD3"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 xml:space="preserve">ЛР 07, ЛР 09, ЛР 13, </w:t>
            </w:r>
          </w:p>
          <w:p w14:paraId="1C1FD89B" w14:textId="77777777" w:rsidR="00D536BA" w:rsidRPr="00D536BA" w:rsidRDefault="00D536BA" w:rsidP="00D536BA">
            <w:pPr>
              <w:spacing w:after="0" w:line="240" w:lineRule="auto"/>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iCs/>
                <w:sz w:val="24"/>
                <w:szCs w:val="24"/>
                <w:lang w:eastAsia="ru-RU"/>
              </w:rPr>
              <w:t xml:space="preserve">МР 02, </w:t>
            </w:r>
            <w:r w:rsidRPr="00D536BA">
              <w:rPr>
                <w:rFonts w:ascii="Times New Roman" w:eastAsia="Times New Roman" w:hAnsi="Times New Roman" w:cs="Times New Roman"/>
                <w:bCs/>
                <w:sz w:val="24"/>
                <w:szCs w:val="24"/>
                <w:lang w:eastAsia="ru-RU"/>
              </w:rPr>
              <w:t>МР 08, МР 09,</w:t>
            </w:r>
          </w:p>
          <w:p w14:paraId="0CC57D04" w14:textId="77777777" w:rsidR="00D536BA" w:rsidRPr="00D536BA" w:rsidRDefault="00D536BA" w:rsidP="00212484">
            <w:pPr>
              <w:spacing w:after="0" w:line="240" w:lineRule="auto"/>
              <w:jc w:val="both"/>
              <w:rPr>
                <w:rFonts w:ascii="Times New Roman" w:eastAsia="Times New Roman" w:hAnsi="Times New Roman" w:cs="Times New Roman"/>
                <w:sz w:val="28"/>
                <w:szCs w:val="28"/>
                <w:lang w:eastAsia="ru-RU"/>
              </w:rPr>
            </w:pPr>
            <w:proofErr w:type="gramStart"/>
            <w:r w:rsidRPr="00D536BA">
              <w:rPr>
                <w:rFonts w:ascii="Times New Roman" w:eastAsia="Times New Roman" w:hAnsi="Times New Roman" w:cs="Times New Roman"/>
                <w:bCs/>
                <w:sz w:val="24"/>
                <w:szCs w:val="24"/>
                <w:lang w:eastAsia="ru-RU"/>
              </w:rPr>
              <w:t>ОК</w:t>
            </w:r>
            <w:proofErr w:type="gramEnd"/>
            <w:r w:rsidRPr="00D536BA">
              <w:rPr>
                <w:rFonts w:ascii="Times New Roman" w:eastAsia="Times New Roman" w:hAnsi="Times New Roman" w:cs="Times New Roman"/>
                <w:bCs/>
                <w:sz w:val="24"/>
                <w:szCs w:val="24"/>
                <w:lang w:eastAsia="ru-RU"/>
              </w:rPr>
              <w:t xml:space="preserve"> </w:t>
            </w:r>
            <w:r w:rsidR="00212484">
              <w:rPr>
                <w:rFonts w:ascii="Times New Roman" w:eastAsia="Times New Roman" w:hAnsi="Times New Roman" w:cs="Times New Roman"/>
                <w:bCs/>
                <w:sz w:val="24"/>
                <w:szCs w:val="24"/>
                <w:lang w:eastAsia="ru-RU"/>
              </w:rPr>
              <w:t>5,ОК6,ОК9</w:t>
            </w:r>
          </w:p>
        </w:tc>
      </w:tr>
      <w:tr w:rsidR="00D536BA" w:rsidRPr="00D536BA" w14:paraId="7FD55F0F" w14:textId="77777777" w:rsidTr="00412B53">
        <w:trPr>
          <w:trHeight w:val="158"/>
        </w:trPr>
        <w:tc>
          <w:tcPr>
            <w:tcW w:w="711" w:type="pct"/>
            <w:gridSpan w:val="2"/>
            <w:vMerge/>
          </w:tcPr>
          <w:p w14:paraId="003216CD"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c>
          <w:tcPr>
            <w:tcW w:w="203" w:type="pct"/>
          </w:tcPr>
          <w:p w14:paraId="1CA15F63" w14:textId="77777777" w:rsidR="00D536BA" w:rsidRPr="00D536BA" w:rsidRDefault="00681099" w:rsidP="00D536BA">
            <w:pPr>
              <w:suppressAutoHyphens/>
              <w:autoSpaceDE w:val="0"/>
              <w:autoSpaceDN w:val="0"/>
              <w:adjustRightInd w:val="0"/>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6970</w:t>
            </w:r>
          </w:p>
        </w:tc>
        <w:tc>
          <w:tcPr>
            <w:tcW w:w="2792" w:type="pct"/>
          </w:tcPr>
          <w:p w14:paraId="75D5132F" w14:textId="6B4E1AAC" w:rsidR="00D536BA" w:rsidRPr="00736F92" w:rsidRDefault="00E672D5" w:rsidP="008945A8">
            <w:pPr>
              <w:suppressAutoHyphens/>
              <w:autoSpaceDE w:val="0"/>
              <w:autoSpaceDN w:val="0"/>
              <w:adjustRightInd w:val="0"/>
              <w:spacing w:after="0" w:line="240" w:lineRule="auto"/>
              <w:jc w:val="both"/>
              <w:rPr>
                <w:rFonts w:ascii="Times New Roman" w:eastAsia="Times New Roman" w:hAnsi="Times New Roman" w:cs="Times New Roman"/>
                <w:b/>
                <w:sz w:val="28"/>
                <w:szCs w:val="28"/>
                <w:lang w:eastAsia="ar-SA"/>
              </w:rPr>
            </w:pPr>
            <w:r w:rsidRPr="00736F92">
              <w:rPr>
                <w:rFonts w:ascii="Times New Roman" w:eastAsia="Times New Roman" w:hAnsi="Times New Roman" w:cs="Times New Roman"/>
                <w:b/>
                <w:sz w:val="28"/>
                <w:szCs w:val="28"/>
                <w:lang w:eastAsia="ru-RU"/>
              </w:rPr>
              <w:t xml:space="preserve">Практическое занятие </w:t>
            </w:r>
            <w:r w:rsidR="00BD2DFA" w:rsidRPr="00736F92">
              <w:rPr>
                <w:rFonts w:ascii="Times New Roman" w:eastAsia="Times New Roman" w:hAnsi="Times New Roman" w:cs="Times New Roman"/>
                <w:b/>
                <w:sz w:val="28"/>
                <w:szCs w:val="28"/>
                <w:lang w:eastAsia="ru-RU"/>
              </w:rPr>
              <w:t>33,34</w:t>
            </w:r>
            <w:r w:rsidR="009C0A87" w:rsidRPr="00736F92">
              <w:rPr>
                <w:rFonts w:ascii="Times New Roman" w:eastAsia="Times New Roman" w:hAnsi="Times New Roman" w:cs="Times New Roman"/>
                <w:b/>
                <w:sz w:val="28"/>
                <w:szCs w:val="28"/>
                <w:lang w:eastAsia="ar-SA"/>
              </w:rPr>
              <w:t xml:space="preserve"> </w:t>
            </w:r>
            <w:bookmarkStart w:id="12" w:name="_Hlk119076397"/>
            <w:r w:rsidR="00D536BA" w:rsidRPr="00736F92">
              <w:rPr>
                <w:rFonts w:ascii="Times New Roman" w:eastAsia="Times New Roman" w:hAnsi="Times New Roman" w:cs="Times New Roman"/>
                <w:bCs/>
                <w:sz w:val="28"/>
                <w:szCs w:val="28"/>
                <w:lang w:eastAsia="ar-SA"/>
              </w:rPr>
              <w:t>Синтаксический и пунктуационный  разбор предложений</w:t>
            </w:r>
            <w:proofErr w:type="gramStart"/>
            <w:r w:rsidR="00D536BA" w:rsidRPr="00736F92">
              <w:rPr>
                <w:rFonts w:ascii="Times New Roman" w:eastAsia="Times New Roman" w:hAnsi="Times New Roman" w:cs="Times New Roman"/>
                <w:bCs/>
                <w:sz w:val="28"/>
                <w:szCs w:val="28"/>
                <w:lang w:eastAsia="ar-SA"/>
              </w:rPr>
              <w:t>.</w:t>
            </w:r>
            <w:bookmarkStart w:id="13" w:name="_Hlk119076441"/>
            <w:bookmarkEnd w:id="12"/>
            <w:r w:rsidR="00491768" w:rsidRPr="00736F92">
              <w:rPr>
                <w:rFonts w:ascii="Times New Roman" w:eastAsia="Times New Roman" w:hAnsi="Times New Roman" w:cs="Times New Roman"/>
                <w:bCs/>
                <w:sz w:val="28"/>
                <w:szCs w:val="28"/>
                <w:lang w:eastAsia="ar-SA"/>
              </w:rPr>
              <w:t>.</w:t>
            </w:r>
            <w:r w:rsidR="00D536BA" w:rsidRPr="00736F92">
              <w:rPr>
                <w:rFonts w:ascii="Times New Roman" w:eastAsia="Times New Roman" w:hAnsi="Times New Roman" w:cs="Times New Roman"/>
                <w:b/>
                <w:sz w:val="28"/>
                <w:szCs w:val="28"/>
                <w:lang w:eastAsia="ar-SA"/>
              </w:rPr>
              <w:t xml:space="preserve"> </w:t>
            </w:r>
            <w:bookmarkEnd w:id="13"/>
            <w:proofErr w:type="gramEnd"/>
          </w:p>
        </w:tc>
        <w:tc>
          <w:tcPr>
            <w:tcW w:w="356" w:type="pct"/>
          </w:tcPr>
          <w:p w14:paraId="0A4DDF79" w14:textId="77777777" w:rsidR="00D536BA" w:rsidRPr="00D536BA" w:rsidRDefault="00681099" w:rsidP="00D536B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938" w:type="pct"/>
            <w:vMerge/>
          </w:tcPr>
          <w:p w14:paraId="6882DFEC"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p>
        </w:tc>
      </w:tr>
      <w:tr w:rsidR="00D536BA" w:rsidRPr="00D536BA" w14:paraId="24B69331" w14:textId="77777777" w:rsidTr="00412B53">
        <w:trPr>
          <w:trHeight w:val="324"/>
        </w:trPr>
        <w:tc>
          <w:tcPr>
            <w:tcW w:w="700" w:type="pct"/>
            <w:vMerge w:val="restart"/>
          </w:tcPr>
          <w:p w14:paraId="37ACCC18" w14:textId="77777777" w:rsidR="00D536BA" w:rsidRPr="00D536BA" w:rsidRDefault="00D536BA" w:rsidP="00412B53">
            <w:pPr>
              <w:rPr>
                <w:rFonts w:ascii="Times New Roman" w:eastAsia="Times New Roman" w:hAnsi="Times New Roman" w:cs="Times New Roman"/>
                <w:bCs/>
                <w:sz w:val="28"/>
                <w:szCs w:val="28"/>
                <w:lang w:eastAsia="ru-RU"/>
              </w:rPr>
            </w:pPr>
          </w:p>
        </w:tc>
        <w:tc>
          <w:tcPr>
            <w:tcW w:w="214" w:type="pct"/>
            <w:gridSpan w:val="2"/>
          </w:tcPr>
          <w:p w14:paraId="7B1E821E"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p>
        </w:tc>
        <w:tc>
          <w:tcPr>
            <w:tcW w:w="2792" w:type="pct"/>
          </w:tcPr>
          <w:p w14:paraId="5C72AB16" w14:textId="77777777" w:rsidR="00D536BA" w:rsidRPr="00D536BA" w:rsidRDefault="00D536BA" w:rsidP="00D536BA">
            <w:pPr>
              <w:spacing w:after="0" w:line="240" w:lineRule="auto"/>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bCs/>
                <w:sz w:val="28"/>
                <w:szCs w:val="28"/>
                <w:lang w:eastAsia="ru-RU"/>
              </w:rPr>
              <w:t>Содержание</w:t>
            </w:r>
            <w:r w:rsidRPr="00D536BA">
              <w:rPr>
                <w:rFonts w:ascii="Times New Roman" w:eastAsia="Times New Roman" w:hAnsi="Times New Roman" w:cs="Times New Roman"/>
                <w:sz w:val="28"/>
                <w:szCs w:val="28"/>
                <w:lang w:eastAsia="ru-RU"/>
              </w:rPr>
              <w:t>.</w:t>
            </w:r>
          </w:p>
        </w:tc>
        <w:tc>
          <w:tcPr>
            <w:tcW w:w="356" w:type="pct"/>
          </w:tcPr>
          <w:p w14:paraId="361A644D"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c>
          <w:tcPr>
            <w:tcW w:w="938" w:type="pct"/>
            <w:vMerge w:val="restart"/>
          </w:tcPr>
          <w:p w14:paraId="2D86BABC" w14:textId="77777777" w:rsidR="00D536BA" w:rsidRPr="00D536BA" w:rsidRDefault="00D536BA" w:rsidP="00D536BA">
            <w:pPr>
              <w:spacing w:after="0" w:line="240" w:lineRule="auto"/>
              <w:rPr>
                <w:rFonts w:ascii="Times New Roman" w:eastAsia="Times New Roman" w:hAnsi="Times New Roman" w:cs="Times New Roman"/>
                <w:sz w:val="28"/>
                <w:szCs w:val="28"/>
                <w:lang w:eastAsia="ru-RU"/>
              </w:rPr>
            </w:pPr>
          </w:p>
        </w:tc>
      </w:tr>
      <w:tr w:rsidR="00D536BA" w:rsidRPr="00D536BA" w14:paraId="5019C978" w14:textId="77777777" w:rsidTr="00412B53">
        <w:trPr>
          <w:trHeight w:val="324"/>
        </w:trPr>
        <w:tc>
          <w:tcPr>
            <w:tcW w:w="700" w:type="pct"/>
            <w:vMerge/>
          </w:tcPr>
          <w:p w14:paraId="0B3990ED"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c>
        <w:tc>
          <w:tcPr>
            <w:tcW w:w="214" w:type="pct"/>
            <w:gridSpan w:val="2"/>
          </w:tcPr>
          <w:p w14:paraId="3A798A92" w14:textId="77777777" w:rsidR="00D536BA" w:rsidRPr="00D536BA" w:rsidRDefault="00D536BA" w:rsidP="00D536BA">
            <w:pPr>
              <w:spacing w:after="0" w:line="240" w:lineRule="auto"/>
              <w:jc w:val="both"/>
              <w:rPr>
                <w:rFonts w:ascii="Times New Roman" w:eastAsia="Times New Roman" w:hAnsi="Times New Roman" w:cs="Times New Roman"/>
                <w:color w:val="000000"/>
                <w:sz w:val="28"/>
                <w:szCs w:val="28"/>
                <w:lang w:eastAsia="ru-RU"/>
              </w:rPr>
            </w:pPr>
          </w:p>
        </w:tc>
        <w:tc>
          <w:tcPr>
            <w:tcW w:w="2792" w:type="pct"/>
          </w:tcPr>
          <w:p w14:paraId="63C5DEE6" w14:textId="77777777" w:rsidR="00D536BA" w:rsidRPr="00D536BA" w:rsidRDefault="00D536BA" w:rsidP="00D536BA">
            <w:pPr>
              <w:spacing w:after="0" w:line="240" w:lineRule="auto"/>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color w:val="000000"/>
                <w:sz w:val="28"/>
                <w:szCs w:val="28"/>
                <w:lang w:eastAsia="ru-RU"/>
              </w:rPr>
              <w:t>Итого аудиторных занятий</w:t>
            </w:r>
          </w:p>
        </w:tc>
        <w:tc>
          <w:tcPr>
            <w:tcW w:w="356" w:type="pct"/>
          </w:tcPr>
          <w:p w14:paraId="390511EB" w14:textId="77777777" w:rsidR="00D536BA" w:rsidRPr="00D536BA" w:rsidRDefault="00E70F1B" w:rsidP="00D536B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70</w:t>
            </w:r>
          </w:p>
        </w:tc>
        <w:tc>
          <w:tcPr>
            <w:tcW w:w="938" w:type="pct"/>
            <w:vMerge/>
          </w:tcPr>
          <w:p w14:paraId="128D4196" w14:textId="77777777" w:rsidR="00D536BA" w:rsidRPr="00D536BA" w:rsidRDefault="00D536BA" w:rsidP="00D536BA">
            <w:pPr>
              <w:spacing w:after="0" w:line="240" w:lineRule="auto"/>
              <w:jc w:val="center"/>
              <w:rPr>
                <w:rFonts w:ascii="Times New Roman" w:eastAsia="Times New Roman" w:hAnsi="Times New Roman" w:cs="Times New Roman"/>
                <w:sz w:val="28"/>
                <w:szCs w:val="28"/>
                <w:lang w:eastAsia="ru-RU"/>
              </w:rPr>
            </w:pPr>
          </w:p>
        </w:tc>
      </w:tr>
      <w:tr w:rsidR="00D536BA" w:rsidRPr="00D536BA" w14:paraId="387C9908" w14:textId="77777777" w:rsidTr="00412B53">
        <w:trPr>
          <w:trHeight w:val="324"/>
        </w:trPr>
        <w:tc>
          <w:tcPr>
            <w:tcW w:w="700" w:type="pct"/>
          </w:tcPr>
          <w:p w14:paraId="0852E05B"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p>
        </w:tc>
        <w:tc>
          <w:tcPr>
            <w:tcW w:w="214" w:type="pct"/>
            <w:gridSpan w:val="2"/>
          </w:tcPr>
          <w:p w14:paraId="6E75BBC7" w14:textId="77777777" w:rsidR="00D536BA" w:rsidRPr="00D536BA" w:rsidRDefault="00D536BA" w:rsidP="00D536BA">
            <w:pPr>
              <w:spacing w:after="0" w:line="240" w:lineRule="auto"/>
              <w:jc w:val="both"/>
              <w:rPr>
                <w:rFonts w:ascii="Times New Roman" w:eastAsia="Times New Roman" w:hAnsi="Times New Roman" w:cs="Times New Roman"/>
                <w:b/>
                <w:color w:val="000000"/>
                <w:sz w:val="28"/>
                <w:szCs w:val="28"/>
                <w:lang w:eastAsia="ru-RU"/>
              </w:rPr>
            </w:pPr>
          </w:p>
        </w:tc>
        <w:tc>
          <w:tcPr>
            <w:tcW w:w="2792" w:type="pct"/>
          </w:tcPr>
          <w:p w14:paraId="35B1AE64" w14:textId="77777777" w:rsidR="00D536BA" w:rsidRPr="00D536BA" w:rsidRDefault="00D536BA" w:rsidP="00D536BA">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b/>
                <w:i/>
                <w:sz w:val="28"/>
                <w:szCs w:val="28"/>
                <w:lang w:eastAsia="ru-RU"/>
              </w:rPr>
            </w:pPr>
            <w:r w:rsidRPr="00D536BA">
              <w:rPr>
                <w:rFonts w:ascii="Times New Roman" w:eastAsia="Times New Roman" w:hAnsi="Times New Roman" w:cs="Times New Roman"/>
                <w:b/>
                <w:sz w:val="28"/>
                <w:szCs w:val="28"/>
                <w:lang w:eastAsia="ru-RU"/>
              </w:rPr>
              <w:t>В том числе:</w:t>
            </w:r>
          </w:p>
          <w:p w14:paraId="7C7BF7C9" w14:textId="77777777" w:rsidR="00D536BA" w:rsidRPr="00D536BA" w:rsidRDefault="00D536BA" w:rsidP="00D536BA">
            <w:pPr>
              <w:spacing w:after="0" w:line="240" w:lineRule="auto"/>
              <w:jc w:val="both"/>
              <w:rPr>
                <w:rFonts w:ascii="Times New Roman" w:eastAsia="Times New Roman" w:hAnsi="Times New Roman" w:cs="Times New Roman"/>
                <w:b/>
                <w:color w:val="000000"/>
                <w:sz w:val="28"/>
                <w:szCs w:val="28"/>
                <w:lang w:eastAsia="ru-RU"/>
              </w:rPr>
            </w:pPr>
            <w:r w:rsidRPr="00D536BA">
              <w:rPr>
                <w:rFonts w:ascii="Times New Roman" w:eastAsia="Times New Roman" w:hAnsi="Times New Roman" w:cs="Times New Roman"/>
                <w:b/>
                <w:sz w:val="28"/>
                <w:szCs w:val="28"/>
                <w:lang w:eastAsia="ru-RU"/>
              </w:rPr>
              <w:t>практических занятий</w:t>
            </w:r>
          </w:p>
        </w:tc>
        <w:tc>
          <w:tcPr>
            <w:tcW w:w="356" w:type="pct"/>
          </w:tcPr>
          <w:p w14:paraId="3ADDC278" w14:textId="77777777" w:rsidR="00D536BA" w:rsidRPr="00D536BA" w:rsidRDefault="00E70F1B" w:rsidP="00D536B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D536BA" w:rsidRPr="00D536BA">
              <w:rPr>
                <w:rFonts w:ascii="Times New Roman" w:eastAsia="Times New Roman" w:hAnsi="Times New Roman" w:cs="Times New Roman"/>
                <w:b/>
                <w:sz w:val="28"/>
                <w:szCs w:val="28"/>
                <w:lang w:eastAsia="ru-RU"/>
              </w:rPr>
              <w:t>4</w:t>
            </w:r>
          </w:p>
        </w:tc>
        <w:tc>
          <w:tcPr>
            <w:tcW w:w="938" w:type="pct"/>
          </w:tcPr>
          <w:p w14:paraId="687A5786"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tc>
      </w:tr>
      <w:tr w:rsidR="00D536BA" w:rsidRPr="00D536BA" w14:paraId="41E22FF8" w14:textId="77777777" w:rsidTr="00412B53">
        <w:trPr>
          <w:trHeight w:val="324"/>
        </w:trPr>
        <w:tc>
          <w:tcPr>
            <w:tcW w:w="700" w:type="pct"/>
          </w:tcPr>
          <w:p w14:paraId="1F078A38"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p>
        </w:tc>
        <w:tc>
          <w:tcPr>
            <w:tcW w:w="214" w:type="pct"/>
            <w:gridSpan w:val="2"/>
          </w:tcPr>
          <w:p w14:paraId="7F4E56AA" w14:textId="77777777" w:rsidR="00D536BA" w:rsidRPr="00D536BA" w:rsidRDefault="00D536BA" w:rsidP="00D536BA">
            <w:pPr>
              <w:spacing w:after="0" w:line="240" w:lineRule="auto"/>
              <w:jc w:val="both"/>
              <w:rPr>
                <w:rFonts w:ascii="Times New Roman" w:eastAsia="Times New Roman" w:hAnsi="Times New Roman" w:cs="Times New Roman"/>
                <w:b/>
                <w:color w:val="000000"/>
                <w:sz w:val="28"/>
                <w:szCs w:val="28"/>
                <w:lang w:eastAsia="ru-RU"/>
              </w:rPr>
            </w:pPr>
          </w:p>
        </w:tc>
        <w:tc>
          <w:tcPr>
            <w:tcW w:w="2792" w:type="pct"/>
          </w:tcPr>
          <w:p w14:paraId="7B5FAD2B" w14:textId="77777777" w:rsidR="00D536BA" w:rsidRPr="00D536BA" w:rsidRDefault="00D536BA" w:rsidP="00D536BA">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Calibri" w:hAnsi="Times New Roman" w:cs="Times New Roman"/>
                <w:b/>
                <w:sz w:val="28"/>
                <w:szCs w:val="28"/>
              </w:rPr>
            </w:pPr>
            <w:r w:rsidRPr="00D536BA">
              <w:rPr>
                <w:rFonts w:ascii="Times New Roman" w:eastAsia="Calibri" w:hAnsi="Times New Roman" w:cs="Times New Roman"/>
                <w:b/>
                <w:sz w:val="28"/>
                <w:szCs w:val="28"/>
              </w:rPr>
              <w:t>Всего часов</w:t>
            </w:r>
          </w:p>
        </w:tc>
        <w:tc>
          <w:tcPr>
            <w:tcW w:w="356" w:type="pct"/>
          </w:tcPr>
          <w:p w14:paraId="20833CBD" w14:textId="77777777" w:rsidR="00D536BA" w:rsidRPr="00D536BA" w:rsidRDefault="00E70F1B" w:rsidP="00D536B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80</w:t>
            </w:r>
          </w:p>
        </w:tc>
        <w:tc>
          <w:tcPr>
            <w:tcW w:w="938" w:type="pct"/>
          </w:tcPr>
          <w:p w14:paraId="65BDEAB6"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tc>
      </w:tr>
      <w:tr w:rsidR="00D536BA" w:rsidRPr="00D536BA" w14:paraId="1EF0C622" w14:textId="77777777" w:rsidTr="00412B53">
        <w:trPr>
          <w:trHeight w:val="324"/>
        </w:trPr>
        <w:tc>
          <w:tcPr>
            <w:tcW w:w="700" w:type="pct"/>
          </w:tcPr>
          <w:p w14:paraId="1D570D7F"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p>
        </w:tc>
        <w:tc>
          <w:tcPr>
            <w:tcW w:w="214" w:type="pct"/>
            <w:gridSpan w:val="2"/>
          </w:tcPr>
          <w:p w14:paraId="2FAD70CB" w14:textId="77777777" w:rsidR="00D536BA" w:rsidRPr="00D536BA" w:rsidRDefault="00D536BA" w:rsidP="00D536BA">
            <w:pPr>
              <w:spacing w:after="0" w:line="240" w:lineRule="auto"/>
              <w:jc w:val="both"/>
              <w:rPr>
                <w:rFonts w:ascii="Times New Roman" w:eastAsia="Times New Roman" w:hAnsi="Times New Roman" w:cs="Times New Roman"/>
                <w:b/>
                <w:color w:val="000000"/>
                <w:sz w:val="28"/>
                <w:szCs w:val="28"/>
                <w:lang w:eastAsia="ru-RU"/>
              </w:rPr>
            </w:pPr>
          </w:p>
        </w:tc>
        <w:tc>
          <w:tcPr>
            <w:tcW w:w="2792" w:type="pct"/>
          </w:tcPr>
          <w:p w14:paraId="2BCCE34E" w14:textId="77777777" w:rsidR="00D536BA" w:rsidRPr="00D536BA" w:rsidRDefault="00D536BA" w:rsidP="00D536BA">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Calibri" w:hAnsi="Times New Roman" w:cs="Times New Roman"/>
                <w:b/>
                <w:sz w:val="28"/>
                <w:szCs w:val="28"/>
              </w:rPr>
            </w:pPr>
            <w:r w:rsidRPr="00D536BA">
              <w:rPr>
                <w:rFonts w:ascii="Times New Roman" w:eastAsia="Times New Roman" w:hAnsi="Times New Roman" w:cs="Times New Roman"/>
                <w:b/>
                <w:sz w:val="24"/>
                <w:szCs w:val="24"/>
                <w:lang w:eastAsia="ru-RU"/>
              </w:rPr>
              <w:t>Промежуточная аттестация (экзамен)</w:t>
            </w:r>
          </w:p>
        </w:tc>
        <w:tc>
          <w:tcPr>
            <w:tcW w:w="356" w:type="pct"/>
            <w:vAlign w:val="center"/>
          </w:tcPr>
          <w:p w14:paraId="6E38ECB8" w14:textId="776784D4" w:rsidR="00D536BA" w:rsidRPr="00D536BA" w:rsidRDefault="00481464" w:rsidP="00D536B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p>
        </w:tc>
        <w:tc>
          <w:tcPr>
            <w:tcW w:w="938" w:type="pct"/>
          </w:tcPr>
          <w:p w14:paraId="18DE3054"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tc>
      </w:tr>
    </w:tbl>
    <w:p w14:paraId="15EDC1FF" w14:textId="77777777" w:rsidR="00D536BA" w:rsidRPr="00D536BA" w:rsidRDefault="00D536BA" w:rsidP="00D536BA">
      <w:pPr>
        <w:spacing w:after="0" w:line="240" w:lineRule="auto"/>
        <w:rPr>
          <w:rFonts w:ascii="Times New Roman" w:eastAsia="Times New Roman" w:hAnsi="Times New Roman" w:cs="Times New Roman"/>
          <w:b/>
          <w:sz w:val="28"/>
          <w:szCs w:val="28"/>
          <w:lang w:eastAsia="ru-RU"/>
        </w:rPr>
      </w:pPr>
    </w:p>
    <w:p w14:paraId="5D381D97" w14:textId="77777777" w:rsidR="00D536BA" w:rsidRPr="00D536BA" w:rsidRDefault="00D536BA" w:rsidP="00D536BA">
      <w:pPr>
        <w:spacing w:after="0" w:line="240" w:lineRule="auto"/>
        <w:ind w:firstLine="709"/>
        <w:rPr>
          <w:rFonts w:ascii="Times New Roman" w:eastAsia="Times New Roman" w:hAnsi="Times New Roman" w:cs="Times New Roman"/>
          <w:b/>
          <w:sz w:val="28"/>
          <w:szCs w:val="28"/>
          <w:lang w:eastAsia="ru-RU"/>
        </w:rPr>
      </w:pPr>
    </w:p>
    <w:p w14:paraId="4CD40E69" w14:textId="77777777" w:rsidR="00D536BA" w:rsidRPr="00D536BA" w:rsidRDefault="00D536BA" w:rsidP="00D536BA">
      <w:pPr>
        <w:spacing w:after="0" w:line="240" w:lineRule="auto"/>
        <w:ind w:firstLine="709"/>
        <w:rPr>
          <w:rFonts w:ascii="Times New Roman" w:eastAsia="Times New Roman" w:hAnsi="Times New Roman" w:cs="Times New Roman"/>
          <w:b/>
          <w:sz w:val="28"/>
          <w:szCs w:val="28"/>
          <w:lang w:eastAsia="ru-RU"/>
        </w:rPr>
      </w:pPr>
    </w:p>
    <w:p w14:paraId="035C56B8" w14:textId="77777777" w:rsidR="00DA3EC4" w:rsidRDefault="00DA3EC4" w:rsidP="00D536BA">
      <w:pPr>
        <w:spacing w:after="0" w:line="240" w:lineRule="auto"/>
        <w:ind w:firstLine="709"/>
        <w:rPr>
          <w:rFonts w:ascii="Times New Roman" w:eastAsia="Times New Roman" w:hAnsi="Times New Roman" w:cs="Times New Roman"/>
          <w:b/>
          <w:sz w:val="28"/>
          <w:szCs w:val="28"/>
          <w:lang w:eastAsia="ru-RU"/>
        </w:rPr>
        <w:sectPr w:rsidR="00DA3EC4" w:rsidSect="00DA3EC4">
          <w:pgSz w:w="16838" w:h="11906" w:orient="landscape"/>
          <w:pgMar w:top="851" w:right="1134" w:bottom="1701" w:left="1134" w:header="709" w:footer="709" w:gutter="0"/>
          <w:cols w:space="708"/>
          <w:docGrid w:linePitch="360"/>
        </w:sectPr>
      </w:pPr>
    </w:p>
    <w:p w14:paraId="7E39A2D7" w14:textId="0773DFC6" w:rsidR="00D536BA" w:rsidRPr="00D536BA" w:rsidRDefault="00D536BA" w:rsidP="00D536BA">
      <w:pPr>
        <w:spacing w:after="0" w:line="240" w:lineRule="auto"/>
        <w:ind w:firstLine="709"/>
        <w:rPr>
          <w:rFonts w:ascii="Times New Roman" w:eastAsia="Times New Roman" w:hAnsi="Times New Roman" w:cs="Times New Roman"/>
          <w:b/>
          <w:sz w:val="28"/>
          <w:szCs w:val="28"/>
          <w:lang w:eastAsia="ru-RU"/>
        </w:rPr>
      </w:pPr>
    </w:p>
    <w:p w14:paraId="2BC5EA72" w14:textId="77777777" w:rsidR="00D536BA" w:rsidRPr="00D536BA" w:rsidRDefault="00D536BA" w:rsidP="00D536BA">
      <w:pPr>
        <w:spacing w:after="0" w:line="240" w:lineRule="auto"/>
        <w:ind w:firstLine="709"/>
        <w:rPr>
          <w:rFonts w:ascii="Times New Roman" w:eastAsia="Times New Roman" w:hAnsi="Times New Roman" w:cs="Times New Roman"/>
          <w:b/>
          <w:sz w:val="28"/>
          <w:szCs w:val="28"/>
          <w:lang w:eastAsia="ru-RU"/>
        </w:rPr>
      </w:pPr>
    </w:p>
    <w:p w14:paraId="62BFE69D" w14:textId="77777777" w:rsidR="00D536BA" w:rsidRPr="00D536BA" w:rsidRDefault="00D536BA" w:rsidP="00D536BA">
      <w:pPr>
        <w:spacing w:after="0" w:line="240" w:lineRule="auto"/>
        <w:jc w:val="center"/>
        <w:rPr>
          <w:rFonts w:ascii="Times New Roman" w:eastAsia="Times New Roman" w:hAnsi="Times New Roman" w:cs="Times New Roman"/>
          <w:b/>
          <w:bCs/>
          <w:sz w:val="28"/>
          <w:szCs w:val="28"/>
          <w:lang w:eastAsia="ru-RU"/>
        </w:rPr>
      </w:pPr>
    </w:p>
    <w:p w14:paraId="76FEEEA5" w14:textId="77777777" w:rsidR="00D536BA" w:rsidRPr="00D536BA" w:rsidRDefault="00D536BA" w:rsidP="00D536BA">
      <w:pPr>
        <w:spacing w:after="0" w:line="240" w:lineRule="auto"/>
        <w:jc w:val="center"/>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bCs/>
          <w:sz w:val="28"/>
          <w:szCs w:val="28"/>
          <w:lang w:eastAsia="ru-RU"/>
        </w:rPr>
        <w:t>4. УСЛОВИЯ РЕАЛИЗАЦИИ ПРОГРАММЫ УЧЕБНОЙ ДИСЦИПЛИНЫ</w:t>
      </w:r>
    </w:p>
    <w:p w14:paraId="2C84D53D" w14:textId="77777777" w:rsidR="00D536BA" w:rsidRPr="00D536BA" w:rsidRDefault="00D536BA" w:rsidP="00D536BA">
      <w:pPr>
        <w:widowControl w:val="0"/>
        <w:tabs>
          <w:tab w:val="left" w:pos="1134"/>
        </w:tabs>
        <w:autoSpaceDE w:val="0"/>
        <w:autoSpaceDN w:val="0"/>
        <w:spacing w:after="0" w:line="240" w:lineRule="auto"/>
        <w:ind w:firstLine="567"/>
        <w:jc w:val="both"/>
        <w:rPr>
          <w:rFonts w:ascii="Times New Roman" w:eastAsia="Times New Roman" w:hAnsi="Times New Roman" w:cs="Times New Roman"/>
          <w:b/>
          <w:sz w:val="28"/>
          <w:szCs w:val="28"/>
        </w:rPr>
      </w:pPr>
      <w:r w:rsidRPr="00D536BA">
        <w:rPr>
          <w:rFonts w:ascii="Times New Roman" w:eastAsia="Times New Roman" w:hAnsi="Times New Roman" w:cs="Times New Roman"/>
          <w:b/>
          <w:sz w:val="28"/>
          <w:szCs w:val="28"/>
        </w:rPr>
        <w:t>4.1. Материально-техническое обеспечение программы учебного предмета</w:t>
      </w:r>
    </w:p>
    <w:p w14:paraId="7EF5575A" w14:textId="77777777" w:rsidR="00D536BA" w:rsidRPr="00D536BA" w:rsidRDefault="00D536BA" w:rsidP="00D536B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color w:val="000000"/>
          <w:sz w:val="28"/>
          <w:szCs w:val="28"/>
          <w:lang w:eastAsia="ru-RU"/>
        </w:rPr>
        <w:t>Освоение программы учебного предмета ОУДБ.01 Русский язык предполагает наличие учебного кабинета. Помещение кабинета удовлетворяет требованиям Санитарно-эпидемиологических правил и нормативов.</w:t>
      </w:r>
    </w:p>
    <w:p w14:paraId="252521DD" w14:textId="77777777" w:rsidR="00D536BA" w:rsidRPr="00D536BA" w:rsidRDefault="00D536BA" w:rsidP="00D536BA">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536BA">
        <w:rPr>
          <w:rFonts w:ascii="Times New Roman" w:eastAsia="Times New Roman" w:hAnsi="Times New Roman" w:cs="Times New Roman"/>
          <w:sz w:val="28"/>
          <w:szCs w:val="28"/>
        </w:rPr>
        <w:t>Оборудование, в том числе цифровое, учебного кабинета указано в паспорте кабинета.</w:t>
      </w:r>
    </w:p>
    <w:p w14:paraId="1C90F307" w14:textId="77777777" w:rsidR="00D536BA" w:rsidRPr="00D536BA" w:rsidRDefault="00D536BA" w:rsidP="00D536BA">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sz w:val="28"/>
          <w:szCs w:val="28"/>
          <w:lang w:eastAsia="ru-RU"/>
        </w:rPr>
        <w:t>Оборудование учебного кабинета</w:t>
      </w:r>
      <w:r w:rsidRPr="00D536BA">
        <w:rPr>
          <w:rFonts w:ascii="Times New Roman" w:eastAsia="Times New Roman" w:hAnsi="Times New Roman" w:cs="Times New Roman"/>
          <w:sz w:val="28"/>
          <w:szCs w:val="28"/>
          <w:lang w:eastAsia="ru-RU"/>
        </w:rPr>
        <w:t xml:space="preserve">: </w:t>
      </w:r>
    </w:p>
    <w:p w14:paraId="7FC821EA" w14:textId="77777777" w:rsidR="00D536BA" w:rsidRPr="00D536BA" w:rsidRDefault="00D536BA" w:rsidP="00D536BA">
      <w:pPr>
        <w:widowControl w:val="0"/>
        <w:numPr>
          <w:ilvl w:val="0"/>
          <w:numId w:val="34"/>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учебная доска;</w:t>
      </w:r>
    </w:p>
    <w:p w14:paraId="3BCA0E10" w14:textId="77777777" w:rsidR="00D536BA" w:rsidRPr="00D536BA" w:rsidRDefault="00D536BA" w:rsidP="00D536BA">
      <w:pPr>
        <w:widowControl w:val="0"/>
        <w:numPr>
          <w:ilvl w:val="0"/>
          <w:numId w:val="34"/>
        </w:numPr>
        <w:autoSpaceDE w:val="0"/>
        <w:autoSpaceDN w:val="0"/>
        <w:adjustRightInd w:val="0"/>
        <w:spacing w:after="0" w:line="240" w:lineRule="auto"/>
        <w:ind w:left="426"/>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sz w:val="28"/>
          <w:szCs w:val="28"/>
          <w:lang w:eastAsia="ru-RU"/>
        </w:rPr>
        <w:t>учебная мебель (ученические стулья и столы, рабочее место преподавателя);</w:t>
      </w:r>
    </w:p>
    <w:p w14:paraId="518A3F9F" w14:textId="77777777" w:rsidR="00D536BA" w:rsidRPr="00D536BA" w:rsidRDefault="00D536BA" w:rsidP="00D536BA">
      <w:pPr>
        <w:widowControl w:val="0"/>
        <w:numPr>
          <w:ilvl w:val="0"/>
          <w:numId w:val="34"/>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учебно-практическое и учебно-лабораторное оборудование.</w:t>
      </w:r>
    </w:p>
    <w:p w14:paraId="3FB79F5D" w14:textId="77777777" w:rsidR="00D536BA" w:rsidRPr="00D536BA" w:rsidRDefault="00D536BA" w:rsidP="00D536BA">
      <w:pPr>
        <w:autoSpaceDE w:val="0"/>
        <w:autoSpaceDN w:val="0"/>
        <w:adjustRightInd w:val="0"/>
        <w:spacing w:after="0" w:line="240" w:lineRule="auto"/>
        <w:ind w:left="567"/>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b/>
          <w:sz w:val="28"/>
          <w:szCs w:val="28"/>
          <w:lang w:eastAsia="ru-RU"/>
        </w:rPr>
        <w:t>Технические средства обучения</w:t>
      </w:r>
      <w:r w:rsidRPr="00D536BA">
        <w:rPr>
          <w:rFonts w:ascii="Times New Roman" w:eastAsia="Times New Roman" w:hAnsi="Times New Roman" w:cs="Times New Roman"/>
          <w:sz w:val="28"/>
          <w:szCs w:val="28"/>
          <w:lang w:eastAsia="ru-RU"/>
        </w:rPr>
        <w:t xml:space="preserve">: </w:t>
      </w:r>
    </w:p>
    <w:p w14:paraId="02697C25" w14:textId="77777777" w:rsidR="00D536BA" w:rsidRPr="00D536BA" w:rsidRDefault="00D536BA" w:rsidP="00D536BA">
      <w:pPr>
        <w:numPr>
          <w:ilvl w:val="0"/>
          <w:numId w:val="35"/>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компьютер;</w:t>
      </w:r>
    </w:p>
    <w:p w14:paraId="23CC4440" w14:textId="77777777" w:rsidR="00D536BA" w:rsidRPr="00D536BA" w:rsidRDefault="00D536BA" w:rsidP="00D536BA">
      <w:pPr>
        <w:numPr>
          <w:ilvl w:val="0"/>
          <w:numId w:val="35"/>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проектор;</w:t>
      </w:r>
    </w:p>
    <w:p w14:paraId="6E63168E" w14:textId="77777777" w:rsidR="00D536BA" w:rsidRPr="00D536BA" w:rsidRDefault="00D536BA" w:rsidP="00D536BA">
      <w:pPr>
        <w:numPr>
          <w:ilvl w:val="0"/>
          <w:numId w:val="35"/>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экран;</w:t>
      </w:r>
    </w:p>
    <w:p w14:paraId="454DE084" w14:textId="6CE6231E" w:rsidR="00D536BA" w:rsidRPr="00447780" w:rsidRDefault="00D536BA" w:rsidP="00447780">
      <w:pPr>
        <w:numPr>
          <w:ilvl w:val="0"/>
          <w:numId w:val="35"/>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планшетный компьютер.</w:t>
      </w:r>
    </w:p>
    <w:p w14:paraId="57AB0204" w14:textId="77777777" w:rsidR="00D536BA" w:rsidRPr="00D536BA" w:rsidRDefault="00D536BA" w:rsidP="00D536BA">
      <w:pPr>
        <w:autoSpaceDE w:val="0"/>
        <w:autoSpaceDN w:val="0"/>
        <w:adjustRightInd w:val="0"/>
        <w:spacing w:after="0" w:line="240" w:lineRule="auto"/>
        <w:ind w:left="567"/>
        <w:jc w:val="both"/>
        <w:rPr>
          <w:rFonts w:ascii="Times New Roman" w:eastAsia="Times New Roman" w:hAnsi="Times New Roman" w:cs="Times New Roman"/>
          <w:b/>
          <w:bCs/>
          <w:sz w:val="28"/>
          <w:szCs w:val="28"/>
          <w:lang w:eastAsia="ru-RU"/>
        </w:rPr>
      </w:pPr>
      <w:r w:rsidRPr="00D536BA">
        <w:rPr>
          <w:rFonts w:ascii="Times New Roman" w:eastAsia="Times New Roman" w:hAnsi="Times New Roman" w:cs="Times New Roman"/>
          <w:b/>
          <w:sz w:val="28"/>
          <w:szCs w:val="28"/>
          <w:lang w:eastAsia="ru-RU"/>
        </w:rPr>
        <w:t>Информационные средства обучения:</w:t>
      </w:r>
    </w:p>
    <w:p w14:paraId="56793A07" w14:textId="77777777" w:rsidR="00D536BA" w:rsidRPr="00D536BA" w:rsidRDefault="00D536BA" w:rsidP="00D536BA">
      <w:pPr>
        <w:widowControl w:val="0"/>
        <w:numPr>
          <w:ilvl w:val="0"/>
          <w:numId w:val="34"/>
        </w:numPr>
        <w:autoSpaceDE w:val="0"/>
        <w:autoSpaceDN w:val="0"/>
        <w:adjustRightInd w:val="0"/>
        <w:spacing w:after="0" w:line="240" w:lineRule="auto"/>
        <w:ind w:left="426"/>
        <w:jc w:val="both"/>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электронные учебные издания по основным разделам курса русского языка;</w:t>
      </w:r>
    </w:p>
    <w:p w14:paraId="3B6BF889" w14:textId="75F64A0A" w:rsidR="00D536BA" w:rsidRPr="00447780" w:rsidRDefault="00D536BA" w:rsidP="00447780">
      <w:pPr>
        <w:widowControl w:val="0"/>
        <w:numPr>
          <w:ilvl w:val="0"/>
          <w:numId w:val="34"/>
        </w:numPr>
        <w:autoSpaceDE w:val="0"/>
        <w:autoSpaceDN w:val="0"/>
        <w:adjustRightInd w:val="0"/>
        <w:spacing w:after="0" w:line="240" w:lineRule="auto"/>
        <w:ind w:left="426"/>
        <w:jc w:val="both"/>
        <w:rPr>
          <w:rFonts w:ascii="Times New Roman" w:eastAsia="Times New Roman" w:hAnsi="Times New Roman" w:cs="Times New Roman"/>
          <w:bCs/>
          <w:sz w:val="28"/>
          <w:szCs w:val="28"/>
          <w:lang w:eastAsia="ru-RU"/>
        </w:rPr>
      </w:pPr>
      <w:r w:rsidRPr="00D536BA">
        <w:rPr>
          <w:rFonts w:ascii="Times New Roman" w:eastAsia="Times New Roman" w:hAnsi="Times New Roman" w:cs="Times New Roman"/>
          <w:bCs/>
          <w:sz w:val="28"/>
          <w:szCs w:val="28"/>
          <w:lang w:eastAsia="ru-RU"/>
        </w:rPr>
        <w:t>презентации по разделам курса русского языка.</w:t>
      </w:r>
    </w:p>
    <w:p w14:paraId="382A7AA9" w14:textId="77777777" w:rsidR="00D536BA" w:rsidRDefault="00D536BA" w:rsidP="00D536BA">
      <w:pPr>
        <w:spacing w:after="0" w:line="240" w:lineRule="auto"/>
        <w:ind w:firstLine="567"/>
        <w:jc w:val="both"/>
        <w:rPr>
          <w:rFonts w:ascii="Times New Roman" w:eastAsia="Franklin Gothic Book" w:hAnsi="Times New Roman" w:cs="Times New Roman"/>
          <w:b/>
          <w:bCs/>
          <w:sz w:val="28"/>
          <w:szCs w:val="28"/>
        </w:rPr>
      </w:pPr>
      <w:r w:rsidRPr="00D536BA">
        <w:rPr>
          <w:rFonts w:ascii="Times New Roman" w:eastAsia="Franklin Gothic Book" w:hAnsi="Times New Roman" w:cs="Times New Roman"/>
          <w:b/>
          <w:sz w:val="28"/>
          <w:szCs w:val="28"/>
        </w:rPr>
        <w:t xml:space="preserve">4.2. Учебно-методическое </w:t>
      </w:r>
      <w:r w:rsidRPr="00D536BA">
        <w:rPr>
          <w:rFonts w:ascii="Times New Roman" w:eastAsia="Franklin Gothic Book" w:hAnsi="Times New Roman" w:cs="Times New Roman"/>
          <w:b/>
          <w:bCs/>
          <w:sz w:val="28"/>
          <w:szCs w:val="28"/>
        </w:rPr>
        <w:t xml:space="preserve">обеспечение </w:t>
      </w:r>
    </w:p>
    <w:p w14:paraId="44B05DFF" w14:textId="77777777" w:rsidR="001062F6" w:rsidRPr="001062F6" w:rsidRDefault="001062F6" w:rsidP="001062F6">
      <w:pPr>
        <w:spacing w:after="0" w:line="240" w:lineRule="auto"/>
        <w:jc w:val="both"/>
        <w:rPr>
          <w:rFonts w:ascii="Times New Roman" w:eastAsia="Franklin Gothic Book" w:hAnsi="Times New Roman" w:cs="Times New Roman"/>
          <w:b/>
          <w:sz w:val="28"/>
          <w:szCs w:val="28"/>
        </w:rPr>
      </w:pPr>
    </w:p>
    <w:p w14:paraId="3948D80A" w14:textId="77777777" w:rsidR="001062F6" w:rsidRPr="001062F6" w:rsidRDefault="001062F6" w:rsidP="001062F6">
      <w:pPr>
        <w:rPr>
          <w:rFonts w:ascii="Times New Roman" w:hAnsi="Times New Roman" w:cs="Times New Roman"/>
          <w:b/>
          <w:bCs/>
          <w:sz w:val="28"/>
          <w:szCs w:val="28"/>
        </w:rPr>
      </w:pPr>
      <w:r w:rsidRPr="001062F6">
        <w:rPr>
          <w:rFonts w:ascii="Times New Roman" w:hAnsi="Times New Roman" w:cs="Times New Roman"/>
          <w:b/>
          <w:bCs/>
          <w:sz w:val="28"/>
          <w:szCs w:val="28"/>
        </w:rPr>
        <w:t>Основная литература:</w:t>
      </w:r>
    </w:p>
    <w:p w14:paraId="7B79B203" w14:textId="2BED5BF5" w:rsidR="001062F6" w:rsidRPr="001062F6" w:rsidRDefault="001062F6" w:rsidP="001062F6">
      <w:pPr>
        <w:pStyle w:val="a8"/>
        <w:numPr>
          <w:ilvl w:val="0"/>
          <w:numId w:val="45"/>
        </w:numPr>
        <w:ind w:left="142" w:firstLine="0"/>
        <w:rPr>
          <w:rFonts w:ascii="Times New Roman" w:hAnsi="Times New Roman"/>
          <w:sz w:val="28"/>
          <w:szCs w:val="28"/>
        </w:rPr>
      </w:pPr>
      <w:proofErr w:type="spellStart"/>
      <w:r w:rsidRPr="001062F6">
        <w:rPr>
          <w:rFonts w:ascii="Times New Roman" w:hAnsi="Times New Roman"/>
          <w:sz w:val="28"/>
          <w:szCs w:val="28"/>
        </w:rPr>
        <w:t>Гольцова</w:t>
      </w:r>
      <w:proofErr w:type="spellEnd"/>
      <w:r w:rsidRPr="001062F6">
        <w:rPr>
          <w:rFonts w:ascii="Times New Roman" w:hAnsi="Times New Roman"/>
          <w:sz w:val="28"/>
          <w:szCs w:val="28"/>
        </w:rPr>
        <w:t xml:space="preserve"> Н.Г. </w:t>
      </w:r>
      <w:proofErr w:type="spellStart"/>
      <w:r w:rsidRPr="001062F6">
        <w:rPr>
          <w:rFonts w:ascii="Times New Roman" w:hAnsi="Times New Roman"/>
          <w:sz w:val="28"/>
          <w:szCs w:val="28"/>
        </w:rPr>
        <w:t>Шамшин</w:t>
      </w:r>
      <w:proofErr w:type="spellEnd"/>
      <w:r w:rsidRPr="001062F6">
        <w:rPr>
          <w:rFonts w:ascii="Times New Roman" w:hAnsi="Times New Roman"/>
          <w:sz w:val="28"/>
          <w:szCs w:val="28"/>
        </w:rPr>
        <w:t xml:space="preserve"> И.В. Русский язык и литература. </w:t>
      </w:r>
      <w:proofErr w:type="gramStart"/>
      <w:r w:rsidRPr="001062F6">
        <w:rPr>
          <w:rFonts w:ascii="Times New Roman" w:hAnsi="Times New Roman"/>
          <w:sz w:val="28"/>
          <w:szCs w:val="28"/>
        </w:rPr>
        <w:t>Русский язык (в 2 частях.</w:t>
      </w:r>
      <w:proofErr w:type="gramEnd"/>
      <w:r w:rsidRPr="001062F6">
        <w:rPr>
          <w:rFonts w:ascii="Times New Roman" w:hAnsi="Times New Roman"/>
          <w:sz w:val="28"/>
          <w:szCs w:val="28"/>
        </w:rPr>
        <w:t xml:space="preserve"> Часть 1). 10-11 </w:t>
      </w:r>
      <w:proofErr w:type="spellStart"/>
      <w:r w:rsidRPr="001062F6">
        <w:rPr>
          <w:rFonts w:ascii="Times New Roman" w:hAnsi="Times New Roman"/>
          <w:sz w:val="28"/>
          <w:szCs w:val="28"/>
        </w:rPr>
        <w:t>кл</w:t>
      </w:r>
      <w:proofErr w:type="spellEnd"/>
      <w:r w:rsidRPr="001062F6">
        <w:rPr>
          <w:rFonts w:ascii="Times New Roman" w:hAnsi="Times New Roman"/>
          <w:sz w:val="28"/>
          <w:szCs w:val="28"/>
        </w:rPr>
        <w:t>. - М.: «Русское слово», 2019.</w:t>
      </w:r>
      <w:r w:rsidRPr="001062F6">
        <w:rPr>
          <w:rFonts w:ascii="Times New Roman" w:hAnsi="Times New Roman"/>
          <w:sz w:val="28"/>
          <w:szCs w:val="28"/>
        </w:rPr>
        <w:t xml:space="preserve"> </w:t>
      </w:r>
      <w:proofErr w:type="gramStart"/>
      <w:r w:rsidRPr="001062F6">
        <w:rPr>
          <w:rFonts w:ascii="Times New Roman" w:hAnsi="Times New Roman"/>
          <w:sz w:val="28"/>
          <w:szCs w:val="28"/>
        </w:rPr>
        <w:t>(Источник:</w:t>
      </w:r>
      <w:proofErr w:type="gramEnd"/>
      <w:r w:rsidRPr="001062F6">
        <w:rPr>
          <w:rFonts w:ascii="Times New Roman" w:hAnsi="Times New Roman"/>
          <w:sz w:val="28"/>
          <w:szCs w:val="28"/>
        </w:rPr>
        <w:t xml:space="preserve"> </w:t>
      </w:r>
      <w:proofErr w:type="gramStart"/>
      <w:r w:rsidRPr="001062F6">
        <w:rPr>
          <w:rFonts w:ascii="Times New Roman" w:hAnsi="Times New Roman"/>
          <w:sz w:val="28"/>
          <w:szCs w:val="28"/>
        </w:rPr>
        <w:t>ЭОС «Русское слово»)</w:t>
      </w:r>
      <w:proofErr w:type="gramEnd"/>
    </w:p>
    <w:p w14:paraId="062641E1" w14:textId="758479DD" w:rsidR="001062F6" w:rsidRPr="001062F6" w:rsidRDefault="001062F6" w:rsidP="001062F6">
      <w:pPr>
        <w:pStyle w:val="a8"/>
        <w:numPr>
          <w:ilvl w:val="0"/>
          <w:numId w:val="45"/>
        </w:numPr>
        <w:ind w:left="142" w:firstLine="0"/>
        <w:rPr>
          <w:rFonts w:ascii="Times New Roman" w:hAnsi="Times New Roman"/>
          <w:sz w:val="28"/>
          <w:szCs w:val="28"/>
        </w:rPr>
      </w:pPr>
      <w:proofErr w:type="spellStart"/>
      <w:proofErr w:type="gramStart"/>
      <w:r w:rsidRPr="001062F6">
        <w:rPr>
          <w:rFonts w:ascii="Times New Roman" w:hAnsi="Times New Roman"/>
          <w:sz w:val="28"/>
          <w:szCs w:val="28"/>
        </w:rPr>
        <w:t>Гольцова</w:t>
      </w:r>
      <w:proofErr w:type="spellEnd"/>
      <w:r w:rsidRPr="001062F6">
        <w:rPr>
          <w:rFonts w:ascii="Times New Roman" w:hAnsi="Times New Roman"/>
          <w:sz w:val="28"/>
          <w:szCs w:val="28"/>
        </w:rPr>
        <w:t xml:space="preserve"> Н.Г., </w:t>
      </w:r>
      <w:proofErr w:type="spellStart"/>
      <w:r w:rsidRPr="001062F6">
        <w:rPr>
          <w:rFonts w:ascii="Times New Roman" w:hAnsi="Times New Roman"/>
          <w:sz w:val="28"/>
          <w:szCs w:val="28"/>
        </w:rPr>
        <w:t>Шамшин</w:t>
      </w:r>
      <w:proofErr w:type="spellEnd"/>
      <w:r w:rsidRPr="001062F6">
        <w:rPr>
          <w:rFonts w:ascii="Times New Roman" w:hAnsi="Times New Roman"/>
          <w:sz w:val="28"/>
          <w:szCs w:val="28"/>
        </w:rPr>
        <w:t xml:space="preserve"> И.В., </w:t>
      </w:r>
      <w:proofErr w:type="spellStart"/>
      <w:r w:rsidRPr="001062F6">
        <w:rPr>
          <w:rFonts w:ascii="Times New Roman" w:hAnsi="Times New Roman"/>
          <w:sz w:val="28"/>
          <w:szCs w:val="28"/>
        </w:rPr>
        <w:t>Мищерина</w:t>
      </w:r>
      <w:proofErr w:type="spellEnd"/>
      <w:r w:rsidRPr="001062F6">
        <w:rPr>
          <w:rFonts w:ascii="Times New Roman" w:hAnsi="Times New Roman"/>
          <w:sz w:val="28"/>
          <w:szCs w:val="28"/>
        </w:rPr>
        <w:t xml:space="preserve"> М.А.  Русский язык (в 2 частях.</w:t>
      </w:r>
      <w:proofErr w:type="gramEnd"/>
      <w:r w:rsidRPr="001062F6">
        <w:rPr>
          <w:rFonts w:ascii="Times New Roman" w:hAnsi="Times New Roman"/>
          <w:sz w:val="28"/>
          <w:szCs w:val="28"/>
        </w:rPr>
        <w:t xml:space="preserve"> Часть 2). 10-11 класс. - М.: «Русское слово», 2019.</w:t>
      </w:r>
      <w:r w:rsidRPr="001062F6">
        <w:rPr>
          <w:rFonts w:ascii="Times New Roman" w:hAnsi="Times New Roman"/>
          <w:sz w:val="28"/>
          <w:szCs w:val="28"/>
        </w:rPr>
        <w:t xml:space="preserve"> </w:t>
      </w:r>
      <w:proofErr w:type="gramStart"/>
      <w:r w:rsidRPr="001062F6">
        <w:rPr>
          <w:rFonts w:ascii="Times New Roman" w:hAnsi="Times New Roman"/>
          <w:sz w:val="28"/>
          <w:szCs w:val="28"/>
        </w:rPr>
        <w:t>(Источник:</w:t>
      </w:r>
      <w:proofErr w:type="gramEnd"/>
      <w:r w:rsidRPr="001062F6">
        <w:rPr>
          <w:rFonts w:ascii="Times New Roman" w:hAnsi="Times New Roman"/>
          <w:sz w:val="28"/>
          <w:szCs w:val="28"/>
        </w:rPr>
        <w:t xml:space="preserve"> </w:t>
      </w:r>
      <w:proofErr w:type="gramStart"/>
      <w:r w:rsidRPr="001062F6">
        <w:rPr>
          <w:rFonts w:ascii="Times New Roman" w:hAnsi="Times New Roman"/>
          <w:sz w:val="28"/>
          <w:szCs w:val="28"/>
        </w:rPr>
        <w:t>ЭОС «Русское слово»)</w:t>
      </w:r>
      <w:proofErr w:type="gramEnd"/>
    </w:p>
    <w:p w14:paraId="04BA122F" w14:textId="77777777" w:rsidR="001062F6" w:rsidRPr="001062F6" w:rsidRDefault="001062F6" w:rsidP="001062F6">
      <w:pPr>
        <w:rPr>
          <w:rFonts w:ascii="Times New Roman" w:hAnsi="Times New Roman" w:cs="Times New Roman"/>
          <w:b/>
          <w:bCs/>
          <w:sz w:val="28"/>
          <w:szCs w:val="28"/>
        </w:rPr>
      </w:pPr>
      <w:r w:rsidRPr="001062F6">
        <w:rPr>
          <w:rFonts w:ascii="Times New Roman" w:hAnsi="Times New Roman" w:cs="Times New Roman"/>
          <w:b/>
          <w:bCs/>
          <w:sz w:val="28"/>
          <w:szCs w:val="28"/>
        </w:rPr>
        <w:t>Дополнительная литература:</w:t>
      </w:r>
    </w:p>
    <w:p w14:paraId="71584673" w14:textId="77777777" w:rsidR="001062F6" w:rsidRPr="001062F6" w:rsidRDefault="001062F6" w:rsidP="001062F6">
      <w:pPr>
        <w:pStyle w:val="a8"/>
        <w:numPr>
          <w:ilvl w:val="0"/>
          <w:numId w:val="46"/>
        </w:numPr>
        <w:spacing w:line="240" w:lineRule="auto"/>
        <w:ind w:left="142" w:hanging="142"/>
        <w:rPr>
          <w:rFonts w:ascii="Times New Roman" w:hAnsi="Times New Roman"/>
          <w:sz w:val="28"/>
          <w:szCs w:val="28"/>
          <w:shd w:val="clear" w:color="auto" w:fill="FFFFFF"/>
        </w:rPr>
      </w:pPr>
      <w:proofErr w:type="spellStart"/>
      <w:r w:rsidRPr="001062F6">
        <w:rPr>
          <w:rFonts w:ascii="Times New Roman" w:hAnsi="Times New Roman"/>
          <w:sz w:val="28"/>
          <w:szCs w:val="28"/>
          <w:shd w:val="clear" w:color="auto" w:fill="FFFFFF"/>
        </w:rPr>
        <w:t>Сухотинская</w:t>
      </w:r>
      <w:proofErr w:type="spellEnd"/>
      <w:r w:rsidRPr="001062F6">
        <w:rPr>
          <w:rFonts w:ascii="Times New Roman" w:hAnsi="Times New Roman"/>
          <w:sz w:val="28"/>
          <w:szCs w:val="28"/>
          <w:shd w:val="clear" w:color="auto" w:fill="FFFFFF"/>
        </w:rPr>
        <w:t xml:space="preserve">, А. В. Русский язык. — Москва: ИНФРА-М, 2021. </w:t>
      </w:r>
      <w:proofErr w:type="gramStart"/>
      <w:r w:rsidRPr="001062F6">
        <w:rPr>
          <w:rFonts w:ascii="Times New Roman" w:hAnsi="Times New Roman"/>
          <w:sz w:val="28"/>
          <w:szCs w:val="28"/>
          <w:shd w:val="clear" w:color="auto" w:fill="FFFFFF"/>
        </w:rPr>
        <w:t>(Источник:</w:t>
      </w:r>
      <w:proofErr w:type="gramEnd"/>
      <w:r w:rsidRPr="001062F6">
        <w:rPr>
          <w:rFonts w:ascii="Times New Roman" w:hAnsi="Times New Roman"/>
          <w:sz w:val="28"/>
          <w:szCs w:val="28"/>
          <w:shd w:val="clear" w:color="auto" w:fill="FFFFFF"/>
        </w:rPr>
        <w:t xml:space="preserve"> </w:t>
      </w:r>
      <w:proofErr w:type="gramStart"/>
      <w:r w:rsidRPr="001062F6">
        <w:rPr>
          <w:rFonts w:ascii="Times New Roman" w:hAnsi="Times New Roman"/>
          <w:sz w:val="28"/>
          <w:szCs w:val="28"/>
          <w:shd w:val="clear" w:color="auto" w:fill="FFFFFF"/>
        </w:rPr>
        <w:t xml:space="preserve">ЭБС </w:t>
      </w:r>
      <w:proofErr w:type="spellStart"/>
      <w:r w:rsidRPr="001062F6">
        <w:rPr>
          <w:rFonts w:ascii="Times New Roman" w:hAnsi="Times New Roman"/>
          <w:sz w:val="28"/>
          <w:szCs w:val="28"/>
          <w:shd w:val="clear" w:color="auto" w:fill="FFFFFF"/>
          <w:lang w:val="en-US"/>
        </w:rPr>
        <w:t>Znanium</w:t>
      </w:r>
      <w:proofErr w:type="spellEnd"/>
      <w:r w:rsidRPr="001062F6">
        <w:rPr>
          <w:rFonts w:ascii="Times New Roman" w:hAnsi="Times New Roman"/>
          <w:sz w:val="28"/>
          <w:szCs w:val="28"/>
          <w:shd w:val="clear" w:color="auto" w:fill="FFFFFF"/>
        </w:rPr>
        <w:t>.</w:t>
      </w:r>
      <w:r w:rsidRPr="001062F6">
        <w:rPr>
          <w:rFonts w:ascii="Times New Roman" w:hAnsi="Times New Roman"/>
          <w:sz w:val="28"/>
          <w:szCs w:val="28"/>
          <w:shd w:val="clear" w:color="auto" w:fill="FFFFFF"/>
          <w:lang w:val="en-US"/>
        </w:rPr>
        <w:t>com</w:t>
      </w:r>
      <w:r w:rsidRPr="001062F6">
        <w:rPr>
          <w:rFonts w:ascii="Times New Roman" w:hAnsi="Times New Roman"/>
          <w:sz w:val="28"/>
          <w:szCs w:val="28"/>
          <w:shd w:val="clear" w:color="auto" w:fill="FFFFFF"/>
        </w:rPr>
        <w:t>)</w:t>
      </w:r>
      <w:proofErr w:type="gramEnd"/>
    </w:p>
    <w:p w14:paraId="62939E84" w14:textId="7CB42A5E" w:rsidR="001062F6" w:rsidRPr="001062F6" w:rsidRDefault="001062F6" w:rsidP="001062F6">
      <w:pPr>
        <w:pStyle w:val="a8"/>
        <w:numPr>
          <w:ilvl w:val="0"/>
          <w:numId w:val="46"/>
        </w:numPr>
        <w:spacing w:line="240" w:lineRule="auto"/>
        <w:ind w:left="142" w:hanging="142"/>
        <w:rPr>
          <w:rFonts w:ascii="Times New Roman" w:hAnsi="Times New Roman"/>
          <w:sz w:val="28"/>
          <w:szCs w:val="28"/>
          <w:shd w:val="clear" w:color="auto" w:fill="FFFFFF"/>
        </w:rPr>
      </w:pPr>
      <w:r w:rsidRPr="001062F6">
        <w:rPr>
          <w:rFonts w:ascii="Times New Roman" w:hAnsi="Times New Roman"/>
          <w:sz w:val="28"/>
          <w:szCs w:val="28"/>
        </w:rPr>
        <w:t xml:space="preserve">Карпенко, А. А. Русский язык. - </w:t>
      </w:r>
      <w:r w:rsidRPr="001062F6">
        <w:rPr>
          <w:rFonts w:ascii="Times New Roman" w:hAnsi="Times New Roman"/>
          <w:sz w:val="28"/>
          <w:szCs w:val="28"/>
        </w:rPr>
        <w:t xml:space="preserve">Новосибирск: Изд-во НГТУ, 2019. </w:t>
      </w:r>
      <w:proofErr w:type="gramStart"/>
      <w:r w:rsidRPr="001062F6">
        <w:rPr>
          <w:rFonts w:ascii="Times New Roman" w:hAnsi="Times New Roman"/>
          <w:sz w:val="28"/>
          <w:szCs w:val="28"/>
          <w:shd w:val="clear" w:color="auto" w:fill="FFFFFF"/>
        </w:rPr>
        <w:t>(Источник:</w:t>
      </w:r>
      <w:proofErr w:type="gramEnd"/>
      <w:r w:rsidRPr="001062F6">
        <w:rPr>
          <w:rFonts w:ascii="Times New Roman" w:hAnsi="Times New Roman"/>
          <w:sz w:val="28"/>
          <w:szCs w:val="28"/>
          <w:shd w:val="clear" w:color="auto" w:fill="FFFFFF"/>
        </w:rPr>
        <w:t xml:space="preserve"> </w:t>
      </w:r>
      <w:proofErr w:type="gramStart"/>
      <w:r w:rsidRPr="001062F6">
        <w:rPr>
          <w:rFonts w:ascii="Times New Roman" w:hAnsi="Times New Roman"/>
          <w:sz w:val="28"/>
          <w:szCs w:val="28"/>
          <w:shd w:val="clear" w:color="auto" w:fill="FFFFFF"/>
        </w:rPr>
        <w:t xml:space="preserve">ЭБС </w:t>
      </w:r>
      <w:proofErr w:type="spellStart"/>
      <w:r w:rsidRPr="001062F6">
        <w:rPr>
          <w:rFonts w:ascii="Times New Roman" w:hAnsi="Times New Roman"/>
          <w:sz w:val="28"/>
          <w:szCs w:val="28"/>
          <w:shd w:val="clear" w:color="auto" w:fill="FFFFFF"/>
          <w:lang w:val="en-US"/>
        </w:rPr>
        <w:t>Znanium</w:t>
      </w:r>
      <w:proofErr w:type="spellEnd"/>
      <w:r w:rsidRPr="001062F6">
        <w:rPr>
          <w:rFonts w:ascii="Times New Roman" w:hAnsi="Times New Roman"/>
          <w:sz w:val="28"/>
          <w:szCs w:val="28"/>
          <w:shd w:val="clear" w:color="auto" w:fill="FFFFFF"/>
        </w:rPr>
        <w:t>.</w:t>
      </w:r>
      <w:r w:rsidRPr="001062F6">
        <w:rPr>
          <w:rFonts w:ascii="Times New Roman" w:hAnsi="Times New Roman"/>
          <w:sz w:val="28"/>
          <w:szCs w:val="28"/>
          <w:shd w:val="clear" w:color="auto" w:fill="FFFFFF"/>
          <w:lang w:val="en-US"/>
        </w:rPr>
        <w:t>com</w:t>
      </w:r>
      <w:r w:rsidRPr="001062F6">
        <w:rPr>
          <w:rFonts w:ascii="Times New Roman" w:hAnsi="Times New Roman"/>
          <w:sz w:val="28"/>
          <w:szCs w:val="28"/>
          <w:shd w:val="clear" w:color="auto" w:fill="FFFFFF"/>
        </w:rPr>
        <w:t>)</w:t>
      </w:r>
      <w:proofErr w:type="gramEnd"/>
    </w:p>
    <w:p w14:paraId="117308AE" w14:textId="3AF44EB8" w:rsidR="001062F6" w:rsidRPr="001062F6" w:rsidRDefault="001062F6" w:rsidP="001062F6">
      <w:pPr>
        <w:pStyle w:val="a8"/>
        <w:numPr>
          <w:ilvl w:val="0"/>
          <w:numId w:val="46"/>
        </w:numPr>
        <w:spacing w:line="240" w:lineRule="auto"/>
        <w:ind w:left="142" w:hanging="142"/>
        <w:rPr>
          <w:rFonts w:ascii="Times New Roman" w:hAnsi="Times New Roman"/>
          <w:sz w:val="28"/>
          <w:szCs w:val="28"/>
        </w:rPr>
      </w:pPr>
      <w:r w:rsidRPr="001062F6">
        <w:rPr>
          <w:rFonts w:ascii="Times New Roman" w:hAnsi="Times New Roman"/>
          <w:sz w:val="28"/>
          <w:szCs w:val="28"/>
        </w:rPr>
        <w:lastRenderedPageBreak/>
        <w:t xml:space="preserve">Новикова, Л. И. Русский язык: Практикум для СПО / Новикова Л.И., Соловьева Н.Ю., </w:t>
      </w:r>
      <w:proofErr w:type="spellStart"/>
      <w:r w:rsidRPr="001062F6">
        <w:rPr>
          <w:rFonts w:ascii="Times New Roman" w:hAnsi="Times New Roman"/>
          <w:sz w:val="28"/>
          <w:szCs w:val="28"/>
        </w:rPr>
        <w:t>Фысина</w:t>
      </w:r>
      <w:proofErr w:type="spellEnd"/>
      <w:r w:rsidRPr="001062F6">
        <w:rPr>
          <w:rFonts w:ascii="Times New Roman" w:hAnsi="Times New Roman"/>
          <w:sz w:val="28"/>
          <w:szCs w:val="28"/>
        </w:rPr>
        <w:t xml:space="preserve"> У.Н. - Москва: РГУП, 2017.</w:t>
      </w:r>
      <w:r w:rsidRPr="001062F6">
        <w:rPr>
          <w:rFonts w:ascii="Times New Roman" w:hAnsi="Times New Roman"/>
          <w:sz w:val="28"/>
          <w:szCs w:val="28"/>
        </w:rPr>
        <w:t xml:space="preserve"> </w:t>
      </w:r>
      <w:proofErr w:type="gramStart"/>
      <w:r w:rsidRPr="001062F6">
        <w:rPr>
          <w:rFonts w:ascii="Times New Roman" w:hAnsi="Times New Roman"/>
          <w:sz w:val="28"/>
          <w:szCs w:val="28"/>
          <w:shd w:val="clear" w:color="auto" w:fill="FFFFFF"/>
        </w:rPr>
        <w:t>(Источник:</w:t>
      </w:r>
      <w:proofErr w:type="gramEnd"/>
      <w:r w:rsidRPr="001062F6">
        <w:rPr>
          <w:rFonts w:ascii="Times New Roman" w:hAnsi="Times New Roman"/>
          <w:sz w:val="28"/>
          <w:szCs w:val="28"/>
          <w:shd w:val="clear" w:color="auto" w:fill="FFFFFF"/>
        </w:rPr>
        <w:t xml:space="preserve"> </w:t>
      </w:r>
      <w:proofErr w:type="gramStart"/>
      <w:r w:rsidRPr="001062F6">
        <w:rPr>
          <w:rFonts w:ascii="Times New Roman" w:hAnsi="Times New Roman"/>
          <w:sz w:val="28"/>
          <w:szCs w:val="28"/>
          <w:shd w:val="clear" w:color="auto" w:fill="FFFFFF"/>
        </w:rPr>
        <w:t xml:space="preserve">ЭБС </w:t>
      </w:r>
      <w:proofErr w:type="spellStart"/>
      <w:r w:rsidRPr="001062F6">
        <w:rPr>
          <w:rFonts w:ascii="Times New Roman" w:hAnsi="Times New Roman"/>
          <w:sz w:val="28"/>
          <w:szCs w:val="28"/>
          <w:shd w:val="clear" w:color="auto" w:fill="FFFFFF"/>
          <w:lang w:val="en-US"/>
        </w:rPr>
        <w:t>Znanium</w:t>
      </w:r>
      <w:proofErr w:type="spellEnd"/>
      <w:r w:rsidRPr="001062F6">
        <w:rPr>
          <w:rFonts w:ascii="Times New Roman" w:hAnsi="Times New Roman"/>
          <w:sz w:val="28"/>
          <w:szCs w:val="28"/>
          <w:shd w:val="clear" w:color="auto" w:fill="FFFFFF"/>
        </w:rPr>
        <w:t>.</w:t>
      </w:r>
      <w:r w:rsidRPr="001062F6">
        <w:rPr>
          <w:rFonts w:ascii="Times New Roman" w:hAnsi="Times New Roman"/>
          <w:sz w:val="28"/>
          <w:szCs w:val="28"/>
          <w:shd w:val="clear" w:color="auto" w:fill="FFFFFF"/>
          <w:lang w:val="en-US"/>
        </w:rPr>
        <w:t>com</w:t>
      </w:r>
      <w:r w:rsidRPr="001062F6">
        <w:rPr>
          <w:rFonts w:ascii="Times New Roman" w:hAnsi="Times New Roman"/>
          <w:sz w:val="28"/>
          <w:szCs w:val="28"/>
          <w:shd w:val="clear" w:color="auto" w:fill="FFFFFF"/>
        </w:rPr>
        <w:t>)</w:t>
      </w:r>
      <w:proofErr w:type="gramEnd"/>
    </w:p>
    <w:p w14:paraId="17AD70B5" w14:textId="5287A245" w:rsidR="00D536BA" w:rsidRPr="001062F6" w:rsidRDefault="001062F6" w:rsidP="001062F6">
      <w:pPr>
        <w:pStyle w:val="a8"/>
        <w:numPr>
          <w:ilvl w:val="0"/>
          <w:numId w:val="46"/>
        </w:numPr>
        <w:spacing w:line="240" w:lineRule="auto"/>
        <w:ind w:left="142" w:hanging="142"/>
        <w:rPr>
          <w:rFonts w:ascii="Times New Roman" w:hAnsi="Times New Roman"/>
          <w:sz w:val="28"/>
          <w:szCs w:val="28"/>
        </w:rPr>
      </w:pPr>
      <w:r w:rsidRPr="001062F6">
        <w:rPr>
          <w:rFonts w:ascii="Times New Roman" w:hAnsi="Times New Roman"/>
          <w:sz w:val="28"/>
          <w:szCs w:val="28"/>
        </w:rPr>
        <w:t>Русский язык и литература: в 2 частях. Ч. 1. Русский язык. Практикум / под ред. А. В. Алексеева. — Москва: ИНФРА-М, 2021.</w:t>
      </w:r>
      <w:r w:rsidRPr="001062F6">
        <w:rPr>
          <w:rFonts w:ascii="Times New Roman" w:hAnsi="Times New Roman"/>
          <w:sz w:val="28"/>
          <w:szCs w:val="28"/>
        </w:rPr>
        <w:t xml:space="preserve"> </w:t>
      </w:r>
      <w:proofErr w:type="gramStart"/>
      <w:r w:rsidRPr="001062F6">
        <w:rPr>
          <w:rFonts w:ascii="Times New Roman" w:hAnsi="Times New Roman"/>
          <w:sz w:val="28"/>
          <w:szCs w:val="28"/>
          <w:shd w:val="clear" w:color="auto" w:fill="FFFFFF"/>
        </w:rPr>
        <w:t>(Источник:</w:t>
      </w:r>
      <w:proofErr w:type="gramEnd"/>
      <w:r w:rsidRPr="001062F6">
        <w:rPr>
          <w:rFonts w:ascii="Times New Roman" w:hAnsi="Times New Roman"/>
          <w:sz w:val="28"/>
          <w:szCs w:val="28"/>
          <w:shd w:val="clear" w:color="auto" w:fill="FFFFFF"/>
        </w:rPr>
        <w:t xml:space="preserve"> </w:t>
      </w:r>
      <w:proofErr w:type="gramStart"/>
      <w:r w:rsidRPr="001062F6">
        <w:rPr>
          <w:rFonts w:ascii="Times New Roman" w:hAnsi="Times New Roman"/>
          <w:sz w:val="28"/>
          <w:szCs w:val="28"/>
          <w:shd w:val="clear" w:color="auto" w:fill="FFFFFF"/>
        </w:rPr>
        <w:t xml:space="preserve">ЭБС </w:t>
      </w:r>
      <w:proofErr w:type="spellStart"/>
      <w:r w:rsidRPr="001062F6">
        <w:rPr>
          <w:rFonts w:ascii="Times New Roman" w:hAnsi="Times New Roman"/>
          <w:sz w:val="28"/>
          <w:szCs w:val="28"/>
          <w:shd w:val="clear" w:color="auto" w:fill="FFFFFF"/>
          <w:lang w:val="en-US"/>
        </w:rPr>
        <w:t>Znanium</w:t>
      </w:r>
      <w:proofErr w:type="spellEnd"/>
      <w:r w:rsidRPr="001062F6">
        <w:rPr>
          <w:rFonts w:ascii="Times New Roman" w:hAnsi="Times New Roman"/>
          <w:sz w:val="28"/>
          <w:szCs w:val="28"/>
          <w:shd w:val="clear" w:color="auto" w:fill="FFFFFF"/>
        </w:rPr>
        <w:t>.</w:t>
      </w:r>
      <w:r w:rsidRPr="001062F6">
        <w:rPr>
          <w:rFonts w:ascii="Times New Roman" w:hAnsi="Times New Roman"/>
          <w:sz w:val="28"/>
          <w:szCs w:val="28"/>
          <w:shd w:val="clear" w:color="auto" w:fill="FFFFFF"/>
          <w:lang w:val="en-US"/>
        </w:rPr>
        <w:t>com</w:t>
      </w:r>
      <w:r w:rsidRPr="001062F6">
        <w:rPr>
          <w:rFonts w:ascii="Times New Roman" w:hAnsi="Times New Roman"/>
          <w:sz w:val="28"/>
          <w:szCs w:val="28"/>
          <w:shd w:val="clear" w:color="auto" w:fill="FFFFFF"/>
        </w:rPr>
        <w:t>)</w:t>
      </w:r>
      <w:proofErr w:type="gramEnd"/>
    </w:p>
    <w:p w14:paraId="0F60A9B2" w14:textId="77777777" w:rsidR="001062F6" w:rsidRPr="00D536BA" w:rsidRDefault="001062F6" w:rsidP="001062F6">
      <w:pPr>
        <w:autoSpaceDE w:val="0"/>
        <w:autoSpaceDN w:val="0"/>
        <w:adjustRightInd w:val="0"/>
        <w:spacing w:after="0" w:line="240" w:lineRule="auto"/>
        <w:jc w:val="both"/>
        <w:outlineLvl w:val="0"/>
        <w:rPr>
          <w:rFonts w:ascii="Times New Roman" w:eastAsia="Times New Roman" w:hAnsi="Times New Roman" w:cs="Times New Roman"/>
          <w:color w:val="000000"/>
          <w:sz w:val="28"/>
          <w:szCs w:val="28"/>
          <w:lang w:eastAsia="ru-RU"/>
        </w:rPr>
      </w:pPr>
    </w:p>
    <w:p w14:paraId="14EFFDC8" w14:textId="048358B3" w:rsidR="00D536BA" w:rsidRPr="00447780" w:rsidRDefault="00D536BA" w:rsidP="00447780">
      <w:pPr>
        <w:tabs>
          <w:tab w:val="num" w:pos="360"/>
        </w:tabs>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color w:val="000000"/>
          <w:sz w:val="28"/>
          <w:szCs w:val="28"/>
          <w:lang w:eastAsia="ru-RU"/>
        </w:rPr>
        <w:t>Электронные учебные материалы, в т.ч. Интернет-ресурсы</w:t>
      </w:r>
      <w:r w:rsidRPr="00D536BA">
        <w:rPr>
          <w:rFonts w:ascii="Times New Roman" w:eastAsia="Times New Roman" w:hAnsi="Times New Roman" w:cs="Times New Roman"/>
          <w:b/>
          <w:sz w:val="28"/>
          <w:szCs w:val="28"/>
          <w:lang w:eastAsia="ru-RU"/>
        </w:rPr>
        <w:t>:</w:t>
      </w:r>
    </w:p>
    <w:p w14:paraId="55E7973B" w14:textId="42EEA8C3"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Электронный ресурс «ГРАМОТА</w:t>
      </w:r>
      <w:proofErr w:type="gramStart"/>
      <w:r w:rsidRPr="00D536BA">
        <w:rPr>
          <w:rFonts w:ascii="Times New Roman" w:eastAsia="Times New Roman" w:hAnsi="Times New Roman" w:cs="Times New Roman"/>
          <w:color w:val="000000"/>
          <w:sz w:val="28"/>
          <w:szCs w:val="28"/>
          <w:lang w:eastAsia="ru-RU"/>
        </w:rPr>
        <w:t>.Р</w:t>
      </w:r>
      <w:proofErr w:type="gramEnd"/>
      <w:r w:rsidRPr="00D536BA">
        <w:rPr>
          <w:rFonts w:ascii="Times New Roman" w:eastAsia="Times New Roman" w:hAnsi="Times New Roman" w:cs="Times New Roman"/>
          <w:color w:val="000000"/>
          <w:sz w:val="28"/>
          <w:szCs w:val="28"/>
          <w:lang w:eastAsia="ru-RU"/>
        </w:rPr>
        <w:t xml:space="preserve">У». Форма доступа: www.gramota.ru </w:t>
      </w:r>
    </w:p>
    <w:p w14:paraId="30A18767" w14:textId="58CD0EFD"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Электронный ресурс «Электронная версия газеты «Русский язык». Форма доступа: rus.1september.ru </w:t>
      </w:r>
    </w:p>
    <w:p w14:paraId="3FD45382" w14:textId="71EFD15D"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bookmarkStart w:id="14" w:name="_GoBack"/>
      <w:bookmarkEnd w:id="14"/>
      <w:r w:rsidRPr="00D536BA">
        <w:rPr>
          <w:rFonts w:ascii="Times New Roman" w:eastAsia="Times New Roman" w:hAnsi="Times New Roman" w:cs="Times New Roman"/>
          <w:color w:val="000000"/>
          <w:sz w:val="28"/>
          <w:szCs w:val="28"/>
          <w:lang w:eastAsia="ru-RU"/>
        </w:rPr>
        <w:t xml:space="preserve">Электронный ресурс «Русский язык». Форма доступа: www.alleng.ru </w:t>
      </w:r>
    </w:p>
    <w:p w14:paraId="4F947AF1" w14:textId="167A6E8D" w:rsidR="00D536BA" w:rsidRPr="00D536BA" w:rsidRDefault="00D536BA" w:rsidP="00D536BA">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D536BA">
        <w:rPr>
          <w:rFonts w:ascii="Times New Roman" w:eastAsia="Times New Roman" w:hAnsi="Times New Roman" w:cs="Times New Roman"/>
          <w:color w:val="000000"/>
          <w:sz w:val="28"/>
          <w:szCs w:val="28"/>
          <w:lang w:eastAsia="ru-RU"/>
        </w:rPr>
        <w:t xml:space="preserve">Электронный ресурс «Кабинет русского языка». Форма доступа: ruslit.ioso.ru </w:t>
      </w:r>
    </w:p>
    <w:p w14:paraId="0E3D4BCA" w14:textId="4DC4EB0F" w:rsidR="00D536BA" w:rsidRPr="00D536BA" w:rsidRDefault="00D536BA" w:rsidP="00D536BA">
      <w:pPr>
        <w:spacing w:after="0" w:line="240" w:lineRule="auto"/>
        <w:rPr>
          <w:rFonts w:ascii="Times New Roman" w:eastAsia="Times New Roman" w:hAnsi="Times New Roman" w:cs="Times New Roman"/>
          <w:color w:val="0000FF"/>
          <w:sz w:val="28"/>
          <w:szCs w:val="28"/>
          <w:u w:val="single"/>
          <w:lang w:eastAsia="ru-RU"/>
        </w:rPr>
      </w:pPr>
      <w:r w:rsidRPr="00D536BA">
        <w:rPr>
          <w:rFonts w:ascii="Times New Roman" w:eastAsia="Times New Roman" w:hAnsi="Times New Roman" w:cs="Times New Roman"/>
          <w:color w:val="000000"/>
          <w:sz w:val="28"/>
          <w:szCs w:val="28"/>
          <w:lang w:eastAsia="ru-RU"/>
        </w:rPr>
        <w:t xml:space="preserve">Электронный ресурс «Русский язык». Форма доступа: </w:t>
      </w:r>
      <w:hyperlink r:id="rId8" w:history="1">
        <w:r w:rsidRPr="00D536BA">
          <w:rPr>
            <w:rFonts w:ascii="Times New Roman" w:eastAsia="Times New Roman" w:hAnsi="Times New Roman" w:cs="Times New Roman"/>
            <w:color w:val="0000FF"/>
            <w:sz w:val="28"/>
            <w:szCs w:val="28"/>
            <w:u w:val="single"/>
            <w:lang w:eastAsia="ru-RU"/>
          </w:rPr>
          <w:t>www.gramma.ru</w:t>
        </w:r>
      </w:hyperlink>
    </w:p>
    <w:p w14:paraId="60914EDC" w14:textId="77777777" w:rsidR="00D536BA" w:rsidRPr="00D536BA" w:rsidRDefault="001062F6" w:rsidP="00D536BA">
      <w:pPr>
        <w:widowControl w:val="0"/>
        <w:autoSpaceDE w:val="0"/>
        <w:autoSpaceDN w:val="0"/>
        <w:spacing w:after="0" w:line="240" w:lineRule="auto"/>
        <w:rPr>
          <w:rFonts w:ascii="Times New Roman" w:eastAsia="Times New Roman" w:hAnsi="Times New Roman" w:cs="Times New Roman"/>
          <w:color w:val="000000"/>
          <w:sz w:val="28"/>
          <w:szCs w:val="28"/>
        </w:rPr>
      </w:pPr>
      <w:hyperlink r:id="rId9">
        <w:r w:rsidR="00D536BA" w:rsidRPr="00D536BA">
          <w:rPr>
            <w:rFonts w:ascii="Times New Roman" w:eastAsia="Times New Roman" w:hAnsi="Times New Roman" w:cs="Times New Roman"/>
            <w:color w:val="000000"/>
            <w:sz w:val="28"/>
            <w:szCs w:val="28"/>
          </w:rPr>
          <w:t>http://window.edu.ru/</w:t>
        </w:r>
      </w:hyperlink>
      <w:r w:rsidR="00D536BA" w:rsidRPr="00D536BA">
        <w:rPr>
          <w:rFonts w:ascii="Times New Roman" w:eastAsia="Times New Roman" w:hAnsi="Times New Roman" w:cs="Times New Roman"/>
          <w:color w:val="000000"/>
          <w:sz w:val="28"/>
          <w:szCs w:val="28"/>
        </w:rPr>
        <w:t xml:space="preserve"> - единое окно доступа к образовательным ресурсам </w:t>
      </w:r>
    </w:p>
    <w:p w14:paraId="418B3CE4" w14:textId="77777777" w:rsidR="00D536BA" w:rsidRPr="00D536BA" w:rsidRDefault="001062F6" w:rsidP="00D536BA">
      <w:pPr>
        <w:widowControl w:val="0"/>
        <w:autoSpaceDE w:val="0"/>
        <w:autoSpaceDN w:val="0"/>
        <w:spacing w:after="0" w:line="240" w:lineRule="auto"/>
        <w:rPr>
          <w:rFonts w:ascii="Times New Roman" w:eastAsia="Times New Roman" w:hAnsi="Times New Roman" w:cs="Times New Roman"/>
          <w:color w:val="000000"/>
          <w:sz w:val="28"/>
          <w:szCs w:val="28"/>
        </w:rPr>
      </w:pPr>
      <w:hyperlink r:id="rId10">
        <w:r w:rsidR="00D536BA" w:rsidRPr="00D536BA">
          <w:rPr>
            <w:rFonts w:ascii="Times New Roman" w:eastAsia="Times New Roman" w:hAnsi="Times New Roman" w:cs="Times New Roman"/>
            <w:color w:val="000000"/>
            <w:sz w:val="28"/>
            <w:szCs w:val="28"/>
          </w:rPr>
          <w:t>http://school-collection.edu.ru/</w:t>
        </w:r>
      </w:hyperlink>
      <w:r w:rsidR="00D536BA" w:rsidRPr="00D536BA">
        <w:rPr>
          <w:rFonts w:ascii="Times New Roman" w:eastAsia="Times New Roman" w:hAnsi="Times New Roman" w:cs="Times New Roman"/>
          <w:color w:val="000000"/>
          <w:sz w:val="28"/>
          <w:szCs w:val="28"/>
        </w:rPr>
        <w:t xml:space="preserve"> - единая коллекция цифровых образовательных ресурсов </w:t>
      </w:r>
    </w:p>
    <w:p w14:paraId="15ABD10B" w14:textId="77777777" w:rsidR="00D536BA" w:rsidRPr="00D536BA" w:rsidRDefault="001062F6" w:rsidP="00D536BA">
      <w:pPr>
        <w:widowControl w:val="0"/>
        <w:autoSpaceDE w:val="0"/>
        <w:autoSpaceDN w:val="0"/>
        <w:spacing w:after="0" w:line="240" w:lineRule="auto"/>
        <w:rPr>
          <w:rFonts w:ascii="Times New Roman" w:eastAsia="Times New Roman" w:hAnsi="Times New Roman" w:cs="Times New Roman"/>
          <w:color w:val="000000"/>
          <w:sz w:val="28"/>
          <w:szCs w:val="28"/>
        </w:rPr>
      </w:pPr>
      <w:hyperlink r:id="rId11">
        <w:r w:rsidR="00D536BA" w:rsidRPr="00D536BA">
          <w:rPr>
            <w:rFonts w:ascii="Times New Roman" w:eastAsia="Times New Roman" w:hAnsi="Times New Roman" w:cs="Times New Roman"/>
            <w:color w:val="000000"/>
            <w:sz w:val="28"/>
            <w:szCs w:val="28"/>
          </w:rPr>
          <w:t>http://www.openet.ru/</w:t>
        </w:r>
      </w:hyperlink>
      <w:r w:rsidR="00D536BA" w:rsidRPr="00D536BA">
        <w:rPr>
          <w:rFonts w:ascii="Times New Roman" w:eastAsia="Times New Roman" w:hAnsi="Times New Roman" w:cs="Times New Roman"/>
          <w:color w:val="000000"/>
          <w:sz w:val="28"/>
          <w:szCs w:val="28"/>
        </w:rPr>
        <w:t xml:space="preserve"> - российский портал открытого образования </w:t>
      </w:r>
    </w:p>
    <w:p w14:paraId="7B7F6125" w14:textId="77777777" w:rsidR="00D536BA" w:rsidRPr="00D536BA" w:rsidRDefault="001062F6" w:rsidP="00D536BA">
      <w:pPr>
        <w:widowControl w:val="0"/>
        <w:autoSpaceDE w:val="0"/>
        <w:autoSpaceDN w:val="0"/>
        <w:spacing w:after="0" w:line="240" w:lineRule="auto"/>
        <w:rPr>
          <w:rFonts w:ascii="Times New Roman" w:eastAsia="Times New Roman" w:hAnsi="Times New Roman" w:cs="Times New Roman"/>
          <w:color w:val="000000"/>
          <w:sz w:val="28"/>
          <w:szCs w:val="28"/>
        </w:rPr>
      </w:pPr>
      <w:hyperlink r:id="rId12">
        <w:r w:rsidR="00D536BA" w:rsidRPr="00D536BA">
          <w:rPr>
            <w:rFonts w:ascii="Times New Roman" w:eastAsia="Times New Roman" w:hAnsi="Times New Roman" w:cs="Times New Roman"/>
            <w:color w:val="000000"/>
            <w:sz w:val="28"/>
            <w:szCs w:val="28"/>
          </w:rPr>
          <w:t>http://www.ito.su/</w:t>
        </w:r>
      </w:hyperlink>
      <w:r w:rsidR="00D536BA" w:rsidRPr="00D536BA">
        <w:rPr>
          <w:rFonts w:ascii="Times New Roman" w:eastAsia="Times New Roman" w:hAnsi="Times New Roman" w:cs="Times New Roman"/>
          <w:color w:val="000000"/>
          <w:sz w:val="28"/>
          <w:szCs w:val="28"/>
        </w:rPr>
        <w:t xml:space="preserve"> - информационные технологии в образовании </w:t>
      </w:r>
    </w:p>
    <w:p w14:paraId="60BEB396" w14:textId="77777777" w:rsidR="00D536BA" w:rsidRPr="00D536BA" w:rsidRDefault="001062F6" w:rsidP="00D536BA">
      <w:pPr>
        <w:widowControl w:val="0"/>
        <w:autoSpaceDE w:val="0"/>
        <w:autoSpaceDN w:val="0"/>
        <w:spacing w:after="0" w:line="240" w:lineRule="auto"/>
        <w:rPr>
          <w:rFonts w:ascii="Times New Roman" w:eastAsia="Times New Roman" w:hAnsi="Times New Roman" w:cs="Times New Roman"/>
          <w:color w:val="000000"/>
          <w:sz w:val="28"/>
          <w:szCs w:val="28"/>
        </w:rPr>
      </w:pPr>
      <w:hyperlink r:id="rId13">
        <w:r w:rsidR="00D536BA" w:rsidRPr="00D536BA">
          <w:rPr>
            <w:rFonts w:ascii="Times New Roman" w:eastAsia="Times New Roman" w:hAnsi="Times New Roman" w:cs="Times New Roman"/>
            <w:color w:val="000000"/>
            <w:sz w:val="28"/>
            <w:szCs w:val="28"/>
          </w:rPr>
          <w:t>http://www.ucheba.com/</w:t>
        </w:r>
      </w:hyperlink>
      <w:r w:rsidR="00D536BA" w:rsidRPr="00D536BA">
        <w:rPr>
          <w:rFonts w:ascii="Times New Roman" w:eastAsia="Times New Roman" w:hAnsi="Times New Roman" w:cs="Times New Roman"/>
          <w:color w:val="000000"/>
          <w:sz w:val="28"/>
          <w:szCs w:val="28"/>
        </w:rPr>
        <w:t xml:space="preserve"> - образовательный портал «Учеба» </w:t>
      </w:r>
    </w:p>
    <w:p w14:paraId="0EFC781B" w14:textId="77777777" w:rsidR="00D536BA" w:rsidRPr="00D536BA" w:rsidRDefault="001062F6" w:rsidP="00D536BA">
      <w:pPr>
        <w:widowControl w:val="0"/>
        <w:autoSpaceDE w:val="0"/>
        <w:autoSpaceDN w:val="0"/>
        <w:spacing w:after="0" w:line="240" w:lineRule="auto"/>
        <w:rPr>
          <w:rFonts w:ascii="Times New Roman" w:eastAsia="Times New Roman" w:hAnsi="Times New Roman" w:cs="Times New Roman"/>
          <w:color w:val="000000"/>
          <w:sz w:val="28"/>
          <w:szCs w:val="28"/>
        </w:rPr>
      </w:pPr>
      <w:hyperlink r:id="rId14">
        <w:r w:rsidR="00D536BA" w:rsidRPr="00D536BA">
          <w:rPr>
            <w:rFonts w:ascii="Times New Roman" w:eastAsia="Times New Roman" w:hAnsi="Times New Roman" w:cs="Times New Roman"/>
            <w:color w:val="000000"/>
            <w:sz w:val="28"/>
            <w:szCs w:val="28"/>
          </w:rPr>
          <w:t>http://www.mto.ru/</w:t>
        </w:r>
      </w:hyperlink>
      <w:r w:rsidR="00D536BA" w:rsidRPr="00D536BA">
        <w:rPr>
          <w:rFonts w:ascii="Times New Roman" w:eastAsia="Times New Roman" w:hAnsi="Times New Roman" w:cs="Times New Roman"/>
          <w:color w:val="000000"/>
          <w:sz w:val="28"/>
          <w:szCs w:val="28"/>
        </w:rPr>
        <w:t xml:space="preserve"> - Республиканский Центр экспертизы, мультимедиа и телекоммуникаций в образовании </w:t>
      </w:r>
    </w:p>
    <w:p w14:paraId="06986BE5" w14:textId="77777777" w:rsidR="00D536BA" w:rsidRPr="00D536BA" w:rsidRDefault="00D536BA" w:rsidP="00D536BA">
      <w:pPr>
        <w:spacing w:after="0" w:line="240" w:lineRule="auto"/>
        <w:rPr>
          <w:rFonts w:ascii="Times New Roman" w:eastAsia="Times New Roman" w:hAnsi="Times New Roman" w:cs="Times New Roman"/>
          <w:color w:val="0000FF"/>
          <w:sz w:val="28"/>
          <w:szCs w:val="28"/>
          <w:u w:val="single"/>
          <w:lang w:eastAsia="ru-RU"/>
        </w:rPr>
      </w:pPr>
    </w:p>
    <w:p w14:paraId="7DFCBA1F" w14:textId="77777777" w:rsidR="00D536BA" w:rsidRDefault="00D536BA" w:rsidP="00447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14:paraId="637D1FC9"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sz w:val="28"/>
          <w:szCs w:val="28"/>
          <w:lang w:eastAsia="ru-RU"/>
        </w:rPr>
      </w:pPr>
      <w:r w:rsidRPr="00D536BA">
        <w:rPr>
          <w:rFonts w:ascii="Times New Roman" w:eastAsia="Times New Roman" w:hAnsi="Times New Roman" w:cs="Times New Roman"/>
          <w:b/>
          <w:sz w:val="28"/>
          <w:szCs w:val="28"/>
          <w:lang w:eastAsia="ru-RU"/>
        </w:rPr>
        <w:t>5. Основные образовательные технологии</w:t>
      </w:r>
    </w:p>
    <w:p w14:paraId="52394AD8" w14:textId="77777777" w:rsidR="00D536BA" w:rsidRPr="00D536BA" w:rsidRDefault="00D536BA" w:rsidP="00D536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FF0000"/>
          <w:sz w:val="28"/>
          <w:szCs w:val="28"/>
          <w:lang w:eastAsia="ru-RU"/>
        </w:rPr>
      </w:pPr>
      <w:r w:rsidRPr="00D536BA">
        <w:rPr>
          <w:rFonts w:ascii="Times New Roman" w:eastAsia="Times New Roman" w:hAnsi="Times New Roman" w:cs="Times New Roman"/>
          <w:sz w:val="28"/>
          <w:szCs w:val="28"/>
          <w:lang w:eastAsia="ru-RU"/>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технология развития критического мышления, учебного проектирования (метод проектов).</w:t>
      </w:r>
    </w:p>
    <w:p w14:paraId="0E009EDC" w14:textId="3C59F5AB" w:rsidR="00D536BA" w:rsidRPr="00447780" w:rsidRDefault="00D536BA" w:rsidP="00447780">
      <w:pPr>
        <w:spacing w:after="0" w:line="240" w:lineRule="auto"/>
        <w:ind w:firstLine="567"/>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t>Допустимо применение дистанционных образовательных технологий. Использование платформ ZOOM, веб-сервисов Google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w:t>
      </w:r>
    </w:p>
    <w:p w14:paraId="48DB0FE6" w14:textId="77777777" w:rsidR="00D536BA" w:rsidRPr="00D536BA" w:rsidRDefault="00D536BA" w:rsidP="00D536BA">
      <w:pPr>
        <w:spacing w:after="0" w:line="240" w:lineRule="auto"/>
        <w:contextualSpacing/>
        <w:jc w:val="both"/>
        <w:rPr>
          <w:rFonts w:ascii="Times New Roman" w:eastAsia="Times New Roman" w:hAnsi="Times New Roman" w:cs="Times New Roman"/>
          <w:sz w:val="28"/>
          <w:szCs w:val="28"/>
        </w:rPr>
      </w:pPr>
    </w:p>
    <w:p w14:paraId="16FDCA51" w14:textId="77777777" w:rsidR="00D536BA" w:rsidRPr="00D536BA" w:rsidRDefault="00D536BA" w:rsidP="00D536BA">
      <w:pPr>
        <w:spacing w:after="0" w:line="240" w:lineRule="auto"/>
        <w:ind w:firstLine="709"/>
        <w:contextualSpacing/>
        <w:jc w:val="both"/>
        <w:rPr>
          <w:rFonts w:ascii="Times New Roman" w:eastAsia="Times New Roman" w:hAnsi="Times New Roman" w:cs="Times New Roman"/>
          <w:b/>
          <w:sz w:val="28"/>
          <w:szCs w:val="28"/>
          <w:lang w:val="x-none" w:eastAsia="x-none"/>
        </w:rPr>
      </w:pPr>
    </w:p>
    <w:p w14:paraId="5E8E4B8C" w14:textId="77777777" w:rsidR="00D536BA" w:rsidRPr="00D536BA" w:rsidRDefault="00D536BA" w:rsidP="00D536BA">
      <w:pPr>
        <w:suppressAutoHyphens/>
        <w:spacing w:after="0" w:line="240" w:lineRule="auto"/>
        <w:ind w:firstLine="709"/>
        <w:contextualSpacing/>
        <w:jc w:val="both"/>
        <w:rPr>
          <w:rFonts w:ascii="Times New Roman" w:eastAsia="Times New Roman" w:hAnsi="Times New Roman" w:cs="Times New Roman"/>
          <w:bCs/>
          <w:sz w:val="28"/>
          <w:szCs w:val="28"/>
          <w:lang w:eastAsia="ru-RU"/>
        </w:rPr>
      </w:pPr>
    </w:p>
    <w:p w14:paraId="78808F4B" w14:textId="471C9019" w:rsidR="00D536BA" w:rsidRPr="00447780" w:rsidRDefault="00D536BA" w:rsidP="00447780">
      <w:pPr>
        <w:rPr>
          <w:rFonts w:ascii="Times New Roman" w:eastAsia="Times New Roman" w:hAnsi="Times New Roman" w:cs="Times New Roman"/>
          <w:b/>
          <w:sz w:val="24"/>
          <w:szCs w:val="24"/>
          <w:lang w:eastAsia="ru-RU"/>
        </w:rPr>
      </w:pPr>
      <w:r w:rsidRPr="00D536BA">
        <w:rPr>
          <w:rFonts w:ascii="Times New Roman" w:eastAsia="Franklin Gothic Book" w:hAnsi="Times New Roman" w:cs="Times New Roman"/>
          <w:b/>
          <w:sz w:val="28"/>
          <w:szCs w:val="28"/>
        </w:rPr>
        <w:t xml:space="preserve">5. </w:t>
      </w:r>
      <w:r w:rsidRPr="00D536BA">
        <w:rPr>
          <w:rFonts w:ascii="Times New Roman" w:eastAsia="Calibri" w:hAnsi="Times New Roman" w:cs="Times New Roman"/>
          <w:b/>
          <w:bCs/>
          <w:iCs/>
          <w:sz w:val="28"/>
          <w:szCs w:val="28"/>
        </w:rPr>
        <w:t>КОНТРОЛЬ И ОЦЕНКА РЕЗУЛЬТАТОВ ОСВОЕНИЯ УЧЕБНОГО ПРЕДМЕТА</w:t>
      </w:r>
    </w:p>
    <w:p w14:paraId="77061D0A" w14:textId="77777777" w:rsidR="00D536BA" w:rsidRPr="00D536BA" w:rsidRDefault="00D536BA" w:rsidP="00D536BA">
      <w:pPr>
        <w:spacing w:after="0" w:line="240" w:lineRule="auto"/>
        <w:ind w:firstLine="567"/>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b/>
          <w:sz w:val="28"/>
          <w:szCs w:val="28"/>
          <w:lang w:eastAsia="ru-RU"/>
        </w:rPr>
        <w:t xml:space="preserve">5.1. Методы оценки </w:t>
      </w:r>
      <w:r w:rsidRPr="00D536BA">
        <w:rPr>
          <w:rFonts w:ascii="Times New Roman" w:eastAsia="Franklin Gothic Book" w:hAnsi="Times New Roman" w:cs="Times New Roman"/>
          <w:b/>
          <w:bCs/>
          <w:sz w:val="28"/>
          <w:szCs w:val="28"/>
        </w:rPr>
        <w:t>результатов обучения</w:t>
      </w:r>
    </w:p>
    <w:p w14:paraId="4094FEF2" w14:textId="77777777" w:rsidR="00D536BA" w:rsidRPr="00D536BA" w:rsidRDefault="00D536BA" w:rsidP="00D536BA">
      <w:pPr>
        <w:spacing w:after="0" w:line="240" w:lineRule="auto"/>
        <w:ind w:firstLine="567"/>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shd w:val="clear" w:color="auto" w:fill="FFFFFF"/>
        </w:rPr>
        <w:t>Текущий контроль и промежуточная аттестация осуществляются в соответствии с</w:t>
      </w:r>
      <w:r w:rsidRPr="00D536BA">
        <w:rPr>
          <w:rFonts w:ascii="Times New Roman" w:eastAsia="Franklin Gothic Book" w:hAnsi="Times New Roman" w:cs="Times New Roman"/>
          <w:sz w:val="28"/>
          <w:szCs w:val="28"/>
        </w:rPr>
        <w:t xml:space="preserve"> «Положением о формах, периодичности и порядке текущего </w:t>
      </w:r>
      <w:r w:rsidRPr="00D536BA">
        <w:rPr>
          <w:rFonts w:ascii="Times New Roman" w:eastAsia="Franklin Gothic Book" w:hAnsi="Times New Roman" w:cs="Times New Roman"/>
          <w:sz w:val="28"/>
          <w:szCs w:val="28"/>
        </w:rPr>
        <w:lastRenderedPageBreak/>
        <w:t>контроля успеваемости и промежуточной аттестации обучающихся в БПОУ ВО «Вологодский колледж технологии и дизайна».</w:t>
      </w:r>
    </w:p>
    <w:p w14:paraId="2F055C90" w14:textId="77777777" w:rsidR="00D536BA" w:rsidRPr="00D536BA" w:rsidRDefault="00D536BA" w:rsidP="00D536BA">
      <w:pPr>
        <w:spacing w:after="0" w:line="240" w:lineRule="auto"/>
        <w:ind w:firstLine="567"/>
        <w:jc w:val="both"/>
        <w:rPr>
          <w:rFonts w:ascii="Times New Roman" w:eastAsia="Franklin Gothic Book" w:hAnsi="Times New Roman" w:cs="Times New Roman"/>
          <w:color w:val="000000"/>
          <w:sz w:val="28"/>
          <w:szCs w:val="28"/>
        </w:rPr>
      </w:pPr>
      <w:r w:rsidRPr="00D536BA">
        <w:rPr>
          <w:rFonts w:ascii="Times New Roman" w:eastAsia="Franklin Gothic Book"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D536BA">
        <w:rPr>
          <w:rFonts w:ascii="Times New Roman" w:eastAsia="Franklin Gothic Book" w:hAnsi="Times New Roman" w:cs="Times New Roman"/>
          <w:color w:val="000000"/>
          <w:sz w:val="28"/>
          <w:szCs w:val="28"/>
        </w:rPr>
        <w:t>контрольные работы, практические занятия, тесты, проекты.</w:t>
      </w:r>
    </w:p>
    <w:p w14:paraId="7BBCC132" w14:textId="77777777" w:rsidR="00D536BA" w:rsidRPr="00D536BA" w:rsidRDefault="00D536BA" w:rsidP="00D536BA">
      <w:pPr>
        <w:spacing w:after="0" w:line="240" w:lineRule="auto"/>
        <w:ind w:firstLine="567"/>
        <w:jc w:val="both"/>
        <w:rPr>
          <w:rFonts w:ascii="Times New Roman" w:eastAsia="Franklin Gothic Book" w:hAnsi="Times New Roman" w:cs="Times New Roman"/>
          <w:color w:val="000000"/>
          <w:sz w:val="28"/>
          <w:szCs w:val="28"/>
        </w:rPr>
      </w:pPr>
      <w:r w:rsidRPr="00D536BA">
        <w:rPr>
          <w:rFonts w:ascii="Times New Roman" w:eastAsia="Franklin Gothic Book"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D536BA">
        <w:rPr>
          <w:rFonts w:ascii="Times New Roman" w:eastAsia="Franklin Gothic Book" w:hAnsi="Times New Roman" w:cs="Times New Roman"/>
          <w:sz w:val="28"/>
          <w:szCs w:val="28"/>
        </w:rPr>
        <w:t>дифференцированного зачёта.</w:t>
      </w:r>
    </w:p>
    <w:p w14:paraId="7EABE2FA" w14:textId="2DD0E5B3" w:rsidR="00D536BA" w:rsidRPr="00447780" w:rsidRDefault="00D536BA" w:rsidP="00447780">
      <w:pPr>
        <w:spacing w:after="0" w:line="240" w:lineRule="auto"/>
        <w:ind w:firstLine="567"/>
        <w:jc w:val="both"/>
        <w:rPr>
          <w:rFonts w:ascii="Times New Roman" w:eastAsia="Franklin Gothic Book" w:hAnsi="Times New Roman" w:cs="Times New Roman"/>
          <w:sz w:val="28"/>
          <w:szCs w:val="28"/>
        </w:rPr>
      </w:pPr>
      <w:r w:rsidRPr="00D536BA">
        <w:rPr>
          <w:rFonts w:ascii="Times New Roman" w:eastAsia="Franklin Gothic Book"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232F82B7" w14:textId="77777777" w:rsidR="00D536BA" w:rsidRPr="00D536BA" w:rsidRDefault="00D536BA" w:rsidP="00D536BA">
      <w:pPr>
        <w:numPr>
          <w:ilvl w:val="0"/>
          <w:numId w:val="17"/>
        </w:numPr>
        <w:suppressAutoHyphens/>
        <w:spacing w:after="0" w:line="240" w:lineRule="auto"/>
        <w:contextualSpacing/>
        <w:jc w:val="center"/>
        <w:rPr>
          <w:rFonts w:ascii="Times New Roman" w:eastAsia="Times New Roman" w:hAnsi="Times New Roman" w:cs="Times New Roman"/>
          <w:b/>
          <w:sz w:val="24"/>
          <w:szCs w:val="24"/>
          <w:lang w:eastAsia="ru-RU"/>
        </w:rPr>
      </w:pPr>
      <w:r w:rsidRPr="00D536BA">
        <w:rPr>
          <w:rFonts w:ascii="Times New Roman" w:eastAsia="Times New Roman" w:hAnsi="Times New Roman" w:cs="Times New Roman"/>
          <w:b/>
          <w:sz w:val="24"/>
          <w:szCs w:val="24"/>
          <w:lang w:eastAsia="ru-RU"/>
        </w:rPr>
        <w:t>КОНТРОЛЬ И ОЦЕНКА РЕЗУЛЬТАТОВ ОСВОЕНИЯ УЧЕБНОЙ ДИСЦИПЛИНЫ</w:t>
      </w:r>
    </w:p>
    <w:p w14:paraId="70B65D8D" w14:textId="77777777" w:rsidR="00D536BA" w:rsidRPr="00D536BA" w:rsidRDefault="00D536BA" w:rsidP="00D536BA">
      <w:pPr>
        <w:suppressAutoHyphens/>
        <w:spacing w:after="0" w:line="240" w:lineRule="auto"/>
        <w:ind w:left="720"/>
        <w:contextualSpacing/>
        <w:rPr>
          <w:rFonts w:ascii="Times New Roman" w:eastAsia="Times New Roman" w:hAnsi="Times New Roman" w:cs="Times New Roman"/>
          <w:b/>
          <w:sz w:val="24"/>
          <w:szCs w:val="24"/>
          <w:lang w:eastAsia="ru-RU"/>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0"/>
        <w:gridCol w:w="7609"/>
      </w:tblGrid>
      <w:tr w:rsidR="00D536BA" w:rsidRPr="00D536BA" w14:paraId="3F482EDC" w14:textId="77777777" w:rsidTr="00D91B3E">
        <w:tc>
          <w:tcPr>
            <w:tcW w:w="982" w:type="pct"/>
            <w:vAlign w:val="center"/>
          </w:tcPr>
          <w:p w14:paraId="1F2FD778" w14:textId="77777777" w:rsidR="00D536BA" w:rsidRPr="00D536BA" w:rsidRDefault="00D536BA" w:rsidP="00D536BA">
            <w:pPr>
              <w:spacing w:after="0" w:line="240" w:lineRule="auto"/>
              <w:jc w:val="center"/>
              <w:rPr>
                <w:rFonts w:ascii="Times New Roman" w:eastAsia="Times New Roman" w:hAnsi="Times New Roman" w:cs="Times New Roman"/>
                <w:b/>
                <w:bCs/>
                <w:sz w:val="24"/>
                <w:szCs w:val="24"/>
                <w:lang w:eastAsia="ru-RU"/>
              </w:rPr>
            </w:pPr>
            <w:r w:rsidRPr="00D536BA">
              <w:rPr>
                <w:rFonts w:ascii="Times New Roman" w:eastAsia="Times New Roman" w:hAnsi="Times New Roman" w:cs="Times New Roman"/>
                <w:b/>
                <w:bCs/>
                <w:sz w:val="24"/>
                <w:szCs w:val="24"/>
                <w:lang w:eastAsia="ru-RU"/>
              </w:rPr>
              <w:t>Предметные результаты обучения</w:t>
            </w:r>
          </w:p>
        </w:tc>
        <w:tc>
          <w:tcPr>
            <w:tcW w:w="4018" w:type="pct"/>
            <w:vAlign w:val="center"/>
          </w:tcPr>
          <w:p w14:paraId="0969EA24" w14:textId="77777777" w:rsidR="00D536BA" w:rsidRPr="00D536BA" w:rsidRDefault="00D536BA" w:rsidP="00D536BA">
            <w:pPr>
              <w:spacing w:after="0" w:line="240" w:lineRule="auto"/>
              <w:jc w:val="center"/>
              <w:rPr>
                <w:rFonts w:ascii="Times New Roman" w:eastAsia="Times New Roman" w:hAnsi="Times New Roman" w:cs="Times New Roman"/>
                <w:b/>
                <w:bCs/>
                <w:sz w:val="24"/>
                <w:szCs w:val="24"/>
                <w:lang w:eastAsia="ru-RU"/>
              </w:rPr>
            </w:pPr>
            <w:r w:rsidRPr="00D536BA">
              <w:rPr>
                <w:rFonts w:ascii="Times New Roman" w:eastAsia="Times New Roman" w:hAnsi="Times New Roman" w:cs="Times New Roman"/>
                <w:b/>
                <w:bCs/>
                <w:sz w:val="24"/>
                <w:szCs w:val="24"/>
                <w:lang w:eastAsia="ru-RU"/>
              </w:rPr>
              <w:t>Методы оценки</w:t>
            </w:r>
          </w:p>
        </w:tc>
      </w:tr>
      <w:tr w:rsidR="00D536BA" w:rsidRPr="00D536BA" w14:paraId="39E51BA0" w14:textId="77777777" w:rsidTr="00D91B3E">
        <w:tc>
          <w:tcPr>
            <w:tcW w:w="982" w:type="pct"/>
          </w:tcPr>
          <w:p w14:paraId="4F3A8836"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01</w:t>
            </w:r>
          </w:p>
          <w:p w14:paraId="138854BD"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p>
        </w:tc>
        <w:tc>
          <w:tcPr>
            <w:tcW w:w="4018" w:type="pct"/>
          </w:tcPr>
          <w:p w14:paraId="70279752" w14:textId="77777777" w:rsidR="00D536BA" w:rsidRPr="00D536BA" w:rsidRDefault="00D536BA" w:rsidP="00D536BA">
            <w:pPr>
              <w:spacing w:after="0" w:line="240" w:lineRule="auto"/>
              <w:jc w:val="both"/>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Оценка результатов устных ответов, аналитической работы с текстами разных стилей, представления текстов в виде тезисов, конспектов, аннотаций, рефератов, сочинений различных жанров, сформированности понятий о нормах русского литературного языка и применения знаний о них в речевой практике, филологического анализа языковых единиц, сочинений, эссе (в том числе профессионально ориентированных), заданий экзамена</w:t>
            </w:r>
          </w:p>
        </w:tc>
      </w:tr>
      <w:tr w:rsidR="00D536BA" w:rsidRPr="00D536BA" w14:paraId="13A0BF97" w14:textId="77777777" w:rsidTr="00D91B3E">
        <w:tc>
          <w:tcPr>
            <w:tcW w:w="982" w:type="pct"/>
          </w:tcPr>
          <w:p w14:paraId="2561A643"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02</w:t>
            </w:r>
          </w:p>
          <w:p w14:paraId="2E3429B7"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p>
        </w:tc>
        <w:tc>
          <w:tcPr>
            <w:tcW w:w="4018" w:type="pct"/>
          </w:tcPr>
          <w:p w14:paraId="22310F00"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Franklin Gothic Book" w:hAnsi="Times New Roman" w:cs="Times New Roman"/>
                <w:bCs/>
                <w:sz w:val="24"/>
                <w:szCs w:val="24"/>
              </w:rPr>
              <w:t>О</w:t>
            </w:r>
            <w:r w:rsidRPr="00D536BA">
              <w:rPr>
                <w:rFonts w:ascii="Times New Roman" w:eastAsia="Calibri" w:hAnsi="Times New Roman" w:cs="Times New Roman"/>
                <w:bCs/>
                <w:sz w:val="24"/>
                <w:szCs w:val="24"/>
              </w:rPr>
              <w:t>ценка деятельности студентов</w:t>
            </w:r>
            <w:r w:rsidRPr="00D536BA">
              <w:rPr>
                <w:rFonts w:ascii="Times New Roman" w:eastAsia="Franklin Gothic Book" w:hAnsi="Times New Roman" w:cs="Times New Roman"/>
                <w:bCs/>
                <w:sz w:val="24"/>
                <w:szCs w:val="24"/>
              </w:rPr>
              <w:t xml:space="preserve"> при выполнении заданий практических занятий</w:t>
            </w:r>
            <w:r w:rsidRPr="00D536BA">
              <w:rPr>
                <w:rFonts w:ascii="Times New Roman" w:eastAsia="Calibri" w:hAnsi="Times New Roman" w:cs="Times New Roman"/>
                <w:bCs/>
                <w:sz w:val="24"/>
                <w:szCs w:val="24"/>
              </w:rPr>
              <w:t xml:space="preserve"> №   2, 3,  6, 9, 10,11,12,13,14</w:t>
            </w:r>
          </w:p>
          <w:p w14:paraId="4F192B58" w14:textId="77777777" w:rsidR="00D536BA" w:rsidRPr="00D536BA" w:rsidRDefault="00D536BA" w:rsidP="00D536BA">
            <w:pPr>
              <w:spacing w:after="0" w:line="240" w:lineRule="auto"/>
              <w:jc w:val="both"/>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rPr>
              <w:t>Оценка результатов выполнения заданий экзаменационной работы,</w:t>
            </w:r>
            <w:r w:rsidRPr="00D536BA">
              <w:rPr>
                <w:rFonts w:ascii="Times New Roman" w:eastAsia="Times New Roman" w:hAnsi="Times New Roman" w:cs="Times New Roman"/>
                <w:bCs/>
                <w:sz w:val="24"/>
                <w:szCs w:val="24"/>
                <w:lang w:eastAsia="ru-RU"/>
              </w:rPr>
              <w:t xml:space="preserve"> Оценка результатов устных ответов.</w:t>
            </w:r>
          </w:p>
        </w:tc>
      </w:tr>
      <w:tr w:rsidR="00D536BA" w:rsidRPr="00D536BA" w14:paraId="4A31B446" w14:textId="77777777" w:rsidTr="00D91B3E">
        <w:tc>
          <w:tcPr>
            <w:tcW w:w="982" w:type="pct"/>
          </w:tcPr>
          <w:p w14:paraId="18E2B78F"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03</w:t>
            </w:r>
          </w:p>
          <w:p w14:paraId="4CA8A92A"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p>
        </w:tc>
        <w:tc>
          <w:tcPr>
            <w:tcW w:w="4018" w:type="pct"/>
          </w:tcPr>
          <w:p w14:paraId="7D6E7D48"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Franklin Gothic Book" w:hAnsi="Times New Roman" w:cs="Times New Roman"/>
                <w:bCs/>
                <w:sz w:val="24"/>
                <w:szCs w:val="24"/>
              </w:rPr>
              <w:t>О</w:t>
            </w:r>
            <w:r w:rsidRPr="00D536BA">
              <w:rPr>
                <w:rFonts w:ascii="Times New Roman" w:eastAsia="Calibri" w:hAnsi="Times New Roman" w:cs="Times New Roman"/>
                <w:bCs/>
                <w:sz w:val="24"/>
                <w:szCs w:val="24"/>
              </w:rPr>
              <w:t>ценка деятельности студентов</w:t>
            </w:r>
            <w:r w:rsidRPr="00D536BA">
              <w:rPr>
                <w:rFonts w:ascii="Times New Roman" w:eastAsia="Franklin Gothic Book" w:hAnsi="Times New Roman" w:cs="Times New Roman"/>
                <w:bCs/>
                <w:sz w:val="24"/>
                <w:szCs w:val="24"/>
              </w:rPr>
              <w:t xml:space="preserve"> при выполнении заданий практических занятий</w:t>
            </w:r>
            <w:r w:rsidRPr="00D536BA">
              <w:rPr>
                <w:rFonts w:ascii="Times New Roman" w:eastAsia="Calibri" w:hAnsi="Times New Roman" w:cs="Times New Roman"/>
                <w:bCs/>
                <w:sz w:val="24"/>
                <w:szCs w:val="24"/>
              </w:rPr>
              <w:t xml:space="preserve"> №   , 9, 10,11,12,13,14</w:t>
            </w:r>
          </w:p>
          <w:p w14:paraId="12C928DF" w14:textId="77777777" w:rsidR="00D536BA" w:rsidRPr="00D536BA" w:rsidRDefault="00D536BA" w:rsidP="00D536BA">
            <w:pPr>
              <w:spacing w:after="0" w:line="240" w:lineRule="auto"/>
              <w:jc w:val="both"/>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rPr>
              <w:t>Оценка результатов выполнения заданий экзаменационной работы</w:t>
            </w:r>
          </w:p>
        </w:tc>
      </w:tr>
      <w:tr w:rsidR="00D536BA" w:rsidRPr="00D536BA" w14:paraId="36973184" w14:textId="77777777" w:rsidTr="00D91B3E">
        <w:tc>
          <w:tcPr>
            <w:tcW w:w="982" w:type="pct"/>
          </w:tcPr>
          <w:p w14:paraId="6FDDC349"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proofErr w:type="spellStart"/>
            <w:r w:rsidRPr="00D536BA">
              <w:rPr>
                <w:rFonts w:ascii="Times New Roman" w:eastAsia="Times New Roman" w:hAnsi="Times New Roman" w:cs="Times New Roman"/>
                <w:bCs/>
                <w:sz w:val="24"/>
                <w:szCs w:val="24"/>
                <w:lang w:eastAsia="ru-RU"/>
              </w:rPr>
              <w:t>ПРб</w:t>
            </w:r>
            <w:proofErr w:type="spellEnd"/>
            <w:r w:rsidRPr="00D536BA">
              <w:rPr>
                <w:rFonts w:ascii="Times New Roman" w:eastAsia="Times New Roman" w:hAnsi="Times New Roman" w:cs="Times New Roman"/>
                <w:bCs/>
                <w:sz w:val="24"/>
                <w:szCs w:val="24"/>
                <w:lang w:eastAsia="ru-RU"/>
              </w:rPr>
              <w:t xml:space="preserve"> 04</w:t>
            </w:r>
          </w:p>
        </w:tc>
        <w:tc>
          <w:tcPr>
            <w:tcW w:w="4018" w:type="pct"/>
          </w:tcPr>
          <w:p w14:paraId="2999A9E7" w14:textId="77777777" w:rsidR="00D536BA" w:rsidRPr="00D536BA" w:rsidRDefault="00D536BA" w:rsidP="00D536BA">
            <w:pPr>
              <w:widowControl w:val="0"/>
              <w:autoSpaceDE w:val="0"/>
              <w:autoSpaceDN w:val="0"/>
              <w:spacing w:line="240" w:lineRule="auto"/>
              <w:contextualSpacing/>
              <w:jc w:val="both"/>
              <w:rPr>
                <w:rFonts w:ascii="Times New Roman" w:eastAsia="Calibri" w:hAnsi="Times New Roman" w:cs="Times New Roman"/>
                <w:bCs/>
                <w:sz w:val="24"/>
                <w:szCs w:val="24"/>
              </w:rPr>
            </w:pPr>
            <w:r w:rsidRPr="00D536BA">
              <w:rPr>
                <w:rFonts w:ascii="Times New Roman" w:eastAsia="Franklin Gothic Book" w:hAnsi="Times New Roman" w:cs="Times New Roman"/>
                <w:bCs/>
                <w:sz w:val="24"/>
                <w:szCs w:val="24"/>
              </w:rPr>
              <w:t>О</w:t>
            </w:r>
            <w:r w:rsidRPr="00D536BA">
              <w:rPr>
                <w:rFonts w:ascii="Times New Roman" w:eastAsia="Calibri" w:hAnsi="Times New Roman" w:cs="Times New Roman"/>
                <w:bCs/>
                <w:sz w:val="24"/>
                <w:szCs w:val="24"/>
              </w:rPr>
              <w:t>ценка деятельности студентов</w:t>
            </w:r>
            <w:r w:rsidRPr="00D536BA">
              <w:rPr>
                <w:rFonts w:ascii="Times New Roman" w:eastAsia="Franklin Gothic Book" w:hAnsi="Times New Roman" w:cs="Times New Roman"/>
                <w:bCs/>
                <w:sz w:val="24"/>
                <w:szCs w:val="24"/>
              </w:rPr>
              <w:t xml:space="preserve"> при выполнении заданий практических занятий</w:t>
            </w:r>
            <w:r w:rsidRPr="00D536BA">
              <w:rPr>
                <w:rFonts w:ascii="Times New Roman" w:eastAsia="Calibri" w:hAnsi="Times New Roman" w:cs="Times New Roman"/>
                <w:bCs/>
                <w:sz w:val="24"/>
                <w:szCs w:val="24"/>
              </w:rPr>
              <w:t xml:space="preserve"> №   2, 3,4  </w:t>
            </w:r>
          </w:p>
          <w:p w14:paraId="0717C96E" w14:textId="77777777" w:rsidR="00D536BA" w:rsidRPr="00D536BA" w:rsidRDefault="00D536BA" w:rsidP="00D536BA">
            <w:pPr>
              <w:widowControl w:val="0"/>
              <w:autoSpaceDE w:val="0"/>
              <w:autoSpaceDN w:val="0"/>
              <w:spacing w:line="240" w:lineRule="auto"/>
              <w:contextualSpacing/>
              <w:jc w:val="both"/>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rPr>
              <w:t>Оценка результатов выполнения заданий экзаменационной работы</w:t>
            </w:r>
          </w:p>
        </w:tc>
      </w:tr>
      <w:tr w:rsidR="00D536BA" w:rsidRPr="00D536BA" w14:paraId="7FC889E0" w14:textId="77777777" w:rsidTr="00D91B3E">
        <w:tc>
          <w:tcPr>
            <w:tcW w:w="982" w:type="pct"/>
          </w:tcPr>
          <w:p w14:paraId="61536367"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ПРб5</w:t>
            </w:r>
          </w:p>
        </w:tc>
        <w:tc>
          <w:tcPr>
            <w:tcW w:w="4018" w:type="pct"/>
          </w:tcPr>
          <w:p w14:paraId="57194713"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Times New Roman" w:hAnsi="Times New Roman" w:cs="Times New Roman"/>
                <w:bCs/>
                <w:sz w:val="24"/>
                <w:szCs w:val="24"/>
              </w:rPr>
              <w:t>Оценка результатов выполнения заданий экзаменационной работы</w:t>
            </w:r>
          </w:p>
        </w:tc>
      </w:tr>
      <w:tr w:rsidR="00D536BA" w:rsidRPr="00D536BA" w14:paraId="1938E129" w14:textId="77777777" w:rsidTr="00D91B3E">
        <w:tc>
          <w:tcPr>
            <w:tcW w:w="982" w:type="pct"/>
          </w:tcPr>
          <w:p w14:paraId="4B5E5EBE"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ПРб6</w:t>
            </w:r>
          </w:p>
        </w:tc>
        <w:tc>
          <w:tcPr>
            <w:tcW w:w="4018" w:type="pct"/>
          </w:tcPr>
          <w:p w14:paraId="7E658F56"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Times New Roman" w:hAnsi="Times New Roman" w:cs="Times New Roman"/>
                <w:bCs/>
                <w:sz w:val="24"/>
                <w:szCs w:val="24"/>
              </w:rPr>
              <w:t>Оценка результатов выполнения заданий экзаменационной работы.</w:t>
            </w:r>
            <w:r w:rsidRPr="00D536BA">
              <w:rPr>
                <w:rFonts w:ascii="Times New Roman" w:eastAsia="Times New Roman" w:hAnsi="Times New Roman" w:cs="Times New Roman"/>
                <w:bCs/>
                <w:sz w:val="24"/>
                <w:szCs w:val="24"/>
                <w:lang w:eastAsia="ru-RU"/>
              </w:rPr>
              <w:t xml:space="preserve"> Оценка результатов устных ответов</w:t>
            </w:r>
          </w:p>
        </w:tc>
      </w:tr>
      <w:tr w:rsidR="00D536BA" w:rsidRPr="00D536BA" w14:paraId="07B42E05" w14:textId="77777777" w:rsidTr="00D91B3E">
        <w:tc>
          <w:tcPr>
            <w:tcW w:w="982" w:type="pct"/>
          </w:tcPr>
          <w:p w14:paraId="3622B2BE"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ПРб7</w:t>
            </w:r>
          </w:p>
        </w:tc>
        <w:tc>
          <w:tcPr>
            <w:tcW w:w="4018" w:type="pct"/>
          </w:tcPr>
          <w:p w14:paraId="6C2FFC7C"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Franklin Gothic Book" w:hAnsi="Times New Roman" w:cs="Times New Roman"/>
                <w:bCs/>
                <w:sz w:val="24"/>
                <w:szCs w:val="24"/>
              </w:rPr>
              <w:t>О</w:t>
            </w:r>
            <w:r w:rsidRPr="00D536BA">
              <w:rPr>
                <w:rFonts w:ascii="Times New Roman" w:eastAsia="Calibri" w:hAnsi="Times New Roman" w:cs="Times New Roman"/>
                <w:bCs/>
                <w:sz w:val="24"/>
                <w:szCs w:val="24"/>
              </w:rPr>
              <w:t>ценка деятельности студентов</w:t>
            </w:r>
            <w:r w:rsidRPr="00D536BA">
              <w:rPr>
                <w:rFonts w:ascii="Times New Roman" w:eastAsia="Franklin Gothic Book" w:hAnsi="Times New Roman" w:cs="Times New Roman"/>
                <w:bCs/>
                <w:sz w:val="24"/>
                <w:szCs w:val="24"/>
              </w:rPr>
              <w:t xml:space="preserve"> при выполнении заданий практических занятий</w:t>
            </w:r>
            <w:r w:rsidRPr="00D536BA">
              <w:rPr>
                <w:rFonts w:ascii="Times New Roman" w:eastAsia="Calibri" w:hAnsi="Times New Roman" w:cs="Times New Roman"/>
                <w:bCs/>
                <w:sz w:val="24"/>
                <w:szCs w:val="24"/>
              </w:rPr>
              <w:t xml:space="preserve"> №   ,12,13,14</w:t>
            </w:r>
          </w:p>
          <w:p w14:paraId="07F61C9B"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Times New Roman" w:hAnsi="Times New Roman" w:cs="Times New Roman"/>
                <w:bCs/>
                <w:sz w:val="24"/>
                <w:szCs w:val="24"/>
              </w:rPr>
              <w:t>Оценка результатов выполнения заданий экзаменационной работы</w:t>
            </w:r>
          </w:p>
        </w:tc>
      </w:tr>
      <w:tr w:rsidR="00D536BA" w:rsidRPr="00D536BA" w14:paraId="57FE5B46" w14:textId="77777777" w:rsidTr="00D91B3E">
        <w:tc>
          <w:tcPr>
            <w:tcW w:w="982" w:type="pct"/>
          </w:tcPr>
          <w:p w14:paraId="265622C6"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ПРб8</w:t>
            </w:r>
          </w:p>
        </w:tc>
        <w:tc>
          <w:tcPr>
            <w:tcW w:w="4018" w:type="pct"/>
          </w:tcPr>
          <w:p w14:paraId="5180DF2B"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Times New Roman" w:hAnsi="Times New Roman" w:cs="Times New Roman"/>
                <w:bCs/>
                <w:sz w:val="24"/>
                <w:szCs w:val="24"/>
              </w:rPr>
              <w:t>Оценка результатов выполнения заданий экзаменационной работы.</w:t>
            </w:r>
            <w:r w:rsidRPr="00D536BA">
              <w:rPr>
                <w:rFonts w:ascii="Times New Roman" w:eastAsia="Times New Roman" w:hAnsi="Times New Roman" w:cs="Times New Roman"/>
                <w:bCs/>
                <w:sz w:val="24"/>
                <w:szCs w:val="24"/>
                <w:lang w:eastAsia="ru-RU"/>
              </w:rPr>
              <w:t xml:space="preserve"> Оценка результатов устных ответов</w:t>
            </w:r>
          </w:p>
        </w:tc>
      </w:tr>
      <w:tr w:rsidR="00D536BA" w:rsidRPr="00D536BA" w14:paraId="22AC8694" w14:textId="77777777" w:rsidTr="00D91B3E">
        <w:tc>
          <w:tcPr>
            <w:tcW w:w="982" w:type="pct"/>
          </w:tcPr>
          <w:p w14:paraId="5400606C"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ПРб9</w:t>
            </w:r>
          </w:p>
        </w:tc>
        <w:tc>
          <w:tcPr>
            <w:tcW w:w="4018" w:type="pct"/>
          </w:tcPr>
          <w:p w14:paraId="2D8000D4"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Times New Roman" w:hAnsi="Times New Roman" w:cs="Times New Roman"/>
                <w:bCs/>
                <w:sz w:val="24"/>
                <w:szCs w:val="24"/>
              </w:rPr>
              <w:t>Оценка результатов выполнения заданий экзаменационной работы.</w:t>
            </w:r>
            <w:r w:rsidRPr="00D536BA">
              <w:rPr>
                <w:rFonts w:ascii="Times New Roman" w:eastAsia="Times New Roman" w:hAnsi="Times New Roman" w:cs="Times New Roman"/>
                <w:bCs/>
                <w:sz w:val="24"/>
                <w:szCs w:val="24"/>
                <w:lang w:eastAsia="ru-RU"/>
              </w:rPr>
              <w:t xml:space="preserve"> Оценка результатов устных ответов</w:t>
            </w:r>
          </w:p>
        </w:tc>
      </w:tr>
      <w:tr w:rsidR="00D536BA" w:rsidRPr="00D536BA" w14:paraId="6592EC2E" w14:textId="77777777" w:rsidTr="00D91B3E">
        <w:tc>
          <w:tcPr>
            <w:tcW w:w="982" w:type="pct"/>
          </w:tcPr>
          <w:p w14:paraId="4FB3B322" w14:textId="77777777" w:rsidR="00D536BA" w:rsidRPr="00D536BA" w:rsidRDefault="00D536BA" w:rsidP="00D536BA">
            <w:pPr>
              <w:spacing w:after="0" w:line="240" w:lineRule="auto"/>
              <w:jc w:val="center"/>
              <w:rPr>
                <w:rFonts w:ascii="Times New Roman" w:eastAsia="Times New Roman" w:hAnsi="Times New Roman" w:cs="Times New Roman"/>
                <w:bCs/>
                <w:sz w:val="24"/>
                <w:szCs w:val="24"/>
                <w:lang w:eastAsia="ru-RU"/>
              </w:rPr>
            </w:pPr>
            <w:r w:rsidRPr="00D536BA">
              <w:rPr>
                <w:rFonts w:ascii="Times New Roman" w:eastAsia="Times New Roman" w:hAnsi="Times New Roman" w:cs="Times New Roman"/>
                <w:bCs/>
                <w:sz w:val="24"/>
                <w:szCs w:val="24"/>
                <w:lang w:eastAsia="ru-RU"/>
              </w:rPr>
              <w:t>ПРб10</w:t>
            </w:r>
          </w:p>
        </w:tc>
        <w:tc>
          <w:tcPr>
            <w:tcW w:w="4018" w:type="pct"/>
          </w:tcPr>
          <w:p w14:paraId="3BEBF140" w14:textId="77777777" w:rsidR="00D536BA" w:rsidRPr="00D536BA" w:rsidRDefault="00D536BA" w:rsidP="00D536BA">
            <w:pPr>
              <w:widowControl w:val="0"/>
              <w:autoSpaceDE w:val="0"/>
              <w:autoSpaceDN w:val="0"/>
              <w:spacing w:line="240" w:lineRule="auto"/>
              <w:contextualSpacing/>
              <w:jc w:val="both"/>
              <w:rPr>
                <w:rFonts w:ascii="Times New Roman" w:eastAsia="Franklin Gothic Book" w:hAnsi="Times New Roman" w:cs="Times New Roman"/>
                <w:bCs/>
                <w:sz w:val="24"/>
                <w:szCs w:val="24"/>
              </w:rPr>
            </w:pPr>
            <w:r w:rsidRPr="00D536BA">
              <w:rPr>
                <w:rFonts w:ascii="Times New Roman" w:eastAsia="Franklin Gothic Book" w:hAnsi="Times New Roman" w:cs="Times New Roman"/>
                <w:bCs/>
                <w:sz w:val="24"/>
                <w:szCs w:val="24"/>
              </w:rPr>
              <w:t>О</w:t>
            </w:r>
            <w:r w:rsidRPr="00D536BA">
              <w:rPr>
                <w:rFonts w:ascii="Times New Roman" w:eastAsia="Calibri" w:hAnsi="Times New Roman" w:cs="Times New Roman"/>
                <w:bCs/>
                <w:sz w:val="24"/>
                <w:szCs w:val="24"/>
              </w:rPr>
              <w:t>ценка деятельности студентов</w:t>
            </w:r>
            <w:r w:rsidRPr="00D536BA">
              <w:rPr>
                <w:rFonts w:ascii="Times New Roman" w:eastAsia="Franklin Gothic Book" w:hAnsi="Times New Roman" w:cs="Times New Roman"/>
                <w:bCs/>
                <w:sz w:val="24"/>
                <w:szCs w:val="24"/>
              </w:rPr>
              <w:t xml:space="preserve"> при выполнении заданий практических </w:t>
            </w:r>
            <w:r w:rsidRPr="00D536BA">
              <w:rPr>
                <w:rFonts w:ascii="Times New Roman" w:eastAsia="Franklin Gothic Book" w:hAnsi="Times New Roman" w:cs="Times New Roman"/>
                <w:bCs/>
                <w:sz w:val="24"/>
                <w:szCs w:val="24"/>
              </w:rPr>
              <w:lastRenderedPageBreak/>
              <w:t>занятий</w:t>
            </w:r>
            <w:r w:rsidRPr="00D536BA">
              <w:rPr>
                <w:rFonts w:ascii="Times New Roman" w:eastAsia="Calibri" w:hAnsi="Times New Roman" w:cs="Times New Roman"/>
                <w:bCs/>
                <w:sz w:val="24"/>
                <w:szCs w:val="24"/>
              </w:rPr>
              <w:t xml:space="preserve"> №   1,2</w:t>
            </w:r>
          </w:p>
        </w:tc>
      </w:tr>
    </w:tbl>
    <w:p w14:paraId="507B88EF" w14:textId="77777777" w:rsidR="00D536BA" w:rsidRPr="00D536BA" w:rsidRDefault="00D536BA" w:rsidP="00D536BA">
      <w:pPr>
        <w:spacing w:after="0" w:line="240" w:lineRule="auto"/>
        <w:jc w:val="both"/>
        <w:rPr>
          <w:rFonts w:ascii="Times New Roman" w:eastAsia="Times New Roman" w:hAnsi="Times New Roman" w:cs="Times New Roman"/>
          <w:b/>
          <w:sz w:val="24"/>
          <w:szCs w:val="24"/>
          <w:lang w:eastAsia="ru-RU"/>
        </w:rPr>
      </w:pPr>
    </w:p>
    <w:p w14:paraId="2E412C11" w14:textId="77777777" w:rsidR="00D536BA" w:rsidRPr="00D536BA" w:rsidRDefault="00D536BA" w:rsidP="00D536BA">
      <w:pPr>
        <w:spacing w:after="0" w:line="240" w:lineRule="auto"/>
        <w:jc w:val="both"/>
        <w:rPr>
          <w:rFonts w:ascii="Times New Roman" w:eastAsia="Times New Roman" w:hAnsi="Times New Roman" w:cs="Times New Roman"/>
          <w:b/>
          <w:sz w:val="24"/>
          <w:szCs w:val="24"/>
          <w:lang w:eastAsia="ru-RU"/>
        </w:rPr>
      </w:pPr>
    </w:p>
    <w:p w14:paraId="15444997" w14:textId="77777777" w:rsidR="00D536BA" w:rsidRPr="00D536BA" w:rsidRDefault="00D536BA" w:rsidP="00D536BA">
      <w:pPr>
        <w:spacing w:after="0" w:line="240" w:lineRule="auto"/>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5.2. Результаты изучения учебного предмета:</w:t>
      </w:r>
    </w:p>
    <w:p w14:paraId="77C7EF48" w14:textId="77777777" w:rsidR="00D536BA" w:rsidRPr="00D536BA" w:rsidRDefault="00D536BA" w:rsidP="00D536BA">
      <w:pPr>
        <w:spacing w:after="0" w:line="240" w:lineRule="auto"/>
        <w:jc w:val="both"/>
        <w:rPr>
          <w:rFonts w:ascii="Times New Roman" w:eastAsia="Times New Roman" w:hAnsi="Times New Roman" w:cs="Times New Roman"/>
          <w:b/>
          <w:sz w:val="24"/>
          <w:szCs w:val="24"/>
          <w:lang w:eastAsia="ru-RU"/>
        </w:rPr>
      </w:pPr>
    </w:p>
    <w:p w14:paraId="4C339DA8" w14:textId="77777777" w:rsidR="00D536BA" w:rsidRPr="00D536BA" w:rsidRDefault="00D536BA" w:rsidP="00D536BA">
      <w:pPr>
        <w:autoSpaceDE w:val="0"/>
        <w:autoSpaceDN w:val="0"/>
        <w:adjustRightInd w:val="0"/>
        <w:spacing w:after="0" w:line="240" w:lineRule="auto"/>
        <w:rPr>
          <w:rFonts w:ascii="Times New Roman" w:eastAsia="Times New Roman" w:hAnsi="Times New Roman" w:cs="Times New Roman"/>
          <w:b/>
          <w:sz w:val="28"/>
          <w:szCs w:val="28"/>
          <w:lang w:eastAsia="ru-RU"/>
        </w:rPr>
      </w:pPr>
    </w:p>
    <w:tbl>
      <w:tblPr>
        <w:tblW w:w="5375"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2"/>
        <w:gridCol w:w="3405"/>
        <w:gridCol w:w="2346"/>
        <w:gridCol w:w="2755"/>
      </w:tblGrid>
      <w:tr w:rsidR="00D536BA" w:rsidRPr="00D536BA" w14:paraId="246AD940" w14:textId="77777777" w:rsidTr="00D91B3E">
        <w:trPr>
          <w:trHeight w:val="574"/>
        </w:trPr>
        <w:tc>
          <w:tcPr>
            <w:tcW w:w="866" w:type="pct"/>
            <w:tcBorders>
              <w:top w:val="single" w:sz="4" w:space="0" w:color="auto"/>
              <w:left w:val="single" w:sz="4" w:space="0" w:color="auto"/>
              <w:bottom w:val="single" w:sz="4" w:space="0" w:color="auto"/>
              <w:right w:val="single" w:sz="4" w:space="0" w:color="auto"/>
            </w:tcBorders>
            <w:vAlign w:val="center"/>
            <w:hideMark/>
          </w:tcPr>
          <w:p w14:paraId="733423A6"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D536BA">
              <w:rPr>
                <w:rFonts w:ascii="Times New Roman" w:eastAsia="Calibri" w:hAnsi="Times New Roman" w:cs="Times New Roman"/>
                <w:b/>
                <w:bCs/>
                <w:sz w:val="28"/>
                <w:szCs w:val="28"/>
              </w:rPr>
              <w:t>Наименование разделов</w:t>
            </w:r>
          </w:p>
        </w:tc>
        <w:tc>
          <w:tcPr>
            <w:tcW w:w="4134" w:type="pct"/>
            <w:gridSpan w:val="3"/>
            <w:tcBorders>
              <w:top w:val="single" w:sz="4" w:space="0" w:color="auto"/>
              <w:left w:val="single" w:sz="4" w:space="0" w:color="auto"/>
              <w:bottom w:val="single" w:sz="4" w:space="0" w:color="auto"/>
              <w:right w:val="single" w:sz="4" w:space="0" w:color="auto"/>
            </w:tcBorders>
            <w:hideMark/>
          </w:tcPr>
          <w:p w14:paraId="32488D8B"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Характеристика основных видов деятельности студентов</w:t>
            </w:r>
          </w:p>
        </w:tc>
      </w:tr>
      <w:tr w:rsidR="00D536BA" w:rsidRPr="00D536BA" w14:paraId="7D922535" w14:textId="77777777" w:rsidTr="00D91B3E">
        <w:trPr>
          <w:trHeight w:val="412"/>
        </w:trPr>
        <w:tc>
          <w:tcPr>
            <w:tcW w:w="866" w:type="pct"/>
            <w:tcBorders>
              <w:top w:val="single" w:sz="4" w:space="0" w:color="auto"/>
              <w:left w:val="single" w:sz="4" w:space="0" w:color="auto"/>
              <w:bottom w:val="single" w:sz="4" w:space="0" w:color="auto"/>
              <w:right w:val="single" w:sz="4" w:space="0" w:color="auto"/>
            </w:tcBorders>
            <w:vAlign w:val="center"/>
            <w:hideMark/>
          </w:tcPr>
          <w:p w14:paraId="321D383A" w14:textId="77777777" w:rsidR="00D536BA" w:rsidRPr="00D536BA" w:rsidRDefault="00D536BA" w:rsidP="00D536BA">
            <w:pPr>
              <w:autoSpaceDE w:val="0"/>
              <w:autoSpaceDN w:val="0"/>
              <w:adjustRightInd w:val="0"/>
              <w:spacing w:after="0" w:line="240" w:lineRule="auto"/>
              <w:jc w:val="center"/>
              <w:rPr>
                <w:rFonts w:ascii="Times New Roman" w:eastAsia="Calibri" w:hAnsi="Times New Roman" w:cs="Times New Roman"/>
                <w:b/>
                <w:bCs/>
                <w:sz w:val="28"/>
                <w:szCs w:val="28"/>
              </w:rPr>
            </w:pPr>
            <w:r w:rsidRPr="00D536BA">
              <w:rPr>
                <w:rFonts w:ascii="Times New Roman" w:eastAsia="Calibri" w:hAnsi="Times New Roman" w:cs="Times New Roman"/>
                <w:b/>
                <w:bCs/>
                <w:sz w:val="28"/>
                <w:szCs w:val="28"/>
              </w:rPr>
              <w:t>1</w:t>
            </w:r>
          </w:p>
        </w:tc>
        <w:tc>
          <w:tcPr>
            <w:tcW w:w="1655" w:type="pct"/>
            <w:tcBorders>
              <w:top w:val="single" w:sz="4" w:space="0" w:color="auto"/>
              <w:left w:val="single" w:sz="4" w:space="0" w:color="auto"/>
              <w:bottom w:val="single" w:sz="4" w:space="0" w:color="auto"/>
              <w:right w:val="single" w:sz="4" w:space="0" w:color="auto"/>
            </w:tcBorders>
            <w:hideMark/>
          </w:tcPr>
          <w:p w14:paraId="2602E9F4"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2</w:t>
            </w:r>
          </w:p>
        </w:tc>
        <w:tc>
          <w:tcPr>
            <w:tcW w:w="1140" w:type="pct"/>
            <w:tcBorders>
              <w:top w:val="single" w:sz="4" w:space="0" w:color="auto"/>
              <w:left w:val="single" w:sz="4" w:space="0" w:color="auto"/>
              <w:bottom w:val="single" w:sz="4" w:space="0" w:color="auto"/>
              <w:right w:val="single" w:sz="4" w:space="0" w:color="auto"/>
            </w:tcBorders>
            <w:hideMark/>
          </w:tcPr>
          <w:p w14:paraId="58D60A29"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3</w:t>
            </w:r>
          </w:p>
        </w:tc>
        <w:tc>
          <w:tcPr>
            <w:tcW w:w="1339" w:type="pct"/>
            <w:tcBorders>
              <w:top w:val="single" w:sz="4" w:space="0" w:color="auto"/>
              <w:left w:val="single" w:sz="4" w:space="0" w:color="auto"/>
              <w:bottom w:val="single" w:sz="4" w:space="0" w:color="auto"/>
              <w:right w:val="single" w:sz="4" w:space="0" w:color="auto"/>
            </w:tcBorders>
            <w:hideMark/>
          </w:tcPr>
          <w:p w14:paraId="26509C8A"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4</w:t>
            </w:r>
          </w:p>
        </w:tc>
      </w:tr>
      <w:tr w:rsidR="00D536BA" w:rsidRPr="00D536BA" w14:paraId="54B9C23B" w14:textId="77777777" w:rsidTr="00D91B3E">
        <w:trPr>
          <w:trHeight w:val="418"/>
        </w:trPr>
        <w:tc>
          <w:tcPr>
            <w:tcW w:w="866" w:type="pct"/>
            <w:tcBorders>
              <w:top w:val="single" w:sz="4" w:space="0" w:color="auto"/>
              <w:left w:val="single" w:sz="4" w:space="0" w:color="auto"/>
              <w:bottom w:val="single" w:sz="4" w:space="0" w:color="auto"/>
              <w:right w:val="single" w:sz="4" w:space="0" w:color="auto"/>
            </w:tcBorders>
            <w:vAlign w:val="center"/>
          </w:tcPr>
          <w:p w14:paraId="6AAA629B" w14:textId="77777777" w:rsidR="00D536BA" w:rsidRPr="00D536BA" w:rsidRDefault="00D536BA" w:rsidP="00D536BA">
            <w:pPr>
              <w:autoSpaceDE w:val="0"/>
              <w:autoSpaceDN w:val="0"/>
              <w:adjustRightInd w:val="0"/>
              <w:spacing w:after="0" w:line="240" w:lineRule="auto"/>
              <w:rPr>
                <w:rFonts w:ascii="Times New Roman" w:eastAsia="Calibri" w:hAnsi="Times New Roman" w:cs="Times New Roman"/>
                <w:b/>
                <w:bCs/>
                <w:sz w:val="28"/>
                <w:szCs w:val="28"/>
              </w:rPr>
            </w:pPr>
          </w:p>
        </w:tc>
        <w:tc>
          <w:tcPr>
            <w:tcW w:w="1655" w:type="pct"/>
            <w:tcBorders>
              <w:top w:val="single" w:sz="4" w:space="0" w:color="auto"/>
              <w:left w:val="single" w:sz="4" w:space="0" w:color="auto"/>
              <w:bottom w:val="single" w:sz="4" w:space="0" w:color="auto"/>
              <w:right w:val="single" w:sz="4" w:space="0" w:color="auto"/>
            </w:tcBorders>
            <w:hideMark/>
          </w:tcPr>
          <w:p w14:paraId="2595B3FE"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 xml:space="preserve">Предметные </w:t>
            </w:r>
          </w:p>
        </w:tc>
        <w:tc>
          <w:tcPr>
            <w:tcW w:w="1140" w:type="pct"/>
            <w:tcBorders>
              <w:top w:val="single" w:sz="4" w:space="0" w:color="auto"/>
              <w:left w:val="single" w:sz="4" w:space="0" w:color="auto"/>
              <w:bottom w:val="single" w:sz="4" w:space="0" w:color="auto"/>
              <w:right w:val="single" w:sz="4" w:space="0" w:color="auto"/>
            </w:tcBorders>
            <w:hideMark/>
          </w:tcPr>
          <w:p w14:paraId="7B26EF63"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 xml:space="preserve">Метапредметные </w:t>
            </w:r>
          </w:p>
        </w:tc>
        <w:tc>
          <w:tcPr>
            <w:tcW w:w="1339" w:type="pct"/>
            <w:tcBorders>
              <w:top w:val="single" w:sz="4" w:space="0" w:color="auto"/>
              <w:left w:val="single" w:sz="4" w:space="0" w:color="auto"/>
              <w:bottom w:val="single" w:sz="4" w:space="0" w:color="auto"/>
              <w:right w:val="single" w:sz="4" w:space="0" w:color="auto"/>
            </w:tcBorders>
            <w:hideMark/>
          </w:tcPr>
          <w:p w14:paraId="1FBA9A2F" w14:textId="77777777" w:rsidR="00D536BA" w:rsidRPr="00D536BA" w:rsidRDefault="00D536BA" w:rsidP="00D536BA">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D536BA">
              <w:rPr>
                <w:rFonts w:ascii="Times New Roman" w:eastAsia="Times New Roman" w:hAnsi="Times New Roman" w:cs="Times New Roman"/>
                <w:b/>
                <w:bCs/>
                <w:color w:val="000000"/>
                <w:sz w:val="28"/>
                <w:szCs w:val="28"/>
                <w:lang w:eastAsia="ru-RU"/>
              </w:rPr>
              <w:t>Личностные</w:t>
            </w:r>
          </w:p>
        </w:tc>
      </w:tr>
      <w:tr w:rsidR="00D536BA" w:rsidRPr="00D536BA" w14:paraId="4A8B68CA" w14:textId="77777777" w:rsidTr="00D91B3E">
        <w:trPr>
          <w:trHeight w:val="329"/>
        </w:trPr>
        <w:tc>
          <w:tcPr>
            <w:tcW w:w="866" w:type="pct"/>
            <w:tcBorders>
              <w:top w:val="single" w:sz="4" w:space="0" w:color="auto"/>
              <w:left w:val="single" w:sz="4" w:space="0" w:color="auto"/>
              <w:bottom w:val="single" w:sz="4" w:space="0" w:color="auto"/>
              <w:right w:val="single" w:sz="4" w:space="0" w:color="auto"/>
            </w:tcBorders>
            <w:hideMark/>
          </w:tcPr>
          <w:p w14:paraId="755D445F" w14:textId="77777777" w:rsidR="00D536BA" w:rsidRPr="00D536BA" w:rsidRDefault="00D536BA" w:rsidP="00D536BA">
            <w:pPr>
              <w:spacing w:after="0" w:line="240" w:lineRule="auto"/>
              <w:rPr>
                <w:rFonts w:ascii="Times New Roman" w:eastAsia="Times New Roman" w:hAnsi="Times New Roman" w:cs="Times New Roman"/>
                <w:b/>
                <w:color w:val="000000"/>
                <w:sz w:val="28"/>
                <w:szCs w:val="28"/>
                <w:highlight w:val="yellow"/>
                <w:lang w:eastAsia="ru-RU"/>
              </w:rPr>
            </w:pPr>
            <w:r w:rsidRPr="00D536BA">
              <w:rPr>
                <w:rFonts w:ascii="Times New Roman" w:eastAsia="Times New Roman" w:hAnsi="Times New Roman" w:cs="Times New Roman"/>
                <w:b/>
                <w:color w:val="000000"/>
                <w:sz w:val="28"/>
                <w:szCs w:val="28"/>
                <w:lang w:eastAsia="ru-RU"/>
              </w:rPr>
              <w:t>Введение</w:t>
            </w:r>
          </w:p>
        </w:tc>
        <w:tc>
          <w:tcPr>
            <w:tcW w:w="1655" w:type="pct"/>
            <w:tcBorders>
              <w:top w:val="single" w:sz="4" w:space="0" w:color="auto"/>
              <w:left w:val="single" w:sz="4" w:space="0" w:color="auto"/>
              <w:bottom w:val="single" w:sz="4" w:space="0" w:color="auto"/>
              <w:right w:val="single" w:sz="4" w:space="0" w:color="auto"/>
            </w:tcBorders>
          </w:tcPr>
          <w:p w14:paraId="1614E2C8" w14:textId="77777777" w:rsidR="00D536BA" w:rsidRPr="00D536BA" w:rsidRDefault="00D536BA" w:rsidP="00D536BA">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Характеризовать</w:t>
            </w:r>
            <w:r w:rsidRPr="00D536BA">
              <w:rPr>
                <w:rFonts w:ascii="Times New Roman" w:eastAsia="Bookman Old Style" w:hAnsi="Times New Roman" w:cs="Times New Roman"/>
                <w:color w:val="231F20"/>
                <w:spacing w:val="-1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на</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отдельных</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примерах</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взаимосвязь</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 xml:space="preserve">языка, </w:t>
            </w:r>
            <w:r w:rsidRPr="00D536BA">
              <w:rPr>
                <w:rFonts w:ascii="Times New Roman" w:eastAsia="Bookman Old Style" w:hAnsi="Times New Roman" w:cs="Times New Roman"/>
                <w:color w:val="231F20"/>
                <w:sz w:val="28"/>
                <w:szCs w:val="28"/>
                <w:lang w:eastAsia="ru-RU" w:bidi="ru-RU"/>
              </w:rPr>
              <w:t>культуры</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истории</w:t>
            </w:r>
            <w:r w:rsidRPr="00D536BA">
              <w:rPr>
                <w:rFonts w:ascii="Times New Roman" w:eastAsia="Bookman Old Style" w:hAnsi="Times New Roman" w:cs="Times New Roman"/>
                <w:color w:val="231F20"/>
                <w:spacing w:val="-2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народа</w:t>
            </w:r>
            <w:r w:rsidRPr="00D536BA">
              <w:rPr>
                <w:rFonts w:ascii="Times New Roman" w:eastAsia="Bookman Old Style" w:hAnsi="Times New Roman" w:cs="Times New Roman"/>
                <w:color w:val="231F20"/>
                <w:spacing w:val="-2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носителя</w:t>
            </w:r>
            <w:r w:rsidRPr="00D536BA">
              <w:rPr>
                <w:rFonts w:ascii="Times New Roman" w:eastAsia="Bookman Old Style" w:hAnsi="Times New Roman" w:cs="Times New Roman"/>
                <w:color w:val="231F20"/>
                <w:spacing w:val="-2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языка;</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анализировать пословицы и поговорки о русском</w:t>
            </w:r>
            <w:r w:rsidRPr="00D536BA">
              <w:rPr>
                <w:rFonts w:ascii="Times New Roman" w:eastAsia="Bookman Old Style" w:hAnsi="Times New Roman" w:cs="Times New Roman"/>
                <w:color w:val="231F20"/>
                <w:spacing w:val="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языке;</w:t>
            </w:r>
          </w:p>
          <w:p w14:paraId="3A4CC648" w14:textId="77777777" w:rsidR="00D536BA" w:rsidRPr="00D536BA" w:rsidRDefault="00D536BA" w:rsidP="00D536BA">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составлять связное высказывание (сочинение-рассуждение) в устной или письменной</w:t>
            </w:r>
            <w:r w:rsidRPr="00D536BA">
              <w:rPr>
                <w:rFonts w:ascii="Times New Roman" w:eastAsia="Bookman Old Style" w:hAnsi="Times New Roman" w:cs="Times New Roman"/>
                <w:color w:val="231F20"/>
                <w:spacing w:val="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форме;</w:t>
            </w:r>
          </w:p>
          <w:p w14:paraId="2E5F97C4" w14:textId="77777777" w:rsidR="00D536BA" w:rsidRPr="00D536BA" w:rsidRDefault="00D536BA" w:rsidP="00D536BA">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3"/>
                <w:sz w:val="28"/>
                <w:szCs w:val="28"/>
                <w:lang w:eastAsia="ru-RU" w:bidi="ru-RU"/>
              </w:rPr>
              <w:t>приводить</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примеры,</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которые</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доказывают,</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что</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изучение</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 xml:space="preserve">языка </w:t>
            </w:r>
            <w:r w:rsidRPr="00D536BA">
              <w:rPr>
                <w:rFonts w:ascii="Times New Roman" w:eastAsia="Bookman Old Style" w:hAnsi="Times New Roman" w:cs="Times New Roman"/>
                <w:color w:val="231F20"/>
                <w:sz w:val="28"/>
                <w:szCs w:val="28"/>
                <w:lang w:eastAsia="ru-RU" w:bidi="ru-RU"/>
              </w:rPr>
              <w:t>позволяет лучше узнать историю и культуру</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страны;</w:t>
            </w:r>
          </w:p>
          <w:p w14:paraId="244E0B5A" w14:textId="77777777" w:rsidR="00D536BA" w:rsidRPr="00D536BA" w:rsidRDefault="00D536BA" w:rsidP="00D536BA">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2"/>
                <w:sz w:val="28"/>
                <w:szCs w:val="28"/>
                <w:lang w:eastAsia="ru-RU" w:bidi="ru-RU"/>
              </w:rPr>
              <w:t xml:space="preserve">определять тему, основную мысль текстов </w:t>
            </w:r>
            <w:r w:rsidRPr="00D536BA">
              <w:rPr>
                <w:rFonts w:ascii="Times New Roman" w:eastAsia="Bookman Old Style" w:hAnsi="Times New Roman" w:cs="Times New Roman"/>
                <w:color w:val="231F20"/>
                <w:sz w:val="28"/>
                <w:szCs w:val="28"/>
                <w:lang w:eastAsia="ru-RU" w:bidi="ru-RU"/>
              </w:rPr>
              <w:t xml:space="preserve">о </w:t>
            </w:r>
            <w:r w:rsidRPr="00D536BA">
              <w:rPr>
                <w:rFonts w:ascii="Times New Roman" w:eastAsia="Bookman Old Style" w:hAnsi="Times New Roman" w:cs="Times New Roman"/>
                <w:color w:val="231F20"/>
                <w:spacing w:val="2"/>
                <w:sz w:val="28"/>
                <w:szCs w:val="28"/>
                <w:lang w:eastAsia="ru-RU" w:bidi="ru-RU"/>
              </w:rPr>
              <w:t xml:space="preserve">роли русского </w:t>
            </w:r>
            <w:r w:rsidRPr="00D536BA">
              <w:rPr>
                <w:rFonts w:ascii="Times New Roman" w:eastAsia="Bookman Old Style" w:hAnsi="Times New Roman" w:cs="Times New Roman"/>
                <w:color w:val="231F20"/>
                <w:sz w:val="28"/>
                <w:szCs w:val="28"/>
                <w:lang w:eastAsia="ru-RU" w:bidi="ru-RU"/>
              </w:rPr>
              <w:t>языка в жизни</w:t>
            </w:r>
            <w:r w:rsidRPr="00D536BA">
              <w:rPr>
                <w:rFonts w:ascii="Times New Roman" w:eastAsia="Bookman Old Style" w:hAnsi="Times New Roman" w:cs="Times New Roman"/>
                <w:color w:val="231F20"/>
                <w:spacing w:val="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общества;</w:t>
            </w:r>
          </w:p>
          <w:p w14:paraId="61164AAB" w14:textId="77777777" w:rsidR="00D536BA" w:rsidRPr="00D536BA" w:rsidRDefault="00D536BA" w:rsidP="00D536BA">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вычитывать</w:t>
            </w:r>
            <w:r w:rsidRPr="00D536BA">
              <w:rPr>
                <w:rFonts w:ascii="Times New Roman" w:eastAsia="Bookman Old Style" w:hAnsi="Times New Roman" w:cs="Times New Roman"/>
                <w:color w:val="231F20"/>
                <w:spacing w:val="-1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разные</w:t>
            </w:r>
            <w:r w:rsidRPr="00D536BA">
              <w:rPr>
                <w:rFonts w:ascii="Times New Roman" w:eastAsia="Bookman Old Style" w:hAnsi="Times New Roman" w:cs="Times New Roman"/>
                <w:color w:val="231F20"/>
                <w:spacing w:val="-1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виды</w:t>
            </w:r>
            <w:r w:rsidRPr="00D536BA">
              <w:rPr>
                <w:rFonts w:ascii="Times New Roman" w:eastAsia="Bookman Old Style" w:hAnsi="Times New Roman" w:cs="Times New Roman"/>
                <w:color w:val="231F20"/>
                <w:spacing w:val="-1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информации;</w:t>
            </w:r>
            <w:r w:rsidRPr="00D536BA">
              <w:rPr>
                <w:rFonts w:ascii="Times New Roman" w:eastAsia="Bookman Old Style" w:hAnsi="Times New Roman" w:cs="Times New Roman"/>
                <w:color w:val="231F20"/>
                <w:spacing w:val="-1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проводить</w:t>
            </w:r>
            <w:r w:rsidRPr="00D536BA">
              <w:rPr>
                <w:rFonts w:ascii="Times New Roman" w:eastAsia="Bookman Old Style" w:hAnsi="Times New Roman" w:cs="Times New Roman"/>
                <w:color w:val="231F20"/>
                <w:spacing w:val="-1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языковой разбор</w:t>
            </w:r>
            <w:r w:rsidRPr="00D536BA">
              <w:rPr>
                <w:rFonts w:ascii="Times New Roman" w:eastAsia="Bookman Old Style" w:hAnsi="Times New Roman" w:cs="Times New Roman"/>
                <w:color w:val="231F20"/>
                <w:spacing w:val="-3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текстов;</w:t>
            </w:r>
            <w:r w:rsidRPr="00D536BA">
              <w:rPr>
                <w:rFonts w:ascii="Times New Roman" w:eastAsia="Bookman Old Style" w:hAnsi="Times New Roman" w:cs="Times New Roman"/>
                <w:color w:val="231F20"/>
                <w:spacing w:val="-3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извлекать</w:t>
            </w:r>
            <w:r w:rsidRPr="00D536BA">
              <w:rPr>
                <w:rFonts w:ascii="Times New Roman" w:eastAsia="Bookman Old Style" w:hAnsi="Times New Roman" w:cs="Times New Roman"/>
                <w:color w:val="231F20"/>
                <w:spacing w:val="-3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информацию</w:t>
            </w:r>
            <w:r w:rsidRPr="00D536BA">
              <w:rPr>
                <w:rFonts w:ascii="Times New Roman" w:eastAsia="Bookman Old Style" w:hAnsi="Times New Roman" w:cs="Times New Roman"/>
                <w:color w:val="231F20"/>
                <w:spacing w:val="-3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из</w:t>
            </w:r>
            <w:r w:rsidRPr="00D536BA">
              <w:rPr>
                <w:rFonts w:ascii="Times New Roman" w:eastAsia="Bookman Old Style" w:hAnsi="Times New Roman" w:cs="Times New Roman"/>
                <w:color w:val="231F20"/>
                <w:spacing w:val="-3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разных</w:t>
            </w:r>
            <w:r w:rsidRPr="00D536BA">
              <w:rPr>
                <w:rFonts w:ascii="Times New Roman" w:eastAsia="Bookman Old Style" w:hAnsi="Times New Roman" w:cs="Times New Roman"/>
                <w:color w:val="231F20"/>
                <w:spacing w:val="-3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источников (таблиц,</w:t>
            </w:r>
            <w:r w:rsidRPr="00D536BA">
              <w:rPr>
                <w:rFonts w:ascii="Times New Roman" w:eastAsia="Bookman Old Style" w:hAnsi="Times New Roman" w:cs="Times New Roman"/>
                <w:color w:val="231F20"/>
                <w:spacing w:val="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схем);</w:t>
            </w:r>
          </w:p>
          <w:p w14:paraId="2F3B6D32" w14:textId="77777777" w:rsidR="00D536BA" w:rsidRPr="00D536BA" w:rsidRDefault="00D536BA" w:rsidP="00D536BA">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Times New Roman" w:hAnsi="Times New Roman" w:cs="Times New Roman"/>
                <w:color w:val="231F20"/>
                <w:sz w:val="28"/>
                <w:szCs w:val="28"/>
                <w:lang w:eastAsia="ru-RU"/>
              </w:rPr>
              <w:lastRenderedPageBreak/>
              <w:t>преобразовывать информацию; строить рассуждение о</w:t>
            </w:r>
            <w:r w:rsidRPr="00D536BA">
              <w:rPr>
                <w:rFonts w:ascii="Times New Roman" w:eastAsia="Times New Roman" w:hAnsi="Times New Roman" w:cs="Times New Roman"/>
                <w:color w:val="231F20"/>
                <w:spacing w:val="-22"/>
                <w:sz w:val="28"/>
                <w:szCs w:val="28"/>
                <w:lang w:eastAsia="ru-RU"/>
              </w:rPr>
              <w:t xml:space="preserve"> </w:t>
            </w:r>
            <w:r w:rsidRPr="00D536BA">
              <w:rPr>
                <w:rFonts w:ascii="Times New Roman" w:eastAsia="Times New Roman" w:hAnsi="Times New Roman" w:cs="Times New Roman"/>
                <w:color w:val="231F20"/>
                <w:sz w:val="28"/>
                <w:szCs w:val="28"/>
                <w:lang w:eastAsia="ru-RU"/>
              </w:rPr>
              <w:t>роли русского языка в жизни</w:t>
            </w:r>
            <w:r w:rsidRPr="00D536BA">
              <w:rPr>
                <w:rFonts w:ascii="Times New Roman" w:eastAsia="Times New Roman" w:hAnsi="Times New Roman" w:cs="Times New Roman"/>
                <w:color w:val="231F20"/>
                <w:spacing w:val="9"/>
                <w:sz w:val="28"/>
                <w:szCs w:val="28"/>
                <w:lang w:eastAsia="ru-RU"/>
              </w:rPr>
              <w:t xml:space="preserve"> </w:t>
            </w:r>
            <w:r w:rsidRPr="00D536BA">
              <w:rPr>
                <w:rFonts w:ascii="Times New Roman" w:eastAsia="Times New Roman" w:hAnsi="Times New Roman" w:cs="Times New Roman"/>
                <w:color w:val="231F20"/>
                <w:sz w:val="28"/>
                <w:szCs w:val="28"/>
                <w:lang w:eastAsia="ru-RU"/>
              </w:rPr>
              <w:t>человека</w:t>
            </w:r>
          </w:p>
          <w:p w14:paraId="15D8E04C" w14:textId="77777777" w:rsidR="00D536BA" w:rsidRPr="00D536BA" w:rsidRDefault="00D536BA" w:rsidP="00D536BA">
            <w:pPr>
              <w:tabs>
                <w:tab w:val="left" w:pos="357"/>
              </w:tabs>
              <w:spacing w:after="0" w:line="240" w:lineRule="auto"/>
              <w:contextualSpacing/>
              <w:jc w:val="both"/>
              <w:rPr>
                <w:rFonts w:ascii="Times New Roman" w:eastAsia="Times New Roman" w:hAnsi="Times New Roman" w:cs="Times New Roman"/>
                <w:b/>
                <w:color w:val="000000"/>
                <w:sz w:val="28"/>
                <w:szCs w:val="28"/>
                <w:lang w:eastAsia="ru-RU"/>
              </w:rPr>
            </w:pPr>
          </w:p>
        </w:tc>
        <w:tc>
          <w:tcPr>
            <w:tcW w:w="1140" w:type="pct"/>
            <w:tcBorders>
              <w:top w:val="single" w:sz="4" w:space="0" w:color="auto"/>
              <w:left w:val="single" w:sz="4" w:space="0" w:color="auto"/>
              <w:bottom w:val="single" w:sz="4" w:space="0" w:color="auto"/>
              <w:right w:val="single" w:sz="4" w:space="0" w:color="auto"/>
            </w:tcBorders>
            <w:hideMark/>
          </w:tcPr>
          <w:p w14:paraId="3C2181E0" w14:textId="77777777" w:rsidR="00D536BA" w:rsidRPr="00D536BA" w:rsidRDefault="00D536BA" w:rsidP="00D536BA">
            <w:pPr>
              <w:widowControl w:val="0"/>
              <w:numPr>
                <w:ilvl w:val="0"/>
                <w:numId w:val="37"/>
              </w:numPr>
              <w:tabs>
                <w:tab w:val="left" w:pos="398"/>
              </w:tabs>
              <w:autoSpaceDE w:val="0"/>
              <w:autoSpaceDN w:val="0"/>
              <w:spacing w:before="13" w:after="0" w:line="223" w:lineRule="auto"/>
              <w:ind w:right="121"/>
              <w:jc w:val="both"/>
              <w:rPr>
                <w:rFonts w:ascii="Times New Roman" w:eastAsia="Calibri" w:hAnsi="Times New Roman" w:cs="Times New Roman"/>
                <w:sz w:val="28"/>
                <w:szCs w:val="28"/>
              </w:rPr>
            </w:pPr>
            <w:r w:rsidRPr="00D536BA">
              <w:rPr>
                <w:rFonts w:ascii="Times New Roman" w:eastAsia="Bookman Old Style" w:hAnsi="Times New Roman" w:cs="Times New Roman"/>
                <w:color w:val="231F20"/>
                <w:sz w:val="28"/>
                <w:szCs w:val="28"/>
                <w:lang w:eastAsia="ru-RU" w:bidi="ru-RU"/>
              </w:rPr>
              <w:lastRenderedPageBreak/>
              <w:t>Извлекать из разных источников и преобразовывать</w:t>
            </w:r>
            <w:r w:rsidRPr="00D536BA">
              <w:rPr>
                <w:rFonts w:ascii="Times New Roman" w:eastAsia="Bookman Old Style" w:hAnsi="Times New Roman" w:cs="Times New Roman"/>
                <w:color w:val="231F20"/>
                <w:spacing w:val="-40"/>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информацию о языке как развивающемся явлении, о связи языка и</w:t>
            </w:r>
            <w:r w:rsidRPr="00D536BA">
              <w:rPr>
                <w:rFonts w:ascii="Times New Roman" w:eastAsia="Bookman Old Style" w:hAnsi="Times New Roman" w:cs="Times New Roman"/>
                <w:color w:val="231F20"/>
                <w:spacing w:val="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культуры;</w:t>
            </w:r>
          </w:p>
          <w:p w14:paraId="6C80460A" w14:textId="77777777" w:rsidR="00D536BA" w:rsidRPr="00D536BA" w:rsidRDefault="00D536BA" w:rsidP="00D536BA">
            <w:pPr>
              <w:widowControl w:val="0"/>
              <w:numPr>
                <w:ilvl w:val="0"/>
                <w:numId w:val="37"/>
              </w:numPr>
              <w:tabs>
                <w:tab w:val="left" w:pos="398"/>
              </w:tabs>
              <w:autoSpaceDE w:val="0"/>
              <w:autoSpaceDN w:val="0"/>
              <w:spacing w:before="13" w:after="0" w:line="223" w:lineRule="auto"/>
              <w:ind w:right="121"/>
              <w:jc w:val="both"/>
              <w:rPr>
                <w:rFonts w:ascii="Times New Roman" w:eastAsia="Calibri" w:hAnsi="Times New Roman" w:cs="Times New Roman"/>
                <w:sz w:val="28"/>
                <w:szCs w:val="28"/>
              </w:rPr>
            </w:pPr>
            <w:r w:rsidRPr="00D536BA">
              <w:rPr>
                <w:rFonts w:ascii="Times New Roman" w:eastAsia="Calibri" w:hAnsi="Times New Roman" w:cs="Times New Roman"/>
                <w:color w:val="231F20"/>
                <w:sz w:val="28"/>
                <w:szCs w:val="28"/>
              </w:rPr>
              <w:t xml:space="preserve">      владеть </w:t>
            </w:r>
            <w:r w:rsidRPr="00D536BA">
              <w:rPr>
                <w:rFonts w:ascii="Times New Roman" w:eastAsia="Calibri" w:hAnsi="Times New Roman" w:cs="Times New Roman"/>
                <w:color w:val="231F20"/>
                <w:spacing w:val="-11"/>
                <w:sz w:val="28"/>
                <w:szCs w:val="28"/>
              </w:rPr>
              <w:t xml:space="preserve"> </w:t>
            </w:r>
            <w:r w:rsidRPr="00D536BA">
              <w:rPr>
                <w:rFonts w:ascii="Times New Roman" w:eastAsia="Calibri" w:hAnsi="Times New Roman" w:cs="Times New Roman"/>
                <w:color w:val="231F20"/>
                <w:sz w:val="28"/>
                <w:szCs w:val="28"/>
              </w:rPr>
              <w:t>всеми</w:t>
            </w:r>
            <w:r w:rsidRPr="00D536BA">
              <w:rPr>
                <w:rFonts w:ascii="Times New Roman" w:eastAsia="Calibri" w:hAnsi="Times New Roman" w:cs="Times New Roman"/>
                <w:color w:val="231F20"/>
                <w:spacing w:val="-11"/>
                <w:sz w:val="28"/>
                <w:szCs w:val="28"/>
              </w:rPr>
              <w:t xml:space="preserve"> </w:t>
            </w:r>
            <w:r w:rsidRPr="00D536BA">
              <w:rPr>
                <w:rFonts w:ascii="Times New Roman" w:eastAsia="Calibri" w:hAnsi="Times New Roman" w:cs="Times New Roman"/>
                <w:color w:val="231F20"/>
                <w:sz w:val="28"/>
                <w:szCs w:val="28"/>
              </w:rPr>
              <w:t>видами</w:t>
            </w:r>
            <w:r w:rsidRPr="00D536BA">
              <w:rPr>
                <w:rFonts w:ascii="Times New Roman" w:eastAsia="Calibri" w:hAnsi="Times New Roman" w:cs="Times New Roman"/>
                <w:color w:val="231F20"/>
                <w:spacing w:val="-11"/>
                <w:sz w:val="28"/>
                <w:szCs w:val="28"/>
              </w:rPr>
              <w:t xml:space="preserve"> </w:t>
            </w:r>
            <w:r w:rsidRPr="00D536BA">
              <w:rPr>
                <w:rFonts w:ascii="Times New Roman" w:eastAsia="Calibri" w:hAnsi="Times New Roman" w:cs="Times New Roman"/>
                <w:color w:val="231F20"/>
                <w:sz w:val="28"/>
                <w:szCs w:val="28"/>
              </w:rPr>
              <w:t>речевой</w:t>
            </w:r>
            <w:r w:rsidRPr="00D536BA">
              <w:rPr>
                <w:rFonts w:ascii="Times New Roman" w:eastAsia="Calibri" w:hAnsi="Times New Roman" w:cs="Times New Roman"/>
                <w:color w:val="231F20"/>
                <w:spacing w:val="-11"/>
                <w:sz w:val="28"/>
                <w:szCs w:val="28"/>
              </w:rPr>
              <w:t xml:space="preserve"> </w:t>
            </w:r>
            <w:r w:rsidRPr="00D536BA">
              <w:rPr>
                <w:rFonts w:ascii="Times New Roman" w:eastAsia="Calibri" w:hAnsi="Times New Roman" w:cs="Times New Roman"/>
                <w:color w:val="231F20"/>
                <w:sz w:val="28"/>
                <w:szCs w:val="28"/>
              </w:rPr>
              <w:t>деятельности: аудированием,</w:t>
            </w:r>
            <w:r w:rsidRPr="00D536BA">
              <w:rPr>
                <w:rFonts w:ascii="Times New Roman" w:eastAsia="Calibri" w:hAnsi="Times New Roman" w:cs="Times New Roman"/>
                <w:color w:val="231F20"/>
                <w:spacing w:val="-11"/>
                <w:sz w:val="28"/>
                <w:szCs w:val="28"/>
              </w:rPr>
              <w:t xml:space="preserve"> </w:t>
            </w:r>
            <w:r w:rsidRPr="00D536BA">
              <w:rPr>
                <w:rFonts w:ascii="Times New Roman" w:eastAsia="Calibri" w:hAnsi="Times New Roman" w:cs="Times New Roman"/>
                <w:color w:val="231F20"/>
                <w:sz w:val="28"/>
                <w:szCs w:val="28"/>
              </w:rPr>
              <w:t>чтением</w:t>
            </w:r>
            <w:r w:rsidRPr="00D536BA">
              <w:rPr>
                <w:rFonts w:ascii="Times New Roman" w:eastAsia="Calibri" w:hAnsi="Times New Roman" w:cs="Times New Roman"/>
                <w:color w:val="231F20"/>
                <w:spacing w:val="-11"/>
                <w:sz w:val="28"/>
                <w:szCs w:val="28"/>
              </w:rPr>
              <w:t xml:space="preserve"> </w:t>
            </w:r>
            <w:r w:rsidRPr="00D536BA">
              <w:rPr>
                <w:rFonts w:ascii="Times New Roman" w:eastAsia="Calibri" w:hAnsi="Times New Roman" w:cs="Times New Roman"/>
                <w:color w:val="231F20"/>
                <w:sz w:val="28"/>
                <w:szCs w:val="28"/>
              </w:rPr>
              <w:t>(пониманием), говорением,</w:t>
            </w:r>
            <w:r w:rsidRPr="00D536BA">
              <w:rPr>
                <w:rFonts w:ascii="Times New Roman" w:eastAsia="Calibri" w:hAnsi="Times New Roman" w:cs="Times New Roman"/>
                <w:color w:val="231F20"/>
                <w:spacing w:val="4"/>
                <w:sz w:val="28"/>
                <w:szCs w:val="28"/>
              </w:rPr>
              <w:t xml:space="preserve"> </w:t>
            </w:r>
            <w:r w:rsidRPr="00D536BA">
              <w:rPr>
                <w:rFonts w:ascii="Times New Roman" w:eastAsia="Calibri" w:hAnsi="Times New Roman" w:cs="Times New Roman"/>
                <w:color w:val="231F20"/>
                <w:sz w:val="28"/>
                <w:szCs w:val="28"/>
              </w:rPr>
              <w:t>письмом;</w:t>
            </w:r>
          </w:p>
          <w:p w14:paraId="100BDB68" w14:textId="77777777" w:rsidR="00D536BA" w:rsidRPr="00D536BA" w:rsidRDefault="00D536BA" w:rsidP="00D536BA">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D536BA">
              <w:rPr>
                <w:rFonts w:ascii="Times New Roman" w:eastAsia="Times New Roman" w:hAnsi="Times New Roman" w:cs="Times New Roman"/>
                <w:bCs/>
                <w:sz w:val="28"/>
                <w:szCs w:val="28"/>
                <w:lang w:eastAsia="ru-RU"/>
              </w:rPr>
              <w:t> Владеть  навыками познавательной, учебно-</w:t>
            </w:r>
            <w:r w:rsidRPr="00D536BA">
              <w:rPr>
                <w:rFonts w:ascii="Times New Roman" w:eastAsia="Times New Roman" w:hAnsi="Times New Roman" w:cs="Times New Roman"/>
                <w:sz w:val="28"/>
                <w:szCs w:val="28"/>
                <w:lang w:eastAsia="ru-RU"/>
              </w:rPr>
              <w:t xml:space="preserve">исследовательской и проектной деятельности, навыками разрешения </w:t>
            </w:r>
            <w:r w:rsidRPr="00D536BA">
              <w:rPr>
                <w:rFonts w:ascii="Times New Roman" w:eastAsia="Times New Roman" w:hAnsi="Times New Roman" w:cs="Times New Roman"/>
                <w:sz w:val="28"/>
                <w:szCs w:val="28"/>
                <w:lang w:eastAsia="ru-RU"/>
              </w:rPr>
              <w:lastRenderedPageBreak/>
              <w:t>проблем; способность и готовность к самостоятельному поиску методов решения практических задач, применению различных методов</w:t>
            </w:r>
          </w:p>
        </w:tc>
        <w:tc>
          <w:tcPr>
            <w:tcW w:w="1339" w:type="pct"/>
            <w:tcBorders>
              <w:top w:val="single" w:sz="4" w:space="0" w:color="auto"/>
              <w:left w:val="single" w:sz="4" w:space="0" w:color="auto"/>
              <w:bottom w:val="single" w:sz="4" w:space="0" w:color="auto"/>
              <w:right w:val="single" w:sz="4" w:space="0" w:color="auto"/>
            </w:tcBorders>
          </w:tcPr>
          <w:p w14:paraId="31ECDC4E" w14:textId="77777777" w:rsidR="00D536BA" w:rsidRPr="00D536BA" w:rsidRDefault="00D536BA" w:rsidP="00D536BA">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D536BA">
              <w:rPr>
                <w:rFonts w:ascii="Times New Roman" w:eastAsia="Bookman Old Style" w:hAnsi="Times New Roman" w:cs="Times New Roman"/>
                <w:color w:val="231F20"/>
                <w:sz w:val="28"/>
                <w:szCs w:val="28"/>
                <w:lang w:eastAsia="ru-RU" w:bidi="ru-RU"/>
              </w:rPr>
              <w:lastRenderedPageBreak/>
              <w:t xml:space="preserve">  У</w:t>
            </w:r>
            <w:r w:rsidRPr="00D536BA">
              <w:rPr>
                <w:rFonts w:ascii="Times New Roman" w:eastAsia="Times New Roman" w:hAnsi="Times New Roman" w:cs="Times New Roman"/>
                <w:sz w:val="28"/>
                <w:szCs w:val="28"/>
                <w:lang w:eastAsia="ru-RU"/>
              </w:rPr>
              <w:t>меть ясно, логично и точно излагать  свои мысли в устной и письменной речи, понимать смысл познавательной задачи, выстраивать аргументацию, приводить примеры и контрпримеры</w:t>
            </w:r>
          </w:p>
          <w:p w14:paraId="66CC66AA" w14:textId="77777777" w:rsidR="00D536BA" w:rsidRPr="00D536BA" w:rsidRDefault="00D536BA" w:rsidP="00D536BA">
            <w:pPr>
              <w:spacing w:after="200" w:line="276" w:lineRule="auto"/>
              <w:rPr>
                <w:rFonts w:ascii="Times New Roman" w:eastAsia="Bookman Old Style" w:hAnsi="Times New Roman" w:cs="Times New Roman"/>
                <w:sz w:val="28"/>
                <w:szCs w:val="28"/>
                <w:lang w:eastAsia="ru-RU" w:bidi="ru-RU"/>
              </w:rPr>
            </w:pPr>
          </w:p>
        </w:tc>
      </w:tr>
      <w:tr w:rsidR="00D536BA" w:rsidRPr="00D536BA" w14:paraId="5FEBBAF7" w14:textId="77777777" w:rsidTr="00D91B3E">
        <w:trPr>
          <w:trHeight w:val="329"/>
        </w:trPr>
        <w:tc>
          <w:tcPr>
            <w:tcW w:w="866" w:type="pct"/>
            <w:tcBorders>
              <w:top w:val="single" w:sz="4" w:space="0" w:color="auto"/>
              <w:left w:val="single" w:sz="4" w:space="0" w:color="auto"/>
              <w:bottom w:val="single" w:sz="4" w:space="0" w:color="auto"/>
              <w:right w:val="single" w:sz="4" w:space="0" w:color="auto"/>
            </w:tcBorders>
            <w:hideMark/>
          </w:tcPr>
          <w:p w14:paraId="613FEFD6" w14:textId="77777777" w:rsidR="00D536BA" w:rsidRPr="00D536BA" w:rsidRDefault="00D536BA" w:rsidP="00D536BA">
            <w:pPr>
              <w:spacing w:after="0" w:line="240" w:lineRule="auto"/>
              <w:rPr>
                <w:rFonts w:ascii="Times New Roman" w:eastAsia="Times New Roman" w:hAnsi="Times New Roman" w:cs="Times New Roman"/>
                <w:color w:val="000000"/>
                <w:sz w:val="28"/>
                <w:szCs w:val="28"/>
                <w:highlight w:val="yellow"/>
                <w:lang w:eastAsia="ru-RU"/>
              </w:rPr>
            </w:pPr>
            <w:r w:rsidRPr="00D536BA">
              <w:rPr>
                <w:rFonts w:ascii="Times New Roman" w:eastAsia="Times New Roman" w:hAnsi="Times New Roman" w:cs="Times New Roman"/>
                <w:b/>
                <w:color w:val="231F20"/>
                <w:sz w:val="28"/>
                <w:szCs w:val="28"/>
                <w:lang w:eastAsia="ru-RU"/>
              </w:rPr>
              <w:lastRenderedPageBreak/>
              <w:t xml:space="preserve">Язык и речь. </w:t>
            </w:r>
            <w:proofErr w:type="spellStart"/>
            <w:r w:rsidRPr="00D536BA">
              <w:rPr>
                <w:rFonts w:ascii="Times New Roman" w:eastAsia="Times New Roman" w:hAnsi="Times New Roman" w:cs="Times New Roman"/>
                <w:b/>
                <w:color w:val="231F20"/>
                <w:sz w:val="28"/>
                <w:szCs w:val="28"/>
                <w:lang w:eastAsia="ru-RU"/>
              </w:rPr>
              <w:t>Функци</w:t>
            </w:r>
            <w:proofErr w:type="spellEnd"/>
            <w:r w:rsidRPr="00D536BA">
              <w:rPr>
                <w:rFonts w:ascii="Times New Roman" w:eastAsia="Times New Roman" w:hAnsi="Times New Roman" w:cs="Times New Roman"/>
                <w:b/>
                <w:color w:val="231F20"/>
                <w:sz w:val="28"/>
                <w:szCs w:val="28"/>
                <w:lang w:eastAsia="ru-RU"/>
              </w:rPr>
              <w:t xml:space="preserve"> </w:t>
            </w:r>
            <w:proofErr w:type="spellStart"/>
            <w:r w:rsidRPr="00D536BA">
              <w:rPr>
                <w:rFonts w:ascii="Times New Roman" w:eastAsia="Times New Roman" w:hAnsi="Times New Roman" w:cs="Times New Roman"/>
                <w:b/>
                <w:color w:val="231F20"/>
                <w:sz w:val="28"/>
                <w:szCs w:val="28"/>
                <w:lang w:eastAsia="ru-RU"/>
              </w:rPr>
              <w:t>нальные</w:t>
            </w:r>
            <w:proofErr w:type="spellEnd"/>
            <w:r w:rsidRPr="00D536BA">
              <w:rPr>
                <w:rFonts w:ascii="Times New Roman" w:eastAsia="Times New Roman" w:hAnsi="Times New Roman" w:cs="Times New Roman"/>
                <w:b/>
                <w:color w:val="231F20"/>
                <w:sz w:val="28"/>
                <w:szCs w:val="28"/>
                <w:lang w:eastAsia="ru-RU"/>
              </w:rPr>
              <w:t xml:space="preserve"> стили речи</w:t>
            </w:r>
          </w:p>
        </w:tc>
        <w:tc>
          <w:tcPr>
            <w:tcW w:w="1655" w:type="pct"/>
            <w:tcBorders>
              <w:top w:val="single" w:sz="4" w:space="0" w:color="auto"/>
              <w:left w:val="single" w:sz="4" w:space="0" w:color="auto"/>
              <w:bottom w:val="single" w:sz="4" w:space="0" w:color="auto"/>
              <w:right w:val="single" w:sz="4" w:space="0" w:color="auto"/>
            </w:tcBorders>
            <w:hideMark/>
          </w:tcPr>
          <w:p w14:paraId="6CE0D881"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Выразительно читать текст, определять тему, функциональный</w:t>
            </w:r>
            <w:r w:rsidRPr="00D536BA">
              <w:rPr>
                <w:rFonts w:ascii="Times New Roman" w:eastAsia="Bookman Old Style" w:hAnsi="Times New Roman" w:cs="Times New Roman"/>
                <w:color w:val="231F20"/>
                <w:spacing w:val="-10"/>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тип</w:t>
            </w:r>
            <w:r w:rsidRPr="00D536BA">
              <w:rPr>
                <w:rFonts w:ascii="Times New Roman" w:eastAsia="Bookman Old Style" w:hAnsi="Times New Roman" w:cs="Times New Roman"/>
                <w:color w:val="231F20"/>
                <w:spacing w:val="-10"/>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речи,</w:t>
            </w:r>
            <w:r w:rsidRPr="00D536BA">
              <w:rPr>
                <w:rFonts w:ascii="Times New Roman" w:eastAsia="Bookman Old Style" w:hAnsi="Times New Roman" w:cs="Times New Roman"/>
                <w:color w:val="231F20"/>
                <w:spacing w:val="-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формулировать</w:t>
            </w:r>
            <w:r w:rsidRPr="00D536BA">
              <w:rPr>
                <w:rFonts w:ascii="Times New Roman" w:eastAsia="Bookman Old Style" w:hAnsi="Times New Roman" w:cs="Times New Roman"/>
                <w:color w:val="231F20"/>
                <w:spacing w:val="-10"/>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основную</w:t>
            </w:r>
            <w:r w:rsidRPr="00D536BA">
              <w:rPr>
                <w:rFonts w:ascii="Times New Roman" w:eastAsia="Bookman Old Style" w:hAnsi="Times New Roman" w:cs="Times New Roman"/>
                <w:color w:val="231F20"/>
                <w:spacing w:val="-10"/>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мысль</w:t>
            </w:r>
            <w:r w:rsidRPr="00D536BA">
              <w:rPr>
                <w:rFonts w:ascii="Times New Roman" w:eastAsia="Bookman Old Style" w:hAnsi="Times New Roman" w:cs="Times New Roman"/>
                <w:color w:val="231F20"/>
                <w:spacing w:val="-9"/>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художествен</w:t>
            </w:r>
            <w:r w:rsidRPr="00D536BA">
              <w:rPr>
                <w:rFonts w:ascii="Times New Roman" w:eastAsia="Bookman Old Style" w:hAnsi="Times New Roman" w:cs="Times New Roman"/>
                <w:color w:val="231F20"/>
                <w:sz w:val="28"/>
                <w:szCs w:val="28"/>
                <w:lang w:eastAsia="ru-RU" w:bidi="ru-RU"/>
              </w:rPr>
              <w:t>ных</w:t>
            </w:r>
            <w:r w:rsidRPr="00D536BA">
              <w:rPr>
                <w:rFonts w:ascii="Times New Roman" w:eastAsia="Bookman Old Style" w:hAnsi="Times New Roman" w:cs="Times New Roman"/>
                <w:color w:val="231F20"/>
                <w:spacing w:val="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текстов;</w:t>
            </w:r>
          </w:p>
          <w:p w14:paraId="08DEBF0F" w14:textId="77777777" w:rsidR="00D536BA" w:rsidRPr="00D536BA" w:rsidRDefault="00D536BA" w:rsidP="00D536BA">
            <w:pPr>
              <w:widowControl w:val="0"/>
              <w:numPr>
                <w:ilvl w:val="0"/>
                <w:numId w:val="38"/>
              </w:numPr>
              <w:tabs>
                <w:tab w:val="left" w:pos="398"/>
              </w:tabs>
              <w:autoSpaceDE w:val="0"/>
              <w:autoSpaceDN w:val="0"/>
              <w:spacing w:after="0" w:line="240" w:lineRule="auto"/>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8"/>
                <w:sz w:val="28"/>
                <w:szCs w:val="28"/>
                <w:lang w:eastAsia="ru-RU" w:bidi="ru-RU"/>
              </w:rPr>
              <w:t>характеризовать</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средства</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способы</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связи</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8"/>
                <w:sz w:val="28"/>
                <w:szCs w:val="28"/>
                <w:lang w:eastAsia="ru-RU" w:bidi="ru-RU"/>
              </w:rPr>
              <w:t>предложений</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8"/>
                <w:sz w:val="28"/>
                <w:szCs w:val="28"/>
                <w:lang w:eastAsia="ru-RU" w:bidi="ru-RU"/>
              </w:rPr>
              <w:t>тексте;</w:t>
            </w:r>
          </w:p>
          <w:p w14:paraId="64544F08"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выполнять лингвостилистический анализ текста; определять авторскую</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позицию</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тексте;</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высказывать</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свою</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точку</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 xml:space="preserve">зрения </w:t>
            </w:r>
            <w:r w:rsidRPr="00D536BA">
              <w:rPr>
                <w:rFonts w:ascii="Times New Roman" w:eastAsia="Bookman Old Style" w:hAnsi="Times New Roman" w:cs="Times New Roman"/>
                <w:color w:val="231F20"/>
                <w:sz w:val="28"/>
                <w:szCs w:val="28"/>
                <w:lang w:eastAsia="ru-RU" w:bidi="ru-RU"/>
              </w:rPr>
              <w:t>по проблеме</w:t>
            </w:r>
            <w:r w:rsidRPr="00D536BA">
              <w:rPr>
                <w:rFonts w:ascii="Times New Roman" w:eastAsia="Bookman Old Style" w:hAnsi="Times New Roman" w:cs="Times New Roman"/>
                <w:color w:val="231F20"/>
                <w:spacing w:val="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текста;</w:t>
            </w:r>
          </w:p>
          <w:p w14:paraId="1168C2AC"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5"/>
                <w:sz w:val="28"/>
                <w:szCs w:val="28"/>
                <w:lang w:eastAsia="ru-RU" w:bidi="ru-RU"/>
              </w:rPr>
              <w:t xml:space="preserve">составлять связное высказывание (сочинение) </w:t>
            </w:r>
            <w:r w:rsidRPr="00D536BA">
              <w:rPr>
                <w:rFonts w:ascii="Times New Roman" w:eastAsia="Bookman Old Style" w:hAnsi="Times New Roman" w:cs="Times New Roman"/>
                <w:color w:val="231F20"/>
                <w:sz w:val="28"/>
                <w:szCs w:val="28"/>
                <w:lang w:eastAsia="ru-RU" w:bidi="ru-RU"/>
              </w:rPr>
              <w:t xml:space="preserve">в </w:t>
            </w:r>
            <w:r w:rsidRPr="00D536BA">
              <w:rPr>
                <w:rFonts w:ascii="Times New Roman" w:eastAsia="Bookman Old Style" w:hAnsi="Times New Roman" w:cs="Times New Roman"/>
                <w:color w:val="231F20"/>
                <w:spacing w:val="5"/>
                <w:sz w:val="28"/>
                <w:szCs w:val="28"/>
                <w:lang w:eastAsia="ru-RU" w:bidi="ru-RU"/>
              </w:rPr>
              <w:t xml:space="preserve">устной </w:t>
            </w:r>
            <w:r w:rsidRPr="00D536BA">
              <w:rPr>
                <w:rFonts w:ascii="Times New Roman" w:eastAsia="Bookman Old Style" w:hAnsi="Times New Roman" w:cs="Times New Roman"/>
                <w:color w:val="231F20"/>
                <w:sz w:val="28"/>
                <w:szCs w:val="28"/>
                <w:lang w:eastAsia="ru-RU" w:bidi="ru-RU"/>
              </w:rPr>
              <w:t>и письменной форме на основе проанализированных текстов; определять эмоциональный настрой</w:t>
            </w:r>
            <w:r w:rsidRPr="00D536BA">
              <w:rPr>
                <w:rFonts w:ascii="Times New Roman" w:eastAsia="Bookman Old Style" w:hAnsi="Times New Roman" w:cs="Times New Roman"/>
                <w:color w:val="231F20"/>
                <w:spacing w:val="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текста;</w:t>
            </w:r>
          </w:p>
          <w:p w14:paraId="7B00EF03" w14:textId="77777777" w:rsidR="00D536BA" w:rsidRPr="00D536BA" w:rsidRDefault="00D536BA" w:rsidP="00D536BA">
            <w:pPr>
              <w:widowControl w:val="0"/>
              <w:numPr>
                <w:ilvl w:val="0"/>
                <w:numId w:val="38"/>
              </w:numPr>
              <w:tabs>
                <w:tab w:val="left" w:pos="398"/>
              </w:tabs>
              <w:autoSpaceDE w:val="0"/>
              <w:autoSpaceDN w:val="0"/>
              <w:spacing w:after="0" w:line="240" w:lineRule="auto"/>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исправлять речевые недостатки, редактировать</w:t>
            </w:r>
            <w:r w:rsidRPr="00D536BA">
              <w:rPr>
                <w:rFonts w:ascii="Times New Roman" w:eastAsia="Bookman Old Style" w:hAnsi="Times New Roman" w:cs="Times New Roman"/>
                <w:color w:val="231F20"/>
                <w:spacing w:val="-1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текст;</w:t>
            </w:r>
          </w:p>
          <w:p w14:paraId="6DDE3E92"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 xml:space="preserve">различать тексты </w:t>
            </w:r>
            <w:r w:rsidRPr="00D536BA">
              <w:rPr>
                <w:rFonts w:ascii="Times New Roman" w:eastAsia="Bookman Old Style" w:hAnsi="Times New Roman" w:cs="Times New Roman"/>
                <w:color w:val="231F20"/>
                <w:sz w:val="28"/>
                <w:szCs w:val="28"/>
                <w:lang w:eastAsia="ru-RU" w:bidi="ru-RU"/>
              </w:rPr>
              <w:lastRenderedPageBreak/>
              <w:t xml:space="preserve">разных функциональных стилей </w:t>
            </w:r>
            <w:r w:rsidRPr="00D536BA">
              <w:rPr>
                <w:rFonts w:ascii="Times New Roman" w:eastAsia="Bookman Old Style" w:hAnsi="Times New Roman" w:cs="Times New Roman"/>
                <w:color w:val="231F20"/>
                <w:spacing w:val="2"/>
                <w:sz w:val="28"/>
                <w:szCs w:val="28"/>
                <w:lang w:eastAsia="ru-RU" w:bidi="ru-RU"/>
              </w:rPr>
              <w:t>(экстр</w:t>
            </w:r>
            <w:proofErr w:type="gramStart"/>
            <w:r w:rsidRPr="00D536BA">
              <w:rPr>
                <w:rFonts w:ascii="Times New Roman" w:eastAsia="Bookman Old Style" w:hAnsi="Times New Roman" w:cs="Times New Roman"/>
                <w:color w:val="231F20"/>
                <w:spacing w:val="2"/>
                <w:sz w:val="28"/>
                <w:szCs w:val="28"/>
                <w:lang w:eastAsia="ru-RU" w:bidi="ru-RU"/>
              </w:rPr>
              <w:t>а-</w:t>
            </w:r>
            <w:proofErr w:type="gramEnd"/>
            <w:r w:rsidRPr="00D536BA">
              <w:rPr>
                <w:rFonts w:ascii="Times New Roman" w:eastAsia="Bookman Old Style" w:hAnsi="Times New Roman" w:cs="Times New Roman"/>
                <w:color w:val="231F20"/>
                <w:spacing w:val="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лингвистические</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особенности,</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лингвистические</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особенности на</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уровне</w:t>
            </w:r>
            <w:r w:rsidRPr="00D536BA">
              <w:rPr>
                <w:rFonts w:ascii="Times New Roman" w:eastAsia="Bookman Old Style" w:hAnsi="Times New Roman" w:cs="Times New Roman"/>
                <w:color w:val="231F20"/>
                <w:spacing w:val="-1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употребления</w:t>
            </w:r>
            <w:r w:rsidRPr="00D536BA">
              <w:rPr>
                <w:rFonts w:ascii="Times New Roman" w:eastAsia="Bookman Old Style" w:hAnsi="Times New Roman" w:cs="Times New Roman"/>
                <w:color w:val="231F20"/>
                <w:spacing w:val="-1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лексических</w:t>
            </w:r>
            <w:r w:rsidRPr="00D536BA">
              <w:rPr>
                <w:rFonts w:ascii="Times New Roman" w:eastAsia="Bookman Old Style" w:hAnsi="Times New Roman" w:cs="Times New Roman"/>
                <w:color w:val="231F20"/>
                <w:spacing w:val="-1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средств,</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типичных</w:t>
            </w:r>
            <w:r w:rsidRPr="00D536BA">
              <w:rPr>
                <w:rFonts w:ascii="Times New Roman" w:eastAsia="Bookman Old Style" w:hAnsi="Times New Roman" w:cs="Times New Roman"/>
                <w:color w:val="231F20"/>
                <w:spacing w:val="-12"/>
                <w:sz w:val="28"/>
                <w:szCs w:val="28"/>
                <w:lang w:eastAsia="ru-RU" w:bidi="ru-RU"/>
              </w:rPr>
              <w:t xml:space="preserve"> </w:t>
            </w:r>
            <w:r w:rsidRPr="00D536BA">
              <w:rPr>
                <w:rFonts w:ascii="Times New Roman" w:eastAsia="Bookman Old Style" w:hAnsi="Times New Roman" w:cs="Times New Roman"/>
                <w:color w:val="231F20"/>
                <w:spacing w:val="-5"/>
                <w:sz w:val="28"/>
                <w:szCs w:val="28"/>
                <w:lang w:eastAsia="ru-RU" w:bidi="ru-RU"/>
              </w:rPr>
              <w:t>синт</w:t>
            </w:r>
            <w:r w:rsidRPr="00D536BA">
              <w:rPr>
                <w:rFonts w:ascii="Times New Roman" w:eastAsia="Bookman Old Style" w:hAnsi="Times New Roman" w:cs="Times New Roman"/>
                <w:color w:val="231F20"/>
                <w:sz w:val="28"/>
                <w:szCs w:val="28"/>
                <w:lang w:eastAsia="ru-RU" w:bidi="ru-RU"/>
              </w:rPr>
              <w:t>аксических</w:t>
            </w:r>
            <w:r w:rsidRPr="00D536BA">
              <w:rPr>
                <w:rFonts w:ascii="Times New Roman" w:eastAsia="Bookman Old Style" w:hAnsi="Times New Roman" w:cs="Times New Roman"/>
                <w:color w:val="231F20"/>
                <w:spacing w:val="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конструкций);</w:t>
            </w:r>
          </w:p>
          <w:p w14:paraId="02136A3E"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7"/>
                <w:sz w:val="28"/>
                <w:szCs w:val="28"/>
                <w:lang w:eastAsia="ru-RU" w:bidi="ru-RU"/>
              </w:rPr>
              <w:t xml:space="preserve">анализировать </w:t>
            </w:r>
            <w:r w:rsidRPr="00D536BA">
              <w:rPr>
                <w:rFonts w:ascii="Times New Roman" w:eastAsia="Bookman Old Style" w:hAnsi="Times New Roman" w:cs="Times New Roman"/>
                <w:color w:val="231F20"/>
                <w:spacing w:val="6"/>
                <w:sz w:val="28"/>
                <w:szCs w:val="28"/>
                <w:lang w:eastAsia="ru-RU" w:bidi="ru-RU"/>
              </w:rPr>
              <w:t xml:space="preserve">тексты разных жанров </w:t>
            </w:r>
            <w:r w:rsidRPr="00D536BA">
              <w:rPr>
                <w:rFonts w:ascii="Times New Roman" w:eastAsia="Bookman Old Style" w:hAnsi="Times New Roman" w:cs="Times New Roman"/>
                <w:color w:val="231F20"/>
                <w:spacing w:val="7"/>
                <w:sz w:val="28"/>
                <w:szCs w:val="28"/>
                <w:lang w:eastAsia="ru-RU" w:bidi="ru-RU"/>
              </w:rPr>
              <w:t xml:space="preserve">научного </w:t>
            </w:r>
            <w:r w:rsidRPr="00D536BA">
              <w:rPr>
                <w:rFonts w:ascii="Times New Roman" w:eastAsia="Bookman Old Style" w:hAnsi="Times New Roman" w:cs="Times New Roman"/>
                <w:color w:val="231F20"/>
                <w:spacing w:val="8"/>
                <w:sz w:val="28"/>
                <w:szCs w:val="28"/>
                <w:lang w:eastAsia="ru-RU" w:bidi="ru-RU"/>
              </w:rPr>
              <w:t>(учебно-</w:t>
            </w:r>
            <w:r w:rsidRPr="00D536BA">
              <w:rPr>
                <w:rFonts w:ascii="Times New Roman" w:eastAsia="Bookman Old Style" w:hAnsi="Times New Roman" w:cs="Times New Roman"/>
                <w:color w:val="231F20"/>
                <w:sz w:val="28"/>
                <w:szCs w:val="28"/>
                <w:lang w:eastAsia="ru-RU" w:bidi="ru-RU"/>
              </w:rPr>
              <w:t>научного), публицистического, официально-делового стилей, разговорной</w:t>
            </w:r>
            <w:r w:rsidRPr="00D536BA">
              <w:rPr>
                <w:rFonts w:ascii="Times New Roman" w:eastAsia="Bookman Old Style" w:hAnsi="Times New Roman" w:cs="Times New Roman"/>
                <w:color w:val="231F20"/>
                <w:spacing w:val="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речи;</w:t>
            </w:r>
          </w:p>
          <w:p w14:paraId="3DDF8219"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создавать</w:t>
            </w:r>
            <w:r w:rsidRPr="00D536BA">
              <w:rPr>
                <w:rFonts w:ascii="Times New Roman" w:eastAsia="Bookman Old Style" w:hAnsi="Times New Roman" w:cs="Times New Roman"/>
                <w:color w:val="231F20"/>
                <w:spacing w:val="-4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устные</w:t>
            </w:r>
            <w:r w:rsidRPr="00D536BA">
              <w:rPr>
                <w:rFonts w:ascii="Times New Roman" w:eastAsia="Bookman Old Style" w:hAnsi="Times New Roman" w:cs="Times New Roman"/>
                <w:color w:val="231F20"/>
                <w:spacing w:val="-4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4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письменные</w:t>
            </w:r>
            <w:r w:rsidRPr="00D536BA">
              <w:rPr>
                <w:rFonts w:ascii="Times New Roman" w:eastAsia="Bookman Old Style" w:hAnsi="Times New Roman" w:cs="Times New Roman"/>
                <w:color w:val="231F20"/>
                <w:spacing w:val="-4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высказывания</w:t>
            </w:r>
            <w:r w:rsidRPr="00D536BA">
              <w:rPr>
                <w:rFonts w:ascii="Times New Roman" w:eastAsia="Bookman Old Style" w:hAnsi="Times New Roman" w:cs="Times New Roman"/>
                <w:color w:val="231F20"/>
                <w:spacing w:val="-4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разных</w:t>
            </w:r>
            <w:r w:rsidRPr="00D536BA">
              <w:rPr>
                <w:rFonts w:ascii="Times New Roman" w:eastAsia="Bookman Old Style" w:hAnsi="Times New Roman" w:cs="Times New Roman"/>
                <w:color w:val="231F20"/>
                <w:spacing w:val="-4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стилей, жанров и типов речи (отзыв, сообщение, доклад; интервью, репортаж,</w:t>
            </w:r>
            <w:r w:rsidRPr="00D536BA">
              <w:rPr>
                <w:rFonts w:ascii="Times New Roman" w:eastAsia="Bookman Old Style" w:hAnsi="Times New Roman" w:cs="Times New Roman"/>
                <w:color w:val="231F20"/>
                <w:spacing w:val="-1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эссе;</w:t>
            </w:r>
            <w:r w:rsidRPr="00D536BA">
              <w:rPr>
                <w:rFonts w:ascii="Times New Roman" w:eastAsia="Bookman Old Style" w:hAnsi="Times New Roman" w:cs="Times New Roman"/>
                <w:color w:val="231F20"/>
                <w:spacing w:val="-1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расписка,</w:t>
            </w:r>
            <w:r w:rsidRPr="00D536BA">
              <w:rPr>
                <w:rFonts w:ascii="Times New Roman" w:eastAsia="Bookman Old Style" w:hAnsi="Times New Roman" w:cs="Times New Roman"/>
                <w:color w:val="231F20"/>
                <w:spacing w:val="-1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доверенность,</w:t>
            </w:r>
            <w:r w:rsidRPr="00D536BA">
              <w:rPr>
                <w:rFonts w:ascii="Times New Roman" w:eastAsia="Bookman Old Style" w:hAnsi="Times New Roman" w:cs="Times New Roman"/>
                <w:color w:val="231F20"/>
                <w:spacing w:val="-1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заявление;</w:t>
            </w:r>
            <w:r w:rsidRPr="00D536BA">
              <w:rPr>
                <w:rFonts w:ascii="Times New Roman" w:eastAsia="Bookman Old Style" w:hAnsi="Times New Roman" w:cs="Times New Roman"/>
                <w:color w:val="231F20"/>
                <w:spacing w:val="-10"/>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рассказ, беседа,</w:t>
            </w:r>
            <w:r w:rsidRPr="00D536BA">
              <w:rPr>
                <w:rFonts w:ascii="Times New Roman" w:eastAsia="Bookman Old Style" w:hAnsi="Times New Roman" w:cs="Times New Roman"/>
                <w:color w:val="231F20"/>
                <w:spacing w:val="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спор)</w:t>
            </w:r>
          </w:p>
        </w:tc>
        <w:tc>
          <w:tcPr>
            <w:tcW w:w="1140" w:type="pct"/>
            <w:tcBorders>
              <w:top w:val="single" w:sz="4" w:space="0" w:color="auto"/>
              <w:left w:val="single" w:sz="4" w:space="0" w:color="auto"/>
              <w:bottom w:val="single" w:sz="4" w:space="0" w:color="auto"/>
              <w:right w:val="single" w:sz="4" w:space="0" w:color="auto"/>
            </w:tcBorders>
          </w:tcPr>
          <w:p w14:paraId="428ECE0E"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7"/>
                <w:sz w:val="28"/>
                <w:szCs w:val="28"/>
                <w:lang w:eastAsia="ru-RU" w:bidi="ru-RU"/>
              </w:rPr>
              <w:lastRenderedPageBreak/>
              <w:t>Характеризовать</w:t>
            </w:r>
            <w:r w:rsidRPr="00D536BA">
              <w:rPr>
                <w:rFonts w:ascii="Times New Roman" w:eastAsia="Bookman Old Style" w:hAnsi="Times New Roman" w:cs="Times New Roman"/>
                <w:color w:val="231F20"/>
                <w:spacing w:val="-34"/>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изобразительно-выразительные</w:t>
            </w:r>
            <w:r w:rsidRPr="00D536BA">
              <w:rPr>
                <w:rFonts w:ascii="Times New Roman" w:eastAsia="Bookman Old Style" w:hAnsi="Times New Roman" w:cs="Times New Roman"/>
                <w:color w:val="231F20"/>
                <w:spacing w:val="-33"/>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средства</w:t>
            </w:r>
            <w:r w:rsidRPr="00D536BA">
              <w:rPr>
                <w:rFonts w:ascii="Times New Roman" w:eastAsia="Bookman Old Style" w:hAnsi="Times New Roman" w:cs="Times New Roman"/>
                <w:color w:val="231F20"/>
                <w:spacing w:val="-34"/>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 xml:space="preserve">языка, </w:t>
            </w:r>
            <w:r w:rsidRPr="00D536BA">
              <w:rPr>
                <w:rFonts w:ascii="Times New Roman" w:eastAsia="Bookman Old Style" w:hAnsi="Times New Roman" w:cs="Times New Roman"/>
                <w:color w:val="231F20"/>
                <w:spacing w:val="-8"/>
                <w:sz w:val="28"/>
                <w:szCs w:val="28"/>
                <w:lang w:eastAsia="ru-RU" w:bidi="ru-RU"/>
              </w:rPr>
              <w:t>указывать</w:t>
            </w:r>
            <w:r w:rsidRPr="00D536BA">
              <w:rPr>
                <w:rFonts w:ascii="Times New Roman" w:eastAsia="Bookman Old Style" w:hAnsi="Times New Roman" w:cs="Times New Roman"/>
                <w:color w:val="231F20"/>
                <w:spacing w:val="-25"/>
                <w:sz w:val="28"/>
                <w:szCs w:val="28"/>
                <w:lang w:eastAsia="ru-RU" w:bidi="ru-RU"/>
              </w:rPr>
              <w:t xml:space="preserve"> </w:t>
            </w:r>
            <w:r w:rsidRPr="00D536BA">
              <w:rPr>
                <w:rFonts w:ascii="Times New Roman" w:eastAsia="Bookman Old Style" w:hAnsi="Times New Roman" w:cs="Times New Roman"/>
                <w:color w:val="231F20"/>
                <w:spacing w:val="-4"/>
                <w:sz w:val="28"/>
                <w:szCs w:val="28"/>
                <w:lang w:eastAsia="ru-RU" w:bidi="ru-RU"/>
              </w:rPr>
              <w:t>их</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pacing w:val="-6"/>
                <w:sz w:val="28"/>
                <w:szCs w:val="28"/>
                <w:lang w:eastAsia="ru-RU" w:bidi="ru-RU"/>
              </w:rPr>
              <w:t>роль</w:t>
            </w:r>
            <w:r w:rsidRPr="00D536BA">
              <w:rPr>
                <w:rFonts w:ascii="Times New Roman" w:eastAsia="Bookman Old Style" w:hAnsi="Times New Roman" w:cs="Times New Roman"/>
                <w:color w:val="231F20"/>
                <w:spacing w:val="-2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pacing w:val="-8"/>
                <w:sz w:val="28"/>
                <w:szCs w:val="28"/>
                <w:lang w:eastAsia="ru-RU" w:bidi="ru-RU"/>
              </w:rPr>
              <w:t>идейно-художественном</w:t>
            </w:r>
            <w:r w:rsidRPr="00D536BA">
              <w:rPr>
                <w:rFonts w:ascii="Times New Roman" w:eastAsia="Bookman Old Style" w:hAnsi="Times New Roman" w:cs="Times New Roman"/>
                <w:color w:val="231F20"/>
                <w:spacing w:val="-25"/>
                <w:sz w:val="28"/>
                <w:szCs w:val="28"/>
                <w:lang w:eastAsia="ru-RU" w:bidi="ru-RU"/>
              </w:rPr>
              <w:t xml:space="preserve"> </w:t>
            </w:r>
            <w:r w:rsidRPr="00D536BA">
              <w:rPr>
                <w:rFonts w:ascii="Times New Roman" w:eastAsia="Bookman Old Style" w:hAnsi="Times New Roman" w:cs="Times New Roman"/>
                <w:color w:val="231F20"/>
                <w:spacing w:val="-8"/>
                <w:sz w:val="28"/>
                <w:szCs w:val="28"/>
                <w:lang w:eastAsia="ru-RU" w:bidi="ru-RU"/>
              </w:rPr>
              <w:t>содержании</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pacing w:val="-8"/>
                <w:sz w:val="28"/>
                <w:szCs w:val="28"/>
                <w:lang w:eastAsia="ru-RU" w:bidi="ru-RU"/>
              </w:rPr>
              <w:t>текста;</w:t>
            </w:r>
          </w:p>
          <w:p w14:paraId="7B83B8D0"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5"/>
                <w:sz w:val="28"/>
                <w:szCs w:val="28"/>
                <w:lang w:eastAsia="ru-RU" w:bidi="ru-RU"/>
              </w:rPr>
              <w:t>анализировать</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4"/>
                <w:sz w:val="28"/>
                <w:szCs w:val="28"/>
                <w:lang w:eastAsia="ru-RU" w:bidi="ru-RU"/>
              </w:rPr>
              <w:t>речь</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pacing w:val="-4"/>
                <w:sz w:val="28"/>
                <w:szCs w:val="28"/>
                <w:lang w:eastAsia="ru-RU" w:bidi="ru-RU"/>
              </w:rPr>
              <w:t>точки</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pacing w:val="-5"/>
                <w:sz w:val="28"/>
                <w:szCs w:val="28"/>
                <w:lang w:eastAsia="ru-RU" w:bidi="ru-RU"/>
              </w:rPr>
              <w:t>зрения</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pacing w:val="-5"/>
                <w:sz w:val="28"/>
                <w:szCs w:val="28"/>
                <w:lang w:eastAsia="ru-RU" w:bidi="ru-RU"/>
              </w:rPr>
              <w:t>правильности,</w:t>
            </w:r>
            <w:r w:rsidRPr="00D536BA">
              <w:rPr>
                <w:rFonts w:ascii="Times New Roman" w:eastAsia="Bookman Old Style" w:hAnsi="Times New Roman" w:cs="Times New Roman"/>
                <w:color w:val="231F20"/>
                <w:spacing w:val="-26"/>
                <w:sz w:val="28"/>
                <w:szCs w:val="28"/>
                <w:lang w:eastAsia="ru-RU" w:bidi="ru-RU"/>
              </w:rPr>
              <w:t xml:space="preserve"> </w:t>
            </w:r>
            <w:r w:rsidRPr="00D536BA">
              <w:rPr>
                <w:rFonts w:ascii="Times New Roman" w:eastAsia="Bookman Old Style" w:hAnsi="Times New Roman" w:cs="Times New Roman"/>
                <w:color w:val="231F20"/>
                <w:spacing w:val="-5"/>
                <w:sz w:val="28"/>
                <w:szCs w:val="28"/>
                <w:lang w:eastAsia="ru-RU" w:bidi="ru-RU"/>
              </w:rPr>
              <w:t>точности,</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4"/>
                <w:sz w:val="28"/>
                <w:szCs w:val="28"/>
                <w:lang w:eastAsia="ru-RU" w:bidi="ru-RU"/>
              </w:rPr>
              <w:t>в</w:t>
            </w:r>
            <w:proofErr w:type="gramStart"/>
            <w:r w:rsidRPr="00D536BA">
              <w:rPr>
                <w:rFonts w:ascii="Times New Roman" w:eastAsia="Bookman Old Style" w:hAnsi="Times New Roman" w:cs="Times New Roman"/>
                <w:color w:val="231F20"/>
                <w:spacing w:val="-4"/>
                <w:sz w:val="28"/>
                <w:szCs w:val="28"/>
                <w:lang w:eastAsia="ru-RU" w:bidi="ru-RU"/>
              </w:rPr>
              <w:t>ы-</w:t>
            </w:r>
            <w:proofErr w:type="gramEnd"/>
            <w:r w:rsidRPr="00D536BA">
              <w:rPr>
                <w:rFonts w:ascii="Times New Roman" w:eastAsia="Bookman Old Style" w:hAnsi="Times New Roman" w:cs="Times New Roman"/>
                <w:color w:val="231F20"/>
                <w:spacing w:val="-4"/>
                <w:sz w:val="28"/>
                <w:szCs w:val="28"/>
                <w:lang w:eastAsia="ru-RU" w:bidi="ru-RU"/>
              </w:rPr>
              <w:t xml:space="preserve"> разительности, уместности употребления языковых</w:t>
            </w:r>
            <w:r w:rsidRPr="00D536BA">
              <w:rPr>
                <w:rFonts w:ascii="Times New Roman" w:eastAsia="Bookman Old Style" w:hAnsi="Times New Roman" w:cs="Times New Roman"/>
                <w:color w:val="231F20"/>
                <w:spacing w:val="-30"/>
                <w:sz w:val="28"/>
                <w:szCs w:val="28"/>
                <w:lang w:eastAsia="ru-RU" w:bidi="ru-RU"/>
              </w:rPr>
              <w:t xml:space="preserve"> </w:t>
            </w:r>
            <w:r w:rsidRPr="00D536BA">
              <w:rPr>
                <w:rFonts w:ascii="Times New Roman" w:eastAsia="Bookman Old Style" w:hAnsi="Times New Roman" w:cs="Times New Roman"/>
                <w:color w:val="231F20"/>
                <w:spacing w:val="-4"/>
                <w:sz w:val="28"/>
                <w:szCs w:val="28"/>
                <w:lang w:eastAsia="ru-RU" w:bidi="ru-RU"/>
              </w:rPr>
              <w:t>средств;</w:t>
            </w:r>
          </w:p>
          <w:p w14:paraId="0755F994"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подбирать</w:t>
            </w:r>
            <w:r w:rsidRPr="00D536BA">
              <w:rPr>
                <w:rFonts w:ascii="Times New Roman" w:eastAsia="Bookman Old Style" w:hAnsi="Times New Roman" w:cs="Times New Roman"/>
                <w:color w:val="231F20"/>
                <w:spacing w:val="-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примеры</w:t>
            </w:r>
            <w:r w:rsidRPr="00D536BA">
              <w:rPr>
                <w:rFonts w:ascii="Times New Roman" w:eastAsia="Bookman Old Style" w:hAnsi="Times New Roman" w:cs="Times New Roman"/>
                <w:color w:val="231F20"/>
                <w:spacing w:val="-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по</w:t>
            </w:r>
            <w:r w:rsidRPr="00D536BA">
              <w:rPr>
                <w:rFonts w:ascii="Times New Roman" w:eastAsia="Bookman Old Style" w:hAnsi="Times New Roman" w:cs="Times New Roman"/>
                <w:color w:val="231F20"/>
                <w:spacing w:val="-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темам,</w:t>
            </w:r>
            <w:r w:rsidRPr="00D536BA">
              <w:rPr>
                <w:rFonts w:ascii="Times New Roman" w:eastAsia="Bookman Old Style" w:hAnsi="Times New Roman" w:cs="Times New Roman"/>
                <w:color w:val="231F20"/>
                <w:spacing w:val="-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взятым</w:t>
            </w:r>
            <w:r w:rsidRPr="00D536BA">
              <w:rPr>
                <w:rFonts w:ascii="Times New Roman" w:eastAsia="Bookman Old Style" w:hAnsi="Times New Roman" w:cs="Times New Roman"/>
                <w:color w:val="231F20"/>
                <w:spacing w:val="-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из</w:t>
            </w:r>
            <w:r w:rsidRPr="00D536BA">
              <w:rPr>
                <w:rFonts w:ascii="Times New Roman" w:eastAsia="Bookman Old Style" w:hAnsi="Times New Roman" w:cs="Times New Roman"/>
                <w:color w:val="231F20"/>
                <w:spacing w:val="-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изучаемых</w:t>
            </w:r>
            <w:r w:rsidRPr="00D536BA">
              <w:rPr>
                <w:rFonts w:ascii="Times New Roman" w:eastAsia="Bookman Old Style" w:hAnsi="Times New Roman" w:cs="Times New Roman"/>
                <w:color w:val="231F20"/>
                <w:spacing w:val="-6"/>
                <w:sz w:val="28"/>
                <w:szCs w:val="28"/>
                <w:lang w:eastAsia="ru-RU" w:bidi="ru-RU"/>
              </w:rPr>
              <w:t xml:space="preserve"> </w:t>
            </w:r>
            <w:proofErr w:type="spellStart"/>
            <w:r w:rsidRPr="00D536BA">
              <w:rPr>
                <w:rFonts w:ascii="Times New Roman" w:eastAsia="Bookman Old Style" w:hAnsi="Times New Roman" w:cs="Times New Roman"/>
                <w:color w:val="231F20"/>
                <w:spacing w:val="-3"/>
                <w:sz w:val="28"/>
                <w:szCs w:val="28"/>
                <w:lang w:eastAsia="ru-RU" w:bidi="ru-RU"/>
              </w:rPr>
              <w:t>художе</w:t>
            </w:r>
            <w:proofErr w:type="spellEnd"/>
            <w:r w:rsidRPr="00D536BA">
              <w:rPr>
                <w:rFonts w:ascii="Times New Roman" w:eastAsia="Bookman Old Style" w:hAnsi="Times New Roman" w:cs="Times New Roman"/>
                <w:color w:val="231F20"/>
                <w:spacing w:val="-3"/>
                <w:sz w:val="28"/>
                <w:szCs w:val="28"/>
                <w:lang w:eastAsia="ru-RU" w:bidi="ru-RU"/>
              </w:rPr>
              <w:t xml:space="preserve">- </w:t>
            </w:r>
            <w:proofErr w:type="spellStart"/>
            <w:r w:rsidRPr="00D536BA">
              <w:rPr>
                <w:rFonts w:ascii="Times New Roman" w:eastAsia="Bookman Old Style" w:hAnsi="Times New Roman" w:cs="Times New Roman"/>
                <w:color w:val="231F20"/>
                <w:sz w:val="28"/>
                <w:szCs w:val="28"/>
                <w:lang w:eastAsia="ru-RU" w:bidi="ru-RU"/>
              </w:rPr>
              <w:t>ственных</w:t>
            </w:r>
            <w:proofErr w:type="spellEnd"/>
            <w:r w:rsidRPr="00D536BA">
              <w:rPr>
                <w:rFonts w:ascii="Times New Roman" w:eastAsia="Bookman Old Style" w:hAnsi="Times New Roman" w:cs="Times New Roman"/>
                <w:color w:val="231F20"/>
                <w:spacing w:val="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произведений;</w:t>
            </w:r>
          </w:p>
          <w:p w14:paraId="0854598B"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3"/>
                <w:sz w:val="28"/>
                <w:szCs w:val="28"/>
                <w:lang w:eastAsia="ru-RU" w:bidi="ru-RU"/>
              </w:rPr>
              <w:t>анализировать</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сравнивать</w:t>
            </w:r>
            <w:r w:rsidRPr="00D536BA">
              <w:rPr>
                <w:rFonts w:ascii="Times New Roman" w:eastAsia="Bookman Old Style" w:hAnsi="Times New Roman" w:cs="Times New Roman"/>
                <w:color w:val="231F20"/>
                <w:spacing w:val="-30"/>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русский</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речевой</w:t>
            </w:r>
            <w:r w:rsidRPr="00D536BA">
              <w:rPr>
                <w:rFonts w:ascii="Times New Roman" w:eastAsia="Bookman Old Style" w:hAnsi="Times New Roman" w:cs="Times New Roman"/>
                <w:color w:val="231F20"/>
                <w:spacing w:val="-30"/>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этикет</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lastRenderedPageBreak/>
              <w:t>с</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 xml:space="preserve">речевым </w:t>
            </w:r>
            <w:r w:rsidRPr="00D536BA">
              <w:rPr>
                <w:rFonts w:ascii="Times New Roman" w:eastAsia="Bookman Old Style" w:hAnsi="Times New Roman" w:cs="Times New Roman"/>
                <w:color w:val="231F20"/>
                <w:sz w:val="28"/>
                <w:szCs w:val="28"/>
                <w:lang w:eastAsia="ru-RU" w:bidi="ru-RU"/>
              </w:rPr>
              <w:t>этикетом отдельных народов России и</w:t>
            </w:r>
            <w:r w:rsidRPr="00D536BA">
              <w:rPr>
                <w:rFonts w:ascii="Times New Roman" w:eastAsia="Bookman Old Style" w:hAnsi="Times New Roman" w:cs="Times New Roman"/>
                <w:color w:val="231F20"/>
                <w:spacing w:val="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мира</w:t>
            </w:r>
          </w:p>
          <w:p w14:paraId="26FBD482" w14:textId="77777777" w:rsidR="00D536BA" w:rsidRPr="00D536BA" w:rsidRDefault="00D536BA" w:rsidP="00D536BA">
            <w:pPr>
              <w:widowControl w:val="0"/>
              <w:tabs>
                <w:tab w:val="left" w:pos="398"/>
              </w:tabs>
              <w:autoSpaceDE w:val="0"/>
              <w:autoSpaceDN w:val="0"/>
              <w:spacing w:after="0" w:line="240" w:lineRule="auto"/>
              <w:ind w:left="397"/>
              <w:jc w:val="both"/>
              <w:rPr>
                <w:rFonts w:ascii="Times New Roman" w:eastAsia="Bookman Old Style" w:hAnsi="Times New Roman" w:cs="Times New Roman"/>
                <w:color w:val="231F20"/>
                <w:sz w:val="28"/>
                <w:szCs w:val="28"/>
                <w:lang w:eastAsia="ru-RU" w:bidi="ru-RU"/>
              </w:rPr>
            </w:pPr>
          </w:p>
        </w:tc>
        <w:tc>
          <w:tcPr>
            <w:tcW w:w="1339" w:type="pct"/>
            <w:tcBorders>
              <w:top w:val="single" w:sz="4" w:space="0" w:color="auto"/>
              <w:left w:val="single" w:sz="4" w:space="0" w:color="auto"/>
              <w:bottom w:val="single" w:sz="4" w:space="0" w:color="auto"/>
              <w:right w:val="single" w:sz="4" w:space="0" w:color="auto"/>
            </w:tcBorders>
          </w:tcPr>
          <w:p w14:paraId="26143CBF" w14:textId="77777777" w:rsidR="00D536BA" w:rsidRPr="00D536BA" w:rsidRDefault="00D536BA" w:rsidP="00D536BA">
            <w:pPr>
              <w:widowControl w:val="0"/>
              <w:numPr>
                <w:ilvl w:val="0"/>
                <w:numId w:val="38"/>
              </w:numPr>
              <w:tabs>
                <w:tab w:val="left" w:pos="398"/>
              </w:tabs>
              <w:autoSpaceDE w:val="0"/>
              <w:autoSpaceDN w:val="0"/>
              <w:spacing w:after="0" w:line="240" w:lineRule="auto"/>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lastRenderedPageBreak/>
              <w:t>Вычитывать разные виды</w:t>
            </w:r>
            <w:r w:rsidRPr="00D536BA">
              <w:rPr>
                <w:rFonts w:ascii="Times New Roman" w:eastAsia="Bookman Old Style" w:hAnsi="Times New Roman" w:cs="Times New Roman"/>
                <w:color w:val="231F20"/>
                <w:spacing w:val="-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информации;</w:t>
            </w:r>
          </w:p>
          <w:p w14:paraId="716B23BB"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w w:val="95"/>
                <w:sz w:val="28"/>
                <w:szCs w:val="28"/>
                <w:lang w:eastAsia="ru-RU" w:bidi="ru-RU"/>
              </w:rPr>
              <w:t>оцениват</w:t>
            </w:r>
            <w:r w:rsidRPr="00D536BA">
              <w:rPr>
                <w:rFonts w:ascii="Times New Roman" w:eastAsia="Bookman Old Style" w:hAnsi="Times New Roman" w:cs="Times New Roman"/>
                <w:i/>
                <w:color w:val="231F20"/>
                <w:w w:val="95"/>
                <w:sz w:val="28"/>
                <w:szCs w:val="28"/>
                <w:lang w:eastAsia="ru-RU" w:bidi="ru-RU"/>
              </w:rPr>
              <w:t xml:space="preserve">ь </w:t>
            </w:r>
            <w:r w:rsidRPr="00D536BA">
              <w:rPr>
                <w:rFonts w:ascii="Times New Roman" w:eastAsia="Bookman Old Style" w:hAnsi="Times New Roman" w:cs="Times New Roman"/>
                <w:color w:val="231F20"/>
                <w:w w:val="95"/>
                <w:sz w:val="28"/>
                <w:szCs w:val="28"/>
                <w:lang w:eastAsia="ru-RU" w:bidi="ru-RU"/>
              </w:rPr>
              <w:t xml:space="preserve">чужие и собственные речевые высказывания </w:t>
            </w:r>
            <w:r w:rsidRPr="00D536BA">
              <w:rPr>
                <w:rFonts w:ascii="Times New Roman" w:eastAsia="Bookman Old Style" w:hAnsi="Times New Roman" w:cs="Times New Roman"/>
                <w:color w:val="231F20"/>
                <w:spacing w:val="-2"/>
                <w:w w:val="95"/>
                <w:sz w:val="28"/>
                <w:szCs w:val="28"/>
                <w:lang w:eastAsia="ru-RU" w:bidi="ru-RU"/>
              </w:rPr>
              <w:t xml:space="preserve">разной </w:t>
            </w:r>
            <w:r w:rsidRPr="00D536BA">
              <w:rPr>
                <w:rFonts w:ascii="Times New Roman" w:eastAsia="Bookman Old Style" w:hAnsi="Times New Roman" w:cs="Times New Roman"/>
                <w:color w:val="231F20"/>
                <w:w w:val="95"/>
                <w:sz w:val="28"/>
                <w:szCs w:val="28"/>
                <w:lang w:eastAsia="ru-RU" w:bidi="ru-RU"/>
              </w:rPr>
              <w:t xml:space="preserve">функциональной направленности с точки зрения </w:t>
            </w:r>
            <w:r w:rsidRPr="00D536BA">
              <w:rPr>
                <w:rFonts w:ascii="Times New Roman" w:eastAsia="Bookman Old Style" w:hAnsi="Times New Roman" w:cs="Times New Roman"/>
                <w:color w:val="231F20"/>
                <w:spacing w:val="-2"/>
                <w:w w:val="95"/>
                <w:sz w:val="28"/>
                <w:szCs w:val="28"/>
                <w:lang w:eastAsia="ru-RU" w:bidi="ru-RU"/>
              </w:rPr>
              <w:t xml:space="preserve">соответствия </w:t>
            </w:r>
            <w:r w:rsidRPr="00D536BA">
              <w:rPr>
                <w:rFonts w:ascii="Times New Roman" w:eastAsia="Bookman Old Style" w:hAnsi="Times New Roman" w:cs="Times New Roman"/>
                <w:color w:val="231F20"/>
                <w:w w:val="95"/>
                <w:sz w:val="28"/>
                <w:szCs w:val="28"/>
                <w:lang w:eastAsia="ru-RU" w:bidi="ru-RU"/>
              </w:rPr>
              <w:t>их коммуникативным задачам и нормам современного русско</w:t>
            </w:r>
            <w:r w:rsidRPr="00D536BA">
              <w:rPr>
                <w:rFonts w:ascii="Times New Roman" w:eastAsia="Bookman Old Style" w:hAnsi="Times New Roman" w:cs="Times New Roman"/>
                <w:color w:val="231F20"/>
                <w:sz w:val="28"/>
                <w:szCs w:val="28"/>
                <w:lang w:eastAsia="ru-RU" w:bidi="ru-RU"/>
              </w:rPr>
              <w:t>го литературного</w:t>
            </w:r>
            <w:r w:rsidRPr="00D536BA">
              <w:rPr>
                <w:rFonts w:ascii="Times New Roman" w:eastAsia="Bookman Old Style" w:hAnsi="Times New Roman" w:cs="Times New Roman"/>
                <w:color w:val="231F20"/>
                <w:spacing w:val="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языка;</w:t>
            </w:r>
          </w:p>
          <w:p w14:paraId="3646AD8D" w14:textId="77777777" w:rsidR="00D536BA" w:rsidRPr="00D536BA" w:rsidRDefault="00D536BA" w:rsidP="00D536BA">
            <w:pPr>
              <w:widowControl w:val="0"/>
              <w:numPr>
                <w:ilvl w:val="0"/>
                <w:numId w:val="38"/>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выступать перед аудиторией сверстников с небольшими и</w:t>
            </w:r>
            <w:proofErr w:type="gramStart"/>
            <w:r w:rsidRPr="00D536BA">
              <w:rPr>
                <w:rFonts w:ascii="Times New Roman" w:eastAsia="Bookman Old Style" w:hAnsi="Times New Roman" w:cs="Times New Roman"/>
                <w:color w:val="231F20"/>
                <w:sz w:val="28"/>
                <w:szCs w:val="28"/>
                <w:lang w:eastAsia="ru-RU" w:bidi="ru-RU"/>
              </w:rPr>
              <w:t>н-</w:t>
            </w:r>
            <w:proofErr w:type="gramEnd"/>
            <w:r w:rsidRPr="00D536BA">
              <w:rPr>
                <w:rFonts w:ascii="Times New Roman" w:eastAsia="Bookman Old Style" w:hAnsi="Times New Roman" w:cs="Times New Roman"/>
                <w:color w:val="231F20"/>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формационными</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сообщениями,</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докладами</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на</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 xml:space="preserve">учебно-научную </w:t>
            </w:r>
            <w:r w:rsidRPr="00D536BA">
              <w:rPr>
                <w:rFonts w:ascii="Times New Roman" w:eastAsia="Bookman Old Style" w:hAnsi="Times New Roman" w:cs="Times New Roman"/>
                <w:color w:val="231F20"/>
                <w:spacing w:val="-4"/>
                <w:sz w:val="28"/>
                <w:szCs w:val="28"/>
                <w:lang w:eastAsia="ru-RU" w:bidi="ru-RU"/>
              </w:rPr>
              <w:t>тему</w:t>
            </w:r>
          </w:p>
          <w:p w14:paraId="507CD45C" w14:textId="77777777" w:rsidR="00D536BA" w:rsidRPr="00D536BA" w:rsidRDefault="00D536BA" w:rsidP="00D536BA">
            <w:pPr>
              <w:spacing w:after="200" w:line="276" w:lineRule="auto"/>
              <w:rPr>
                <w:rFonts w:ascii="Times New Roman" w:eastAsia="Bookman Old Style" w:hAnsi="Times New Roman" w:cs="Times New Roman"/>
                <w:sz w:val="28"/>
                <w:szCs w:val="28"/>
                <w:lang w:eastAsia="ru-RU" w:bidi="ru-RU"/>
              </w:rPr>
            </w:pPr>
          </w:p>
        </w:tc>
      </w:tr>
      <w:tr w:rsidR="00D536BA" w:rsidRPr="00D536BA" w14:paraId="536ED96C" w14:textId="77777777" w:rsidTr="00D91B3E">
        <w:trPr>
          <w:trHeight w:val="329"/>
        </w:trPr>
        <w:tc>
          <w:tcPr>
            <w:tcW w:w="866" w:type="pct"/>
            <w:tcBorders>
              <w:top w:val="single" w:sz="4" w:space="0" w:color="auto"/>
              <w:left w:val="single" w:sz="4" w:space="0" w:color="auto"/>
              <w:bottom w:val="single" w:sz="4" w:space="0" w:color="auto"/>
              <w:right w:val="single" w:sz="4" w:space="0" w:color="auto"/>
            </w:tcBorders>
            <w:hideMark/>
          </w:tcPr>
          <w:p w14:paraId="717084FF" w14:textId="77777777" w:rsidR="00D536BA" w:rsidRPr="00D536BA" w:rsidRDefault="00D536BA" w:rsidP="00D536BA">
            <w:pPr>
              <w:spacing w:after="0" w:line="240" w:lineRule="auto"/>
              <w:rPr>
                <w:rFonts w:ascii="Times New Roman" w:eastAsia="Times New Roman" w:hAnsi="Times New Roman" w:cs="Times New Roman"/>
                <w:color w:val="000000"/>
                <w:sz w:val="28"/>
                <w:szCs w:val="28"/>
                <w:highlight w:val="yellow"/>
                <w:lang w:eastAsia="ru-RU"/>
              </w:rPr>
            </w:pPr>
            <w:r w:rsidRPr="00D536BA">
              <w:rPr>
                <w:rFonts w:ascii="Times New Roman" w:eastAsia="Times New Roman" w:hAnsi="Times New Roman" w:cs="Times New Roman"/>
                <w:b/>
                <w:color w:val="231F20"/>
                <w:sz w:val="28"/>
                <w:szCs w:val="28"/>
                <w:lang w:eastAsia="ru-RU"/>
              </w:rPr>
              <w:lastRenderedPageBreak/>
              <w:t>Фонетика, орфоэпия, графика, орфография</w:t>
            </w:r>
          </w:p>
        </w:tc>
        <w:tc>
          <w:tcPr>
            <w:tcW w:w="1655" w:type="pct"/>
            <w:tcBorders>
              <w:top w:val="single" w:sz="4" w:space="0" w:color="auto"/>
              <w:left w:val="single" w:sz="4" w:space="0" w:color="auto"/>
              <w:bottom w:val="single" w:sz="4" w:space="0" w:color="auto"/>
              <w:right w:val="single" w:sz="4" w:space="0" w:color="auto"/>
            </w:tcBorders>
            <w:hideMark/>
          </w:tcPr>
          <w:p w14:paraId="04AB20BA" w14:textId="77777777" w:rsidR="00D536BA" w:rsidRPr="00D536BA" w:rsidRDefault="00D536BA" w:rsidP="00D536BA">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Проводит</w:t>
            </w:r>
            <w:r w:rsidRPr="00D536BA">
              <w:rPr>
                <w:rFonts w:ascii="Times New Roman" w:eastAsia="Bookman Old Style" w:hAnsi="Times New Roman" w:cs="Times New Roman"/>
                <w:i/>
                <w:color w:val="231F20"/>
                <w:sz w:val="28"/>
                <w:szCs w:val="28"/>
                <w:lang w:eastAsia="ru-RU" w:bidi="ru-RU"/>
              </w:rPr>
              <w:t>ь</w:t>
            </w:r>
            <w:r w:rsidRPr="00D536BA">
              <w:rPr>
                <w:rFonts w:ascii="Times New Roman" w:eastAsia="Bookman Old Style" w:hAnsi="Times New Roman" w:cs="Times New Roman"/>
                <w:i/>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фонетический</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разбор;</w:t>
            </w:r>
            <w:r w:rsidRPr="00D536BA">
              <w:rPr>
                <w:rFonts w:ascii="Times New Roman" w:eastAsia="Bookman Old Style" w:hAnsi="Times New Roman" w:cs="Times New Roman"/>
                <w:color w:val="231F20"/>
                <w:spacing w:val="-2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извлекать</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необходимую</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pacing w:val="-6"/>
                <w:sz w:val="28"/>
                <w:szCs w:val="28"/>
                <w:lang w:eastAsia="ru-RU" w:bidi="ru-RU"/>
              </w:rPr>
              <w:t>ин</w:t>
            </w:r>
            <w:r w:rsidRPr="00D536BA">
              <w:rPr>
                <w:rFonts w:ascii="Times New Roman" w:eastAsia="Bookman Old Style" w:hAnsi="Times New Roman" w:cs="Times New Roman"/>
                <w:color w:val="231F20"/>
                <w:sz w:val="28"/>
                <w:szCs w:val="28"/>
                <w:lang w:eastAsia="ru-RU" w:bidi="ru-RU"/>
              </w:rPr>
              <w:t>формацию по изучаемой теме из таблиц, схем</w:t>
            </w:r>
            <w:r w:rsidRPr="00D536BA">
              <w:rPr>
                <w:rFonts w:ascii="Times New Roman" w:eastAsia="Bookman Old Style" w:hAnsi="Times New Roman" w:cs="Times New Roman"/>
                <w:color w:val="231F20"/>
                <w:spacing w:val="-2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учебника;</w:t>
            </w:r>
          </w:p>
          <w:p w14:paraId="34133D3D" w14:textId="77777777" w:rsidR="00D536BA" w:rsidRPr="00D536BA" w:rsidRDefault="00D536BA" w:rsidP="00D536BA">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строить рассуждения с целью анализа проделанной работы; определять</w:t>
            </w:r>
            <w:r w:rsidRPr="00D536BA">
              <w:rPr>
                <w:rFonts w:ascii="Times New Roman" w:eastAsia="Bookman Old Style" w:hAnsi="Times New Roman" w:cs="Times New Roman"/>
                <w:color w:val="231F20"/>
                <w:spacing w:val="-3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круг</w:t>
            </w:r>
            <w:r w:rsidRPr="00D536BA">
              <w:rPr>
                <w:rFonts w:ascii="Times New Roman" w:eastAsia="Bookman Old Style" w:hAnsi="Times New Roman" w:cs="Times New Roman"/>
                <w:color w:val="231F20"/>
                <w:spacing w:val="-3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орфографических</w:t>
            </w:r>
            <w:r w:rsidRPr="00D536BA">
              <w:rPr>
                <w:rFonts w:ascii="Times New Roman" w:eastAsia="Bookman Old Style" w:hAnsi="Times New Roman" w:cs="Times New Roman"/>
                <w:color w:val="231F20"/>
                <w:spacing w:val="-3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3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пунктуационных</w:t>
            </w:r>
            <w:r w:rsidRPr="00D536BA">
              <w:rPr>
                <w:rFonts w:ascii="Times New Roman" w:eastAsia="Bookman Old Style" w:hAnsi="Times New Roman" w:cs="Times New Roman"/>
                <w:color w:val="231F20"/>
                <w:spacing w:val="-3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 xml:space="preserve">правил, по которым </w:t>
            </w:r>
            <w:r w:rsidRPr="00D536BA">
              <w:rPr>
                <w:rFonts w:ascii="Times New Roman" w:eastAsia="Bookman Old Style" w:hAnsi="Times New Roman" w:cs="Times New Roman"/>
                <w:color w:val="231F20"/>
                <w:sz w:val="28"/>
                <w:szCs w:val="28"/>
                <w:lang w:eastAsia="ru-RU" w:bidi="ru-RU"/>
              </w:rPr>
              <w:lastRenderedPageBreak/>
              <w:t>следует ориентироваться в конкретном</w:t>
            </w:r>
            <w:r w:rsidRPr="00D536BA">
              <w:rPr>
                <w:rFonts w:ascii="Times New Roman" w:eastAsia="Bookman Old Style" w:hAnsi="Times New Roman" w:cs="Times New Roman"/>
                <w:color w:val="231F20"/>
                <w:spacing w:val="-4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случае;</w:t>
            </w:r>
          </w:p>
          <w:p w14:paraId="61211371" w14:textId="77777777" w:rsidR="00D536BA" w:rsidRPr="00D536BA" w:rsidRDefault="00D536BA" w:rsidP="00D536BA">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Times New Roman" w:hAnsi="Times New Roman" w:cs="Times New Roman"/>
                <w:color w:val="231F20"/>
                <w:sz w:val="28"/>
                <w:szCs w:val="28"/>
                <w:lang w:eastAsia="ru-RU"/>
              </w:rPr>
              <w:t>извлекать</w:t>
            </w:r>
            <w:r w:rsidRPr="00D536BA">
              <w:rPr>
                <w:rFonts w:ascii="Times New Roman" w:eastAsia="Times New Roman" w:hAnsi="Times New Roman" w:cs="Times New Roman"/>
                <w:color w:val="231F20"/>
                <w:spacing w:val="-10"/>
                <w:sz w:val="28"/>
                <w:szCs w:val="28"/>
                <w:lang w:eastAsia="ru-RU"/>
              </w:rPr>
              <w:t xml:space="preserve"> </w:t>
            </w:r>
            <w:r w:rsidRPr="00D536BA">
              <w:rPr>
                <w:rFonts w:ascii="Times New Roman" w:eastAsia="Times New Roman" w:hAnsi="Times New Roman" w:cs="Times New Roman"/>
                <w:color w:val="231F20"/>
                <w:sz w:val="28"/>
                <w:szCs w:val="28"/>
                <w:lang w:eastAsia="ru-RU"/>
              </w:rPr>
              <w:t>необходимую</w:t>
            </w:r>
            <w:r w:rsidRPr="00D536BA">
              <w:rPr>
                <w:rFonts w:ascii="Times New Roman" w:eastAsia="Times New Roman" w:hAnsi="Times New Roman" w:cs="Times New Roman"/>
                <w:color w:val="231F20"/>
                <w:spacing w:val="-9"/>
                <w:sz w:val="28"/>
                <w:szCs w:val="28"/>
                <w:lang w:eastAsia="ru-RU"/>
              </w:rPr>
              <w:t xml:space="preserve"> </w:t>
            </w:r>
            <w:r w:rsidRPr="00D536BA">
              <w:rPr>
                <w:rFonts w:ascii="Times New Roman" w:eastAsia="Times New Roman" w:hAnsi="Times New Roman" w:cs="Times New Roman"/>
                <w:color w:val="231F20"/>
                <w:sz w:val="28"/>
                <w:szCs w:val="28"/>
                <w:lang w:eastAsia="ru-RU"/>
              </w:rPr>
              <w:t>информацию</w:t>
            </w:r>
            <w:r w:rsidRPr="00D536BA">
              <w:rPr>
                <w:rFonts w:ascii="Times New Roman" w:eastAsia="Times New Roman" w:hAnsi="Times New Roman" w:cs="Times New Roman"/>
                <w:color w:val="231F20"/>
                <w:spacing w:val="-9"/>
                <w:sz w:val="28"/>
                <w:szCs w:val="28"/>
                <w:lang w:eastAsia="ru-RU"/>
              </w:rPr>
              <w:t xml:space="preserve"> </w:t>
            </w:r>
            <w:r w:rsidRPr="00D536BA">
              <w:rPr>
                <w:rFonts w:ascii="Times New Roman" w:eastAsia="Times New Roman" w:hAnsi="Times New Roman" w:cs="Times New Roman"/>
                <w:color w:val="231F20"/>
                <w:sz w:val="28"/>
                <w:szCs w:val="28"/>
                <w:lang w:eastAsia="ru-RU"/>
              </w:rPr>
              <w:t>из</w:t>
            </w:r>
            <w:r w:rsidRPr="00D536BA">
              <w:rPr>
                <w:rFonts w:ascii="Times New Roman" w:eastAsia="Times New Roman" w:hAnsi="Times New Roman" w:cs="Times New Roman"/>
                <w:color w:val="231F20"/>
                <w:spacing w:val="-10"/>
                <w:sz w:val="28"/>
                <w:szCs w:val="28"/>
                <w:lang w:eastAsia="ru-RU"/>
              </w:rPr>
              <w:t xml:space="preserve"> </w:t>
            </w:r>
            <w:r w:rsidRPr="00D536BA">
              <w:rPr>
                <w:rFonts w:ascii="Times New Roman" w:eastAsia="Times New Roman" w:hAnsi="Times New Roman" w:cs="Times New Roman"/>
                <w:color w:val="231F20"/>
                <w:sz w:val="28"/>
                <w:szCs w:val="28"/>
                <w:lang w:eastAsia="ru-RU"/>
              </w:rPr>
              <w:t>орфоэпических</w:t>
            </w:r>
            <w:r w:rsidRPr="00D536BA">
              <w:rPr>
                <w:rFonts w:ascii="Times New Roman" w:eastAsia="Times New Roman" w:hAnsi="Times New Roman" w:cs="Times New Roman"/>
                <w:color w:val="231F20"/>
                <w:spacing w:val="-9"/>
                <w:sz w:val="28"/>
                <w:szCs w:val="28"/>
                <w:lang w:eastAsia="ru-RU"/>
              </w:rPr>
              <w:t xml:space="preserve"> </w:t>
            </w:r>
            <w:r w:rsidRPr="00D536BA">
              <w:rPr>
                <w:rFonts w:ascii="Times New Roman" w:eastAsia="Times New Roman" w:hAnsi="Times New Roman" w:cs="Times New Roman"/>
                <w:color w:val="231F20"/>
                <w:spacing w:val="-4"/>
                <w:sz w:val="28"/>
                <w:szCs w:val="28"/>
                <w:lang w:eastAsia="ru-RU"/>
              </w:rPr>
              <w:t>сло</w:t>
            </w:r>
            <w:r w:rsidRPr="00D536BA">
              <w:rPr>
                <w:rFonts w:ascii="Times New Roman" w:eastAsia="Times New Roman" w:hAnsi="Times New Roman" w:cs="Times New Roman"/>
                <w:color w:val="231F20"/>
                <w:sz w:val="28"/>
                <w:szCs w:val="28"/>
                <w:lang w:eastAsia="ru-RU"/>
              </w:rPr>
              <w:t>варей</w:t>
            </w:r>
            <w:r w:rsidRPr="00D536BA">
              <w:rPr>
                <w:rFonts w:ascii="Times New Roman" w:eastAsia="Times New Roman" w:hAnsi="Times New Roman" w:cs="Times New Roman"/>
                <w:color w:val="231F20"/>
                <w:spacing w:val="-10"/>
                <w:sz w:val="28"/>
                <w:szCs w:val="28"/>
                <w:lang w:eastAsia="ru-RU"/>
              </w:rPr>
              <w:t xml:space="preserve"> </w:t>
            </w:r>
            <w:r w:rsidRPr="00D536BA">
              <w:rPr>
                <w:rFonts w:ascii="Times New Roman" w:eastAsia="Times New Roman" w:hAnsi="Times New Roman" w:cs="Times New Roman"/>
                <w:color w:val="231F20"/>
                <w:sz w:val="28"/>
                <w:szCs w:val="28"/>
                <w:lang w:eastAsia="ru-RU"/>
              </w:rPr>
              <w:t>и</w:t>
            </w:r>
            <w:r w:rsidRPr="00D536BA">
              <w:rPr>
                <w:rFonts w:ascii="Times New Roman" w:eastAsia="Times New Roman" w:hAnsi="Times New Roman" w:cs="Times New Roman"/>
                <w:color w:val="231F20"/>
                <w:spacing w:val="-9"/>
                <w:sz w:val="28"/>
                <w:szCs w:val="28"/>
                <w:lang w:eastAsia="ru-RU"/>
              </w:rPr>
              <w:t xml:space="preserve"> </w:t>
            </w:r>
            <w:r w:rsidRPr="00D536BA">
              <w:rPr>
                <w:rFonts w:ascii="Times New Roman" w:eastAsia="Times New Roman" w:hAnsi="Times New Roman" w:cs="Times New Roman"/>
                <w:color w:val="231F20"/>
                <w:sz w:val="28"/>
                <w:szCs w:val="28"/>
                <w:lang w:eastAsia="ru-RU"/>
              </w:rPr>
              <w:t>справочников;</w:t>
            </w:r>
            <w:r w:rsidRPr="00D536BA">
              <w:rPr>
                <w:rFonts w:ascii="Times New Roman" w:eastAsia="Times New Roman" w:hAnsi="Times New Roman" w:cs="Times New Roman"/>
                <w:color w:val="231F20"/>
                <w:spacing w:val="-9"/>
                <w:sz w:val="28"/>
                <w:szCs w:val="28"/>
                <w:lang w:eastAsia="ru-RU"/>
              </w:rPr>
              <w:t xml:space="preserve"> </w:t>
            </w:r>
            <w:r w:rsidRPr="00D536BA">
              <w:rPr>
                <w:rFonts w:ascii="Times New Roman" w:eastAsia="Times New Roman" w:hAnsi="Times New Roman" w:cs="Times New Roman"/>
                <w:color w:val="231F20"/>
                <w:sz w:val="28"/>
                <w:szCs w:val="28"/>
                <w:lang w:eastAsia="ru-RU"/>
              </w:rPr>
              <w:t>опознавать</w:t>
            </w:r>
            <w:r w:rsidRPr="00D536BA">
              <w:rPr>
                <w:rFonts w:ascii="Times New Roman" w:eastAsia="Times New Roman" w:hAnsi="Times New Roman" w:cs="Times New Roman"/>
                <w:color w:val="231F20"/>
                <w:spacing w:val="-9"/>
                <w:sz w:val="28"/>
                <w:szCs w:val="28"/>
                <w:lang w:eastAsia="ru-RU"/>
              </w:rPr>
              <w:t xml:space="preserve"> </w:t>
            </w:r>
            <w:r w:rsidRPr="00D536BA">
              <w:rPr>
                <w:rFonts w:ascii="Times New Roman" w:eastAsia="Times New Roman" w:hAnsi="Times New Roman" w:cs="Times New Roman"/>
                <w:color w:val="231F20"/>
                <w:sz w:val="28"/>
                <w:szCs w:val="28"/>
                <w:lang w:eastAsia="ru-RU"/>
              </w:rPr>
              <w:t>основные</w:t>
            </w:r>
            <w:r w:rsidRPr="00D536BA">
              <w:rPr>
                <w:rFonts w:ascii="Times New Roman" w:eastAsia="Times New Roman" w:hAnsi="Times New Roman" w:cs="Times New Roman"/>
                <w:color w:val="231F20"/>
                <w:spacing w:val="-10"/>
                <w:sz w:val="28"/>
                <w:szCs w:val="28"/>
                <w:lang w:eastAsia="ru-RU"/>
              </w:rPr>
              <w:t xml:space="preserve"> </w:t>
            </w:r>
            <w:r w:rsidRPr="00D536BA">
              <w:rPr>
                <w:rFonts w:ascii="Times New Roman" w:eastAsia="Times New Roman" w:hAnsi="Times New Roman" w:cs="Times New Roman"/>
                <w:color w:val="231F20"/>
                <w:sz w:val="28"/>
                <w:szCs w:val="28"/>
                <w:lang w:eastAsia="ru-RU"/>
              </w:rPr>
              <w:t>выразительные средства фонетики</w:t>
            </w:r>
            <w:r w:rsidRPr="00D536BA">
              <w:rPr>
                <w:rFonts w:ascii="Times New Roman" w:eastAsia="Times New Roman" w:hAnsi="Times New Roman" w:cs="Times New Roman"/>
                <w:color w:val="231F20"/>
                <w:spacing w:val="3"/>
                <w:sz w:val="28"/>
                <w:szCs w:val="28"/>
                <w:lang w:eastAsia="ru-RU"/>
              </w:rPr>
              <w:t xml:space="preserve"> </w:t>
            </w:r>
            <w:r w:rsidRPr="00D536BA">
              <w:rPr>
                <w:rFonts w:ascii="Times New Roman" w:eastAsia="Times New Roman" w:hAnsi="Times New Roman" w:cs="Times New Roman"/>
                <w:color w:val="231F20"/>
                <w:sz w:val="28"/>
                <w:szCs w:val="28"/>
                <w:lang w:eastAsia="ru-RU"/>
              </w:rPr>
              <w:t>(звукопись)</w:t>
            </w:r>
          </w:p>
        </w:tc>
        <w:tc>
          <w:tcPr>
            <w:tcW w:w="1140" w:type="pct"/>
            <w:tcBorders>
              <w:top w:val="single" w:sz="4" w:space="0" w:color="auto"/>
              <w:left w:val="single" w:sz="4" w:space="0" w:color="auto"/>
              <w:bottom w:val="single" w:sz="4" w:space="0" w:color="auto"/>
              <w:right w:val="single" w:sz="4" w:space="0" w:color="auto"/>
            </w:tcBorders>
          </w:tcPr>
          <w:p w14:paraId="4CF3BE6D" w14:textId="77777777" w:rsidR="00D536BA" w:rsidRPr="00D536BA" w:rsidRDefault="00D536BA" w:rsidP="00D536BA">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i/>
                <w:sz w:val="28"/>
                <w:szCs w:val="28"/>
                <w:lang w:eastAsia="ru-RU" w:bidi="ru-RU"/>
              </w:rPr>
            </w:pPr>
            <w:r w:rsidRPr="00D536BA">
              <w:rPr>
                <w:rFonts w:ascii="Times New Roman" w:eastAsia="Bookman Old Style" w:hAnsi="Times New Roman" w:cs="Times New Roman"/>
                <w:color w:val="231F20"/>
                <w:spacing w:val="3"/>
                <w:sz w:val="28"/>
                <w:szCs w:val="28"/>
                <w:lang w:eastAsia="ru-RU" w:bidi="ru-RU"/>
              </w:rPr>
              <w:lastRenderedPageBreak/>
              <w:t xml:space="preserve">Извлекать необходимую информацию </w:t>
            </w:r>
            <w:r w:rsidRPr="00D536BA">
              <w:rPr>
                <w:rFonts w:ascii="Times New Roman" w:eastAsia="Bookman Old Style" w:hAnsi="Times New Roman" w:cs="Times New Roman"/>
                <w:color w:val="231F20"/>
                <w:sz w:val="28"/>
                <w:szCs w:val="28"/>
                <w:lang w:eastAsia="ru-RU" w:bidi="ru-RU"/>
              </w:rPr>
              <w:t xml:space="preserve">из </w:t>
            </w:r>
            <w:r w:rsidRPr="00D536BA">
              <w:rPr>
                <w:rFonts w:ascii="Times New Roman" w:eastAsia="Bookman Old Style" w:hAnsi="Times New Roman" w:cs="Times New Roman"/>
                <w:color w:val="231F20"/>
                <w:spacing w:val="3"/>
                <w:sz w:val="28"/>
                <w:szCs w:val="28"/>
                <w:lang w:eastAsia="ru-RU" w:bidi="ru-RU"/>
              </w:rPr>
              <w:t xml:space="preserve">мультимедийных </w:t>
            </w:r>
            <w:r w:rsidRPr="00D536BA">
              <w:rPr>
                <w:rFonts w:ascii="Times New Roman" w:eastAsia="Bookman Old Style" w:hAnsi="Times New Roman" w:cs="Times New Roman"/>
                <w:color w:val="231F20"/>
                <w:sz w:val="28"/>
                <w:szCs w:val="28"/>
                <w:lang w:eastAsia="ru-RU" w:bidi="ru-RU"/>
              </w:rPr>
              <w:t>орфоэпических словарей и справочников; использовать ее в различных видах</w:t>
            </w:r>
            <w:r w:rsidRPr="00D536BA">
              <w:rPr>
                <w:rFonts w:ascii="Times New Roman" w:eastAsia="Bookman Old Style" w:hAnsi="Times New Roman" w:cs="Times New Roman"/>
                <w:color w:val="231F20"/>
                <w:spacing w:val="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lastRenderedPageBreak/>
              <w:t>деятельности</w:t>
            </w:r>
          </w:p>
          <w:p w14:paraId="3DDD3669" w14:textId="77777777" w:rsidR="00D536BA" w:rsidRPr="00D536BA" w:rsidRDefault="00D536BA" w:rsidP="00D536BA">
            <w:pPr>
              <w:widowControl w:val="0"/>
              <w:tabs>
                <w:tab w:val="left" w:pos="398"/>
              </w:tabs>
              <w:autoSpaceDE w:val="0"/>
              <w:autoSpaceDN w:val="0"/>
              <w:spacing w:after="0" w:line="240" w:lineRule="auto"/>
              <w:ind w:left="397"/>
              <w:jc w:val="both"/>
              <w:rPr>
                <w:rFonts w:ascii="Times New Roman" w:eastAsia="Bookman Old Style" w:hAnsi="Times New Roman" w:cs="Times New Roman"/>
                <w:color w:val="231F20"/>
                <w:sz w:val="28"/>
                <w:szCs w:val="28"/>
                <w:lang w:eastAsia="ru-RU" w:bidi="ru-RU"/>
              </w:rPr>
            </w:pPr>
          </w:p>
        </w:tc>
        <w:tc>
          <w:tcPr>
            <w:tcW w:w="1339" w:type="pct"/>
            <w:tcBorders>
              <w:top w:val="single" w:sz="4" w:space="0" w:color="auto"/>
              <w:left w:val="single" w:sz="4" w:space="0" w:color="auto"/>
              <w:bottom w:val="single" w:sz="4" w:space="0" w:color="auto"/>
              <w:right w:val="single" w:sz="4" w:space="0" w:color="auto"/>
            </w:tcBorders>
          </w:tcPr>
          <w:p w14:paraId="6A7D39AD" w14:textId="77777777" w:rsidR="00D536BA" w:rsidRPr="00D536BA" w:rsidRDefault="00D536BA" w:rsidP="00D536BA">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2"/>
                <w:sz w:val="28"/>
                <w:szCs w:val="28"/>
                <w:lang w:eastAsia="ru-RU" w:bidi="ru-RU"/>
              </w:rPr>
              <w:lastRenderedPageBreak/>
              <w:t>Проводит</w:t>
            </w:r>
            <w:r w:rsidRPr="00D536BA">
              <w:rPr>
                <w:rFonts w:ascii="Times New Roman" w:eastAsia="Bookman Old Style" w:hAnsi="Times New Roman" w:cs="Times New Roman"/>
                <w:i/>
                <w:color w:val="231F20"/>
                <w:spacing w:val="2"/>
                <w:sz w:val="28"/>
                <w:szCs w:val="28"/>
                <w:lang w:eastAsia="ru-RU" w:bidi="ru-RU"/>
              </w:rPr>
              <w:t xml:space="preserve">ь </w:t>
            </w:r>
            <w:r w:rsidRPr="00D536BA">
              <w:rPr>
                <w:rFonts w:ascii="Times New Roman" w:eastAsia="Bookman Old Style" w:hAnsi="Times New Roman" w:cs="Times New Roman"/>
                <w:color w:val="231F20"/>
                <w:spacing w:val="2"/>
                <w:sz w:val="28"/>
                <w:szCs w:val="28"/>
                <w:lang w:eastAsia="ru-RU" w:bidi="ru-RU"/>
              </w:rPr>
              <w:t xml:space="preserve">операции синтеза </w:t>
            </w:r>
            <w:r w:rsidRPr="00D536BA">
              <w:rPr>
                <w:rFonts w:ascii="Times New Roman" w:eastAsia="Bookman Old Style" w:hAnsi="Times New Roman" w:cs="Times New Roman"/>
                <w:color w:val="231F20"/>
                <w:sz w:val="28"/>
                <w:szCs w:val="28"/>
                <w:lang w:eastAsia="ru-RU" w:bidi="ru-RU"/>
              </w:rPr>
              <w:t xml:space="preserve">и </w:t>
            </w:r>
            <w:r w:rsidRPr="00D536BA">
              <w:rPr>
                <w:rFonts w:ascii="Times New Roman" w:eastAsia="Bookman Old Style" w:hAnsi="Times New Roman" w:cs="Times New Roman"/>
                <w:color w:val="231F20"/>
                <w:spacing w:val="2"/>
                <w:sz w:val="28"/>
                <w:szCs w:val="28"/>
                <w:lang w:eastAsia="ru-RU" w:bidi="ru-RU"/>
              </w:rPr>
              <w:t xml:space="preserve">анализа </w:t>
            </w:r>
            <w:r w:rsidRPr="00D536BA">
              <w:rPr>
                <w:rFonts w:ascii="Times New Roman" w:eastAsia="Bookman Old Style" w:hAnsi="Times New Roman" w:cs="Times New Roman"/>
                <w:color w:val="231F20"/>
                <w:sz w:val="28"/>
                <w:szCs w:val="28"/>
                <w:lang w:eastAsia="ru-RU" w:bidi="ru-RU"/>
              </w:rPr>
              <w:t xml:space="preserve">с </w:t>
            </w:r>
            <w:r w:rsidRPr="00D536BA">
              <w:rPr>
                <w:rFonts w:ascii="Times New Roman" w:eastAsia="Bookman Old Style" w:hAnsi="Times New Roman" w:cs="Times New Roman"/>
                <w:color w:val="231F20"/>
                <w:spacing w:val="2"/>
                <w:sz w:val="28"/>
                <w:szCs w:val="28"/>
                <w:lang w:eastAsia="ru-RU" w:bidi="ru-RU"/>
              </w:rPr>
              <w:t xml:space="preserve">целью </w:t>
            </w:r>
            <w:r w:rsidRPr="00D536BA">
              <w:rPr>
                <w:rFonts w:ascii="Times New Roman" w:eastAsia="Bookman Old Style" w:hAnsi="Times New Roman" w:cs="Times New Roman"/>
                <w:color w:val="231F20"/>
                <w:spacing w:val="3"/>
                <w:sz w:val="28"/>
                <w:szCs w:val="28"/>
                <w:lang w:eastAsia="ru-RU" w:bidi="ru-RU"/>
              </w:rPr>
              <w:t xml:space="preserve">обобщения </w:t>
            </w:r>
            <w:r w:rsidRPr="00D536BA">
              <w:rPr>
                <w:rFonts w:ascii="Times New Roman" w:eastAsia="Bookman Old Style" w:hAnsi="Times New Roman" w:cs="Times New Roman"/>
                <w:color w:val="231F20"/>
                <w:sz w:val="28"/>
                <w:szCs w:val="28"/>
                <w:lang w:eastAsia="ru-RU" w:bidi="ru-RU"/>
              </w:rPr>
              <w:t>признаков, характеристик, фактов и т.</w:t>
            </w:r>
            <w:r w:rsidRPr="00D536BA">
              <w:rPr>
                <w:rFonts w:ascii="Times New Roman" w:eastAsia="Bookman Old Style" w:hAnsi="Times New Roman" w:cs="Times New Roman"/>
                <w:color w:val="231F20"/>
                <w:spacing w:val="-3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д.</w:t>
            </w:r>
          </w:p>
          <w:p w14:paraId="611A9263" w14:textId="77777777" w:rsidR="00D536BA" w:rsidRPr="00D536BA" w:rsidRDefault="00D536BA" w:rsidP="00D536BA">
            <w:pPr>
              <w:widowControl w:val="0"/>
              <w:tabs>
                <w:tab w:val="left" w:pos="398"/>
              </w:tabs>
              <w:autoSpaceDE w:val="0"/>
              <w:autoSpaceDN w:val="0"/>
              <w:spacing w:after="0" w:line="240" w:lineRule="auto"/>
              <w:ind w:left="397"/>
              <w:jc w:val="both"/>
              <w:rPr>
                <w:rFonts w:ascii="Times New Roman" w:eastAsia="Bookman Old Style" w:hAnsi="Times New Roman" w:cs="Times New Roman"/>
                <w:color w:val="231F20"/>
                <w:sz w:val="28"/>
                <w:szCs w:val="28"/>
                <w:lang w:eastAsia="ru-RU" w:bidi="ru-RU"/>
              </w:rPr>
            </w:pPr>
          </w:p>
        </w:tc>
      </w:tr>
      <w:tr w:rsidR="00D536BA" w:rsidRPr="00D536BA" w14:paraId="6263A2CA" w14:textId="77777777" w:rsidTr="00D91B3E">
        <w:trPr>
          <w:trHeight w:val="329"/>
        </w:trPr>
        <w:tc>
          <w:tcPr>
            <w:tcW w:w="866" w:type="pct"/>
            <w:tcBorders>
              <w:top w:val="single" w:sz="4" w:space="0" w:color="auto"/>
              <w:left w:val="single" w:sz="4" w:space="0" w:color="auto"/>
              <w:bottom w:val="single" w:sz="4" w:space="0" w:color="auto"/>
              <w:right w:val="single" w:sz="4" w:space="0" w:color="auto"/>
            </w:tcBorders>
            <w:hideMark/>
          </w:tcPr>
          <w:p w14:paraId="5E97EEEE" w14:textId="77777777" w:rsidR="00D536BA" w:rsidRPr="00D536BA" w:rsidRDefault="00D536BA" w:rsidP="00D536BA">
            <w:pPr>
              <w:spacing w:after="0" w:line="240" w:lineRule="auto"/>
              <w:rPr>
                <w:rFonts w:ascii="Times New Roman" w:eastAsia="Times New Roman" w:hAnsi="Times New Roman" w:cs="Times New Roman"/>
                <w:color w:val="000000"/>
                <w:sz w:val="28"/>
                <w:szCs w:val="28"/>
                <w:highlight w:val="yellow"/>
                <w:lang w:eastAsia="ru-RU"/>
              </w:rPr>
            </w:pPr>
            <w:r w:rsidRPr="00D536BA">
              <w:rPr>
                <w:rFonts w:ascii="Times New Roman" w:eastAsia="Times New Roman" w:hAnsi="Times New Roman" w:cs="Times New Roman"/>
                <w:b/>
                <w:color w:val="231F20"/>
                <w:sz w:val="28"/>
                <w:szCs w:val="28"/>
                <w:lang w:eastAsia="ru-RU"/>
              </w:rPr>
              <w:lastRenderedPageBreak/>
              <w:t>Лексикология и фразеология</w:t>
            </w:r>
          </w:p>
        </w:tc>
        <w:tc>
          <w:tcPr>
            <w:tcW w:w="1655" w:type="pct"/>
            <w:tcBorders>
              <w:top w:val="single" w:sz="4" w:space="0" w:color="auto"/>
              <w:left w:val="single" w:sz="4" w:space="0" w:color="auto"/>
              <w:bottom w:val="single" w:sz="4" w:space="0" w:color="auto"/>
              <w:right w:val="single" w:sz="4" w:space="0" w:color="auto"/>
            </w:tcBorders>
            <w:hideMark/>
          </w:tcPr>
          <w:p w14:paraId="05B6137B" w14:textId="77777777" w:rsidR="00D536BA" w:rsidRPr="00D536BA" w:rsidRDefault="00D536BA" w:rsidP="00D536BA">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i/>
                <w:sz w:val="28"/>
                <w:szCs w:val="28"/>
                <w:lang w:eastAsia="ru-RU" w:bidi="ru-RU"/>
              </w:rPr>
            </w:pPr>
            <w:r w:rsidRPr="00D536BA">
              <w:rPr>
                <w:rFonts w:ascii="Times New Roman" w:eastAsia="Bookman Old Style" w:hAnsi="Times New Roman" w:cs="Times New Roman"/>
                <w:color w:val="231F20"/>
                <w:sz w:val="28"/>
                <w:szCs w:val="28"/>
                <w:lang w:eastAsia="ru-RU" w:bidi="ru-RU"/>
              </w:rPr>
              <w:t xml:space="preserve">Аргументировать различие лексического и грамматического </w:t>
            </w:r>
            <w:r w:rsidRPr="00D536BA">
              <w:rPr>
                <w:rFonts w:ascii="Times New Roman" w:eastAsia="Bookman Old Style" w:hAnsi="Times New Roman" w:cs="Times New Roman"/>
                <w:color w:val="231F20"/>
                <w:w w:val="95"/>
                <w:sz w:val="28"/>
                <w:szCs w:val="28"/>
                <w:lang w:eastAsia="ru-RU" w:bidi="ru-RU"/>
              </w:rPr>
              <w:t xml:space="preserve">значения слова; опознавать основные выразительные </w:t>
            </w:r>
            <w:r w:rsidRPr="00D536BA">
              <w:rPr>
                <w:rFonts w:ascii="Times New Roman" w:eastAsia="Bookman Old Style" w:hAnsi="Times New Roman" w:cs="Times New Roman"/>
                <w:color w:val="231F20"/>
                <w:spacing w:val="-3"/>
                <w:w w:val="95"/>
                <w:sz w:val="28"/>
                <w:szCs w:val="28"/>
                <w:lang w:eastAsia="ru-RU" w:bidi="ru-RU"/>
              </w:rPr>
              <w:t xml:space="preserve">средства </w:t>
            </w:r>
            <w:r w:rsidRPr="00D536BA">
              <w:rPr>
                <w:rFonts w:ascii="Times New Roman" w:eastAsia="Bookman Old Style" w:hAnsi="Times New Roman" w:cs="Times New Roman"/>
                <w:color w:val="231F20"/>
                <w:spacing w:val="-3"/>
                <w:sz w:val="28"/>
                <w:szCs w:val="28"/>
                <w:lang w:eastAsia="ru-RU" w:bidi="ru-RU"/>
              </w:rPr>
              <w:t>лексики</w:t>
            </w:r>
            <w:r w:rsidRPr="00D536BA">
              <w:rPr>
                <w:rFonts w:ascii="Times New Roman" w:eastAsia="Bookman Old Style" w:hAnsi="Times New Roman" w:cs="Times New Roman"/>
                <w:color w:val="231F20"/>
                <w:spacing w:val="-16"/>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16"/>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фразеологии</w:t>
            </w:r>
            <w:r w:rsidRPr="00D536BA">
              <w:rPr>
                <w:rFonts w:ascii="Times New Roman" w:eastAsia="Bookman Old Style" w:hAnsi="Times New Roman" w:cs="Times New Roman"/>
                <w:color w:val="231F20"/>
                <w:spacing w:val="-1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w:t>
            </w:r>
            <w:r w:rsidRPr="00D536BA">
              <w:rPr>
                <w:rFonts w:ascii="Times New Roman" w:eastAsia="Bookman Old Style" w:hAnsi="Times New Roman" w:cs="Times New Roman"/>
                <w:color w:val="231F20"/>
                <w:spacing w:val="-16"/>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публицистической</w:t>
            </w:r>
            <w:r w:rsidRPr="00D536BA">
              <w:rPr>
                <w:rFonts w:ascii="Times New Roman" w:eastAsia="Bookman Old Style" w:hAnsi="Times New Roman" w:cs="Times New Roman"/>
                <w:color w:val="231F20"/>
                <w:spacing w:val="-1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16"/>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 xml:space="preserve">художественной </w:t>
            </w:r>
            <w:r w:rsidRPr="00D536BA">
              <w:rPr>
                <w:rFonts w:ascii="Times New Roman" w:eastAsia="Bookman Old Style" w:hAnsi="Times New Roman" w:cs="Times New Roman"/>
                <w:color w:val="231F20"/>
                <w:sz w:val="28"/>
                <w:szCs w:val="28"/>
                <w:lang w:eastAsia="ru-RU" w:bidi="ru-RU"/>
              </w:rPr>
              <w:t>речи и оценивать</w:t>
            </w:r>
            <w:r w:rsidRPr="00D536BA">
              <w:rPr>
                <w:rFonts w:ascii="Times New Roman" w:eastAsia="Bookman Old Style" w:hAnsi="Times New Roman" w:cs="Times New Roman"/>
                <w:color w:val="231F20"/>
                <w:spacing w:val="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их;</w:t>
            </w:r>
          </w:p>
          <w:p w14:paraId="35160231" w14:textId="77777777" w:rsidR="00D536BA" w:rsidRPr="00D536BA" w:rsidRDefault="00D536BA" w:rsidP="00D536BA">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 xml:space="preserve">объяснять особенности употребления лексических средств в </w:t>
            </w:r>
            <w:r w:rsidRPr="00D536BA">
              <w:rPr>
                <w:rFonts w:ascii="Times New Roman" w:eastAsia="Bookman Old Style" w:hAnsi="Times New Roman" w:cs="Times New Roman"/>
                <w:color w:val="231F20"/>
                <w:spacing w:val="-6"/>
                <w:sz w:val="28"/>
                <w:szCs w:val="28"/>
                <w:lang w:eastAsia="ru-RU" w:bidi="ru-RU"/>
              </w:rPr>
              <w:t>текстах</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pacing w:val="-6"/>
                <w:sz w:val="28"/>
                <w:szCs w:val="28"/>
                <w:lang w:eastAsia="ru-RU" w:bidi="ru-RU"/>
              </w:rPr>
              <w:t>научного</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6"/>
                <w:sz w:val="28"/>
                <w:szCs w:val="28"/>
                <w:lang w:eastAsia="ru-RU" w:bidi="ru-RU"/>
              </w:rPr>
              <w:t>официально-делового</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5"/>
                <w:sz w:val="28"/>
                <w:szCs w:val="28"/>
                <w:lang w:eastAsia="ru-RU" w:bidi="ru-RU"/>
              </w:rPr>
              <w:t>стилей</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5"/>
                <w:sz w:val="28"/>
                <w:szCs w:val="28"/>
                <w:lang w:eastAsia="ru-RU" w:bidi="ru-RU"/>
              </w:rPr>
              <w:t>речи;</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6"/>
                <w:sz w:val="28"/>
                <w:szCs w:val="28"/>
                <w:lang w:eastAsia="ru-RU" w:bidi="ru-RU"/>
              </w:rPr>
              <w:t xml:space="preserve">извлекать </w:t>
            </w:r>
            <w:r w:rsidRPr="00D536BA">
              <w:rPr>
                <w:rFonts w:ascii="Times New Roman" w:eastAsia="Bookman Old Style" w:hAnsi="Times New Roman" w:cs="Times New Roman"/>
                <w:color w:val="231F20"/>
                <w:spacing w:val="-7"/>
                <w:sz w:val="28"/>
                <w:szCs w:val="28"/>
                <w:lang w:eastAsia="ru-RU" w:bidi="ru-RU"/>
              </w:rPr>
              <w:t>необходимую</w:t>
            </w:r>
            <w:r w:rsidRPr="00D536BA">
              <w:rPr>
                <w:rFonts w:ascii="Times New Roman" w:eastAsia="Bookman Old Style" w:hAnsi="Times New Roman" w:cs="Times New Roman"/>
                <w:color w:val="231F20"/>
                <w:spacing w:val="-35"/>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информацию</w:t>
            </w:r>
            <w:r w:rsidRPr="00D536BA">
              <w:rPr>
                <w:rFonts w:ascii="Times New Roman" w:eastAsia="Bookman Old Style" w:hAnsi="Times New Roman" w:cs="Times New Roman"/>
                <w:color w:val="231F20"/>
                <w:spacing w:val="-35"/>
                <w:sz w:val="28"/>
                <w:szCs w:val="28"/>
                <w:lang w:eastAsia="ru-RU" w:bidi="ru-RU"/>
              </w:rPr>
              <w:t xml:space="preserve"> </w:t>
            </w:r>
            <w:r w:rsidRPr="00D536BA">
              <w:rPr>
                <w:rFonts w:ascii="Times New Roman" w:eastAsia="Bookman Old Style" w:hAnsi="Times New Roman" w:cs="Times New Roman"/>
                <w:color w:val="231F20"/>
                <w:spacing w:val="-4"/>
                <w:sz w:val="28"/>
                <w:szCs w:val="28"/>
                <w:lang w:eastAsia="ru-RU" w:bidi="ru-RU"/>
              </w:rPr>
              <w:t>из</w:t>
            </w:r>
            <w:r w:rsidRPr="00D536BA">
              <w:rPr>
                <w:rFonts w:ascii="Times New Roman" w:eastAsia="Bookman Old Style" w:hAnsi="Times New Roman" w:cs="Times New Roman"/>
                <w:color w:val="231F20"/>
                <w:spacing w:val="-35"/>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лексических</w:t>
            </w:r>
            <w:r w:rsidRPr="00D536BA">
              <w:rPr>
                <w:rFonts w:ascii="Times New Roman" w:eastAsia="Bookman Old Style" w:hAnsi="Times New Roman" w:cs="Times New Roman"/>
                <w:color w:val="231F20"/>
                <w:spacing w:val="-35"/>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словарей</w:t>
            </w:r>
            <w:r w:rsidRPr="00D536BA">
              <w:rPr>
                <w:rFonts w:ascii="Times New Roman" w:eastAsia="Bookman Old Style" w:hAnsi="Times New Roman" w:cs="Times New Roman"/>
                <w:color w:val="231F20"/>
                <w:spacing w:val="-35"/>
                <w:sz w:val="28"/>
                <w:szCs w:val="28"/>
                <w:lang w:eastAsia="ru-RU" w:bidi="ru-RU"/>
              </w:rPr>
              <w:t xml:space="preserve"> </w:t>
            </w:r>
            <w:r w:rsidRPr="00D536BA">
              <w:rPr>
                <w:rFonts w:ascii="Times New Roman" w:eastAsia="Bookman Old Style" w:hAnsi="Times New Roman" w:cs="Times New Roman"/>
                <w:color w:val="231F20"/>
                <w:spacing w:val="-6"/>
                <w:sz w:val="28"/>
                <w:szCs w:val="28"/>
                <w:lang w:eastAsia="ru-RU" w:bidi="ru-RU"/>
              </w:rPr>
              <w:t>разного</w:t>
            </w:r>
            <w:r w:rsidRPr="00D536BA">
              <w:rPr>
                <w:rFonts w:ascii="Times New Roman" w:eastAsia="Bookman Old Style" w:hAnsi="Times New Roman" w:cs="Times New Roman"/>
                <w:color w:val="231F20"/>
                <w:spacing w:val="-35"/>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типа (толкового</w:t>
            </w:r>
            <w:r w:rsidRPr="00D536BA">
              <w:rPr>
                <w:rFonts w:ascii="Times New Roman" w:eastAsia="Bookman Old Style" w:hAnsi="Times New Roman" w:cs="Times New Roman"/>
                <w:color w:val="231F20"/>
                <w:spacing w:val="-28"/>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словаря,</w:t>
            </w:r>
            <w:r w:rsidRPr="00D536BA">
              <w:rPr>
                <w:rFonts w:ascii="Times New Roman" w:eastAsia="Bookman Old Style" w:hAnsi="Times New Roman" w:cs="Times New Roman"/>
                <w:color w:val="231F20"/>
                <w:spacing w:val="-28"/>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словарей</w:t>
            </w:r>
            <w:r w:rsidRPr="00D536BA">
              <w:rPr>
                <w:rFonts w:ascii="Times New Roman" w:eastAsia="Bookman Old Style" w:hAnsi="Times New Roman" w:cs="Times New Roman"/>
                <w:color w:val="231F20"/>
                <w:spacing w:val="-28"/>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синонимов,</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антонимов,</w:t>
            </w:r>
            <w:r w:rsidRPr="00D536BA">
              <w:rPr>
                <w:rFonts w:ascii="Times New Roman" w:eastAsia="Bookman Old Style" w:hAnsi="Times New Roman" w:cs="Times New Roman"/>
                <w:color w:val="231F20"/>
                <w:spacing w:val="-28"/>
                <w:sz w:val="28"/>
                <w:szCs w:val="28"/>
                <w:lang w:eastAsia="ru-RU" w:bidi="ru-RU"/>
              </w:rPr>
              <w:t xml:space="preserve"> </w:t>
            </w:r>
            <w:r w:rsidRPr="00D536BA">
              <w:rPr>
                <w:rFonts w:ascii="Times New Roman" w:eastAsia="Bookman Old Style" w:hAnsi="Times New Roman" w:cs="Times New Roman"/>
                <w:color w:val="231F20"/>
                <w:spacing w:val="-7"/>
                <w:sz w:val="28"/>
                <w:szCs w:val="28"/>
                <w:lang w:eastAsia="ru-RU" w:bidi="ru-RU"/>
              </w:rPr>
              <w:t xml:space="preserve">устаревших </w:t>
            </w:r>
            <w:r w:rsidRPr="00D536BA">
              <w:rPr>
                <w:rFonts w:ascii="Times New Roman" w:eastAsia="Bookman Old Style" w:hAnsi="Times New Roman" w:cs="Times New Roman"/>
                <w:color w:val="231F20"/>
                <w:sz w:val="28"/>
                <w:szCs w:val="28"/>
                <w:lang w:eastAsia="ru-RU" w:bidi="ru-RU"/>
              </w:rPr>
              <w:t xml:space="preserve">слов, иностранных слов, фразеологического словаря и др.) </w:t>
            </w:r>
            <w:r w:rsidRPr="00D536BA">
              <w:rPr>
                <w:rFonts w:ascii="Times New Roman" w:eastAsia="Bookman Old Style" w:hAnsi="Times New Roman" w:cs="Times New Roman"/>
                <w:color w:val="231F20"/>
                <w:spacing w:val="-17"/>
                <w:sz w:val="28"/>
                <w:szCs w:val="28"/>
                <w:lang w:eastAsia="ru-RU" w:bidi="ru-RU"/>
              </w:rPr>
              <w:t xml:space="preserve">и </w:t>
            </w:r>
            <w:r w:rsidRPr="00D536BA">
              <w:rPr>
                <w:rFonts w:ascii="Times New Roman" w:eastAsia="Bookman Old Style" w:hAnsi="Times New Roman" w:cs="Times New Roman"/>
                <w:color w:val="231F20"/>
                <w:spacing w:val="-4"/>
                <w:sz w:val="28"/>
                <w:szCs w:val="28"/>
                <w:lang w:eastAsia="ru-RU" w:bidi="ru-RU"/>
              </w:rPr>
              <w:t xml:space="preserve">справочников, </w:t>
            </w:r>
            <w:r w:rsidRPr="00D536BA">
              <w:rPr>
                <w:rFonts w:ascii="Times New Roman" w:eastAsia="Bookman Old Style" w:hAnsi="Times New Roman" w:cs="Times New Roman"/>
                <w:color w:val="231F20"/>
                <w:sz w:val="28"/>
                <w:szCs w:val="28"/>
                <w:lang w:eastAsia="ru-RU" w:bidi="ru-RU"/>
              </w:rPr>
              <w:t xml:space="preserve">в </w:t>
            </w:r>
            <w:r w:rsidRPr="00D536BA">
              <w:rPr>
                <w:rFonts w:ascii="Times New Roman" w:eastAsia="Bookman Old Style" w:hAnsi="Times New Roman" w:cs="Times New Roman"/>
                <w:color w:val="231F20"/>
                <w:spacing w:val="-3"/>
                <w:sz w:val="28"/>
                <w:szCs w:val="28"/>
                <w:lang w:eastAsia="ru-RU" w:bidi="ru-RU"/>
              </w:rPr>
              <w:t xml:space="preserve">том </w:t>
            </w:r>
            <w:r w:rsidRPr="00D536BA">
              <w:rPr>
                <w:rFonts w:ascii="Times New Roman" w:eastAsia="Bookman Old Style" w:hAnsi="Times New Roman" w:cs="Times New Roman"/>
                <w:color w:val="231F20"/>
                <w:spacing w:val="-4"/>
                <w:sz w:val="28"/>
                <w:szCs w:val="28"/>
                <w:lang w:eastAsia="ru-RU" w:bidi="ru-RU"/>
              </w:rPr>
              <w:t xml:space="preserve">числе мультимедийных; использовать эту информацию </w:t>
            </w:r>
            <w:r w:rsidRPr="00D536BA">
              <w:rPr>
                <w:rFonts w:ascii="Times New Roman" w:eastAsia="Bookman Old Style" w:hAnsi="Times New Roman" w:cs="Times New Roman"/>
                <w:color w:val="231F20"/>
                <w:sz w:val="28"/>
                <w:szCs w:val="28"/>
                <w:lang w:eastAsia="ru-RU" w:bidi="ru-RU"/>
              </w:rPr>
              <w:t xml:space="preserve">в </w:t>
            </w:r>
            <w:r w:rsidRPr="00D536BA">
              <w:rPr>
                <w:rFonts w:ascii="Times New Roman" w:eastAsia="Bookman Old Style" w:hAnsi="Times New Roman" w:cs="Times New Roman"/>
                <w:color w:val="231F20"/>
                <w:spacing w:val="-4"/>
                <w:sz w:val="28"/>
                <w:szCs w:val="28"/>
                <w:lang w:eastAsia="ru-RU" w:bidi="ru-RU"/>
              </w:rPr>
              <w:t>различных видах</w:t>
            </w:r>
            <w:r w:rsidRPr="00D536BA">
              <w:rPr>
                <w:rFonts w:ascii="Times New Roman" w:eastAsia="Bookman Old Style" w:hAnsi="Times New Roman" w:cs="Times New Roman"/>
                <w:color w:val="231F20"/>
                <w:spacing w:val="-20"/>
                <w:sz w:val="28"/>
                <w:szCs w:val="28"/>
                <w:lang w:eastAsia="ru-RU" w:bidi="ru-RU"/>
              </w:rPr>
              <w:t xml:space="preserve"> </w:t>
            </w:r>
            <w:r w:rsidRPr="00D536BA">
              <w:rPr>
                <w:rFonts w:ascii="Times New Roman" w:eastAsia="Bookman Old Style" w:hAnsi="Times New Roman" w:cs="Times New Roman"/>
                <w:color w:val="231F20"/>
                <w:spacing w:val="-4"/>
                <w:sz w:val="28"/>
                <w:szCs w:val="28"/>
                <w:lang w:eastAsia="ru-RU" w:bidi="ru-RU"/>
              </w:rPr>
              <w:lastRenderedPageBreak/>
              <w:t>деятельности;</w:t>
            </w:r>
          </w:p>
          <w:p w14:paraId="285EE798" w14:textId="77777777" w:rsidR="00D536BA" w:rsidRPr="00D536BA" w:rsidRDefault="00D536BA" w:rsidP="00D536BA">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Times New Roman" w:hAnsi="Times New Roman" w:cs="Times New Roman"/>
                <w:color w:val="231F20"/>
                <w:w w:val="95"/>
                <w:sz w:val="28"/>
                <w:szCs w:val="28"/>
                <w:lang w:eastAsia="ru-RU"/>
              </w:rPr>
              <w:t xml:space="preserve">познавать основные виды тропов, построенных на переносном </w:t>
            </w:r>
            <w:r w:rsidRPr="00D536BA">
              <w:rPr>
                <w:rFonts w:ascii="Times New Roman" w:eastAsia="Times New Roman" w:hAnsi="Times New Roman" w:cs="Times New Roman"/>
                <w:color w:val="231F20"/>
                <w:sz w:val="28"/>
                <w:szCs w:val="28"/>
                <w:lang w:eastAsia="ru-RU"/>
              </w:rPr>
              <w:t>значении слова (метафора, эпитет,</w:t>
            </w:r>
            <w:r w:rsidRPr="00D536BA">
              <w:rPr>
                <w:rFonts w:ascii="Times New Roman" w:eastAsia="Times New Roman" w:hAnsi="Times New Roman" w:cs="Times New Roman"/>
                <w:color w:val="231F20"/>
                <w:spacing w:val="-8"/>
                <w:sz w:val="28"/>
                <w:szCs w:val="28"/>
                <w:lang w:eastAsia="ru-RU"/>
              </w:rPr>
              <w:t xml:space="preserve"> </w:t>
            </w:r>
            <w:r w:rsidRPr="00D536BA">
              <w:rPr>
                <w:rFonts w:ascii="Times New Roman" w:eastAsia="Times New Roman" w:hAnsi="Times New Roman" w:cs="Times New Roman"/>
                <w:color w:val="231F20"/>
                <w:sz w:val="28"/>
                <w:szCs w:val="28"/>
                <w:lang w:eastAsia="ru-RU"/>
              </w:rPr>
              <w:t>олицетворение)</w:t>
            </w:r>
          </w:p>
        </w:tc>
        <w:tc>
          <w:tcPr>
            <w:tcW w:w="1140" w:type="pct"/>
            <w:tcBorders>
              <w:top w:val="single" w:sz="4" w:space="0" w:color="auto"/>
              <w:left w:val="single" w:sz="4" w:space="0" w:color="auto"/>
              <w:bottom w:val="single" w:sz="4" w:space="0" w:color="auto"/>
              <w:right w:val="single" w:sz="4" w:space="0" w:color="auto"/>
            </w:tcBorders>
          </w:tcPr>
          <w:p w14:paraId="5BE78B3B" w14:textId="77777777" w:rsidR="00D536BA" w:rsidRPr="00D536BA" w:rsidRDefault="00D536BA" w:rsidP="00D536BA">
            <w:pPr>
              <w:numPr>
                <w:ilvl w:val="0"/>
                <w:numId w:val="41"/>
              </w:numPr>
              <w:spacing w:after="0" w:line="240" w:lineRule="auto"/>
              <w:ind w:left="438"/>
              <w:contextualSpacing/>
              <w:jc w:val="both"/>
              <w:rPr>
                <w:rFonts w:ascii="Times New Roman" w:eastAsia="Times New Roman" w:hAnsi="Times New Roman" w:cs="Times New Roman"/>
                <w:sz w:val="28"/>
                <w:szCs w:val="28"/>
                <w:lang w:eastAsia="ru-RU"/>
              </w:rPr>
            </w:pPr>
            <w:r w:rsidRPr="00D536BA">
              <w:rPr>
                <w:rFonts w:ascii="Times New Roman" w:eastAsia="Times New Roman" w:hAnsi="Times New Roman" w:cs="Times New Roman"/>
                <w:sz w:val="28"/>
                <w:szCs w:val="28"/>
                <w:lang w:eastAsia="ru-RU"/>
              </w:rPr>
              <w:lastRenderedPageBreak/>
              <w:t>Владеть языковыми средствами – умение ясно, логично и точно излагать свою точку зрения, использовать адекватные языковые средства</w:t>
            </w:r>
          </w:p>
          <w:p w14:paraId="5CD54E8B" w14:textId="77777777" w:rsidR="00D536BA" w:rsidRPr="00D536BA" w:rsidRDefault="00D536BA" w:rsidP="00D536BA">
            <w:pPr>
              <w:widowControl w:val="0"/>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p>
        </w:tc>
        <w:tc>
          <w:tcPr>
            <w:tcW w:w="1339" w:type="pct"/>
            <w:tcBorders>
              <w:top w:val="single" w:sz="4" w:space="0" w:color="auto"/>
              <w:left w:val="single" w:sz="4" w:space="0" w:color="auto"/>
              <w:bottom w:val="single" w:sz="4" w:space="0" w:color="auto"/>
              <w:right w:val="single" w:sz="4" w:space="0" w:color="auto"/>
            </w:tcBorders>
          </w:tcPr>
          <w:p w14:paraId="7E330ADA" w14:textId="77777777" w:rsidR="00D536BA" w:rsidRPr="00D536BA" w:rsidRDefault="00D536BA" w:rsidP="00D536BA">
            <w:pPr>
              <w:widowControl w:val="0"/>
              <w:numPr>
                <w:ilvl w:val="0"/>
                <w:numId w:val="41"/>
              </w:numPr>
              <w:tabs>
                <w:tab w:val="left" w:pos="952"/>
              </w:tabs>
              <w:autoSpaceDE w:val="0"/>
              <w:autoSpaceDN w:val="0"/>
              <w:spacing w:after="0" w:line="223" w:lineRule="auto"/>
              <w:ind w:left="469" w:right="116"/>
              <w:contextualSpacing/>
              <w:jc w:val="both"/>
              <w:rPr>
                <w:rFonts w:ascii="Times New Roman" w:eastAsia="Calibri" w:hAnsi="Times New Roman" w:cs="Times New Roman"/>
                <w:color w:val="231F20"/>
                <w:sz w:val="28"/>
                <w:szCs w:val="28"/>
              </w:rPr>
            </w:pPr>
            <w:r w:rsidRPr="00D536BA">
              <w:rPr>
                <w:rFonts w:ascii="Times New Roman" w:eastAsia="Calibri" w:hAnsi="Times New Roman" w:cs="Times New Roman"/>
                <w:color w:val="231F20"/>
                <w:spacing w:val="3"/>
                <w:sz w:val="28"/>
                <w:szCs w:val="28"/>
              </w:rPr>
              <w:t xml:space="preserve">Сотрудничать </w:t>
            </w:r>
            <w:r w:rsidRPr="00D536BA">
              <w:rPr>
                <w:rFonts w:ascii="Times New Roman" w:eastAsia="Calibri" w:hAnsi="Times New Roman" w:cs="Times New Roman"/>
                <w:color w:val="231F20"/>
                <w:spacing w:val="-7"/>
                <w:sz w:val="28"/>
                <w:szCs w:val="28"/>
              </w:rPr>
              <w:t xml:space="preserve"> </w:t>
            </w:r>
            <w:r w:rsidRPr="00D536BA">
              <w:rPr>
                <w:rFonts w:ascii="Times New Roman" w:eastAsia="Calibri" w:hAnsi="Times New Roman" w:cs="Times New Roman"/>
                <w:color w:val="231F20"/>
                <w:sz w:val="28"/>
                <w:szCs w:val="28"/>
              </w:rPr>
              <w:t>со</w:t>
            </w:r>
            <w:r w:rsidRPr="00D536BA">
              <w:rPr>
                <w:rFonts w:ascii="Times New Roman" w:eastAsia="Calibri" w:hAnsi="Times New Roman" w:cs="Times New Roman"/>
                <w:color w:val="231F20"/>
                <w:spacing w:val="-7"/>
                <w:sz w:val="28"/>
                <w:szCs w:val="28"/>
              </w:rPr>
              <w:t xml:space="preserve"> </w:t>
            </w:r>
            <w:r w:rsidRPr="00D536BA">
              <w:rPr>
                <w:rFonts w:ascii="Times New Roman" w:eastAsia="Calibri" w:hAnsi="Times New Roman" w:cs="Times New Roman"/>
                <w:color w:val="231F20"/>
                <w:spacing w:val="3"/>
                <w:sz w:val="28"/>
                <w:szCs w:val="28"/>
              </w:rPr>
              <w:t>сверстниками,</w:t>
            </w:r>
            <w:r w:rsidRPr="00D536BA">
              <w:rPr>
                <w:rFonts w:ascii="Times New Roman" w:eastAsia="Calibri" w:hAnsi="Times New Roman" w:cs="Times New Roman"/>
                <w:color w:val="231F20"/>
                <w:spacing w:val="-7"/>
                <w:sz w:val="28"/>
                <w:szCs w:val="28"/>
              </w:rPr>
              <w:t xml:space="preserve"> </w:t>
            </w:r>
            <w:r w:rsidRPr="00D536BA">
              <w:rPr>
                <w:rFonts w:ascii="Times New Roman" w:eastAsia="Calibri" w:hAnsi="Times New Roman" w:cs="Times New Roman"/>
                <w:color w:val="231F20"/>
                <w:spacing w:val="3"/>
                <w:sz w:val="28"/>
                <w:szCs w:val="28"/>
              </w:rPr>
              <w:t>детьми</w:t>
            </w:r>
            <w:r w:rsidRPr="00D536BA">
              <w:rPr>
                <w:rFonts w:ascii="Times New Roman" w:eastAsia="Calibri" w:hAnsi="Times New Roman" w:cs="Times New Roman"/>
                <w:color w:val="231F20"/>
                <w:spacing w:val="-7"/>
                <w:sz w:val="28"/>
                <w:szCs w:val="28"/>
              </w:rPr>
              <w:t xml:space="preserve"> </w:t>
            </w:r>
            <w:r w:rsidRPr="00D536BA">
              <w:rPr>
                <w:rFonts w:ascii="Times New Roman" w:eastAsia="Calibri" w:hAnsi="Times New Roman" w:cs="Times New Roman"/>
                <w:color w:val="231F20"/>
                <w:spacing w:val="3"/>
                <w:sz w:val="28"/>
                <w:szCs w:val="28"/>
              </w:rPr>
              <w:t xml:space="preserve">младшего </w:t>
            </w:r>
            <w:r w:rsidRPr="00D536BA">
              <w:rPr>
                <w:rFonts w:ascii="Times New Roman" w:eastAsia="Calibri" w:hAnsi="Times New Roman" w:cs="Times New Roman"/>
                <w:color w:val="231F20"/>
                <w:sz w:val="28"/>
                <w:szCs w:val="28"/>
              </w:rPr>
              <w:t>возраста,</w:t>
            </w:r>
            <w:r w:rsidRPr="00D536BA">
              <w:rPr>
                <w:rFonts w:ascii="Times New Roman" w:eastAsia="Calibri" w:hAnsi="Times New Roman" w:cs="Times New Roman"/>
                <w:color w:val="231F20"/>
                <w:spacing w:val="-12"/>
                <w:sz w:val="28"/>
                <w:szCs w:val="28"/>
              </w:rPr>
              <w:t xml:space="preserve"> </w:t>
            </w:r>
            <w:r w:rsidRPr="00D536BA">
              <w:rPr>
                <w:rFonts w:ascii="Times New Roman" w:eastAsia="Calibri" w:hAnsi="Times New Roman" w:cs="Times New Roman"/>
                <w:color w:val="231F20"/>
                <w:sz w:val="28"/>
                <w:szCs w:val="28"/>
              </w:rPr>
              <w:t>взрослыми</w:t>
            </w:r>
            <w:r w:rsidRPr="00D536BA">
              <w:rPr>
                <w:rFonts w:ascii="Times New Roman" w:eastAsia="Calibri" w:hAnsi="Times New Roman" w:cs="Times New Roman"/>
                <w:color w:val="231F20"/>
                <w:spacing w:val="-11"/>
                <w:sz w:val="28"/>
                <w:szCs w:val="28"/>
              </w:rPr>
              <w:t xml:space="preserve"> </w:t>
            </w:r>
            <w:r w:rsidRPr="00D536BA">
              <w:rPr>
                <w:rFonts w:ascii="Times New Roman" w:eastAsia="Calibri" w:hAnsi="Times New Roman" w:cs="Times New Roman"/>
                <w:color w:val="231F20"/>
                <w:sz w:val="28"/>
                <w:szCs w:val="28"/>
              </w:rPr>
              <w:t>в</w:t>
            </w:r>
            <w:r w:rsidRPr="00D536BA">
              <w:rPr>
                <w:rFonts w:ascii="Times New Roman" w:eastAsia="Calibri" w:hAnsi="Times New Roman" w:cs="Times New Roman"/>
                <w:color w:val="231F20"/>
                <w:spacing w:val="-12"/>
                <w:sz w:val="28"/>
                <w:szCs w:val="28"/>
              </w:rPr>
              <w:t xml:space="preserve"> </w:t>
            </w:r>
            <w:r w:rsidRPr="00D536BA">
              <w:rPr>
                <w:rFonts w:ascii="Times New Roman" w:eastAsia="Calibri" w:hAnsi="Times New Roman" w:cs="Times New Roman"/>
                <w:color w:val="231F20"/>
                <w:sz w:val="28"/>
                <w:szCs w:val="28"/>
              </w:rPr>
              <w:t>процессе</w:t>
            </w:r>
            <w:r w:rsidRPr="00D536BA">
              <w:rPr>
                <w:rFonts w:ascii="Times New Roman" w:eastAsia="Calibri" w:hAnsi="Times New Roman" w:cs="Times New Roman"/>
                <w:color w:val="231F20"/>
                <w:spacing w:val="-11"/>
                <w:sz w:val="28"/>
                <w:szCs w:val="28"/>
              </w:rPr>
              <w:t xml:space="preserve"> </w:t>
            </w:r>
            <w:r w:rsidRPr="00D536BA">
              <w:rPr>
                <w:rFonts w:ascii="Times New Roman" w:eastAsia="Calibri" w:hAnsi="Times New Roman" w:cs="Times New Roman"/>
                <w:color w:val="231F20"/>
                <w:sz w:val="28"/>
                <w:szCs w:val="28"/>
              </w:rPr>
              <w:t>речевого</w:t>
            </w:r>
            <w:r w:rsidRPr="00D536BA">
              <w:rPr>
                <w:rFonts w:ascii="Times New Roman" w:eastAsia="Calibri" w:hAnsi="Times New Roman" w:cs="Times New Roman"/>
                <w:color w:val="231F20"/>
                <w:spacing w:val="-11"/>
                <w:sz w:val="28"/>
                <w:szCs w:val="28"/>
              </w:rPr>
              <w:t xml:space="preserve"> </w:t>
            </w:r>
            <w:r w:rsidRPr="00D536BA">
              <w:rPr>
                <w:rFonts w:ascii="Times New Roman" w:eastAsia="Calibri" w:hAnsi="Times New Roman" w:cs="Times New Roman"/>
                <w:color w:val="231F20"/>
                <w:sz w:val="28"/>
                <w:szCs w:val="28"/>
              </w:rPr>
              <w:t>общения,</w:t>
            </w:r>
            <w:r w:rsidRPr="00D536BA">
              <w:rPr>
                <w:rFonts w:ascii="Times New Roman" w:eastAsia="Calibri" w:hAnsi="Times New Roman" w:cs="Times New Roman"/>
                <w:color w:val="231F20"/>
                <w:spacing w:val="-12"/>
                <w:sz w:val="28"/>
                <w:szCs w:val="28"/>
              </w:rPr>
              <w:t xml:space="preserve"> </w:t>
            </w:r>
            <w:r w:rsidRPr="00D536BA">
              <w:rPr>
                <w:rFonts w:ascii="Times New Roman" w:eastAsia="Calibri" w:hAnsi="Times New Roman" w:cs="Times New Roman"/>
                <w:color w:val="231F20"/>
                <w:sz w:val="28"/>
                <w:szCs w:val="28"/>
              </w:rPr>
              <w:t>образовательной,</w:t>
            </w:r>
            <w:r w:rsidRPr="00D536BA">
              <w:rPr>
                <w:rFonts w:ascii="Times New Roman" w:eastAsia="Calibri" w:hAnsi="Times New Roman" w:cs="Times New Roman"/>
                <w:color w:val="231F20"/>
                <w:spacing w:val="-11"/>
                <w:sz w:val="28"/>
                <w:szCs w:val="28"/>
              </w:rPr>
              <w:t xml:space="preserve"> </w:t>
            </w:r>
            <w:r w:rsidRPr="00D536BA">
              <w:rPr>
                <w:rFonts w:ascii="Times New Roman" w:eastAsia="Calibri" w:hAnsi="Times New Roman" w:cs="Times New Roman"/>
                <w:color w:val="231F20"/>
                <w:sz w:val="28"/>
                <w:szCs w:val="28"/>
              </w:rPr>
              <w:t>обще</w:t>
            </w:r>
            <w:r w:rsidRPr="00D536BA">
              <w:rPr>
                <w:rFonts w:ascii="Times New Roman" w:eastAsia="Calibri" w:hAnsi="Times New Roman" w:cs="Times New Roman"/>
                <w:color w:val="231F20"/>
                <w:spacing w:val="3"/>
                <w:sz w:val="28"/>
                <w:szCs w:val="28"/>
              </w:rPr>
              <w:t xml:space="preserve">ственно полезной, учебно-исследовательской, проектной </w:t>
            </w:r>
            <w:r w:rsidRPr="00D536BA">
              <w:rPr>
                <w:rFonts w:ascii="Times New Roman" w:eastAsia="Calibri" w:hAnsi="Times New Roman" w:cs="Times New Roman"/>
                <w:color w:val="231F20"/>
                <w:sz w:val="28"/>
                <w:szCs w:val="28"/>
              </w:rPr>
              <w:t xml:space="preserve">и </w:t>
            </w:r>
            <w:r w:rsidRPr="00D536BA">
              <w:rPr>
                <w:rFonts w:ascii="Times New Roman" w:eastAsia="Calibri" w:hAnsi="Times New Roman" w:cs="Times New Roman"/>
                <w:color w:val="231F20"/>
                <w:spacing w:val="3"/>
                <w:sz w:val="28"/>
                <w:szCs w:val="28"/>
              </w:rPr>
              <w:t xml:space="preserve">других </w:t>
            </w:r>
            <w:r w:rsidRPr="00D536BA">
              <w:rPr>
                <w:rFonts w:ascii="Times New Roman" w:eastAsia="Calibri" w:hAnsi="Times New Roman" w:cs="Times New Roman"/>
                <w:color w:val="231F20"/>
                <w:spacing w:val="4"/>
                <w:sz w:val="28"/>
                <w:szCs w:val="28"/>
              </w:rPr>
              <w:t xml:space="preserve">видах </w:t>
            </w:r>
            <w:r w:rsidRPr="00D536BA">
              <w:rPr>
                <w:rFonts w:ascii="Times New Roman" w:eastAsia="Calibri" w:hAnsi="Times New Roman" w:cs="Times New Roman"/>
                <w:color w:val="231F20"/>
                <w:sz w:val="28"/>
                <w:szCs w:val="28"/>
              </w:rPr>
              <w:t>деятельности</w:t>
            </w:r>
          </w:p>
          <w:p w14:paraId="07343DAB" w14:textId="77777777" w:rsidR="00D536BA" w:rsidRPr="00D536BA" w:rsidRDefault="00D536BA" w:rsidP="00D536BA">
            <w:pPr>
              <w:widowControl w:val="0"/>
              <w:tabs>
                <w:tab w:val="left" w:pos="952"/>
              </w:tabs>
              <w:autoSpaceDE w:val="0"/>
              <w:autoSpaceDN w:val="0"/>
              <w:spacing w:after="0" w:line="223" w:lineRule="auto"/>
              <w:ind w:right="116"/>
              <w:jc w:val="both"/>
              <w:rPr>
                <w:rFonts w:ascii="Times New Roman" w:eastAsia="Calibri" w:hAnsi="Times New Roman" w:cs="Times New Roman"/>
                <w:sz w:val="28"/>
                <w:szCs w:val="28"/>
              </w:rPr>
            </w:pPr>
          </w:p>
          <w:p w14:paraId="7A2E6EF5" w14:textId="77777777" w:rsidR="00D536BA" w:rsidRPr="00D536BA" w:rsidRDefault="00D536BA" w:rsidP="00D536BA">
            <w:pPr>
              <w:widowControl w:val="0"/>
              <w:tabs>
                <w:tab w:val="left" w:pos="952"/>
              </w:tabs>
              <w:autoSpaceDE w:val="0"/>
              <w:autoSpaceDN w:val="0"/>
              <w:spacing w:after="0" w:line="223" w:lineRule="auto"/>
              <w:ind w:right="121"/>
              <w:jc w:val="both"/>
              <w:rPr>
                <w:rFonts w:ascii="Times New Roman" w:eastAsia="Bookman Old Style" w:hAnsi="Times New Roman" w:cs="Times New Roman"/>
                <w:color w:val="231F20"/>
                <w:sz w:val="28"/>
                <w:szCs w:val="28"/>
                <w:lang w:eastAsia="ru-RU" w:bidi="ru-RU"/>
              </w:rPr>
            </w:pPr>
          </w:p>
        </w:tc>
      </w:tr>
      <w:tr w:rsidR="00D536BA" w:rsidRPr="00D536BA" w14:paraId="468550B9" w14:textId="77777777" w:rsidTr="00D91B3E">
        <w:trPr>
          <w:trHeight w:val="329"/>
        </w:trPr>
        <w:tc>
          <w:tcPr>
            <w:tcW w:w="866" w:type="pct"/>
            <w:tcBorders>
              <w:top w:val="single" w:sz="4" w:space="0" w:color="auto"/>
              <w:left w:val="single" w:sz="4" w:space="0" w:color="auto"/>
              <w:bottom w:val="single" w:sz="4" w:space="0" w:color="auto"/>
              <w:right w:val="single" w:sz="4" w:space="0" w:color="auto"/>
            </w:tcBorders>
            <w:hideMark/>
          </w:tcPr>
          <w:p w14:paraId="23690DE7" w14:textId="77777777" w:rsidR="00D536BA" w:rsidRPr="00D536BA" w:rsidRDefault="00D536BA" w:rsidP="00D536BA">
            <w:pPr>
              <w:spacing w:after="0" w:line="240" w:lineRule="auto"/>
              <w:rPr>
                <w:rFonts w:ascii="Times New Roman" w:eastAsia="Times New Roman" w:hAnsi="Times New Roman" w:cs="Times New Roman"/>
                <w:color w:val="000000"/>
                <w:sz w:val="28"/>
                <w:szCs w:val="28"/>
                <w:highlight w:val="yellow"/>
                <w:lang w:eastAsia="ru-RU"/>
              </w:rPr>
            </w:pPr>
            <w:proofErr w:type="spellStart"/>
            <w:r w:rsidRPr="00D536BA">
              <w:rPr>
                <w:rFonts w:ascii="Times New Roman" w:eastAsia="Times New Roman" w:hAnsi="Times New Roman" w:cs="Times New Roman"/>
                <w:b/>
                <w:color w:val="231F20"/>
                <w:sz w:val="28"/>
                <w:szCs w:val="28"/>
                <w:lang w:eastAsia="ru-RU"/>
              </w:rPr>
              <w:lastRenderedPageBreak/>
              <w:t>Морфемика</w:t>
            </w:r>
            <w:proofErr w:type="spellEnd"/>
            <w:r w:rsidRPr="00D536BA">
              <w:rPr>
                <w:rFonts w:ascii="Times New Roman" w:eastAsia="Times New Roman" w:hAnsi="Times New Roman" w:cs="Times New Roman"/>
                <w:b/>
                <w:color w:val="231F20"/>
                <w:sz w:val="28"/>
                <w:szCs w:val="28"/>
                <w:lang w:eastAsia="ru-RU"/>
              </w:rPr>
              <w:t>, словообразование, орфография</w:t>
            </w:r>
          </w:p>
        </w:tc>
        <w:tc>
          <w:tcPr>
            <w:tcW w:w="1655" w:type="pct"/>
            <w:tcBorders>
              <w:top w:val="single" w:sz="4" w:space="0" w:color="auto"/>
              <w:left w:val="single" w:sz="4" w:space="0" w:color="auto"/>
              <w:bottom w:val="single" w:sz="4" w:space="0" w:color="auto"/>
              <w:right w:val="single" w:sz="4" w:space="0" w:color="auto"/>
            </w:tcBorders>
            <w:hideMark/>
          </w:tcPr>
          <w:p w14:paraId="10472DB0" w14:textId="77777777" w:rsidR="00D536BA" w:rsidRPr="00D536BA" w:rsidRDefault="00D536BA" w:rsidP="00D536BA">
            <w:pPr>
              <w:widowControl w:val="0"/>
              <w:numPr>
                <w:ilvl w:val="0"/>
                <w:numId w:val="42"/>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Опознавать, наблюдать изучаемое языковое явление, извлекать его из</w:t>
            </w:r>
            <w:r w:rsidRPr="00D536BA">
              <w:rPr>
                <w:rFonts w:ascii="Times New Roman" w:eastAsia="Bookman Old Style" w:hAnsi="Times New Roman" w:cs="Times New Roman"/>
                <w:color w:val="231F20"/>
                <w:spacing w:val="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текста;</w:t>
            </w:r>
          </w:p>
          <w:p w14:paraId="15B07974" w14:textId="77777777" w:rsidR="00D536BA" w:rsidRPr="00D536BA" w:rsidRDefault="00D536BA" w:rsidP="00D536BA">
            <w:pPr>
              <w:widowControl w:val="0"/>
              <w:numPr>
                <w:ilvl w:val="0"/>
                <w:numId w:val="42"/>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проводить</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морфемный,</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словообразовательный,</w:t>
            </w:r>
            <w:r w:rsidRPr="00D536BA">
              <w:rPr>
                <w:rFonts w:ascii="Times New Roman" w:eastAsia="Bookman Old Style" w:hAnsi="Times New Roman" w:cs="Times New Roman"/>
                <w:color w:val="231F20"/>
                <w:spacing w:val="-22"/>
                <w:sz w:val="28"/>
                <w:szCs w:val="28"/>
                <w:lang w:eastAsia="ru-RU" w:bidi="ru-RU"/>
              </w:rPr>
              <w:t xml:space="preserve"> </w:t>
            </w:r>
            <w:proofErr w:type="spellStart"/>
            <w:r w:rsidRPr="00D536BA">
              <w:rPr>
                <w:rFonts w:ascii="Times New Roman" w:eastAsia="Bookman Old Style" w:hAnsi="Times New Roman" w:cs="Times New Roman"/>
                <w:color w:val="231F20"/>
                <w:sz w:val="28"/>
                <w:szCs w:val="28"/>
                <w:lang w:eastAsia="ru-RU" w:bidi="ru-RU"/>
              </w:rPr>
              <w:t>этимологич</w:t>
            </w:r>
            <w:proofErr w:type="gramStart"/>
            <w:r w:rsidRPr="00D536BA">
              <w:rPr>
                <w:rFonts w:ascii="Times New Roman" w:eastAsia="Bookman Old Style" w:hAnsi="Times New Roman" w:cs="Times New Roman"/>
                <w:color w:val="231F20"/>
                <w:sz w:val="28"/>
                <w:szCs w:val="28"/>
                <w:lang w:eastAsia="ru-RU" w:bidi="ru-RU"/>
              </w:rPr>
              <w:t>е</w:t>
            </w:r>
            <w:proofErr w:type="spellEnd"/>
            <w:r w:rsidRPr="00D536BA">
              <w:rPr>
                <w:rFonts w:ascii="Times New Roman" w:eastAsia="Bookman Old Style" w:hAnsi="Times New Roman" w:cs="Times New Roman"/>
                <w:color w:val="231F20"/>
                <w:sz w:val="28"/>
                <w:szCs w:val="28"/>
                <w:lang w:eastAsia="ru-RU" w:bidi="ru-RU"/>
              </w:rPr>
              <w:t>-</w:t>
            </w:r>
            <w:proofErr w:type="gramEnd"/>
            <w:r w:rsidRPr="00D536BA">
              <w:rPr>
                <w:rFonts w:ascii="Times New Roman" w:eastAsia="Bookman Old Style" w:hAnsi="Times New Roman" w:cs="Times New Roman"/>
                <w:color w:val="231F20"/>
                <w:sz w:val="28"/>
                <w:szCs w:val="28"/>
                <w:lang w:eastAsia="ru-RU" w:bidi="ru-RU"/>
              </w:rPr>
              <w:t xml:space="preserve"> </w:t>
            </w:r>
            <w:proofErr w:type="spellStart"/>
            <w:r w:rsidRPr="00D536BA">
              <w:rPr>
                <w:rFonts w:ascii="Times New Roman" w:eastAsia="Bookman Old Style" w:hAnsi="Times New Roman" w:cs="Times New Roman"/>
                <w:color w:val="231F20"/>
                <w:sz w:val="28"/>
                <w:szCs w:val="28"/>
                <w:lang w:eastAsia="ru-RU" w:bidi="ru-RU"/>
              </w:rPr>
              <w:t>ский</w:t>
            </w:r>
            <w:proofErr w:type="spellEnd"/>
            <w:r w:rsidRPr="00D536BA">
              <w:rPr>
                <w:rFonts w:ascii="Times New Roman" w:eastAsia="Bookman Old Style" w:hAnsi="Times New Roman" w:cs="Times New Roman"/>
                <w:color w:val="231F20"/>
                <w:sz w:val="28"/>
                <w:szCs w:val="28"/>
                <w:lang w:eastAsia="ru-RU" w:bidi="ru-RU"/>
              </w:rPr>
              <w:t>, орфографический</w:t>
            </w:r>
            <w:r w:rsidRPr="00D536BA">
              <w:rPr>
                <w:rFonts w:ascii="Times New Roman" w:eastAsia="Bookman Old Style" w:hAnsi="Times New Roman" w:cs="Times New Roman"/>
                <w:color w:val="231F20"/>
                <w:spacing w:val="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анализ;</w:t>
            </w:r>
          </w:p>
          <w:p w14:paraId="2E3019AE" w14:textId="77777777" w:rsidR="00D536BA" w:rsidRPr="00D536BA" w:rsidRDefault="00D536BA" w:rsidP="00D536BA">
            <w:pPr>
              <w:widowControl w:val="0"/>
              <w:numPr>
                <w:ilvl w:val="0"/>
                <w:numId w:val="42"/>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характеризовать</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словообразовательные</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цепочки</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словообра</w:t>
            </w:r>
            <w:r w:rsidRPr="00D536BA">
              <w:rPr>
                <w:rFonts w:ascii="Times New Roman" w:eastAsia="Bookman Old Style" w:hAnsi="Times New Roman" w:cs="Times New Roman"/>
                <w:color w:val="231F20"/>
                <w:sz w:val="28"/>
                <w:szCs w:val="28"/>
                <w:lang w:eastAsia="ru-RU" w:bidi="ru-RU"/>
              </w:rPr>
              <w:t>зовательные</w:t>
            </w:r>
            <w:r w:rsidRPr="00D536BA">
              <w:rPr>
                <w:rFonts w:ascii="Times New Roman" w:eastAsia="Bookman Old Style" w:hAnsi="Times New Roman" w:cs="Times New Roman"/>
                <w:color w:val="231F20"/>
                <w:spacing w:val="-1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гнезда</w:t>
            </w:r>
            <w:r w:rsidRPr="00D536BA">
              <w:rPr>
                <w:rFonts w:ascii="Times New Roman" w:eastAsia="Bookman Old Style" w:hAnsi="Times New Roman" w:cs="Times New Roman"/>
                <w:i/>
                <w:color w:val="231F20"/>
                <w:sz w:val="28"/>
                <w:szCs w:val="28"/>
                <w:lang w:eastAsia="ru-RU" w:bidi="ru-RU"/>
              </w:rPr>
              <w:t>,</w:t>
            </w:r>
            <w:r w:rsidRPr="00D536BA">
              <w:rPr>
                <w:rFonts w:ascii="Times New Roman" w:eastAsia="Bookman Old Style" w:hAnsi="Times New Roman" w:cs="Times New Roman"/>
                <w:i/>
                <w:color w:val="231F20"/>
                <w:spacing w:val="-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устанавливая</w:t>
            </w:r>
            <w:r w:rsidRPr="00D536BA">
              <w:rPr>
                <w:rFonts w:ascii="Times New Roman" w:eastAsia="Bookman Old Style" w:hAnsi="Times New Roman" w:cs="Times New Roman"/>
                <w:color w:val="231F20"/>
                <w:spacing w:val="-1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смысловую</w:t>
            </w:r>
            <w:r w:rsidRPr="00D536BA">
              <w:rPr>
                <w:rFonts w:ascii="Times New Roman" w:eastAsia="Bookman Old Style" w:hAnsi="Times New Roman" w:cs="Times New Roman"/>
                <w:color w:val="231F20"/>
                <w:spacing w:val="-1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1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структурную связь однокоренных</w:t>
            </w:r>
            <w:r w:rsidRPr="00D536BA">
              <w:rPr>
                <w:rFonts w:ascii="Times New Roman" w:eastAsia="Bookman Old Style" w:hAnsi="Times New Roman" w:cs="Times New Roman"/>
                <w:color w:val="231F20"/>
                <w:spacing w:val="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слов;</w:t>
            </w:r>
          </w:p>
          <w:p w14:paraId="0655E714" w14:textId="77777777" w:rsidR="00D536BA" w:rsidRPr="00D536BA" w:rsidRDefault="00D536BA" w:rsidP="00D536BA">
            <w:pPr>
              <w:widowControl w:val="0"/>
              <w:numPr>
                <w:ilvl w:val="0"/>
                <w:numId w:val="42"/>
              </w:numPr>
              <w:tabs>
                <w:tab w:val="left" w:pos="398"/>
              </w:tabs>
              <w:autoSpaceDE w:val="0"/>
              <w:autoSpaceDN w:val="0"/>
              <w:spacing w:after="0" w:line="240" w:lineRule="auto"/>
              <w:jc w:val="both"/>
              <w:rPr>
                <w:rFonts w:ascii="Times New Roman" w:eastAsia="Bookman Old Style" w:hAnsi="Times New Roman" w:cs="Times New Roman"/>
                <w:i/>
                <w:sz w:val="28"/>
                <w:szCs w:val="28"/>
                <w:lang w:eastAsia="ru-RU" w:bidi="ru-RU"/>
              </w:rPr>
            </w:pPr>
            <w:r w:rsidRPr="00D536BA">
              <w:rPr>
                <w:rFonts w:ascii="Times New Roman" w:eastAsia="Bookman Old Style" w:hAnsi="Times New Roman" w:cs="Times New Roman"/>
                <w:color w:val="231F20"/>
                <w:sz w:val="28"/>
                <w:szCs w:val="28"/>
                <w:lang w:eastAsia="ru-RU" w:bidi="ru-RU"/>
              </w:rPr>
              <w:t>опознавать</w:t>
            </w:r>
            <w:r w:rsidRPr="00D536BA">
              <w:rPr>
                <w:rFonts w:ascii="Times New Roman" w:eastAsia="Bookman Old Style" w:hAnsi="Times New Roman" w:cs="Times New Roman"/>
                <w:color w:val="231F20"/>
                <w:spacing w:val="-3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основные</w:t>
            </w:r>
            <w:r w:rsidRPr="00D536BA">
              <w:rPr>
                <w:rFonts w:ascii="Times New Roman" w:eastAsia="Bookman Old Style" w:hAnsi="Times New Roman" w:cs="Times New Roman"/>
                <w:color w:val="231F20"/>
                <w:spacing w:val="-3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выразительные</w:t>
            </w:r>
            <w:r w:rsidRPr="00D536BA">
              <w:rPr>
                <w:rFonts w:ascii="Times New Roman" w:eastAsia="Bookman Old Style" w:hAnsi="Times New Roman" w:cs="Times New Roman"/>
                <w:color w:val="231F20"/>
                <w:spacing w:val="-3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средства</w:t>
            </w:r>
            <w:r w:rsidRPr="00D536BA">
              <w:rPr>
                <w:rFonts w:ascii="Times New Roman" w:eastAsia="Bookman Old Style" w:hAnsi="Times New Roman" w:cs="Times New Roman"/>
                <w:color w:val="231F20"/>
                <w:spacing w:val="-3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словообразова</w:t>
            </w:r>
            <w:r w:rsidRPr="00D536BA">
              <w:rPr>
                <w:rFonts w:ascii="Times New Roman" w:eastAsia="Bookman Old Style" w:hAnsi="Times New Roman" w:cs="Times New Roman"/>
                <w:color w:val="231F20"/>
                <w:sz w:val="28"/>
                <w:szCs w:val="28"/>
                <w:lang w:eastAsia="ru-RU" w:bidi="ru-RU"/>
              </w:rPr>
              <w:t>ния в художественной речи и оценивать</w:t>
            </w:r>
            <w:r w:rsidRPr="00D536BA">
              <w:rPr>
                <w:rFonts w:ascii="Times New Roman" w:eastAsia="Bookman Old Style" w:hAnsi="Times New Roman" w:cs="Times New Roman"/>
                <w:color w:val="231F20"/>
                <w:spacing w:val="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их;</w:t>
            </w:r>
          </w:p>
          <w:p w14:paraId="288EACF4" w14:textId="77777777" w:rsidR="00D536BA" w:rsidRPr="00D536BA" w:rsidRDefault="00D536BA" w:rsidP="00D536BA">
            <w:pPr>
              <w:widowControl w:val="0"/>
              <w:numPr>
                <w:ilvl w:val="0"/>
                <w:numId w:val="42"/>
              </w:numPr>
              <w:tabs>
                <w:tab w:val="left" w:pos="398"/>
              </w:tabs>
              <w:autoSpaceDE w:val="0"/>
              <w:autoSpaceDN w:val="0"/>
              <w:spacing w:after="0" w:line="240" w:lineRule="auto"/>
              <w:jc w:val="both"/>
              <w:rPr>
                <w:rFonts w:ascii="Times New Roman" w:eastAsia="Bookman Old Style" w:hAnsi="Times New Roman" w:cs="Times New Roman"/>
                <w:i/>
                <w:sz w:val="28"/>
                <w:szCs w:val="28"/>
                <w:lang w:eastAsia="ru-RU" w:bidi="ru-RU"/>
              </w:rPr>
            </w:pPr>
            <w:r w:rsidRPr="00D536BA">
              <w:rPr>
                <w:rFonts w:ascii="Times New Roman" w:eastAsia="Times New Roman" w:hAnsi="Times New Roman" w:cs="Times New Roman"/>
                <w:color w:val="231F20"/>
                <w:spacing w:val="-3"/>
                <w:sz w:val="28"/>
                <w:szCs w:val="28"/>
                <w:lang w:eastAsia="ru-RU"/>
              </w:rPr>
              <w:t>использовать</w:t>
            </w:r>
            <w:r w:rsidRPr="00D536BA">
              <w:rPr>
                <w:rFonts w:ascii="Times New Roman" w:eastAsia="Times New Roman" w:hAnsi="Times New Roman" w:cs="Times New Roman"/>
                <w:color w:val="231F20"/>
                <w:spacing w:val="-24"/>
                <w:sz w:val="28"/>
                <w:szCs w:val="28"/>
                <w:lang w:eastAsia="ru-RU"/>
              </w:rPr>
              <w:t xml:space="preserve"> </w:t>
            </w:r>
            <w:r w:rsidRPr="00D536BA">
              <w:rPr>
                <w:rFonts w:ascii="Times New Roman" w:eastAsia="Times New Roman" w:hAnsi="Times New Roman" w:cs="Times New Roman"/>
                <w:color w:val="231F20"/>
                <w:spacing w:val="-3"/>
                <w:sz w:val="28"/>
                <w:szCs w:val="28"/>
                <w:lang w:eastAsia="ru-RU"/>
              </w:rPr>
              <w:t>этимологическую</w:t>
            </w:r>
            <w:r w:rsidRPr="00D536BA">
              <w:rPr>
                <w:rFonts w:ascii="Times New Roman" w:eastAsia="Times New Roman" w:hAnsi="Times New Roman" w:cs="Times New Roman"/>
                <w:color w:val="231F20"/>
                <w:spacing w:val="-23"/>
                <w:sz w:val="28"/>
                <w:szCs w:val="28"/>
                <w:lang w:eastAsia="ru-RU"/>
              </w:rPr>
              <w:t xml:space="preserve"> </w:t>
            </w:r>
            <w:r w:rsidRPr="00D536BA">
              <w:rPr>
                <w:rFonts w:ascii="Times New Roman" w:eastAsia="Times New Roman" w:hAnsi="Times New Roman" w:cs="Times New Roman"/>
                <w:color w:val="231F20"/>
                <w:spacing w:val="-3"/>
                <w:sz w:val="28"/>
                <w:szCs w:val="28"/>
                <w:lang w:eastAsia="ru-RU"/>
              </w:rPr>
              <w:t>справку</w:t>
            </w:r>
            <w:r w:rsidRPr="00D536BA">
              <w:rPr>
                <w:rFonts w:ascii="Times New Roman" w:eastAsia="Times New Roman" w:hAnsi="Times New Roman" w:cs="Times New Roman"/>
                <w:color w:val="231F20"/>
                <w:spacing w:val="-24"/>
                <w:sz w:val="28"/>
                <w:szCs w:val="28"/>
                <w:lang w:eastAsia="ru-RU"/>
              </w:rPr>
              <w:t xml:space="preserve"> </w:t>
            </w:r>
            <w:r w:rsidRPr="00D536BA">
              <w:rPr>
                <w:rFonts w:ascii="Times New Roman" w:eastAsia="Times New Roman" w:hAnsi="Times New Roman" w:cs="Times New Roman"/>
                <w:color w:val="231F20"/>
                <w:sz w:val="28"/>
                <w:szCs w:val="28"/>
                <w:lang w:eastAsia="ru-RU"/>
              </w:rPr>
              <w:t>для</w:t>
            </w:r>
            <w:r w:rsidRPr="00D536BA">
              <w:rPr>
                <w:rFonts w:ascii="Times New Roman" w:eastAsia="Times New Roman" w:hAnsi="Times New Roman" w:cs="Times New Roman"/>
                <w:color w:val="231F20"/>
                <w:spacing w:val="-24"/>
                <w:sz w:val="28"/>
                <w:szCs w:val="28"/>
                <w:lang w:eastAsia="ru-RU"/>
              </w:rPr>
              <w:t xml:space="preserve"> </w:t>
            </w:r>
            <w:r w:rsidRPr="00D536BA">
              <w:rPr>
                <w:rFonts w:ascii="Times New Roman" w:eastAsia="Times New Roman" w:hAnsi="Times New Roman" w:cs="Times New Roman"/>
                <w:color w:val="231F20"/>
                <w:spacing w:val="-3"/>
                <w:sz w:val="28"/>
                <w:szCs w:val="28"/>
                <w:lang w:eastAsia="ru-RU"/>
              </w:rPr>
              <w:t>объяснения</w:t>
            </w:r>
            <w:r w:rsidRPr="00D536BA">
              <w:rPr>
                <w:rFonts w:ascii="Times New Roman" w:eastAsia="Times New Roman" w:hAnsi="Times New Roman" w:cs="Times New Roman"/>
                <w:color w:val="231F20"/>
                <w:spacing w:val="-24"/>
                <w:sz w:val="28"/>
                <w:szCs w:val="28"/>
                <w:lang w:eastAsia="ru-RU"/>
              </w:rPr>
              <w:t xml:space="preserve"> </w:t>
            </w:r>
            <w:r w:rsidRPr="00D536BA">
              <w:rPr>
                <w:rFonts w:ascii="Times New Roman" w:eastAsia="Times New Roman" w:hAnsi="Times New Roman" w:cs="Times New Roman"/>
                <w:color w:val="231F20"/>
                <w:spacing w:val="-3"/>
                <w:sz w:val="28"/>
                <w:szCs w:val="28"/>
                <w:lang w:eastAsia="ru-RU"/>
              </w:rPr>
              <w:t>право</w:t>
            </w:r>
            <w:r w:rsidRPr="00D536BA">
              <w:rPr>
                <w:rFonts w:ascii="Times New Roman" w:eastAsia="Times New Roman" w:hAnsi="Times New Roman" w:cs="Times New Roman"/>
                <w:color w:val="231F20"/>
                <w:sz w:val="28"/>
                <w:szCs w:val="28"/>
                <w:lang w:eastAsia="ru-RU"/>
              </w:rPr>
              <w:t>писания и лексического значения</w:t>
            </w:r>
            <w:r w:rsidRPr="00D536BA">
              <w:rPr>
                <w:rFonts w:ascii="Times New Roman" w:eastAsia="Times New Roman" w:hAnsi="Times New Roman" w:cs="Times New Roman"/>
                <w:color w:val="231F20"/>
                <w:spacing w:val="6"/>
                <w:sz w:val="28"/>
                <w:szCs w:val="28"/>
                <w:lang w:eastAsia="ru-RU"/>
              </w:rPr>
              <w:t xml:space="preserve"> </w:t>
            </w:r>
            <w:r w:rsidRPr="00D536BA">
              <w:rPr>
                <w:rFonts w:ascii="Times New Roman" w:eastAsia="Times New Roman" w:hAnsi="Times New Roman" w:cs="Times New Roman"/>
                <w:color w:val="231F20"/>
                <w:sz w:val="28"/>
                <w:szCs w:val="28"/>
                <w:lang w:eastAsia="ru-RU"/>
              </w:rPr>
              <w:t>слова</w:t>
            </w:r>
          </w:p>
        </w:tc>
        <w:tc>
          <w:tcPr>
            <w:tcW w:w="1140" w:type="pct"/>
            <w:tcBorders>
              <w:top w:val="single" w:sz="4" w:space="0" w:color="auto"/>
              <w:left w:val="single" w:sz="4" w:space="0" w:color="auto"/>
              <w:bottom w:val="single" w:sz="4" w:space="0" w:color="auto"/>
              <w:right w:val="single" w:sz="4" w:space="0" w:color="auto"/>
            </w:tcBorders>
            <w:hideMark/>
          </w:tcPr>
          <w:p w14:paraId="048DD972" w14:textId="77777777" w:rsidR="00D536BA" w:rsidRPr="00D536BA" w:rsidRDefault="00D536BA" w:rsidP="00D536BA">
            <w:pPr>
              <w:widowControl w:val="0"/>
              <w:numPr>
                <w:ilvl w:val="0"/>
                <w:numId w:val="42"/>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D536BA">
              <w:rPr>
                <w:rFonts w:ascii="Times New Roman" w:eastAsia="Bookman Old Style" w:hAnsi="Times New Roman" w:cs="Times New Roman"/>
                <w:color w:val="231F20"/>
                <w:sz w:val="28"/>
                <w:szCs w:val="28"/>
                <w:lang w:eastAsia="ru-RU" w:bidi="ru-RU"/>
              </w:rPr>
              <w:t>Извлекать необходимую информацию по изучаемой теме из таблиц, схем</w:t>
            </w:r>
            <w:r w:rsidRPr="00D536BA">
              <w:rPr>
                <w:rFonts w:ascii="Times New Roman" w:eastAsia="Bookman Old Style" w:hAnsi="Times New Roman" w:cs="Times New Roman"/>
                <w:color w:val="231F20"/>
                <w:spacing w:val="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учебника</w:t>
            </w:r>
          </w:p>
        </w:tc>
        <w:tc>
          <w:tcPr>
            <w:tcW w:w="1339" w:type="pct"/>
            <w:tcBorders>
              <w:top w:val="single" w:sz="4" w:space="0" w:color="auto"/>
              <w:left w:val="single" w:sz="4" w:space="0" w:color="auto"/>
              <w:bottom w:val="single" w:sz="4" w:space="0" w:color="auto"/>
              <w:right w:val="single" w:sz="4" w:space="0" w:color="auto"/>
            </w:tcBorders>
          </w:tcPr>
          <w:p w14:paraId="50DBA4DC" w14:textId="77777777" w:rsidR="00D536BA" w:rsidRPr="00D536BA" w:rsidRDefault="00D536BA" w:rsidP="00D536BA">
            <w:pPr>
              <w:widowControl w:val="0"/>
              <w:numPr>
                <w:ilvl w:val="0"/>
                <w:numId w:val="42"/>
              </w:numPr>
              <w:tabs>
                <w:tab w:val="left" w:pos="952"/>
              </w:tabs>
              <w:autoSpaceDE w:val="0"/>
              <w:autoSpaceDN w:val="0"/>
              <w:spacing w:after="0" w:line="223" w:lineRule="auto"/>
              <w:ind w:right="121"/>
              <w:contextualSpacing/>
              <w:jc w:val="both"/>
              <w:rPr>
                <w:rFonts w:ascii="Times New Roman" w:eastAsia="Calibri" w:hAnsi="Times New Roman" w:cs="Times New Roman"/>
                <w:sz w:val="28"/>
                <w:szCs w:val="28"/>
              </w:rPr>
            </w:pPr>
            <w:r w:rsidRPr="00D536BA">
              <w:rPr>
                <w:rFonts w:ascii="Times New Roman" w:eastAsia="Calibri" w:hAnsi="Times New Roman" w:cs="Times New Roman"/>
                <w:color w:val="231F20"/>
                <w:sz w:val="28"/>
                <w:szCs w:val="28"/>
              </w:rPr>
              <w:t xml:space="preserve">Владеть </w:t>
            </w:r>
            <w:r w:rsidRPr="00D536BA">
              <w:rPr>
                <w:rFonts w:ascii="Times New Roman" w:eastAsia="Calibri" w:hAnsi="Times New Roman" w:cs="Times New Roman"/>
                <w:color w:val="231F20"/>
                <w:spacing w:val="-42"/>
                <w:sz w:val="28"/>
                <w:szCs w:val="28"/>
              </w:rPr>
              <w:t xml:space="preserve"> </w:t>
            </w:r>
            <w:r w:rsidRPr="00D536BA">
              <w:rPr>
                <w:rFonts w:ascii="Times New Roman" w:eastAsia="Calibri" w:hAnsi="Times New Roman" w:cs="Times New Roman"/>
                <w:color w:val="231F20"/>
                <w:sz w:val="28"/>
                <w:szCs w:val="28"/>
              </w:rPr>
              <w:t>нормами</w:t>
            </w:r>
            <w:r w:rsidRPr="00D536BA">
              <w:rPr>
                <w:rFonts w:ascii="Times New Roman" w:eastAsia="Calibri" w:hAnsi="Times New Roman" w:cs="Times New Roman"/>
                <w:color w:val="231F20"/>
                <w:spacing w:val="-42"/>
                <w:sz w:val="28"/>
                <w:szCs w:val="28"/>
              </w:rPr>
              <w:t xml:space="preserve"> </w:t>
            </w:r>
            <w:r w:rsidRPr="00D536BA">
              <w:rPr>
                <w:rFonts w:ascii="Times New Roman" w:eastAsia="Calibri" w:hAnsi="Times New Roman" w:cs="Times New Roman"/>
                <w:color w:val="231F20"/>
                <w:sz w:val="28"/>
                <w:szCs w:val="28"/>
              </w:rPr>
              <w:t>речевого</w:t>
            </w:r>
            <w:r w:rsidRPr="00D536BA">
              <w:rPr>
                <w:rFonts w:ascii="Times New Roman" w:eastAsia="Calibri" w:hAnsi="Times New Roman" w:cs="Times New Roman"/>
                <w:color w:val="231F20"/>
                <w:spacing w:val="-42"/>
                <w:sz w:val="28"/>
                <w:szCs w:val="28"/>
              </w:rPr>
              <w:t xml:space="preserve"> </w:t>
            </w:r>
            <w:r w:rsidRPr="00D536BA">
              <w:rPr>
                <w:rFonts w:ascii="Times New Roman" w:eastAsia="Calibri" w:hAnsi="Times New Roman" w:cs="Times New Roman"/>
                <w:color w:val="231F20"/>
                <w:sz w:val="28"/>
                <w:szCs w:val="28"/>
              </w:rPr>
              <w:t>поведения</w:t>
            </w:r>
            <w:r w:rsidRPr="00D536BA">
              <w:rPr>
                <w:rFonts w:ascii="Times New Roman" w:eastAsia="Calibri" w:hAnsi="Times New Roman" w:cs="Times New Roman"/>
                <w:color w:val="231F20"/>
                <w:spacing w:val="-42"/>
                <w:sz w:val="28"/>
                <w:szCs w:val="28"/>
              </w:rPr>
              <w:t xml:space="preserve"> </w:t>
            </w:r>
            <w:r w:rsidRPr="00D536BA">
              <w:rPr>
                <w:rFonts w:ascii="Times New Roman" w:eastAsia="Calibri" w:hAnsi="Times New Roman" w:cs="Times New Roman"/>
                <w:color w:val="231F20"/>
                <w:sz w:val="28"/>
                <w:szCs w:val="28"/>
              </w:rPr>
              <w:t>в</w:t>
            </w:r>
            <w:r w:rsidRPr="00D536BA">
              <w:rPr>
                <w:rFonts w:ascii="Times New Roman" w:eastAsia="Calibri" w:hAnsi="Times New Roman" w:cs="Times New Roman"/>
                <w:color w:val="231F20"/>
                <w:spacing w:val="-42"/>
                <w:sz w:val="28"/>
                <w:szCs w:val="28"/>
              </w:rPr>
              <w:t xml:space="preserve"> </w:t>
            </w:r>
            <w:r w:rsidRPr="00D536BA">
              <w:rPr>
                <w:rFonts w:ascii="Times New Roman" w:eastAsia="Calibri" w:hAnsi="Times New Roman" w:cs="Times New Roman"/>
                <w:color w:val="231F20"/>
                <w:sz w:val="28"/>
                <w:szCs w:val="28"/>
              </w:rPr>
              <w:t>различных</w:t>
            </w:r>
            <w:r w:rsidRPr="00D536BA">
              <w:rPr>
                <w:rFonts w:ascii="Times New Roman" w:eastAsia="Calibri" w:hAnsi="Times New Roman" w:cs="Times New Roman"/>
                <w:color w:val="231F20"/>
                <w:spacing w:val="-42"/>
                <w:sz w:val="28"/>
                <w:szCs w:val="28"/>
              </w:rPr>
              <w:t xml:space="preserve"> </w:t>
            </w:r>
            <w:r w:rsidRPr="00D536BA">
              <w:rPr>
                <w:rFonts w:ascii="Times New Roman" w:eastAsia="Calibri" w:hAnsi="Times New Roman" w:cs="Times New Roman"/>
                <w:color w:val="231F20"/>
                <w:sz w:val="28"/>
                <w:szCs w:val="28"/>
              </w:rPr>
              <w:t>ситуациях</w:t>
            </w:r>
            <w:r w:rsidRPr="00D536BA">
              <w:rPr>
                <w:rFonts w:ascii="Times New Roman" w:eastAsia="Calibri" w:hAnsi="Times New Roman" w:cs="Times New Roman"/>
                <w:color w:val="231F20"/>
                <w:spacing w:val="-42"/>
                <w:sz w:val="28"/>
                <w:szCs w:val="28"/>
              </w:rPr>
              <w:t xml:space="preserve"> </w:t>
            </w:r>
            <w:r w:rsidRPr="00D536BA">
              <w:rPr>
                <w:rFonts w:ascii="Times New Roman" w:eastAsia="Calibri" w:hAnsi="Times New Roman" w:cs="Times New Roman"/>
                <w:color w:val="231F20"/>
                <w:sz w:val="28"/>
                <w:szCs w:val="28"/>
              </w:rPr>
              <w:t>межличностного и межкультурного</w:t>
            </w:r>
            <w:r w:rsidRPr="00D536BA">
              <w:rPr>
                <w:rFonts w:ascii="Times New Roman" w:eastAsia="Calibri" w:hAnsi="Times New Roman" w:cs="Times New Roman"/>
                <w:color w:val="231F20"/>
                <w:spacing w:val="9"/>
                <w:sz w:val="28"/>
                <w:szCs w:val="28"/>
              </w:rPr>
              <w:t xml:space="preserve"> </w:t>
            </w:r>
            <w:r w:rsidRPr="00D536BA">
              <w:rPr>
                <w:rFonts w:ascii="Times New Roman" w:eastAsia="Calibri" w:hAnsi="Times New Roman" w:cs="Times New Roman"/>
                <w:color w:val="231F20"/>
                <w:sz w:val="28"/>
                <w:szCs w:val="28"/>
              </w:rPr>
              <w:t>общения</w:t>
            </w:r>
          </w:p>
          <w:p w14:paraId="1550597A" w14:textId="77777777" w:rsidR="00D536BA" w:rsidRPr="00D536BA" w:rsidRDefault="00D536BA" w:rsidP="00D536BA">
            <w:pPr>
              <w:widowControl w:val="0"/>
              <w:tabs>
                <w:tab w:val="left" w:pos="398"/>
              </w:tabs>
              <w:autoSpaceDE w:val="0"/>
              <w:autoSpaceDN w:val="0"/>
              <w:spacing w:after="0" w:line="240" w:lineRule="auto"/>
              <w:ind w:left="113"/>
              <w:jc w:val="both"/>
              <w:rPr>
                <w:rFonts w:ascii="Times New Roman" w:eastAsia="Bookman Old Style" w:hAnsi="Times New Roman" w:cs="Times New Roman"/>
                <w:color w:val="231F20"/>
                <w:sz w:val="28"/>
                <w:szCs w:val="28"/>
                <w:lang w:eastAsia="ru-RU" w:bidi="ru-RU"/>
              </w:rPr>
            </w:pPr>
          </w:p>
        </w:tc>
      </w:tr>
      <w:tr w:rsidR="00D536BA" w:rsidRPr="00D536BA" w14:paraId="4D7CD9A2" w14:textId="77777777" w:rsidTr="00D91B3E">
        <w:trPr>
          <w:trHeight w:val="329"/>
        </w:trPr>
        <w:tc>
          <w:tcPr>
            <w:tcW w:w="866" w:type="pct"/>
            <w:tcBorders>
              <w:top w:val="single" w:sz="4" w:space="0" w:color="auto"/>
              <w:left w:val="single" w:sz="4" w:space="0" w:color="auto"/>
              <w:bottom w:val="single" w:sz="4" w:space="0" w:color="auto"/>
              <w:right w:val="single" w:sz="4" w:space="0" w:color="auto"/>
            </w:tcBorders>
            <w:hideMark/>
          </w:tcPr>
          <w:p w14:paraId="037693EA" w14:textId="77777777" w:rsidR="00D536BA" w:rsidRPr="00D536BA" w:rsidRDefault="00D536BA" w:rsidP="00D536BA">
            <w:pPr>
              <w:spacing w:after="0" w:line="240" w:lineRule="auto"/>
              <w:rPr>
                <w:rFonts w:ascii="Times New Roman" w:eastAsia="Times New Roman" w:hAnsi="Times New Roman" w:cs="Times New Roman"/>
                <w:color w:val="000000"/>
                <w:sz w:val="28"/>
                <w:szCs w:val="28"/>
                <w:highlight w:val="yellow"/>
                <w:lang w:eastAsia="ru-RU"/>
              </w:rPr>
            </w:pPr>
            <w:r w:rsidRPr="00D536BA">
              <w:rPr>
                <w:rFonts w:ascii="Times New Roman" w:eastAsia="Times New Roman" w:hAnsi="Times New Roman" w:cs="Times New Roman"/>
                <w:b/>
                <w:color w:val="231F20"/>
                <w:sz w:val="28"/>
                <w:szCs w:val="28"/>
                <w:lang w:eastAsia="ru-RU"/>
              </w:rPr>
              <w:t>Морфология и</w:t>
            </w:r>
            <w:r w:rsidRPr="00D536BA">
              <w:rPr>
                <w:rFonts w:ascii="Times New Roman" w:eastAsia="Times New Roman" w:hAnsi="Times New Roman" w:cs="Times New Roman"/>
                <w:b/>
                <w:color w:val="231F20"/>
                <w:spacing w:val="-14"/>
                <w:sz w:val="28"/>
                <w:szCs w:val="28"/>
                <w:lang w:eastAsia="ru-RU"/>
              </w:rPr>
              <w:t xml:space="preserve"> </w:t>
            </w:r>
            <w:r w:rsidRPr="00D536BA">
              <w:rPr>
                <w:rFonts w:ascii="Times New Roman" w:eastAsia="Times New Roman" w:hAnsi="Times New Roman" w:cs="Times New Roman"/>
                <w:b/>
                <w:color w:val="231F20"/>
                <w:sz w:val="28"/>
                <w:szCs w:val="28"/>
                <w:lang w:eastAsia="ru-RU"/>
              </w:rPr>
              <w:t>орфография</w:t>
            </w:r>
          </w:p>
        </w:tc>
        <w:tc>
          <w:tcPr>
            <w:tcW w:w="1655" w:type="pct"/>
            <w:tcBorders>
              <w:top w:val="single" w:sz="4" w:space="0" w:color="auto"/>
              <w:left w:val="single" w:sz="4" w:space="0" w:color="auto"/>
              <w:bottom w:val="single" w:sz="4" w:space="0" w:color="auto"/>
              <w:right w:val="single" w:sz="4" w:space="0" w:color="auto"/>
            </w:tcBorders>
            <w:hideMark/>
          </w:tcPr>
          <w:p w14:paraId="77152F27" w14:textId="77777777" w:rsidR="00D536BA" w:rsidRPr="00D536BA"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Опознавать, наблюдать изучаемое языковое явление, извлекать</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его</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из</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текста,</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анализировать</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w:t>
            </w:r>
            <w:r w:rsidRPr="00D536BA">
              <w:rPr>
                <w:rFonts w:ascii="Times New Roman" w:eastAsia="Bookman Old Style" w:hAnsi="Times New Roman" w:cs="Times New Roman"/>
                <w:color w:val="231F20"/>
                <w:spacing w:val="-1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точки</w:t>
            </w:r>
            <w:r w:rsidRPr="00D536BA">
              <w:rPr>
                <w:rFonts w:ascii="Times New Roman" w:eastAsia="Bookman Old Style" w:hAnsi="Times New Roman" w:cs="Times New Roman"/>
                <w:color w:val="231F20"/>
                <w:spacing w:val="-1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зрения</w:t>
            </w:r>
            <w:r w:rsidRPr="00D536BA">
              <w:rPr>
                <w:rFonts w:ascii="Times New Roman" w:eastAsia="Bookman Old Style" w:hAnsi="Times New Roman" w:cs="Times New Roman"/>
                <w:color w:val="231F20"/>
                <w:spacing w:val="-13"/>
                <w:sz w:val="28"/>
                <w:szCs w:val="28"/>
                <w:lang w:eastAsia="ru-RU" w:bidi="ru-RU"/>
              </w:rPr>
              <w:t xml:space="preserve"> </w:t>
            </w:r>
            <w:proofErr w:type="spellStart"/>
            <w:r w:rsidRPr="00D536BA">
              <w:rPr>
                <w:rFonts w:ascii="Times New Roman" w:eastAsia="Bookman Old Style" w:hAnsi="Times New Roman" w:cs="Times New Roman"/>
                <w:color w:val="231F20"/>
                <w:spacing w:val="-3"/>
                <w:sz w:val="28"/>
                <w:szCs w:val="28"/>
                <w:lang w:eastAsia="ru-RU" w:bidi="ru-RU"/>
              </w:rPr>
              <w:t>текстообра</w:t>
            </w:r>
            <w:r w:rsidRPr="00D536BA">
              <w:rPr>
                <w:rFonts w:ascii="Times New Roman" w:eastAsia="Bookman Old Style" w:hAnsi="Times New Roman" w:cs="Times New Roman"/>
                <w:color w:val="231F20"/>
                <w:sz w:val="28"/>
                <w:szCs w:val="28"/>
                <w:lang w:eastAsia="ru-RU" w:bidi="ru-RU"/>
              </w:rPr>
              <w:t>зующей</w:t>
            </w:r>
            <w:proofErr w:type="spellEnd"/>
            <w:r w:rsidRPr="00D536BA">
              <w:rPr>
                <w:rFonts w:ascii="Times New Roman" w:eastAsia="Bookman Old Style" w:hAnsi="Times New Roman" w:cs="Times New Roman"/>
                <w:color w:val="231F20"/>
                <w:spacing w:val="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lastRenderedPageBreak/>
              <w:t>роли;</w:t>
            </w:r>
          </w:p>
          <w:p w14:paraId="02BEDF63" w14:textId="77777777" w:rsidR="00D536BA" w:rsidRPr="00D536BA"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проводить морфологический, орфографический,</w:t>
            </w:r>
            <w:r w:rsidRPr="00D536BA">
              <w:rPr>
                <w:rFonts w:ascii="Times New Roman" w:eastAsia="Bookman Old Style" w:hAnsi="Times New Roman" w:cs="Times New Roman"/>
                <w:color w:val="231F20"/>
                <w:spacing w:val="-3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пунктуационный</w:t>
            </w:r>
            <w:r w:rsidRPr="00D536BA">
              <w:rPr>
                <w:rFonts w:ascii="Times New Roman" w:eastAsia="Bookman Old Style" w:hAnsi="Times New Roman" w:cs="Times New Roman"/>
                <w:color w:val="231F20"/>
                <w:spacing w:val="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анализ;</w:t>
            </w:r>
          </w:p>
          <w:p w14:paraId="6F8C81F3" w14:textId="77777777" w:rsidR="00D536BA" w:rsidRPr="00D536BA"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извлекать необходимую информацию по изучаемой теме из таблиц,</w:t>
            </w:r>
            <w:r w:rsidRPr="00D536BA">
              <w:rPr>
                <w:rFonts w:ascii="Times New Roman" w:eastAsia="Bookman Old Style" w:hAnsi="Times New Roman" w:cs="Times New Roman"/>
                <w:color w:val="231F20"/>
                <w:spacing w:val="-2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схем</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учебника;</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строить</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рассуждения</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целью</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анализа проделанной</w:t>
            </w:r>
            <w:r w:rsidRPr="00D536BA">
              <w:rPr>
                <w:rFonts w:ascii="Times New Roman" w:eastAsia="Bookman Old Style" w:hAnsi="Times New Roman" w:cs="Times New Roman"/>
                <w:color w:val="231F20"/>
                <w:spacing w:val="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работы;</w:t>
            </w:r>
          </w:p>
          <w:p w14:paraId="7C622ED4" w14:textId="77777777" w:rsidR="00D536BA" w:rsidRPr="00D536BA"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определять</w:t>
            </w:r>
            <w:r w:rsidRPr="00D536BA">
              <w:rPr>
                <w:rFonts w:ascii="Times New Roman" w:eastAsia="Bookman Old Style" w:hAnsi="Times New Roman" w:cs="Times New Roman"/>
                <w:color w:val="231F20"/>
                <w:spacing w:val="-3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круг</w:t>
            </w:r>
            <w:r w:rsidRPr="00D536BA">
              <w:rPr>
                <w:rFonts w:ascii="Times New Roman" w:eastAsia="Bookman Old Style" w:hAnsi="Times New Roman" w:cs="Times New Roman"/>
                <w:color w:val="231F20"/>
                <w:spacing w:val="-3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орфографических</w:t>
            </w:r>
            <w:r w:rsidRPr="00D536BA">
              <w:rPr>
                <w:rFonts w:ascii="Times New Roman" w:eastAsia="Bookman Old Style" w:hAnsi="Times New Roman" w:cs="Times New Roman"/>
                <w:color w:val="231F20"/>
                <w:spacing w:val="-3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3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пунктуационных</w:t>
            </w:r>
            <w:r w:rsidRPr="00D536BA">
              <w:rPr>
                <w:rFonts w:ascii="Times New Roman" w:eastAsia="Bookman Old Style" w:hAnsi="Times New Roman" w:cs="Times New Roman"/>
                <w:color w:val="231F20"/>
                <w:spacing w:val="-3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правил, по которым следует ориентироваться в конкретном</w:t>
            </w:r>
            <w:r w:rsidRPr="00D536BA">
              <w:rPr>
                <w:rFonts w:ascii="Times New Roman" w:eastAsia="Bookman Old Style" w:hAnsi="Times New Roman" w:cs="Times New Roman"/>
                <w:color w:val="231F20"/>
                <w:spacing w:val="-4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случае;</w:t>
            </w:r>
          </w:p>
          <w:p w14:paraId="5DAB6CFB" w14:textId="77777777" w:rsidR="00D536BA" w:rsidRPr="00D536BA"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Times New Roman" w:hAnsi="Times New Roman" w:cs="Times New Roman"/>
                <w:color w:val="231F20"/>
                <w:spacing w:val="-3"/>
                <w:sz w:val="28"/>
                <w:szCs w:val="28"/>
                <w:lang w:eastAsia="ru-RU"/>
              </w:rPr>
              <w:t>составлять</w:t>
            </w:r>
            <w:r w:rsidRPr="00D536BA">
              <w:rPr>
                <w:rFonts w:ascii="Times New Roman" w:eastAsia="Times New Roman" w:hAnsi="Times New Roman" w:cs="Times New Roman"/>
                <w:color w:val="231F20"/>
                <w:spacing w:val="-30"/>
                <w:sz w:val="28"/>
                <w:szCs w:val="28"/>
                <w:lang w:eastAsia="ru-RU"/>
              </w:rPr>
              <w:t xml:space="preserve"> </w:t>
            </w:r>
            <w:r w:rsidRPr="00D536BA">
              <w:rPr>
                <w:rFonts w:ascii="Times New Roman" w:eastAsia="Times New Roman" w:hAnsi="Times New Roman" w:cs="Times New Roman"/>
                <w:color w:val="231F20"/>
                <w:spacing w:val="-3"/>
                <w:sz w:val="28"/>
                <w:szCs w:val="28"/>
                <w:lang w:eastAsia="ru-RU"/>
              </w:rPr>
              <w:t>монологическое</w:t>
            </w:r>
            <w:r w:rsidRPr="00D536BA">
              <w:rPr>
                <w:rFonts w:ascii="Times New Roman" w:eastAsia="Times New Roman" w:hAnsi="Times New Roman" w:cs="Times New Roman"/>
                <w:color w:val="231F20"/>
                <w:spacing w:val="-30"/>
                <w:sz w:val="28"/>
                <w:szCs w:val="28"/>
                <w:lang w:eastAsia="ru-RU"/>
              </w:rPr>
              <w:t xml:space="preserve"> </w:t>
            </w:r>
            <w:r w:rsidRPr="00D536BA">
              <w:rPr>
                <w:rFonts w:ascii="Times New Roman" w:eastAsia="Times New Roman" w:hAnsi="Times New Roman" w:cs="Times New Roman"/>
                <w:color w:val="231F20"/>
                <w:spacing w:val="-3"/>
                <w:sz w:val="28"/>
                <w:szCs w:val="28"/>
                <w:lang w:eastAsia="ru-RU"/>
              </w:rPr>
              <w:t>высказывание</w:t>
            </w:r>
            <w:r w:rsidRPr="00D536BA">
              <w:rPr>
                <w:rFonts w:ascii="Times New Roman" w:eastAsia="Times New Roman" w:hAnsi="Times New Roman" w:cs="Times New Roman"/>
                <w:color w:val="231F20"/>
                <w:spacing w:val="-30"/>
                <w:sz w:val="28"/>
                <w:szCs w:val="28"/>
                <w:lang w:eastAsia="ru-RU"/>
              </w:rPr>
              <w:t xml:space="preserve"> </w:t>
            </w:r>
            <w:r w:rsidRPr="00D536BA">
              <w:rPr>
                <w:rFonts w:ascii="Times New Roman" w:eastAsia="Times New Roman" w:hAnsi="Times New Roman" w:cs="Times New Roman"/>
                <w:color w:val="231F20"/>
                <w:sz w:val="28"/>
                <w:szCs w:val="28"/>
                <w:lang w:eastAsia="ru-RU"/>
              </w:rPr>
              <w:t>на</w:t>
            </w:r>
            <w:r w:rsidRPr="00D536BA">
              <w:rPr>
                <w:rFonts w:ascii="Times New Roman" w:eastAsia="Times New Roman" w:hAnsi="Times New Roman" w:cs="Times New Roman"/>
                <w:color w:val="231F20"/>
                <w:spacing w:val="-30"/>
                <w:sz w:val="28"/>
                <w:szCs w:val="28"/>
                <w:lang w:eastAsia="ru-RU"/>
              </w:rPr>
              <w:t xml:space="preserve"> </w:t>
            </w:r>
            <w:r w:rsidRPr="00D536BA">
              <w:rPr>
                <w:rFonts w:ascii="Times New Roman" w:eastAsia="Times New Roman" w:hAnsi="Times New Roman" w:cs="Times New Roman"/>
                <w:color w:val="231F20"/>
                <w:spacing w:val="-3"/>
                <w:sz w:val="28"/>
                <w:szCs w:val="28"/>
                <w:lang w:eastAsia="ru-RU"/>
              </w:rPr>
              <w:t xml:space="preserve">лингвистическую </w:t>
            </w:r>
            <w:r w:rsidRPr="00D536BA">
              <w:rPr>
                <w:rFonts w:ascii="Times New Roman" w:eastAsia="Times New Roman" w:hAnsi="Times New Roman" w:cs="Times New Roman"/>
                <w:color w:val="231F20"/>
                <w:sz w:val="28"/>
                <w:szCs w:val="28"/>
                <w:lang w:eastAsia="ru-RU"/>
              </w:rPr>
              <w:t>тему</w:t>
            </w:r>
            <w:r w:rsidRPr="00D536BA">
              <w:rPr>
                <w:rFonts w:ascii="Times New Roman" w:eastAsia="Times New Roman" w:hAnsi="Times New Roman" w:cs="Times New Roman"/>
                <w:color w:val="231F20"/>
                <w:spacing w:val="-8"/>
                <w:sz w:val="28"/>
                <w:szCs w:val="28"/>
                <w:lang w:eastAsia="ru-RU"/>
              </w:rPr>
              <w:t xml:space="preserve"> </w:t>
            </w:r>
            <w:r w:rsidRPr="00D536BA">
              <w:rPr>
                <w:rFonts w:ascii="Times New Roman" w:eastAsia="Times New Roman" w:hAnsi="Times New Roman" w:cs="Times New Roman"/>
                <w:color w:val="231F20"/>
                <w:sz w:val="28"/>
                <w:szCs w:val="28"/>
                <w:lang w:eastAsia="ru-RU"/>
              </w:rPr>
              <w:t>в</w:t>
            </w:r>
            <w:r w:rsidRPr="00D536BA">
              <w:rPr>
                <w:rFonts w:ascii="Times New Roman" w:eastAsia="Times New Roman" w:hAnsi="Times New Roman" w:cs="Times New Roman"/>
                <w:color w:val="231F20"/>
                <w:spacing w:val="-7"/>
                <w:sz w:val="28"/>
                <w:szCs w:val="28"/>
                <w:lang w:eastAsia="ru-RU"/>
              </w:rPr>
              <w:t xml:space="preserve"> </w:t>
            </w:r>
            <w:r w:rsidRPr="00D536BA">
              <w:rPr>
                <w:rFonts w:ascii="Times New Roman" w:eastAsia="Times New Roman" w:hAnsi="Times New Roman" w:cs="Times New Roman"/>
                <w:color w:val="231F20"/>
                <w:sz w:val="28"/>
                <w:szCs w:val="28"/>
                <w:lang w:eastAsia="ru-RU"/>
              </w:rPr>
              <w:t>устной</w:t>
            </w:r>
            <w:r w:rsidRPr="00D536BA">
              <w:rPr>
                <w:rFonts w:ascii="Times New Roman" w:eastAsia="Times New Roman" w:hAnsi="Times New Roman" w:cs="Times New Roman"/>
                <w:color w:val="231F20"/>
                <w:spacing w:val="-8"/>
                <w:sz w:val="28"/>
                <w:szCs w:val="28"/>
                <w:lang w:eastAsia="ru-RU"/>
              </w:rPr>
              <w:t xml:space="preserve"> </w:t>
            </w:r>
            <w:r w:rsidRPr="00D536BA">
              <w:rPr>
                <w:rFonts w:ascii="Times New Roman" w:eastAsia="Times New Roman" w:hAnsi="Times New Roman" w:cs="Times New Roman"/>
                <w:color w:val="231F20"/>
                <w:sz w:val="28"/>
                <w:szCs w:val="28"/>
                <w:lang w:eastAsia="ru-RU"/>
              </w:rPr>
              <w:t>или</w:t>
            </w:r>
            <w:r w:rsidRPr="00D536BA">
              <w:rPr>
                <w:rFonts w:ascii="Times New Roman" w:eastAsia="Times New Roman" w:hAnsi="Times New Roman" w:cs="Times New Roman"/>
                <w:color w:val="231F20"/>
                <w:spacing w:val="-7"/>
                <w:sz w:val="28"/>
                <w:szCs w:val="28"/>
                <w:lang w:eastAsia="ru-RU"/>
              </w:rPr>
              <w:t xml:space="preserve"> </w:t>
            </w:r>
            <w:r w:rsidRPr="00D536BA">
              <w:rPr>
                <w:rFonts w:ascii="Times New Roman" w:eastAsia="Times New Roman" w:hAnsi="Times New Roman" w:cs="Times New Roman"/>
                <w:color w:val="231F20"/>
                <w:sz w:val="28"/>
                <w:szCs w:val="28"/>
                <w:lang w:eastAsia="ru-RU"/>
              </w:rPr>
              <w:t>письменной</w:t>
            </w:r>
            <w:r w:rsidRPr="00D536BA">
              <w:rPr>
                <w:rFonts w:ascii="Times New Roman" w:eastAsia="Times New Roman" w:hAnsi="Times New Roman" w:cs="Times New Roman"/>
                <w:color w:val="231F20"/>
                <w:spacing w:val="-8"/>
                <w:sz w:val="28"/>
                <w:szCs w:val="28"/>
                <w:lang w:eastAsia="ru-RU"/>
              </w:rPr>
              <w:t xml:space="preserve"> </w:t>
            </w:r>
            <w:r w:rsidRPr="00D536BA">
              <w:rPr>
                <w:rFonts w:ascii="Times New Roman" w:eastAsia="Times New Roman" w:hAnsi="Times New Roman" w:cs="Times New Roman"/>
                <w:color w:val="231F20"/>
                <w:sz w:val="28"/>
                <w:szCs w:val="28"/>
                <w:lang w:eastAsia="ru-RU"/>
              </w:rPr>
              <w:t>форме;</w:t>
            </w:r>
          </w:p>
          <w:p w14:paraId="1480BDAA" w14:textId="77777777" w:rsidR="00D536BA" w:rsidRPr="00D536BA"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Times New Roman" w:hAnsi="Times New Roman" w:cs="Times New Roman"/>
                <w:color w:val="231F20"/>
                <w:sz w:val="28"/>
                <w:szCs w:val="28"/>
                <w:lang w:eastAsia="ru-RU"/>
              </w:rPr>
              <w:t>анализировать</w:t>
            </w:r>
            <w:r w:rsidRPr="00D536BA">
              <w:rPr>
                <w:rFonts w:ascii="Times New Roman" w:eastAsia="Times New Roman" w:hAnsi="Times New Roman" w:cs="Times New Roman"/>
                <w:color w:val="231F20"/>
                <w:spacing w:val="-8"/>
                <w:sz w:val="28"/>
                <w:szCs w:val="28"/>
                <w:lang w:eastAsia="ru-RU"/>
              </w:rPr>
              <w:t xml:space="preserve"> </w:t>
            </w:r>
            <w:r w:rsidRPr="00D536BA">
              <w:rPr>
                <w:rFonts w:ascii="Times New Roman" w:eastAsia="Times New Roman" w:hAnsi="Times New Roman" w:cs="Times New Roman"/>
                <w:color w:val="231F20"/>
                <w:sz w:val="28"/>
                <w:szCs w:val="28"/>
                <w:lang w:eastAsia="ru-RU"/>
              </w:rPr>
              <w:t>текст</w:t>
            </w:r>
            <w:r w:rsidRPr="00D536BA">
              <w:rPr>
                <w:rFonts w:ascii="Times New Roman" w:eastAsia="Times New Roman" w:hAnsi="Times New Roman" w:cs="Times New Roman"/>
                <w:color w:val="231F20"/>
                <w:spacing w:val="-7"/>
                <w:sz w:val="28"/>
                <w:szCs w:val="28"/>
                <w:lang w:eastAsia="ru-RU"/>
              </w:rPr>
              <w:t xml:space="preserve"> </w:t>
            </w:r>
            <w:r w:rsidRPr="00D536BA">
              <w:rPr>
                <w:rFonts w:ascii="Times New Roman" w:eastAsia="Times New Roman" w:hAnsi="Times New Roman" w:cs="Times New Roman"/>
                <w:color w:val="231F20"/>
                <w:sz w:val="28"/>
                <w:szCs w:val="28"/>
                <w:lang w:eastAsia="ru-RU"/>
              </w:rPr>
              <w:t>с целью обнаружения изученных понятий (категорий), орфограмм,</w:t>
            </w:r>
            <w:r w:rsidRPr="00D536BA">
              <w:rPr>
                <w:rFonts w:ascii="Times New Roman" w:eastAsia="Times New Roman" w:hAnsi="Times New Roman" w:cs="Times New Roman"/>
                <w:color w:val="231F20"/>
                <w:spacing w:val="2"/>
                <w:sz w:val="28"/>
                <w:szCs w:val="28"/>
                <w:lang w:eastAsia="ru-RU"/>
              </w:rPr>
              <w:t xml:space="preserve"> </w:t>
            </w:r>
            <w:proofErr w:type="spellStart"/>
            <w:r w:rsidRPr="00D536BA">
              <w:rPr>
                <w:rFonts w:ascii="Times New Roman" w:eastAsia="Times New Roman" w:hAnsi="Times New Roman" w:cs="Times New Roman"/>
                <w:color w:val="231F20"/>
                <w:sz w:val="28"/>
                <w:szCs w:val="28"/>
                <w:lang w:eastAsia="ru-RU"/>
              </w:rPr>
              <w:t>пунктограмм</w:t>
            </w:r>
            <w:proofErr w:type="spellEnd"/>
          </w:p>
          <w:p w14:paraId="29F8EC7D" w14:textId="77777777" w:rsidR="00D536BA" w:rsidRPr="00D536BA" w:rsidRDefault="00D536BA" w:rsidP="00D536BA">
            <w:pPr>
              <w:tabs>
                <w:tab w:val="left" w:pos="357"/>
              </w:tabs>
              <w:spacing w:after="0" w:line="240" w:lineRule="auto"/>
              <w:contextualSpacing/>
              <w:jc w:val="both"/>
              <w:rPr>
                <w:rFonts w:ascii="Times New Roman" w:eastAsia="Times New Roman" w:hAnsi="Times New Roman" w:cs="Times New Roman"/>
                <w:color w:val="231F20"/>
                <w:sz w:val="28"/>
                <w:szCs w:val="28"/>
                <w:lang w:eastAsia="ru-RU"/>
              </w:rPr>
            </w:pPr>
            <w:r w:rsidRPr="00D536BA">
              <w:rPr>
                <w:rFonts w:ascii="Times New Roman" w:eastAsia="Times New Roman" w:hAnsi="Times New Roman" w:cs="Times New Roman"/>
                <w:color w:val="231F20"/>
                <w:spacing w:val="-6"/>
                <w:sz w:val="28"/>
                <w:szCs w:val="28"/>
                <w:lang w:eastAsia="ru-RU"/>
              </w:rPr>
              <w:t xml:space="preserve">     </w:t>
            </w:r>
            <w:r w:rsidRPr="00D536BA">
              <w:rPr>
                <w:rFonts w:ascii="Times New Roman" w:eastAsia="Times New Roman" w:hAnsi="Times New Roman" w:cs="Times New Roman"/>
                <w:color w:val="231F20"/>
                <w:sz w:val="28"/>
                <w:szCs w:val="28"/>
                <w:lang w:eastAsia="ru-RU"/>
              </w:rPr>
              <w:t>в</w:t>
            </w:r>
            <w:r w:rsidRPr="00D536BA">
              <w:rPr>
                <w:rFonts w:ascii="Times New Roman" w:eastAsia="Times New Roman" w:hAnsi="Times New Roman" w:cs="Times New Roman"/>
                <w:color w:val="231F20"/>
                <w:spacing w:val="1"/>
                <w:sz w:val="28"/>
                <w:szCs w:val="28"/>
                <w:lang w:eastAsia="ru-RU"/>
              </w:rPr>
              <w:t xml:space="preserve"> </w:t>
            </w:r>
            <w:proofErr w:type="spellStart"/>
            <w:r w:rsidRPr="00D536BA">
              <w:rPr>
                <w:rFonts w:ascii="Times New Roman" w:eastAsia="Times New Roman" w:hAnsi="Times New Roman" w:cs="Times New Roman"/>
                <w:color w:val="231F20"/>
                <w:sz w:val="28"/>
                <w:szCs w:val="28"/>
                <w:lang w:eastAsia="ru-RU"/>
              </w:rPr>
              <w:t>текстообразовании</w:t>
            </w:r>
            <w:proofErr w:type="spellEnd"/>
          </w:p>
        </w:tc>
        <w:tc>
          <w:tcPr>
            <w:tcW w:w="1140" w:type="pct"/>
            <w:tcBorders>
              <w:top w:val="single" w:sz="4" w:space="0" w:color="auto"/>
              <w:left w:val="single" w:sz="4" w:space="0" w:color="auto"/>
              <w:bottom w:val="single" w:sz="4" w:space="0" w:color="auto"/>
              <w:right w:val="single" w:sz="4" w:space="0" w:color="auto"/>
            </w:tcBorders>
          </w:tcPr>
          <w:p w14:paraId="4D95470F" w14:textId="77777777" w:rsidR="00D536BA" w:rsidRPr="00D536BA"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lastRenderedPageBreak/>
              <w:t xml:space="preserve">Извлекать необходимую информацию из </w:t>
            </w:r>
            <w:r w:rsidRPr="00D536BA">
              <w:rPr>
                <w:rFonts w:ascii="Times New Roman" w:eastAsia="Bookman Old Style" w:hAnsi="Times New Roman" w:cs="Times New Roman"/>
                <w:color w:val="231F20"/>
                <w:spacing w:val="-3"/>
                <w:sz w:val="28"/>
                <w:szCs w:val="28"/>
                <w:lang w:eastAsia="ru-RU" w:bidi="ru-RU"/>
              </w:rPr>
              <w:t>словарей</w:t>
            </w:r>
            <w:r w:rsidRPr="00D536BA">
              <w:rPr>
                <w:rFonts w:ascii="Times New Roman" w:eastAsia="Bookman Old Style" w:hAnsi="Times New Roman" w:cs="Times New Roman"/>
                <w:color w:val="231F20"/>
                <w:spacing w:val="-2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 xml:space="preserve">справочников, </w:t>
            </w:r>
            <w:r w:rsidRPr="00D536BA">
              <w:rPr>
                <w:rFonts w:ascii="Times New Roman" w:eastAsia="Bookman Old Style" w:hAnsi="Times New Roman" w:cs="Times New Roman"/>
                <w:color w:val="231F20"/>
                <w:sz w:val="28"/>
                <w:szCs w:val="28"/>
                <w:lang w:eastAsia="ru-RU" w:bidi="ru-RU"/>
              </w:rPr>
              <w:t>в том числе</w:t>
            </w:r>
            <w:r w:rsidRPr="00D536BA">
              <w:rPr>
                <w:rFonts w:ascii="Times New Roman" w:eastAsia="Bookman Old Style" w:hAnsi="Times New Roman" w:cs="Times New Roman"/>
                <w:color w:val="231F20"/>
                <w:spacing w:val="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мультимедий</w:t>
            </w:r>
            <w:r w:rsidRPr="00D536BA">
              <w:rPr>
                <w:rFonts w:ascii="Times New Roman" w:eastAsia="Bookman Old Style" w:hAnsi="Times New Roman" w:cs="Times New Roman"/>
                <w:color w:val="231F20"/>
                <w:sz w:val="28"/>
                <w:szCs w:val="28"/>
                <w:lang w:eastAsia="ru-RU" w:bidi="ru-RU"/>
              </w:rPr>
              <w:lastRenderedPageBreak/>
              <w:t>ных;</w:t>
            </w:r>
          </w:p>
          <w:p w14:paraId="72D3E782" w14:textId="77777777" w:rsidR="00D536BA" w:rsidRPr="00D536BA"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подбирать</w:t>
            </w:r>
            <w:r w:rsidRPr="00D536BA">
              <w:rPr>
                <w:rFonts w:ascii="Times New Roman" w:eastAsia="Bookman Old Style" w:hAnsi="Times New Roman" w:cs="Times New Roman"/>
                <w:color w:val="231F20"/>
                <w:spacing w:val="-1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примеры</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pacing w:val="-6"/>
                <w:sz w:val="28"/>
                <w:szCs w:val="28"/>
                <w:lang w:eastAsia="ru-RU" w:bidi="ru-RU"/>
              </w:rPr>
              <w:t xml:space="preserve">по </w:t>
            </w:r>
            <w:r w:rsidRPr="00D536BA">
              <w:rPr>
                <w:rFonts w:ascii="Times New Roman" w:eastAsia="Bookman Old Style" w:hAnsi="Times New Roman" w:cs="Times New Roman"/>
                <w:color w:val="231F20"/>
                <w:sz w:val="28"/>
                <w:szCs w:val="28"/>
                <w:lang w:eastAsia="ru-RU" w:bidi="ru-RU"/>
              </w:rPr>
              <w:t>теме из художественных текстов изучаемых</w:t>
            </w:r>
            <w:r w:rsidRPr="00D536BA">
              <w:rPr>
                <w:rFonts w:ascii="Times New Roman" w:eastAsia="Bookman Old Style" w:hAnsi="Times New Roman" w:cs="Times New Roman"/>
                <w:color w:val="231F20"/>
                <w:spacing w:val="-4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произведений</w:t>
            </w:r>
          </w:p>
          <w:p w14:paraId="466556FE" w14:textId="77777777" w:rsidR="00D536BA" w:rsidRPr="00D536BA" w:rsidRDefault="00D536BA" w:rsidP="00D536BA">
            <w:pPr>
              <w:widowControl w:val="0"/>
              <w:tabs>
                <w:tab w:val="left" w:pos="398"/>
              </w:tabs>
              <w:autoSpaceDE w:val="0"/>
              <w:autoSpaceDN w:val="0"/>
              <w:spacing w:after="0" w:line="240" w:lineRule="auto"/>
              <w:ind w:left="397"/>
              <w:jc w:val="both"/>
              <w:rPr>
                <w:rFonts w:ascii="Times New Roman" w:eastAsia="Bookman Old Style" w:hAnsi="Times New Roman" w:cs="Times New Roman"/>
                <w:color w:val="231F20"/>
                <w:sz w:val="28"/>
                <w:szCs w:val="28"/>
                <w:lang w:eastAsia="ru-RU" w:bidi="ru-RU"/>
              </w:rPr>
            </w:pPr>
          </w:p>
        </w:tc>
        <w:tc>
          <w:tcPr>
            <w:tcW w:w="1339" w:type="pct"/>
            <w:tcBorders>
              <w:top w:val="single" w:sz="4" w:space="0" w:color="auto"/>
              <w:left w:val="single" w:sz="4" w:space="0" w:color="auto"/>
              <w:bottom w:val="single" w:sz="4" w:space="0" w:color="auto"/>
              <w:right w:val="single" w:sz="4" w:space="0" w:color="auto"/>
            </w:tcBorders>
            <w:hideMark/>
          </w:tcPr>
          <w:p w14:paraId="38C73659" w14:textId="77777777" w:rsidR="00D536BA" w:rsidRPr="00D536BA" w:rsidRDefault="00D536BA" w:rsidP="00D536BA">
            <w:pPr>
              <w:widowControl w:val="0"/>
              <w:numPr>
                <w:ilvl w:val="0"/>
                <w:numId w:val="43"/>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D536BA">
              <w:rPr>
                <w:rFonts w:ascii="Times New Roman" w:eastAsia="Bookman Old Style" w:hAnsi="Times New Roman" w:cs="Times New Roman"/>
                <w:color w:val="231F20"/>
                <w:spacing w:val="-3"/>
                <w:sz w:val="28"/>
                <w:szCs w:val="28"/>
                <w:lang w:eastAsia="ru-RU" w:bidi="ru-RU"/>
              </w:rPr>
              <w:lastRenderedPageBreak/>
              <w:t>Проводить</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операции</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синтеза</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анализа</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целью</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обобщения</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при</w:t>
            </w:r>
            <w:r w:rsidRPr="00D536BA">
              <w:rPr>
                <w:rFonts w:ascii="Times New Roman" w:eastAsia="Bookman Old Style" w:hAnsi="Times New Roman" w:cs="Times New Roman"/>
                <w:color w:val="231F20"/>
                <w:sz w:val="28"/>
                <w:szCs w:val="28"/>
                <w:lang w:eastAsia="ru-RU" w:bidi="ru-RU"/>
              </w:rPr>
              <w:t>знаков,</w:t>
            </w:r>
            <w:r w:rsidRPr="00D536BA">
              <w:rPr>
                <w:rFonts w:ascii="Times New Roman" w:eastAsia="Bookman Old Style" w:hAnsi="Times New Roman" w:cs="Times New Roman"/>
                <w:color w:val="231F20"/>
                <w:spacing w:val="-1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характеристик,</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фактов</w:t>
            </w:r>
            <w:r w:rsidRPr="00D536BA">
              <w:rPr>
                <w:rFonts w:ascii="Times New Roman" w:eastAsia="Bookman Old Style" w:hAnsi="Times New Roman" w:cs="Times New Roman"/>
                <w:color w:val="231F20"/>
                <w:spacing w:val="-1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w:t>
            </w:r>
            <w:r w:rsidRPr="00D536BA">
              <w:rPr>
                <w:rFonts w:ascii="Times New Roman" w:eastAsia="Bookman Old Style" w:hAnsi="Times New Roman" w:cs="Times New Roman"/>
                <w:color w:val="231F20"/>
                <w:spacing w:val="-4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д.</w:t>
            </w:r>
          </w:p>
        </w:tc>
      </w:tr>
      <w:tr w:rsidR="00D536BA" w:rsidRPr="00D536BA" w14:paraId="66AABE37" w14:textId="77777777" w:rsidTr="00D91B3E">
        <w:trPr>
          <w:trHeight w:val="329"/>
        </w:trPr>
        <w:tc>
          <w:tcPr>
            <w:tcW w:w="866" w:type="pct"/>
            <w:tcBorders>
              <w:top w:val="single" w:sz="4" w:space="0" w:color="auto"/>
              <w:left w:val="single" w:sz="4" w:space="0" w:color="auto"/>
              <w:bottom w:val="single" w:sz="4" w:space="0" w:color="auto"/>
              <w:right w:val="single" w:sz="4" w:space="0" w:color="auto"/>
            </w:tcBorders>
            <w:hideMark/>
          </w:tcPr>
          <w:p w14:paraId="49B60BDE" w14:textId="77777777" w:rsidR="00D536BA" w:rsidRPr="00D536BA" w:rsidRDefault="00D536BA" w:rsidP="00D536BA">
            <w:pPr>
              <w:spacing w:after="0" w:line="240" w:lineRule="auto"/>
              <w:rPr>
                <w:rFonts w:ascii="Times New Roman" w:eastAsia="Times New Roman" w:hAnsi="Times New Roman" w:cs="Times New Roman"/>
                <w:color w:val="000000"/>
                <w:sz w:val="28"/>
                <w:szCs w:val="28"/>
                <w:highlight w:val="yellow"/>
                <w:lang w:eastAsia="ru-RU"/>
              </w:rPr>
            </w:pPr>
            <w:r w:rsidRPr="00D536BA">
              <w:rPr>
                <w:rFonts w:ascii="Times New Roman" w:eastAsia="Times New Roman" w:hAnsi="Times New Roman" w:cs="Times New Roman"/>
                <w:b/>
                <w:color w:val="231F20"/>
                <w:sz w:val="28"/>
                <w:szCs w:val="28"/>
                <w:lang w:eastAsia="ru-RU"/>
              </w:rPr>
              <w:lastRenderedPageBreak/>
              <w:t>Синтаксис     и</w:t>
            </w:r>
            <w:r w:rsidRPr="00D536BA">
              <w:rPr>
                <w:rFonts w:ascii="Times New Roman" w:eastAsia="Times New Roman" w:hAnsi="Times New Roman" w:cs="Times New Roman"/>
                <w:b/>
                <w:color w:val="231F20"/>
                <w:spacing w:val="-14"/>
                <w:sz w:val="28"/>
                <w:szCs w:val="28"/>
                <w:lang w:eastAsia="ru-RU"/>
              </w:rPr>
              <w:t xml:space="preserve"> </w:t>
            </w:r>
            <w:r w:rsidRPr="00D536BA">
              <w:rPr>
                <w:rFonts w:ascii="Times New Roman" w:eastAsia="Times New Roman" w:hAnsi="Times New Roman" w:cs="Times New Roman"/>
                <w:b/>
                <w:color w:val="231F20"/>
                <w:sz w:val="28"/>
                <w:szCs w:val="28"/>
                <w:lang w:eastAsia="ru-RU"/>
              </w:rPr>
              <w:t>пунктуация</w:t>
            </w:r>
          </w:p>
        </w:tc>
        <w:tc>
          <w:tcPr>
            <w:tcW w:w="1655" w:type="pct"/>
            <w:tcBorders>
              <w:top w:val="single" w:sz="4" w:space="0" w:color="auto"/>
              <w:left w:val="single" w:sz="4" w:space="0" w:color="auto"/>
              <w:bottom w:val="single" w:sz="4" w:space="0" w:color="auto"/>
              <w:right w:val="single" w:sz="4" w:space="0" w:color="auto"/>
            </w:tcBorders>
            <w:hideMark/>
          </w:tcPr>
          <w:p w14:paraId="67F232B1"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Проводить</w:t>
            </w:r>
            <w:r w:rsidRPr="00D536BA">
              <w:rPr>
                <w:rFonts w:ascii="Times New Roman" w:eastAsia="Bookman Old Style" w:hAnsi="Times New Roman" w:cs="Times New Roman"/>
                <w:color w:val="231F20"/>
                <w:spacing w:val="-4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языковой</w:t>
            </w:r>
            <w:r w:rsidRPr="00D536BA">
              <w:rPr>
                <w:rFonts w:ascii="Times New Roman" w:eastAsia="Bookman Old Style" w:hAnsi="Times New Roman" w:cs="Times New Roman"/>
                <w:color w:val="231F20"/>
                <w:spacing w:val="-4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разбор</w:t>
            </w:r>
            <w:r w:rsidRPr="00D536BA">
              <w:rPr>
                <w:rFonts w:ascii="Times New Roman" w:eastAsia="Bookman Old Style" w:hAnsi="Times New Roman" w:cs="Times New Roman"/>
                <w:color w:val="231F20"/>
                <w:spacing w:val="-4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(фонетический, лексический,</w:t>
            </w:r>
            <w:r w:rsidRPr="00D536BA">
              <w:rPr>
                <w:rFonts w:ascii="Times New Roman" w:eastAsia="Bookman Old Style" w:hAnsi="Times New Roman" w:cs="Times New Roman"/>
                <w:color w:val="231F20"/>
                <w:spacing w:val="-3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морфемный,</w:t>
            </w:r>
            <w:r w:rsidRPr="00D536BA">
              <w:rPr>
                <w:rFonts w:ascii="Times New Roman" w:eastAsia="Bookman Old Style" w:hAnsi="Times New Roman" w:cs="Times New Roman"/>
                <w:color w:val="231F20"/>
                <w:spacing w:val="-3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словообразовательный,</w:t>
            </w:r>
            <w:r w:rsidRPr="00D536BA">
              <w:rPr>
                <w:rFonts w:ascii="Times New Roman" w:eastAsia="Bookman Old Style" w:hAnsi="Times New Roman" w:cs="Times New Roman"/>
                <w:color w:val="231F20"/>
                <w:spacing w:val="-3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этимологи</w:t>
            </w:r>
            <w:r w:rsidRPr="00D536BA">
              <w:rPr>
                <w:rFonts w:ascii="Times New Roman" w:eastAsia="Bookman Old Style" w:hAnsi="Times New Roman" w:cs="Times New Roman"/>
                <w:color w:val="231F20"/>
                <w:spacing w:val="-3"/>
                <w:sz w:val="28"/>
                <w:szCs w:val="28"/>
                <w:lang w:eastAsia="ru-RU" w:bidi="ru-RU"/>
              </w:rPr>
              <w:t>ческий,</w:t>
            </w:r>
            <w:r w:rsidRPr="00D536BA">
              <w:rPr>
                <w:rFonts w:ascii="Times New Roman" w:eastAsia="Bookman Old Style" w:hAnsi="Times New Roman" w:cs="Times New Roman"/>
                <w:color w:val="231F20"/>
                <w:spacing w:val="-4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морфологический,</w:t>
            </w:r>
            <w:r w:rsidRPr="00D536BA">
              <w:rPr>
                <w:rFonts w:ascii="Times New Roman" w:eastAsia="Bookman Old Style" w:hAnsi="Times New Roman" w:cs="Times New Roman"/>
                <w:color w:val="231F20"/>
                <w:spacing w:val="-42"/>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синтаксический,</w:t>
            </w:r>
            <w:r w:rsidRPr="00D536BA">
              <w:rPr>
                <w:rFonts w:ascii="Times New Roman" w:eastAsia="Bookman Old Style" w:hAnsi="Times New Roman" w:cs="Times New Roman"/>
                <w:color w:val="231F20"/>
                <w:spacing w:val="-4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 xml:space="preserve">орфографический, </w:t>
            </w:r>
            <w:r w:rsidRPr="00D536BA">
              <w:rPr>
                <w:rFonts w:ascii="Times New Roman" w:eastAsia="Bookman Old Style" w:hAnsi="Times New Roman" w:cs="Times New Roman"/>
                <w:color w:val="231F20"/>
                <w:sz w:val="28"/>
                <w:szCs w:val="28"/>
                <w:lang w:eastAsia="ru-RU" w:bidi="ru-RU"/>
              </w:rPr>
              <w:t>пунктуационный);</w:t>
            </w:r>
          </w:p>
          <w:p w14:paraId="518F917B"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4"/>
                <w:sz w:val="28"/>
                <w:szCs w:val="28"/>
                <w:lang w:eastAsia="ru-RU" w:bidi="ru-RU"/>
              </w:rPr>
              <w:t xml:space="preserve">составлять </w:t>
            </w:r>
            <w:r w:rsidRPr="00D536BA">
              <w:rPr>
                <w:rFonts w:ascii="Times New Roman" w:eastAsia="Bookman Old Style" w:hAnsi="Times New Roman" w:cs="Times New Roman"/>
                <w:color w:val="231F20"/>
                <w:spacing w:val="4"/>
                <w:sz w:val="28"/>
                <w:szCs w:val="28"/>
                <w:lang w:eastAsia="ru-RU" w:bidi="ru-RU"/>
              </w:rPr>
              <w:lastRenderedPageBreak/>
              <w:t xml:space="preserve">синтаксические конструкции (словосочетания, </w:t>
            </w:r>
            <w:r w:rsidRPr="00D536BA">
              <w:rPr>
                <w:rFonts w:ascii="Times New Roman" w:eastAsia="Bookman Old Style" w:hAnsi="Times New Roman" w:cs="Times New Roman"/>
                <w:color w:val="231F20"/>
                <w:sz w:val="28"/>
                <w:szCs w:val="28"/>
                <w:lang w:eastAsia="ru-RU" w:bidi="ru-RU"/>
              </w:rPr>
              <w:t>предложения) по опорным словам, схемам, заданным</w:t>
            </w:r>
            <w:r w:rsidRPr="00D536BA">
              <w:rPr>
                <w:rFonts w:ascii="Times New Roman" w:eastAsia="Bookman Old Style" w:hAnsi="Times New Roman" w:cs="Times New Roman"/>
                <w:color w:val="231F20"/>
                <w:spacing w:val="-4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темам, соблюдая основные синтаксические</w:t>
            </w:r>
            <w:r w:rsidRPr="00D536BA">
              <w:rPr>
                <w:rFonts w:ascii="Times New Roman" w:eastAsia="Bookman Old Style" w:hAnsi="Times New Roman" w:cs="Times New Roman"/>
                <w:color w:val="231F20"/>
                <w:spacing w:val="-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нормы;</w:t>
            </w:r>
          </w:p>
          <w:p w14:paraId="0BCD0C14"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3"/>
                <w:sz w:val="28"/>
                <w:szCs w:val="28"/>
                <w:lang w:eastAsia="ru-RU" w:bidi="ru-RU"/>
              </w:rPr>
              <w:t>проводить</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операции</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синтеза</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анализа</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целью</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обобщения</w:t>
            </w:r>
            <w:r w:rsidRPr="00D536BA">
              <w:rPr>
                <w:rFonts w:ascii="Times New Roman" w:eastAsia="Bookman Old Style" w:hAnsi="Times New Roman" w:cs="Times New Roman"/>
                <w:color w:val="231F20"/>
                <w:spacing w:val="-27"/>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при</w:t>
            </w:r>
            <w:r w:rsidRPr="00D536BA">
              <w:rPr>
                <w:rFonts w:ascii="Times New Roman" w:eastAsia="Bookman Old Style" w:hAnsi="Times New Roman" w:cs="Times New Roman"/>
                <w:color w:val="231F20"/>
                <w:sz w:val="28"/>
                <w:szCs w:val="28"/>
                <w:lang w:eastAsia="ru-RU" w:bidi="ru-RU"/>
              </w:rPr>
              <w:t>знаков,</w:t>
            </w:r>
            <w:r w:rsidRPr="00D536BA">
              <w:rPr>
                <w:rFonts w:ascii="Times New Roman" w:eastAsia="Bookman Old Style" w:hAnsi="Times New Roman" w:cs="Times New Roman"/>
                <w:color w:val="231F20"/>
                <w:spacing w:val="-1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характеристик,</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фактов</w:t>
            </w:r>
            <w:r w:rsidRPr="00D536BA">
              <w:rPr>
                <w:rFonts w:ascii="Times New Roman" w:eastAsia="Bookman Old Style" w:hAnsi="Times New Roman" w:cs="Times New Roman"/>
                <w:color w:val="231F20"/>
                <w:spacing w:val="-1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w:t>
            </w:r>
            <w:r w:rsidRPr="00D536BA">
              <w:rPr>
                <w:rFonts w:ascii="Times New Roman" w:eastAsia="Bookman Old Style" w:hAnsi="Times New Roman" w:cs="Times New Roman"/>
                <w:color w:val="231F20"/>
                <w:spacing w:val="-45"/>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д.;</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подбирать</w:t>
            </w:r>
            <w:r w:rsidRPr="00D536BA">
              <w:rPr>
                <w:rFonts w:ascii="Times New Roman" w:eastAsia="Bookman Old Style" w:hAnsi="Times New Roman" w:cs="Times New Roman"/>
                <w:color w:val="231F20"/>
                <w:spacing w:val="-19"/>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примеры</w:t>
            </w:r>
            <w:r w:rsidRPr="00D536BA">
              <w:rPr>
                <w:rFonts w:ascii="Times New Roman" w:eastAsia="Bookman Old Style" w:hAnsi="Times New Roman" w:cs="Times New Roman"/>
                <w:color w:val="231F20"/>
                <w:spacing w:val="-18"/>
                <w:sz w:val="28"/>
                <w:szCs w:val="28"/>
                <w:lang w:eastAsia="ru-RU" w:bidi="ru-RU"/>
              </w:rPr>
              <w:t xml:space="preserve"> </w:t>
            </w:r>
            <w:r w:rsidRPr="00D536BA">
              <w:rPr>
                <w:rFonts w:ascii="Times New Roman" w:eastAsia="Bookman Old Style" w:hAnsi="Times New Roman" w:cs="Times New Roman"/>
                <w:color w:val="231F20"/>
                <w:spacing w:val="-6"/>
                <w:sz w:val="28"/>
                <w:szCs w:val="28"/>
                <w:lang w:eastAsia="ru-RU" w:bidi="ru-RU"/>
              </w:rPr>
              <w:t xml:space="preserve">по </w:t>
            </w:r>
            <w:r w:rsidRPr="00D536BA">
              <w:rPr>
                <w:rFonts w:ascii="Times New Roman" w:eastAsia="Bookman Old Style" w:hAnsi="Times New Roman" w:cs="Times New Roman"/>
                <w:color w:val="231F20"/>
                <w:sz w:val="28"/>
                <w:szCs w:val="28"/>
                <w:lang w:eastAsia="ru-RU" w:bidi="ru-RU"/>
              </w:rPr>
              <w:t>теме из художественных текстов изучаемых</w:t>
            </w:r>
            <w:r w:rsidRPr="00D536BA">
              <w:rPr>
                <w:rFonts w:ascii="Times New Roman" w:eastAsia="Bookman Old Style" w:hAnsi="Times New Roman" w:cs="Times New Roman"/>
                <w:color w:val="231F20"/>
                <w:spacing w:val="-4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произведений;</w:t>
            </w:r>
          </w:p>
          <w:p w14:paraId="5455206C"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t>определять</w:t>
            </w:r>
            <w:r w:rsidRPr="00D536BA">
              <w:rPr>
                <w:rFonts w:ascii="Times New Roman" w:eastAsia="Bookman Old Style" w:hAnsi="Times New Roman" w:cs="Times New Roman"/>
                <w:color w:val="231F20"/>
                <w:spacing w:val="-3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роль</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синтаксических</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конструкций</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w:t>
            </w:r>
            <w:r w:rsidRPr="00D536BA">
              <w:rPr>
                <w:rFonts w:ascii="Times New Roman" w:eastAsia="Bookman Old Style" w:hAnsi="Times New Roman" w:cs="Times New Roman"/>
                <w:color w:val="231F20"/>
                <w:spacing w:val="-30"/>
                <w:sz w:val="28"/>
                <w:szCs w:val="28"/>
                <w:lang w:eastAsia="ru-RU" w:bidi="ru-RU"/>
              </w:rPr>
              <w:t xml:space="preserve"> </w:t>
            </w:r>
            <w:proofErr w:type="spellStart"/>
            <w:r w:rsidRPr="00D536BA">
              <w:rPr>
                <w:rFonts w:ascii="Times New Roman" w:eastAsia="Bookman Old Style" w:hAnsi="Times New Roman" w:cs="Times New Roman"/>
                <w:color w:val="231F20"/>
                <w:spacing w:val="-2"/>
                <w:sz w:val="28"/>
                <w:szCs w:val="28"/>
                <w:lang w:eastAsia="ru-RU" w:bidi="ru-RU"/>
              </w:rPr>
              <w:t>текстообразо</w:t>
            </w:r>
            <w:r w:rsidRPr="00D536BA">
              <w:rPr>
                <w:rFonts w:ascii="Times New Roman" w:eastAsia="Bookman Old Style" w:hAnsi="Times New Roman" w:cs="Times New Roman"/>
                <w:color w:val="231F20"/>
                <w:sz w:val="28"/>
                <w:szCs w:val="28"/>
                <w:lang w:eastAsia="ru-RU" w:bidi="ru-RU"/>
              </w:rPr>
              <w:t>вании</w:t>
            </w:r>
            <w:proofErr w:type="spellEnd"/>
            <w:r w:rsidRPr="00D536BA">
              <w:rPr>
                <w:rFonts w:ascii="Times New Roman" w:eastAsia="Bookman Old Style" w:hAnsi="Times New Roman" w:cs="Times New Roman"/>
                <w:color w:val="231F20"/>
                <w:sz w:val="28"/>
                <w:szCs w:val="28"/>
                <w:lang w:eastAsia="ru-RU" w:bidi="ru-RU"/>
              </w:rPr>
              <w:t>; находить в тексте стилистические</w:t>
            </w:r>
            <w:r w:rsidRPr="00D536BA">
              <w:rPr>
                <w:rFonts w:ascii="Times New Roman" w:eastAsia="Bookman Old Style" w:hAnsi="Times New Roman" w:cs="Times New Roman"/>
                <w:color w:val="231F20"/>
                <w:spacing w:val="-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фигуры;</w:t>
            </w:r>
          </w:p>
          <w:p w14:paraId="60C9C22C"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w w:val="95"/>
                <w:sz w:val="28"/>
                <w:szCs w:val="28"/>
                <w:lang w:eastAsia="ru-RU" w:bidi="ru-RU"/>
              </w:rPr>
              <w:t>составлять связное высказывание (сочинение) на лингвистиче</w:t>
            </w:r>
            <w:r w:rsidRPr="00D536BA">
              <w:rPr>
                <w:rFonts w:ascii="Times New Roman" w:eastAsia="Bookman Old Style" w:hAnsi="Times New Roman" w:cs="Times New Roman"/>
                <w:color w:val="231F20"/>
                <w:sz w:val="28"/>
                <w:szCs w:val="28"/>
                <w:lang w:eastAsia="ru-RU" w:bidi="ru-RU"/>
              </w:rPr>
              <w:t>скую тему в устной и письменной форме по теме</w:t>
            </w:r>
            <w:r w:rsidRPr="00D536BA">
              <w:rPr>
                <w:rFonts w:ascii="Times New Roman" w:eastAsia="Bookman Old Style" w:hAnsi="Times New Roman" w:cs="Times New Roman"/>
                <w:color w:val="231F20"/>
                <w:spacing w:val="-44"/>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занятия;</w:t>
            </w:r>
          </w:p>
          <w:p w14:paraId="372B0440"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3"/>
                <w:sz w:val="28"/>
                <w:szCs w:val="28"/>
                <w:lang w:eastAsia="ru-RU" w:bidi="ru-RU"/>
              </w:rPr>
              <w:t xml:space="preserve">извлекать необходимую информацию </w:t>
            </w:r>
            <w:r w:rsidRPr="00D536BA">
              <w:rPr>
                <w:rFonts w:ascii="Times New Roman" w:eastAsia="Bookman Old Style" w:hAnsi="Times New Roman" w:cs="Times New Roman"/>
                <w:color w:val="231F20"/>
                <w:sz w:val="28"/>
                <w:szCs w:val="28"/>
                <w:lang w:eastAsia="ru-RU" w:bidi="ru-RU"/>
              </w:rPr>
              <w:t xml:space="preserve">из </w:t>
            </w:r>
            <w:r w:rsidRPr="00D536BA">
              <w:rPr>
                <w:rFonts w:ascii="Times New Roman" w:eastAsia="Bookman Old Style" w:hAnsi="Times New Roman" w:cs="Times New Roman"/>
                <w:color w:val="231F20"/>
                <w:spacing w:val="4"/>
                <w:sz w:val="28"/>
                <w:szCs w:val="28"/>
                <w:lang w:eastAsia="ru-RU" w:bidi="ru-RU"/>
              </w:rPr>
              <w:t xml:space="preserve">мультимедийных </w:t>
            </w:r>
            <w:r w:rsidRPr="00D536BA">
              <w:rPr>
                <w:rFonts w:ascii="Times New Roman" w:eastAsia="Bookman Old Style" w:hAnsi="Times New Roman" w:cs="Times New Roman"/>
                <w:color w:val="231F20"/>
                <w:sz w:val="28"/>
                <w:szCs w:val="28"/>
                <w:lang w:eastAsia="ru-RU" w:bidi="ru-RU"/>
              </w:rPr>
              <w:t>словарей</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справочников</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по</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правописанию;</w:t>
            </w:r>
            <w:r w:rsidRPr="00D536BA">
              <w:rPr>
                <w:rFonts w:ascii="Times New Roman" w:eastAsia="Bookman Old Style" w:hAnsi="Times New Roman" w:cs="Times New Roman"/>
                <w:color w:val="231F20"/>
                <w:spacing w:val="-2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использовать</w:t>
            </w:r>
            <w:r w:rsidRPr="00D536BA">
              <w:rPr>
                <w:rFonts w:ascii="Times New Roman" w:eastAsia="Bookman Old Style" w:hAnsi="Times New Roman" w:cs="Times New Roman"/>
                <w:color w:val="231F20"/>
                <w:spacing w:val="-22"/>
                <w:sz w:val="28"/>
                <w:szCs w:val="28"/>
                <w:lang w:eastAsia="ru-RU" w:bidi="ru-RU"/>
              </w:rPr>
              <w:t xml:space="preserve"> </w:t>
            </w:r>
            <w:r w:rsidRPr="00D536BA">
              <w:rPr>
                <w:rFonts w:ascii="Times New Roman" w:eastAsia="Bookman Old Style" w:hAnsi="Times New Roman" w:cs="Times New Roman"/>
                <w:color w:val="231F20"/>
                <w:spacing w:val="-4"/>
                <w:sz w:val="28"/>
                <w:szCs w:val="28"/>
                <w:lang w:eastAsia="ru-RU" w:bidi="ru-RU"/>
              </w:rPr>
              <w:t xml:space="preserve">эту </w:t>
            </w:r>
            <w:r w:rsidRPr="00D536BA">
              <w:rPr>
                <w:rFonts w:ascii="Times New Roman" w:eastAsia="Bookman Old Style" w:hAnsi="Times New Roman" w:cs="Times New Roman"/>
                <w:color w:val="231F20"/>
                <w:sz w:val="28"/>
                <w:szCs w:val="28"/>
                <w:lang w:eastAsia="ru-RU" w:bidi="ru-RU"/>
              </w:rPr>
              <w:t>информацию в процессе</w:t>
            </w:r>
            <w:r w:rsidRPr="00D536BA">
              <w:rPr>
                <w:rFonts w:ascii="Times New Roman" w:eastAsia="Bookman Old Style" w:hAnsi="Times New Roman" w:cs="Times New Roman"/>
                <w:color w:val="231F20"/>
                <w:spacing w:val="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письма;</w:t>
            </w:r>
          </w:p>
          <w:p w14:paraId="084EE52B"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2"/>
                <w:sz w:val="28"/>
                <w:szCs w:val="28"/>
                <w:lang w:eastAsia="ru-RU" w:bidi="ru-RU"/>
              </w:rPr>
              <w:t xml:space="preserve">производить синонимическую </w:t>
            </w:r>
            <w:r w:rsidRPr="00D536BA">
              <w:rPr>
                <w:rFonts w:ascii="Times New Roman" w:eastAsia="Bookman Old Style" w:hAnsi="Times New Roman" w:cs="Times New Roman"/>
                <w:color w:val="231F20"/>
                <w:spacing w:val="2"/>
                <w:sz w:val="28"/>
                <w:szCs w:val="28"/>
                <w:lang w:eastAsia="ru-RU" w:bidi="ru-RU"/>
              </w:rPr>
              <w:lastRenderedPageBreak/>
              <w:t>замену синтаксических кон</w:t>
            </w:r>
            <w:r w:rsidRPr="00D536BA">
              <w:rPr>
                <w:rFonts w:ascii="Times New Roman" w:eastAsia="Bookman Old Style" w:hAnsi="Times New Roman" w:cs="Times New Roman"/>
                <w:color w:val="231F20"/>
                <w:sz w:val="28"/>
                <w:szCs w:val="28"/>
                <w:lang w:eastAsia="ru-RU" w:bidi="ru-RU"/>
              </w:rPr>
              <w:t>струкций;</w:t>
            </w:r>
          </w:p>
          <w:p w14:paraId="55BA54E6"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3"/>
                <w:sz w:val="28"/>
                <w:szCs w:val="28"/>
                <w:lang w:eastAsia="ru-RU" w:bidi="ru-RU"/>
              </w:rPr>
              <w:t>составлять</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монологическое</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высказывание</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на</w:t>
            </w:r>
            <w:r w:rsidRPr="00D536BA">
              <w:rPr>
                <w:rFonts w:ascii="Times New Roman" w:eastAsia="Bookman Old Style" w:hAnsi="Times New Roman" w:cs="Times New Roman"/>
                <w:color w:val="231F20"/>
                <w:spacing w:val="-31"/>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 xml:space="preserve">лингвистическую </w:t>
            </w:r>
            <w:r w:rsidRPr="00D536BA">
              <w:rPr>
                <w:rFonts w:ascii="Times New Roman" w:eastAsia="Bookman Old Style" w:hAnsi="Times New Roman" w:cs="Times New Roman"/>
                <w:color w:val="231F20"/>
                <w:sz w:val="28"/>
                <w:szCs w:val="28"/>
                <w:lang w:eastAsia="ru-RU" w:bidi="ru-RU"/>
              </w:rPr>
              <w:t>тему в устной или письменной</w:t>
            </w:r>
            <w:r w:rsidRPr="00D536BA">
              <w:rPr>
                <w:rFonts w:ascii="Times New Roman" w:eastAsia="Bookman Old Style" w:hAnsi="Times New Roman" w:cs="Times New Roman"/>
                <w:color w:val="231F20"/>
                <w:spacing w:val="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форме;</w:t>
            </w:r>
          </w:p>
          <w:p w14:paraId="6857D0D2"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pacing w:val="-3"/>
                <w:sz w:val="28"/>
                <w:szCs w:val="28"/>
                <w:lang w:eastAsia="ru-RU" w:bidi="ru-RU"/>
              </w:rPr>
              <w:t>пунктуационно</w:t>
            </w:r>
            <w:r w:rsidRPr="00D536BA">
              <w:rPr>
                <w:rFonts w:ascii="Times New Roman" w:eastAsia="Bookman Old Style" w:hAnsi="Times New Roman" w:cs="Times New Roman"/>
                <w:color w:val="231F20"/>
                <w:spacing w:val="-24"/>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оформлять</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предложения</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разными</w:t>
            </w:r>
            <w:r w:rsidRPr="00D536BA">
              <w:rPr>
                <w:rFonts w:ascii="Times New Roman" w:eastAsia="Bookman Old Style" w:hAnsi="Times New Roman" w:cs="Times New Roman"/>
                <w:color w:val="231F20"/>
                <w:spacing w:val="-23"/>
                <w:sz w:val="28"/>
                <w:szCs w:val="28"/>
                <w:lang w:eastAsia="ru-RU" w:bidi="ru-RU"/>
              </w:rPr>
              <w:t xml:space="preserve"> </w:t>
            </w:r>
            <w:r w:rsidRPr="00D536BA">
              <w:rPr>
                <w:rFonts w:ascii="Times New Roman" w:eastAsia="Bookman Old Style" w:hAnsi="Times New Roman" w:cs="Times New Roman"/>
                <w:color w:val="231F20"/>
                <w:spacing w:val="-3"/>
                <w:sz w:val="28"/>
                <w:szCs w:val="28"/>
                <w:lang w:eastAsia="ru-RU" w:bidi="ru-RU"/>
              </w:rPr>
              <w:t>смысловы</w:t>
            </w:r>
            <w:r w:rsidRPr="00D536BA">
              <w:rPr>
                <w:rFonts w:ascii="Times New Roman" w:eastAsia="Bookman Old Style" w:hAnsi="Times New Roman" w:cs="Times New Roman"/>
                <w:color w:val="231F20"/>
                <w:sz w:val="28"/>
                <w:szCs w:val="28"/>
                <w:lang w:eastAsia="ru-RU" w:bidi="ru-RU"/>
              </w:rPr>
              <w:t>ми</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отрезками;</w:t>
            </w:r>
            <w:r w:rsidRPr="00D536BA">
              <w:rPr>
                <w:rFonts w:ascii="Times New Roman" w:eastAsia="Bookman Old Style" w:hAnsi="Times New Roman" w:cs="Times New Roman"/>
                <w:color w:val="231F20"/>
                <w:spacing w:val="-20"/>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определять</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роль</w:t>
            </w:r>
            <w:r w:rsidRPr="00D536BA">
              <w:rPr>
                <w:rFonts w:ascii="Times New Roman" w:eastAsia="Bookman Old Style" w:hAnsi="Times New Roman" w:cs="Times New Roman"/>
                <w:color w:val="231F20"/>
                <w:spacing w:val="-20"/>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знаков</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препинания</w:t>
            </w:r>
            <w:r w:rsidRPr="00D536BA">
              <w:rPr>
                <w:rFonts w:ascii="Times New Roman" w:eastAsia="Bookman Old Style" w:hAnsi="Times New Roman" w:cs="Times New Roman"/>
                <w:color w:val="231F20"/>
                <w:spacing w:val="-20"/>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в</w:t>
            </w:r>
            <w:r w:rsidRPr="00D536BA">
              <w:rPr>
                <w:rFonts w:ascii="Times New Roman" w:eastAsia="Bookman Old Style" w:hAnsi="Times New Roman" w:cs="Times New Roman"/>
                <w:color w:val="231F20"/>
                <w:spacing w:val="-20"/>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простых и сложных</w:t>
            </w:r>
            <w:r w:rsidRPr="00D536BA">
              <w:rPr>
                <w:rFonts w:ascii="Times New Roman" w:eastAsia="Bookman Old Style" w:hAnsi="Times New Roman" w:cs="Times New Roman"/>
                <w:color w:val="231F20"/>
                <w:spacing w:val="7"/>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предложениях;</w:t>
            </w:r>
          </w:p>
          <w:p w14:paraId="0BF2FD41"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D536BA">
              <w:rPr>
                <w:rFonts w:ascii="Times New Roman" w:eastAsia="Times New Roman" w:hAnsi="Times New Roman" w:cs="Times New Roman"/>
                <w:color w:val="231F20"/>
                <w:w w:val="95"/>
                <w:sz w:val="28"/>
                <w:szCs w:val="28"/>
                <w:lang w:eastAsia="ru-RU"/>
              </w:rPr>
              <w:t xml:space="preserve">составлять схемы предложений, конструировать предложения </w:t>
            </w:r>
            <w:r w:rsidRPr="00D536BA">
              <w:rPr>
                <w:rFonts w:ascii="Times New Roman" w:eastAsia="Times New Roman" w:hAnsi="Times New Roman" w:cs="Times New Roman"/>
                <w:color w:val="231F20"/>
                <w:sz w:val="28"/>
                <w:szCs w:val="28"/>
                <w:lang w:eastAsia="ru-RU"/>
              </w:rPr>
              <w:t>по</w:t>
            </w:r>
            <w:r w:rsidRPr="00D536BA">
              <w:rPr>
                <w:rFonts w:ascii="Times New Roman" w:eastAsia="Times New Roman" w:hAnsi="Times New Roman" w:cs="Times New Roman"/>
                <w:color w:val="231F20"/>
                <w:spacing w:val="2"/>
                <w:sz w:val="28"/>
                <w:szCs w:val="28"/>
                <w:lang w:eastAsia="ru-RU"/>
              </w:rPr>
              <w:t xml:space="preserve"> </w:t>
            </w:r>
            <w:r w:rsidRPr="00D536BA">
              <w:rPr>
                <w:rFonts w:ascii="Times New Roman" w:eastAsia="Times New Roman" w:hAnsi="Times New Roman" w:cs="Times New Roman"/>
                <w:color w:val="231F20"/>
                <w:sz w:val="28"/>
                <w:szCs w:val="28"/>
                <w:lang w:eastAsia="ru-RU"/>
              </w:rPr>
              <w:t>схемам</w:t>
            </w:r>
          </w:p>
        </w:tc>
        <w:tc>
          <w:tcPr>
            <w:tcW w:w="1140" w:type="pct"/>
            <w:tcBorders>
              <w:top w:val="single" w:sz="4" w:space="0" w:color="auto"/>
              <w:left w:val="single" w:sz="4" w:space="0" w:color="auto"/>
              <w:bottom w:val="single" w:sz="4" w:space="0" w:color="auto"/>
              <w:right w:val="single" w:sz="4" w:space="0" w:color="auto"/>
            </w:tcBorders>
            <w:hideMark/>
          </w:tcPr>
          <w:p w14:paraId="03EA6ED9" w14:textId="77777777" w:rsidR="00D536BA" w:rsidRPr="00D536BA" w:rsidRDefault="00D536BA" w:rsidP="00D536BA">
            <w:pPr>
              <w:widowControl w:val="0"/>
              <w:numPr>
                <w:ilvl w:val="0"/>
                <w:numId w:val="44"/>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D536BA">
              <w:rPr>
                <w:rFonts w:ascii="Times New Roman" w:eastAsia="Bookman Old Style" w:hAnsi="Times New Roman" w:cs="Times New Roman"/>
                <w:color w:val="231F20"/>
                <w:sz w:val="28"/>
                <w:szCs w:val="28"/>
                <w:lang w:eastAsia="ru-RU" w:bidi="ru-RU"/>
              </w:rPr>
              <w:lastRenderedPageBreak/>
              <w:t>Извлекать необходимую информацию по изучаемой теме из таблиц,</w:t>
            </w:r>
            <w:r w:rsidRPr="00D536BA">
              <w:rPr>
                <w:rFonts w:ascii="Times New Roman" w:eastAsia="Bookman Old Style" w:hAnsi="Times New Roman" w:cs="Times New Roman"/>
                <w:color w:val="231F20"/>
                <w:spacing w:val="-2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схем</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учебника;</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строить</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рассуждения</w:t>
            </w:r>
            <w:r w:rsidRPr="00D536BA">
              <w:rPr>
                <w:rFonts w:ascii="Times New Roman" w:eastAsia="Bookman Old Style" w:hAnsi="Times New Roman" w:cs="Times New Roman"/>
                <w:color w:val="231F20"/>
                <w:spacing w:val="-22"/>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с</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целью</w:t>
            </w:r>
            <w:r w:rsidRPr="00D536BA">
              <w:rPr>
                <w:rFonts w:ascii="Times New Roman" w:eastAsia="Bookman Old Style" w:hAnsi="Times New Roman" w:cs="Times New Roman"/>
                <w:color w:val="231F20"/>
                <w:spacing w:val="-2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 xml:space="preserve">анализа </w:t>
            </w:r>
            <w:r w:rsidRPr="00D536BA">
              <w:rPr>
                <w:rFonts w:ascii="Times New Roman" w:eastAsia="Bookman Old Style" w:hAnsi="Times New Roman" w:cs="Times New Roman"/>
                <w:color w:val="231F20"/>
                <w:spacing w:val="-5"/>
                <w:sz w:val="28"/>
                <w:szCs w:val="28"/>
                <w:lang w:eastAsia="ru-RU" w:bidi="ru-RU"/>
              </w:rPr>
              <w:t>проделанной</w:t>
            </w:r>
            <w:r w:rsidRPr="00D536BA">
              <w:rPr>
                <w:rFonts w:ascii="Times New Roman" w:eastAsia="Bookman Old Style" w:hAnsi="Times New Roman" w:cs="Times New Roman"/>
                <w:color w:val="231F20"/>
                <w:spacing w:val="-29"/>
                <w:sz w:val="28"/>
                <w:szCs w:val="28"/>
                <w:lang w:eastAsia="ru-RU" w:bidi="ru-RU"/>
              </w:rPr>
              <w:t xml:space="preserve"> </w:t>
            </w:r>
            <w:r w:rsidRPr="00D536BA">
              <w:rPr>
                <w:rFonts w:ascii="Times New Roman" w:eastAsia="Bookman Old Style" w:hAnsi="Times New Roman" w:cs="Times New Roman"/>
                <w:color w:val="231F20"/>
                <w:spacing w:val="-5"/>
                <w:sz w:val="28"/>
                <w:szCs w:val="28"/>
                <w:lang w:eastAsia="ru-RU" w:bidi="ru-RU"/>
              </w:rPr>
              <w:lastRenderedPageBreak/>
              <w:t>работы</w:t>
            </w:r>
          </w:p>
        </w:tc>
        <w:tc>
          <w:tcPr>
            <w:tcW w:w="1339" w:type="pct"/>
            <w:tcBorders>
              <w:top w:val="single" w:sz="4" w:space="0" w:color="auto"/>
              <w:left w:val="single" w:sz="4" w:space="0" w:color="auto"/>
              <w:bottom w:val="single" w:sz="4" w:space="0" w:color="auto"/>
              <w:right w:val="single" w:sz="4" w:space="0" w:color="auto"/>
            </w:tcBorders>
          </w:tcPr>
          <w:p w14:paraId="53AB3234" w14:textId="77777777" w:rsidR="00D536BA" w:rsidRPr="00D536BA" w:rsidRDefault="00D536BA" w:rsidP="00D536BA">
            <w:pPr>
              <w:widowControl w:val="0"/>
              <w:numPr>
                <w:ilvl w:val="0"/>
                <w:numId w:val="44"/>
              </w:numPr>
              <w:tabs>
                <w:tab w:val="left" w:pos="398"/>
              </w:tabs>
              <w:autoSpaceDE w:val="0"/>
              <w:autoSpaceDN w:val="0"/>
              <w:spacing w:after="0" w:line="240" w:lineRule="auto"/>
              <w:rPr>
                <w:rFonts w:ascii="Times New Roman" w:eastAsia="Bookman Old Style" w:hAnsi="Times New Roman" w:cs="Times New Roman"/>
                <w:sz w:val="28"/>
                <w:szCs w:val="28"/>
                <w:lang w:eastAsia="ru-RU" w:bidi="ru-RU"/>
              </w:rPr>
            </w:pPr>
            <w:r w:rsidRPr="00D536BA">
              <w:rPr>
                <w:rFonts w:ascii="Times New Roman" w:eastAsia="Bookman Old Style" w:hAnsi="Times New Roman" w:cs="Times New Roman"/>
                <w:color w:val="231F20"/>
                <w:sz w:val="28"/>
                <w:szCs w:val="28"/>
                <w:lang w:eastAsia="ru-RU" w:bidi="ru-RU"/>
              </w:rPr>
              <w:lastRenderedPageBreak/>
              <w:t>Комментировать ответы</w:t>
            </w:r>
            <w:r w:rsidRPr="00D536BA">
              <w:rPr>
                <w:rFonts w:ascii="Times New Roman" w:eastAsia="Bookman Old Style" w:hAnsi="Times New Roman" w:cs="Times New Roman"/>
                <w:color w:val="231F20"/>
                <w:spacing w:val="1"/>
                <w:sz w:val="28"/>
                <w:szCs w:val="28"/>
                <w:lang w:eastAsia="ru-RU" w:bidi="ru-RU"/>
              </w:rPr>
              <w:t xml:space="preserve"> </w:t>
            </w:r>
            <w:r w:rsidRPr="00D536BA">
              <w:rPr>
                <w:rFonts w:ascii="Times New Roman" w:eastAsia="Bookman Old Style" w:hAnsi="Times New Roman" w:cs="Times New Roman"/>
                <w:color w:val="231F20"/>
                <w:sz w:val="28"/>
                <w:szCs w:val="28"/>
                <w:lang w:eastAsia="ru-RU" w:bidi="ru-RU"/>
              </w:rPr>
              <w:t>товарищей</w:t>
            </w:r>
          </w:p>
          <w:p w14:paraId="69B1D7A5" w14:textId="77777777" w:rsidR="00D536BA" w:rsidRPr="00D536BA" w:rsidRDefault="00D536BA" w:rsidP="00D536BA">
            <w:pPr>
              <w:widowControl w:val="0"/>
              <w:tabs>
                <w:tab w:val="left" w:pos="398"/>
              </w:tabs>
              <w:autoSpaceDE w:val="0"/>
              <w:autoSpaceDN w:val="0"/>
              <w:spacing w:after="0" w:line="240" w:lineRule="auto"/>
              <w:ind w:left="113"/>
              <w:jc w:val="both"/>
              <w:rPr>
                <w:rFonts w:ascii="Times New Roman" w:eastAsia="Bookman Old Style" w:hAnsi="Times New Roman" w:cs="Times New Roman"/>
                <w:color w:val="231F20"/>
                <w:sz w:val="28"/>
                <w:szCs w:val="28"/>
                <w:lang w:eastAsia="ru-RU" w:bidi="ru-RU"/>
              </w:rPr>
            </w:pPr>
          </w:p>
        </w:tc>
      </w:tr>
    </w:tbl>
    <w:p w14:paraId="3F5025B0" w14:textId="77777777" w:rsidR="00D536BA" w:rsidRPr="00D536BA" w:rsidRDefault="00D536BA" w:rsidP="00D536BA">
      <w:pPr>
        <w:shd w:val="clear" w:color="auto" w:fill="FFFFFF"/>
        <w:spacing w:after="0" w:line="240" w:lineRule="auto"/>
        <w:jc w:val="both"/>
        <w:rPr>
          <w:rFonts w:ascii="Times New Roman" w:eastAsia="Calibri" w:hAnsi="Times New Roman" w:cs="Times New Roman"/>
          <w:sz w:val="28"/>
          <w:szCs w:val="28"/>
          <w:lang w:eastAsia="ru-RU"/>
        </w:rPr>
      </w:pPr>
    </w:p>
    <w:p w14:paraId="00C2A563" w14:textId="77777777" w:rsidR="00D536BA" w:rsidRDefault="00D536BA" w:rsidP="00D536BA">
      <w:pPr>
        <w:spacing w:after="0" w:line="240" w:lineRule="auto"/>
        <w:jc w:val="center"/>
        <w:rPr>
          <w:rFonts w:ascii="Times New Roman" w:eastAsia="Times New Roman" w:hAnsi="Times New Roman" w:cs="Times New Roman"/>
          <w:b/>
          <w:sz w:val="28"/>
          <w:szCs w:val="28"/>
          <w:lang w:eastAsia="ru-RU"/>
        </w:rPr>
      </w:pPr>
    </w:p>
    <w:p w14:paraId="464F6F47" w14:textId="77777777" w:rsidR="00D536BA" w:rsidRDefault="00D536BA" w:rsidP="00D536BA">
      <w:pPr>
        <w:spacing w:after="0" w:line="240" w:lineRule="auto"/>
        <w:jc w:val="center"/>
        <w:rPr>
          <w:rFonts w:ascii="Times New Roman" w:eastAsia="Times New Roman" w:hAnsi="Times New Roman" w:cs="Times New Roman"/>
          <w:b/>
          <w:sz w:val="28"/>
          <w:szCs w:val="28"/>
          <w:lang w:eastAsia="ru-RU"/>
        </w:rPr>
      </w:pPr>
    </w:p>
    <w:p w14:paraId="706CC5FE" w14:textId="77777777" w:rsidR="00D536BA" w:rsidRDefault="00D536BA" w:rsidP="00D536BA">
      <w:pPr>
        <w:spacing w:after="0" w:line="240" w:lineRule="auto"/>
        <w:jc w:val="center"/>
        <w:rPr>
          <w:rFonts w:ascii="Times New Roman" w:eastAsia="Times New Roman" w:hAnsi="Times New Roman" w:cs="Times New Roman"/>
          <w:b/>
          <w:sz w:val="28"/>
          <w:szCs w:val="28"/>
          <w:lang w:eastAsia="ru-RU"/>
        </w:rPr>
      </w:pPr>
    </w:p>
    <w:p w14:paraId="17F4865B"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p w14:paraId="1AD305E3" w14:textId="77777777" w:rsidR="00D536BA" w:rsidRPr="00D536BA" w:rsidRDefault="00D536BA" w:rsidP="00D536BA">
      <w:pPr>
        <w:spacing w:after="0" w:line="240" w:lineRule="auto"/>
        <w:ind w:firstLine="567"/>
        <w:jc w:val="both"/>
        <w:rPr>
          <w:rFonts w:ascii="Times New Roman" w:eastAsia="Franklin Gothic Book" w:hAnsi="Times New Roman" w:cs="Times New Roman"/>
          <w:b/>
          <w:sz w:val="28"/>
          <w:szCs w:val="28"/>
        </w:rPr>
      </w:pPr>
      <w:r w:rsidRPr="00D536BA">
        <w:rPr>
          <w:rFonts w:ascii="Times New Roman" w:eastAsia="Franklin Gothic Book" w:hAnsi="Times New Roman" w:cs="Times New Roman"/>
          <w:b/>
          <w:sz w:val="28"/>
          <w:szCs w:val="28"/>
        </w:rPr>
        <w:t>5.3. Междисциплинарные задания</w:t>
      </w:r>
    </w:p>
    <w:p w14:paraId="2C958B1D" w14:textId="77777777" w:rsidR="00D536BA" w:rsidRPr="00D536BA" w:rsidRDefault="00D536BA" w:rsidP="00D536BA">
      <w:pPr>
        <w:spacing w:after="0" w:line="240" w:lineRule="auto"/>
        <w:ind w:firstLine="567"/>
        <w:jc w:val="both"/>
        <w:rPr>
          <w:rFonts w:ascii="Times New Roman" w:eastAsia="Franklin Gothic Book" w:hAnsi="Times New Roman" w:cs="Times New Roman"/>
          <w:sz w:val="28"/>
          <w:szCs w:val="28"/>
          <w:shd w:val="clear" w:color="auto" w:fill="FFFFFF"/>
        </w:rPr>
      </w:pPr>
      <w:r w:rsidRPr="00D536BA">
        <w:rPr>
          <w:rFonts w:ascii="Times New Roman" w:eastAsia="Franklin Gothic Book" w:hAnsi="Times New Roman" w:cs="Times New Roman"/>
          <w:sz w:val="28"/>
          <w:szCs w:val="28"/>
        </w:rPr>
        <w:t xml:space="preserve">Междисциплинарные задания, направленные </w:t>
      </w:r>
      <w:r w:rsidRPr="00D536BA">
        <w:rPr>
          <w:rFonts w:ascii="Times New Roman" w:eastAsia="Franklin Gothic Book" w:hAnsi="Times New Roman" w:cs="Times New Roman"/>
          <w:sz w:val="28"/>
          <w:szCs w:val="28"/>
          <w:shd w:val="clear" w:color="auto" w:fill="FFFFFF"/>
        </w:rPr>
        <w:t>на контроль качества и управление процессами достижения ЛР, МР и ПР, а также создание условий для формирования ОК у обучающихся посредством промежуточной аттестации, разработаны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0006B37A"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p w14:paraId="1C1FFDEE"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p w14:paraId="125D4631" w14:textId="77777777" w:rsidR="00D536BA" w:rsidRPr="00D536BA" w:rsidRDefault="00D536BA" w:rsidP="00D536BA">
      <w:pPr>
        <w:spacing w:after="0" w:line="240" w:lineRule="auto"/>
        <w:jc w:val="right"/>
        <w:rPr>
          <w:rFonts w:ascii="Times New Roman" w:eastAsia="Calibri" w:hAnsi="Times New Roman" w:cs="Times New Roman"/>
          <w:color w:val="000000"/>
          <w:sz w:val="28"/>
          <w:szCs w:val="28"/>
        </w:rPr>
      </w:pPr>
      <w:r w:rsidRPr="00D536BA">
        <w:rPr>
          <w:rFonts w:ascii="Times New Roman" w:eastAsia="Calibri" w:hAnsi="Times New Roman" w:cs="Times New Roman"/>
          <w:color w:val="000000"/>
          <w:sz w:val="28"/>
          <w:szCs w:val="28"/>
        </w:rPr>
        <w:t>Таблица 4</w:t>
      </w:r>
    </w:p>
    <w:tbl>
      <w:tblPr>
        <w:tblStyle w:val="41"/>
        <w:tblW w:w="9493" w:type="dxa"/>
        <w:tblLook w:val="04A0" w:firstRow="1" w:lastRow="0" w:firstColumn="1" w:lastColumn="0" w:noHBand="0" w:noVBand="1"/>
      </w:tblPr>
      <w:tblGrid>
        <w:gridCol w:w="2612"/>
        <w:gridCol w:w="2108"/>
        <w:gridCol w:w="4773"/>
      </w:tblGrid>
      <w:tr w:rsidR="00D536BA" w:rsidRPr="00D536BA" w14:paraId="67496148" w14:textId="77777777" w:rsidTr="00D91B3E">
        <w:trPr>
          <w:trHeight w:val="887"/>
        </w:trPr>
        <w:tc>
          <w:tcPr>
            <w:tcW w:w="2612" w:type="dxa"/>
            <w:tcBorders>
              <w:top w:val="single" w:sz="4" w:space="0" w:color="auto"/>
              <w:left w:val="single" w:sz="4" w:space="0" w:color="auto"/>
              <w:bottom w:val="single" w:sz="4" w:space="0" w:color="auto"/>
              <w:right w:val="single" w:sz="4" w:space="0" w:color="auto"/>
            </w:tcBorders>
            <w:hideMark/>
          </w:tcPr>
          <w:p w14:paraId="1F5A85CB" w14:textId="77777777" w:rsidR="00D536BA" w:rsidRPr="00D536BA" w:rsidRDefault="00D536BA" w:rsidP="00D536BA">
            <w:pPr>
              <w:contextualSpacing/>
              <w:jc w:val="center"/>
              <w:rPr>
                <w:rFonts w:ascii="Times New Roman" w:eastAsia="Calibri" w:hAnsi="Times New Roman" w:cs="Times New Roman"/>
                <w:b/>
                <w:bCs/>
                <w:color w:val="000000"/>
                <w:sz w:val="24"/>
                <w:szCs w:val="24"/>
              </w:rPr>
            </w:pPr>
            <w:r w:rsidRPr="00D536BA">
              <w:rPr>
                <w:rFonts w:ascii="Times New Roman" w:eastAsia="Calibri" w:hAnsi="Times New Roman" w:cs="Times New Roman"/>
                <w:b/>
                <w:bCs/>
                <w:color w:val="000000"/>
                <w:sz w:val="24"/>
                <w:szCs w:val="24"/>
              </w:rPr>
              <w:t>№ раздела, темы</w:t>
            </w:r>
          </w:p>
        </w:tc>
        <w:tc>
          <w:tcPr>
            <w:tcW w:w="2108" w:type="dxa"/>
            <w:tcBorders>
              <w:top w:val="single" w:sz="4" w:space="0" w:color="auto"/>
              <w:left w:val="single" w:sz="4" w:space="0" w:color="auto"/>
              <w:bottom w:val="single" w:sz="4" w:space="0" w:color="auto"/>
              <w:right w:val="single" w:sz="4" w:space="0" w:color="auto"/>
            </w:tcBorders>
            <w:hideMark/>
          </w:tcPr>
          <w:p w14:paraId="6ECB74DD" w14:textId="77777777" w:rsidR="00D536BA" w:rsidRPr="00D536BA" w:rsidRDefault="00D536BA" w:rsidP="00D536BA">
            <w:pPr>
              <w:contextualSpacing/>
              <w:jc w:val="center"/>
              <w:rPr>
                <w:rFonts w:ascii="Times New Roman" w:eastAsia="Times New Roman" w:hAnsi="Times New Roman" w:cs="Times New Roman"/>
                <w:b/>
                <w:bCs/>
                <w:color w:val="000000"/>
                <w:sz w:val="24"/>
                <w:szCs w:val="24"/>
              </w:rPr>
            </w:pPr>
            <w:r w:rsidRPr="00D536BA">
              <w:rPr>
                <w:rFonts w:ascii="Times New Roman" w:eastAsia="Calibri" w:hAnsi="Times New Roman" w:cs="Times New Roman"/>
                <w:b/>
                <w:bCs/>
                <w:color w:val="000000"/>
                <w:sz w:val="24"/>
                <w:szCs w:val="24"/>
              </w:rPr>
              <w:t>Коды образовательных результатов</w:t>
            </w:r>
          </w:p>
          <w:p w14:paraId="0E4F445D" w14:textId="77777777" w:rsidR="00D536BA" w:rsidRPr="00D536BA" w:rsidRDefault="00D536BA" w:rsidP="00D536BA">
            <w:pPr>
              <w:contextualSpacing/>
              <w:jc w:val="center"/>
              <w:rPr>
                <w:rFonts w:ascii="Times New Roman" w:eastAsia="Calibri" w:hAnsi="Times New Roman" w:cs="Times New Roman"/>
                <w:b/>
                <w:bCs/>
                <w:color w:val="000000"/>
                <w:sz w:val="24"/>
                <w:szCs w:val="24"/>
              </w:rPr>
            </w:pPr>
            <w:r w:rsidRPr="00D536BA">
              <w:rPr>
                <w:rFonts w:ascii="Times New Roman" w:eastAsia="Calibri" w:hAnsi="Times New Roman" w:cs="Times New Roman"/>
                <w:b/>
                <w:bCs/>
                <w:color w:val="000000"/>
                <w:sz w:val="24"/>
                <w:szCs w:val="24"/>
              </w:rPr>
              <w:t>(ЛР, МР, ПР, ОК, ПК)</w:t>
            </w:r>
          </w:p>
        </w:tc>
        <w:tc>
          <w:tcPr>
            <w:tcW w:w="4773" w:type="dxa"/>
            <w:tcBorders>
              <w:top w:val="single" w:sz="4" w:space="0" w:color="auto"/>
              <w:left w:val="single" w:sz="4" w:space="0" w:color="auto"/>
              <w:bottom w:val="single" w:sz="4" w:space="0" w:color="auto"/>
              <w:right w:val="single" w:sz="4" w:space="0" w:color="auto"/>
            </w:tcBorders>
            <w:hideMark/>
          </w:tcPr>
          <w:p w14:paraId="11FE63DA" w14:textId="77777777" w:rsidR="00D536BA" w:rsidRPr="00D536BA" w:rsidRDefault="00D536BA" w:rsidP="00D536BA">
            <w:pPr>
              <w:contextualSpacing/>
              <w:jc w:val="center"/>
              <w:rPr>
                <w:rFonts w:ascii="Times New Roman" w:eastAsia="Calibri" w:hAnsi="Times New Roman" w:cs="Times New Roman"/>
                <w:b/>
                <w:bCs/>
                <w:color w:val="000000"/>
                <w:sz w:val="24"/>
                <w:szCs w:val="24"/>
              </w:rPr>
            </w:pPr>
            <w:r w:rsidRPr="00D536BA">
              <w:rPr>
                <w:rFonts w:ascii="Times New Roman" w:eastAsia="Calibri" w:hAnsi="Times New Roman" w:cs="Times New Roman"/>
                <w:b/>
                <w:bCs/>
                <w:color w:val="000000"/>
                <w:sz w:val="24"/>
                <w:szCs w:val="24"/>
              </w:rPr>
              <w:t>Варианты междисциплинарных заданий</w:t>
            </w:r>
          </w:p>
        </w:tc>
      </w:tr>
      <w:tr w:rsidR="00D536BA" w:rsidRPr="00D536BA" w14:paraId="480756B8" w14:textId="77777777" w:rsidTr="00D91B3E">
        <w:trPr>
          <w:trHeight w:val="887"/>
        </w:trPr>
        <w:tc>
          <w:tcPr>
            <w:tcW w:w="2612" w:type="dxa"/>
            <w:tcBorders>
              <w:top w:val="single" w:sz="4" w:space="0" w:color="auto"/>
              <w:left w:val="single" w:sz="4" w:space="0" w:color="auto"/>
              <w:bottom w:val="single" w:sz="4" w:space="0" w:color="auto"/>
              <w:right w:val="single" w:sz="4" w:space="0" w:color="auto"/>
            </w:tcBorders>
            <w:hideMark/>
          </w:tcPr>
          <w:p w14:paraId="0526051D" w14:textId="77777777" w:rsidR="00D536BA" w:rsidRPr="00D536BA" w:rsidRDefault="00D536BA" w:rsidP="00D536BA">
            <w:pPr>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Раздел № 1 Язык и речь. Функциональные стили речи</w:t>
            </w:r>
          </w:p>
          <w:p w14:paraId="1E9EE9FA" w14:textId="77777777" w:rsidR="00D536BA" w:rsidRPr="00D536BA" w:rsidRDefault="00D536BA" w:rsidP="00D536BA">
            <w:pPr>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lastRenderedPageBreak/>
              <w:t>Тема № 4. Текст как произведение речи. Признаки, структура текста. Тема, основная мысль текста. Средства и виды связи предложений в тексте. Информационная переработка текста (план, тезисы, конспект, реферат, аннотация). Абзац как средство смыслового членения текста.</w:t>
            </w:r>
          </w:p>
          <w:p w14:paraId="5182D763" w14:textId="77777777" w:rsidR="00D536BA" w:rsidRPr="00D536BA" w:rsidRDefault="00D536BA" w:rsidP="00D536BA">
            <w:pPr>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Функционально-смысловые типы речи (повествование, описание, рассуждение).</w:t>
            </w:r>
          </w:p>
          <w:p w14:paraId="238DDA51" w14:textId="77777777" w:rsidR="00D536BA" w:rsidRPr="00D536BA" w:rsidRDefault="00D536BA" w:rsidP="00D536BA">
            <w:pPr>
              <w:contextualSpacing/>
              <w:rPr>
                <w:rFonts w:ascii="Times New Roman" w:eastAsia="Calibri" w:hAnsi="Times New Roman" w:cs="Times New Roman"/>
                <w:bCs/>
                <w:color w:val="000000"/>
                <w:sz w:val="24"/>
                <w:szCs w:val="24"/>
              </w:rPr>
            </w:pPr>
            <w:r w:rsidRPr="00D536BA">
              <w:rPr>
                <w:rFonts w:ascii="Times New Roman" w:eastAsia="Calibri" w:hAnsi="Times New Roman" w:cs="Times New Roman"/>
                <w:color w:val="000000"/>
                <w:sz w:val="24"/>
                <w:szCs w:val="24"/>
              </w:rPr>
              <w:t>Лингвостилистический анализ текста</w:t>
            </w:r>
          </w:p>
        </w:tc>
        <w:tc>
          <w:tcPr>
            <w:tcW w:w="2108" w:type="dxa"/>
            <w:tcBorders>
              <w:top w:val="single" w:sz="4" w:space="0" w:color="auto"/>
              <w:left w:val="single" w:sz="4" w:space="0" w:color="auto"/>
              <w:bottom w:val="single" w:sz="4" w:space="0" w:color="auto"/>
              <w:right w:val="single" w:sz="4" w:space="0" w:color="auto"/>
            </w:tcBorders>
            <w:hideMark/>
          </w:tcPr>
          <w:p w14:paraId="6F847DFB"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lastRenderedPageBreak/>
              <w:t>ПК 1.4</w:t>
            </w:r>
          </w:p>
          <w:p w14:paraId="48E1FB99"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ПК 2.4</w:t>
            </w:r>
          </w:p>
          <w:p w14:paraId="207DE856"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ПК 3.4</w:t>
            </w:r>
          </w:p>
          <w:p w14:paraId="1946F739"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lastRenderedPageBreak/>
              <w:t>ЛР 06</w:t>
            </w:r>
          </w:p>
          <w:p w14:paraId="5287003A"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ЛР 07</w:t>
            </w:r>
          </w:p>
          <w:p w14:paraId="20208597"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МР 02</w:t>
            </w:r>
          </w:p>
          <w:p w14:paraId="1AB1C780"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МР 05</w:t>
            </w:r>
          </w:p>
          <w:p w14:paraId="313F4494"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МР 08</w:t>
            </w:r>
          </w:p>
          <w:p w14:paraId="6336BBC1" w14:textId="77777777" w:rsidR="00D536BA" w:rsidRPr="00D536BA" w:rsidRDefault="00D536BA" w:rsidP="00D536BA">
            <w:pPr>
              <w:jc w:val="both"/>
              <w:rPr>
                <w:rFonts w:ascii="Times New Roman" w:eastAsia="Calibri" w:hAnsi="Times New Roman" w:cs="Times New Roman"/>
                <w:iCs/>
                <w:sz w:val="24"/>
                <w:szCs w:val="24"/>
              </w:rPr>
            </w:pPr>
            <w:proofErr w:type="spellStart"/>
            <w:r w:rsidRPr="00D536BA">
              <w:rPr>
                <w:rFonts w:ascii="Times New Roman" w:eastAsia="Calibri" w:hAnsi="Times New Roman" w:cs="Times New Roman"/>
                <w:iCs/>
                <w:sz w:val="24"/>
                <w:szCs w:val="24"/>
              </w:rPr>
              <w:t>ПРб</w:t>
            </w:r>
            <w:proofErr w:type="spellEnd"/>
            <w:r w:rsidRPr="00D536BA">
              <w:rPr>
                <w:rFonts w:ascii="Times New Roman" w:eastAsia="Calibri" w:hAnsi="Times New Roman" w:cs="Times New Roman"/>
                <w:iCs/>
                <w:sz w:val="24"/>
                <w:szCs w:val="24"/>
              </w:rPr>
              <w:t>. 01</w:t>
            </w:r>
          </w:p>
          <w:p w14:paraId="6DECAF7D" w14:textId="77777777" w:rsidR="00D536BA" w:rsidRDefault="00D536BA" w:rsidP="00D536BA">
            <w:pPr>
              <w:contextualSpacing/>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ПРб.04</w:t>
            </w:r>
          </w:p>
          <w:p w14:paraId="45CDBAB9" w14:textId="0E3F8880" w:rsidR="00447780" w:rsidRPr="00D536BA" w:rsidRDefault="00447780" w:rsidP="00D536BA">
            <w:pPr>
              <w:contextualSpacing/>
              <w:jc w:val="both"/>
              <w:rPr>
                <w:rFonts w:ascii="Times New Roman" w:eastAsia="Calibri" w:hAnsi="Times New Roman" w:cs="Times New Roman"/>
                <w:b/>
                <w:bCs/>
                <w:color w:val="000000"/>
                <w:sz w:val="24"/>
                <w:szCs w:val="24"/>
              </w:rPr>
            </w:pPr>
            <w:r>
              <w:rPr>
                <w:rFonts w:ascii="Times New Roman" w:eastAsia="Calibri" w:hAnsi="Times New Roman" w:cs="Times New Roman"/>
                <w:b/>
                <w:bCs/>
                <w:iCs/>
                <w:color w:val="000000"/>
                <w:sz w:val="24"/>
                <w:szCs w:val="24"/>
              </w:rPr>
              <w:t>ОК</w:t>
            </w:r>
            <w:proofErr w:type="gramStart"/>
            <w:r>
              <w:rPr>
                <w:rFonts w:ascii="Times New Roman" w:eastAsia="Calibri" w:hAnsi="Times New Roman" w:cs="Times New Roman"/>
                <w:b/>
                <w:bCs/>
                <w:iCs/>
                <w:color w:val="000000"/>
                <w:sz w:val="24"/>
                <w:szCs w:val="24"/>
              </w:rPr>
              <w:t>1</w:t>
            </w:r>
            <w:proofErr w:type="gramEnd"/>
            <w:r>
              <w:rPr>
                <w:rFonts w:ascii="Times New Roman" w:eastAsia="Calibri" w:hAnsi="Times New Roman" w:cs="Times New Roman"/>
                <w:b/>
                <w:bCs/>
                <w:iCs/>
                <w:color w:val="000000"/>
                <w:sz w:val="24"/>
                <w:szCs w:val="24"/>
              </w:rPr>
              <w:t>, ОК4,ОК5</w:t>
            </w:r>
          </w:p>
        </w:tc>
        <w:tc>
          <w:tcPr>
            <w:tcW w:w="4773" w:type="dxa"/>
            <w:tcBorders>
              <w:top w:val="single" w:sz="4" w:space="0" w:color="auto"/>
              <w:left w:val="single" w:sz="4" w:space="0" w:color="auto"/>
              <w:bottom w:val="single" w:sz="4" w:space="0" w:color="auto"/>
              <w:right w:val="single" w:sz="4" w:space="0" w:color="auto"/>
            </w:tcBorders>
            <w:hideMark/>
          </w:tcPr>
          <w:p w14:paraId="00811C5C" w14:textId="77777777" w:rsidR="00D536BA" w:rsidRPr="00D536BA" w:rsidRDefault="00D536BA" w:rsidP="00D536BA">
            <w:pPr>
              <w:jc w:val="both"/>
              <w:textAlignment w:val="baseline"/>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lastRenderedPageBreak/>
              <w:t xml:space="preserve">Изучите теоретический материал и выполните следующие задания: </w:t>
            </w:r>
          </w:p>
          <w:p w14:paraId="74299E08" w14:textId="00119D29" w:rsidR="00D536BA" w:rsidRPr="00D536BA" w:rsidRDefault="00D536BA" w:rsidP="00D536BA">
            <w:pPr>
              <w:jc w:val="both"/>
              <w:textAlignment w:val="baseline"/>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 xml:space="preserve">1.Составьте резюме </w:t>
            </w:r>
            <w:r w:rsidR="005A2369">
              <w:rPr>
                <w:rFonts w:ascii="Times New Roman" w:eastAsia="Calibri" w:hAnsi="Times New Roman" w:cs="Times New Roman"/>
                <w:color w:val="000000"/>
                <w:sz w:val="24"/>
                <w:szCs w:val="24"/>
              </w:rPr>
              <w:t xml:space="preserve">выпускника </w:t>
            </w:r>
            <w:r w:rsidRPr="00D536BA">
              <w:rPr>
                <w:rFonts w:ascii="Times New Roman" w:eastAsia="Calibri" w:hAnsi="Times New Roman" w:cs="Times New Roman"/>
                <w:color w:val="000000"/>
                <w:sz w:val="24"/>
                <w:szCs w:val="24"/>
              </w:rPr>
              <w:t xml:space="preserve">по </w:t>
            </w:r>
            <w:r w:rsidRPr="00D536BA">
              <w:rPr>
                <w:rFonts w:ascii="Times New Roman" w:eastAsia="Calibri" w:hAnsi="Times New Roman" w:cs="Times New Roman"/>
                <w:color w:val="000000"/>
                <w:sz w:val="24"/>
                <w:szCs w:val="24"/>
              </w:rPr>
              <w:lastRenderedPageBreak/>
              <w:t>с</w:t>
            </w:r>
            <w:r w:rsidR="005A2369">
              <w:rPr>
                <w:rFonts w:ascii="Times New Roman" w:eastAsia="Calibri" w:hAnsi="Times New Roman" w:cs="Times New Roman"/>
                <w:color w:val="000000"/>
                <w:sz w:val="24"/>
                <w:szCs w:val="24"/>
              </w:rPr>
              <w:t xml:space="preserve">пециальности </w:t>
            </w:r>
            <w:r w:rsidR="005A2369">
              <w:rPr>
                <w:rFonts w:ascii="Times New Roman" w:eastAsia="Times New Roman" w:hAnsi="Times New Roman" w:cs="Times New Roman"/>
                <w:bCs/>
                <w:sz w:val="24"/>
                <w:szCs w:val="24"/>
                <w:lang w:eastAsia="ru-RU"/>
              </w:rPr>
              <w:t>43.02.13 Технология парикмахерского искусства</w:t>
            </w:r>
            <w:r w:rsidR="005A2369" w:rsidRPr="00D536BA">
              <w:rPr>
                <w:rFonts w:ascii="Times New Roman" w:eastAsia="Calibri" w:hAnsi="Times New Roman" w:cs="Times New Roman"/>
                <w:color w:val="000000"/>
                <w:sz w:val="24"/>
                <w:szCs w:val="24"/>
              </w:rPr>
              <w:t xml:space="preserve"> </w:t>
            </w:r>
            <w:r w:rsidRPr="00D536BA">
              <w:rPr>
                <w:rFonts w:ascii="Times New Roman" w:eastAsia="Calibri" w:hAnsi="Times New Roman" w:cs="Times New Roman"/>
                <w:color w:val="000000"/>
                <w:sz w:val="24"/>
                <w:szCs w:val="24"/>
              </w:rPr>
              <w:t xml:space="preserve">для устройства на вакантное место  </w:t>
            </w:r>
            <w:r w:rsidR="00CB5D3B">
              <w:rPr>
                <w:rFonts w:ascii="Times New Roman" w:eastAsia="Calibri" w:hAnsi="Times New Roman" w:cs="Times New Roman"/>
                <w:color w:val="000000"/>
                <w:sz w:val="24"/>
                <w:szCs w:val="24"/>
              </w:rPr>
              <w:t>в парикмахерскую.</w:t>
            </w:r>
          </w:p>
          <w:p w14:paraId="57F408ED" w14:textId="7E6FE071" w:rsidR="00D536BA" w:rsidRPr="00D536BA" w:rsidRDefault="00D536BA" w:rsidP="00CB5D3B">
            <w:pPr>
              <w:jc w:val="both"/>
              <w:textAlignment w:val="baseline"/>
              <w:rPr>
                <w:rFonts w:ascii="Times New Roman" w:eastAsia="Calibri" w:hAnsi="Times New Roman" w:cs="Times New Roman"/>
                <w:b/>
                <w:bCs/>
                <w:color w:val="000000"/>
                <w:sz w:val="24"/>
                <w:szCs w:val="24"/>
              </w:rPr>
            </w:pPr>
            <w:r w:rsidRPr="00D536BA">
              <w:rPr>
                <w:rFonts w:ascii="Times New Roman" w:eastAsia="Calibri" w:hAnsi="Times New Roman" w:cs="Times New Roman"/>
                <w:color w:val="000000"/>
                <w:sz w:val="24"/>
                <w:szCs w:val="24"/>
              </w:rPr>
              <w:t xml:space="preserve">2. Напишите заявку-заказ поставщику о необходимости покупки и доставки </w:t>
            </w:r>
            <w:r w:rsidR="00CB5D3B">
              <w:rPr>
                <w:rFonts w:ascii="Times New Roman" w:eastAsia="Calibri" w:hAnsi="Times New Roman" w:cs="Times New Roman"/>
                <w:color w:val="000000"/>
                <w:sz w:val="24"/>
                <w:szCs w:val="24"/>
              </w:rPr>
              <w:t xml:space="preserve">в парикмахерскую </w:t>
            </w:r>
            <w:r w:rsidR="001E1EBC">
              <w:rPr>
                <w:rFonts w:ascii="Times New Roman" w:eastAsia="Calibri" w:hAnsi="Times New Roman" w:cs="Times New Roman"/>
                <w:color w:val="000000"/>
                <w:sz w:val="24"/>
                <w:szCs w:val="24"/>
              </w:rPr>
              <w:t xml:space="preserve">средств для укладки волос </w:t>
            </w:r>
            <w:r w:rsidRPr="00D536BA">
              <w:rPr>
                <w:rFonts w:ascii="Times New Roman" w:eastAsia="Calibri" w:hAnsi="Times New Roman" w:cs="Times New Roman"/>
                <w:color w:val="000000"/>
                <w:sz w:val="24"/>
                <w:szCs w:val="24"/>
              </w:rPr>
              <w:t xml:space="preserve">3. Сделайте лингвостилистический анализ научной литературы по актуальным вопросам специальности </w:t>
            </w:r>
            <w:r w:rsidR="00F940DC">
              <w:rPr>
                <w:rFonts w:ascii="Times New Roman" w:eastAsia="Times New Roman" w:hAnsi="Times New Roman" w:cs="Times New Roman"/>
                <w:bCs/>
                <w:sz w:val="24"/>
                <w:szCs w:val="24"/>
                <w:lang w:eastAsia="ru-RU"/>
              </w:rPr>
              <w:t>43.02.13 Технология парикмахерского искусства</w:t>
            </w:r>
          </w:p>
        </w:tc>
      </w:tr>
      <w:tr w:rsidR="00D536BA" w:rsidRPr="00D536BA" w14:paraId="7A5D227D" w14:textId="77777777" w:rsidTr="00D91B3E">
        <w:tc>
          <w:tcPr>
            <w:tcW w:w="2612" w:type="dxa"/>
            <w:tcBorders>
              <w:top w:val="single" w:sz="4" w:space="0" w:color="auto"/>
              <w:left w:val="single" w:sz="4" w:space="0" w:color="auto"/>
              <w:bottom w:val="single" w:sz="4" w:space="0" w:color="auto"/>
              <w:right w:val="single" w:sz="4" w:space="0" w:color="auto"/>
            </w:tcBorders>
            <w:hideMark/>
          </w:tcPr>
          <w:p w14:paraId="5C96BCE4" w14:textId="77777777" w:rsidR="00D536BA" w:rsidRPr="00D536BA" w:rsidRDefault="00D536BA" w:rsidP="00D536BA">
            <w:pPr>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lastRenderedPageBreak/>
              <w:t>Раздел № 2. Лексикология и фразеология</w:t>
            </w:r>
          </w:p>
          <w:p w14:paraId="1DD94DD3" w14:textId="77777777" w:rsidR="00D536BA" w:rsidRPr="00D536BA" w:rsidRDefault="00D536BA" w:rsidP="00D536BA">
            <w:pPr>
              <w:contextualSpacing/>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Тема № 2. Лексика с точки зрения ее употребления: нейтральная, книжная, лексика устной речи (жаргонизмы, арготизмы, диалектизмы). Профессионализмы. Терминологическая лексика</w:t>
            </w:r>
          </w:p>
        </w:tc>
        <w:tc>
          <w:tcPr>
            <w:tcW w:w="2108" w:type="dxa"/>
            <w:tcBorders>
              <w:top w:val="single" w:sz="4" w:space="0" w:color="auto"/>
              <w:left w:val="single" w:sz="4" w:space="0" w:color="auto"/>
              <w:bottom w:val="single" w:sz="4" w:space="0" w:color="auto"/>
              <w:right w:val="single" w:sz="4" w:space="0" w:color="auto"/>
            </w:tcBorders>
          </w:tcPr>
          <w:p w14:paraId="348B46B5" w14:textId="3EB7D9DF" w:rsidR="00D536BA" w:rsidRPr="00D536BA" w:rsidRDefault="00D536BA" w:rsidP="00D536BA">
            <w:pPr>
              <w:jc w:val="both"/>
              <w:rPr>
                <w:rFonts w:ascii="Times New Roman" w:eastAsia="Times New Roman" w:hAnsi="Times New Roman" w:cs="Times New Roman"/>
                <w:iCs/>
                <w:sz w:val="24"/>
                <w:szCs w:val="24"/>
              </w:rPr>
            </w:pPr>
          </w:p>
          <w:p w14:paraId="5E246A4A"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ПК 1.4</w:t>
            </w:r>
          </w:p>
          <w:p w14:paraId="360E7F3C"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ПК 2.4</w:t>
            </w:r>
          </w:p>
          <w:p w14:paraId="6533FF48"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ПК 3.4</w:t>
            </w:r>
          </w:p>
          <w:p w14:paraId="16D548DF"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ЛР 01</w:t>
            </w:r>
          </w:p>
          <w:p w14:paraId="0F595314"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ЛР 04</w:t>
            </w:r>
          </w:p>
          <w:p w14:paraId="70D4E55A"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МР 01</w:t>
            </w:r>
          </w:p>
          <w:p w14:paraId="326FABA7" w14:textId="77777777" w:rsidR="00D536BA" w:rsidRPr="00D536BA" w:rsidRDefault="00D536BA" w:rsidP="00D536BA">
            <w:pPr>
              <w:jc w:val="both"/>
              <w:rPr>
                <w:rFonts w:ascii="Times New Roman" w:eastAsia="Calibri" w:hAnsi="Times New Roman" w:cs="Times New Roman"/>
                <w:iCs/>
                <w:sz w:val="24"/>
                <w:szCs w:val="24"/>
              </w:rPr>
            </w:pPr>
            <w:r w:rsidRPr="00D536BA">
              <w:rPr>
                <w:rFonts w:ascii="Times New Roman" w:eastAsia="Calibri" w:hAnsi="Times New Roman" w:cs="Times New Roman"/>
                <w:iCs/>
                <w:sz w:val="24"/>
                <w:szCs w:val="24"/>
              </w:rPr>
              <w:t>МР 04</w:t>
            </w:r>
          </w:p>
          <w:p w14:paraId="0118E62F" w14:textId="77777777" w:rsidR="00D536BA" w:rsidRPr="00D536BA" w:rsidRDefault="00D536BA" w:rsidP="00D536BA">
            <w:pPr>
              <w:jc w:val="both"/>
              <w:rPr>
                <w:rFonts w:ascii="Times New Roman" w:eastAsia="Calibri" w:hAnsi="Times New Roman" w:cs="Times New Roman"/>
                <w:iCs/>
                <w:sz w:val="24"/>
                <w:szCs w:val="24"/>
              </w:rPr>
            </w:pPr>
            <w:proofErr w:type="spellStart"/>
            <w:r w:rsidRPr="00D536BA">
              <w:rPr>
                <w:rFonts w:ascii="Times New Roman" w:eastAsia="Calibri" w:hAnsi="Times New Roman" w:cs="Times New Roman"/>
                <w:iCs/>
                <w:sz w:val="24"/>
                <w:szCs w:val="24"/>
              </w:rPr>
              <w:t>ПРб</w:t>
            </w:r>
            <w:proofErr w:type="spellEnd"/>
            <w:r w:rsidRPr="00D536BA">
              <w:rPr>
                <w:rFonts w:ascii="Times New Roman" w:eastAsia="Calibri" w:hAnsi="Times New Roman" w:cs="Times New Roman"/>
                <w:iCs/>
                <w:sz w:val="24"/>
                <w:szCs w:val="24"/>
              </w:rPr>
              <w:t>. 02</w:t>
            </w:r>
          </w:p>
          <w:p w14:paraId="33435B9D" w14:textId="77777777" w:rsidR="00D536BA" w:rsidRPr="00D536BA" w:rsidRDefault="00D536BA" w:rsidP="00D536BA">
            <w:pPr>
              <w:jc w:val="both"/>
              <w:rPr>
                <w:rFonts w:ascii="Times New Roman" w:eastAsia="Calibri" w:hAnsi="Times New Roman" w:cs="Times New Roman"/>
                <w:iCs/>
                <w:sz w:val="24"/>
                <w:szCs w:val="24"/>
              </w:rPr>
            </w:pPr>
            <w:proofErr w:type="spellStart"/>
            <w:r w:rsidRPr="00D536BA">
              <w:rPr>
                <w:rFonts w:ascii="Times New Roman" w:eastAsia="Calibri" w:hAnsi="Times New Roman" w:cs="Times New Roman"/>
                <w:iCs/>
                <w:sz w:val="24"/>
                <w:szCs w:val="24"/>
              </w:rPr>
              <w:t>ПРб</w:t>
            </w:r>
            <w:proofErr w:type="spellEnd"/>
            <w:r w:rsidRPr="00D536BA">
              <w:rPr>
                <w:rFonts w:ascii="Times New Roman" w:eastAsia="Calibri" w:hAnsi="Times New Roman" w:cs="Times New Roman"/>
                <w:iCs/>
                <w:sz w:val="24"/>
                <w:szCs w:val="24"/>
              </w:rPr>
              <w:t>. 03</w:t>
            </w:r>
          </w:p>
          <w:p w14:paraId="3A1E54E7" w14:textId="5AC84DF5" w:rsidR="00D536BA" w:rsidRPr="005A2369" w:rsidRDefault="00447780" w:rsidP="00D536BA">
            <w:pPr>
              <w:contextualSpacing/>
              <w:jc w:val="both"/>
              <w:rPr>
                <w:rFonts w:ascii="Times New Roman" w:eastAsia="Calibri" w:hAnsi="Times New Roman" w:cs="Times New Roman"/>
                <w:color w:val="000000"/>
                <w:sz w:val="24"/>
                <w:szCs w:val="24"/>
              </w:rPr>
            </w:pPr>
            <w:r w:rsidRPr="005A2369">
              <w:rPr>
                <w:rFonts w:ascii="Times New Roman" w:eastAsia="Calibri" w:hAnsi="Times New Roman" w:cs="Times New Roman"/>
                <w:color w:val="000000"/>
                <w:sz w:val="24"/>
                <w:szCs w:val="24"/>
              </w:rPr>
              <w:t>ОК5,ОК10,ОК11</w:t>
            </w:r>
          </w:p>
        </w:tc>
        <w:tc>
          <w:tcPr>
            <w:tcW w:w="4773" w:type="dxa"/>
            <w:tcBorders>
              <w:top w:val="single" w:sz="4" w:space="0" w:color="auto"/>
              <w:left w:val="single" w:sz="4" w:space="0" w:color="auto"/>
              <w:bottom w:val="single" w:sz="4" w:space="0" w:color="auto"/>
              <w:right w:val="single" w:sz="4" w:space="0" w:color="auto"/>
            </w:tcBorders>
            <w:hideMark/>
          </w:tcPr>
          <w:p w14:paraId="38ABF01B" w14:textId="2A24445F" w:rsidR="00D536BA" w:rsidRPr="009809F4" w:rsidRDefault="00D536BA" w:rsidP="00D536BA">
            <w:pPr>
              <w:jc w:val="both"/>
              <w:rPr>
                <w:rFonts w:ascii="Times New Roman" w:eastAsia="Calibri" w:hAnsi="Times New Roman" w:cs="Times New Roman"/>
                <w:color w:val="000000"/>
              </w:rPr>
            </w:pPr>
            <w:r w:rsidRPr="00D536BA">
              <w:rPr>
                <w:rFonts w:ascii="Times New Roman" w:eastAsia="Calibri" w:hAnsi="Times New Roman" w:cs="Times New Roman"/>
                <w:color w:val="000000"/>
                <w:sz w:val="24"/>
                <w:szCs w:val="24"/>
              </w:rPr>
              <w:t>1.Определите значение терминов специальности:</w:t>
            </w:r>
            <w:r w:rsidR="009809F4">
              <w:rPr>
                <w:rFonts w:ascii="Times New Roman" w:eastAsia="Calibri" w:hAnsi="Times New Roman" w:cs="Times New Roman"/>
                <w:color w:val="000000"/>
                <w:sz w:val="24"/>
                <w:szCs w:val="24"/>
              </w:rPr>
              <w:t xml:space="preserve"> </w:t>
            </w:r>
            <w:r w:rsidR="00DB5822" w:rsidRPr="009809F4">
              <w:rPr>
                <w:rFonts w:ascii="Times New Roman" w:eastAsia="Calibri" w:hAnsi="Times New Roman" w:cs="Times New Roman"/>
                <w:color w:val="000000"/>
              </w:rPr>
              <w:t>африканская прическа, </w:t>
            </w:r>
            <w:proofErr w:type="spellStart"/>
            <w:r w:rsidR="00DB5822" w:rsidRPr="009809F4">
              <w:rPr>
                <w:rFonts w:ascii="Times New Roman" w:eastAsia="Calibri" w:hAnsi="Times New Roman" w:cs="Times New Roman"/>
                <w:color w:val="000000"/>
              </w:rPr>
              <w:t>бабетта</w:t>
            </w:r>
            <w:proofErr w:type="spellEnd"/>
            <w:r w:rsidR="00DB5822" w:rsidRPr="009809F4">
              <w:rPr>
                <w:rFonts w:ascii="Times New Roman" w:eastAsia="Calibri" w:hAnsi="Times New Roman" w:cs="Times New Roman"/>
                <w:color w:val="000000"/>
              </w:rPr>
              <w:t xml:space="preserve"> базовый цвет, басма, бигуди, борода </w:t>
            </w:r>
            <w:proofErr w:type="spellStart"/>
            <w:r w:rsidR="00DB5822" w:rsidRPr="009809F4">
              <w:rPr>
                <w:rFonts w:ascii="Times New Roman" w:eastAsia="Calibri" w:hAnsi="Times New Roman" w:cs="Times New Roman"/>
                <w:color w:val="000000"/>
              </w:rPr>
              <w:t>брондирование</w:t>
            </w:r>
            <w:proofErr w:type="spellEnd"/>
            <w:r w:rsidR="00DB5822" w:rsidRPr="009809F4">
              <w:rPr>
                <w:rFonts w:ascii="Times New Roman" w:eastAsia="Calibri" w:hAnsi="Times New Roman" w:cs="Times New Roman"/>
                <w:color w:val="000000"/>
              </w:rPr>
              <w:t>, бритва, брюнет, букля</w:t>
            </w:r>
            <w:proofErr w:type="gramStart"/>
            <w:r w:rsidR="00DB5822" w:rsidRPr="009809F4">
              <w:rPr>
                <w:rFonts w:ascii="Times New Roman" w:eastAsia="Calibri" w:hAnsi="Times New Roman" w:cs="Times New Roman"/>
                <w:color w:val="000000"/>
              </w:rPr>
              <w:t> ,</w:t>
            </w:r>
            <w:proofErr w:type="gramEnd"/>
            <w:r w:rsidR="00DB5822" w:rsidRPr="009809F4">
              <w:rPr>
                <w:rFonts w:ascii="Times New Roman" w:eastAsia="Calibri" w:hAnsi="Times New Roman" w:cs="Times New Roman"/>
                <w:color w:val="000000"/>
              </w:rPr>
              <w:t xml:space="preserve"> диадема защитный крем , зона головы , имидж, кондиционер, локоны, массаж, мелирование</w:t>
            </w:r>
            <w:r w:rsidR="009809F4">
              <w:rPr>
                <w:rFonts w:ascii="Times New Roman" w:eastAsia="Calibri" w:hAnsi="Times New Roman" w:cs="Times New Roman"/>
                <w:color w:val="000000"/>
              </w:rPr>
              <w:t>.</w:t>
            </w:r>
          </w:p>
          <w:p w14:paraId="37271739" w14:textId="56CA2B3C" w:rsidR="00D536BA" w:rsidRPr="00DB5822" w:rsidRDefault="00DB5822" w:rsidP="00D536BA">
            <w:pPr>
              <w:jc w:val="both"/>
              <w:rPr>
                <w:rFonts w:ascii="Times New Roman" w:eastAsia="Calibri" w:hAnsi="Times New Roman" w:cs="Times New Roman"/>
                <w:color w:val="000000"/>
              </w:rPr>
            </w:pPr>
            <w:r w:rsidRPr="00DB5822">
              <w:rPr>
                <w:rFonts w:ascii="Times New Roman" w:eastAsia="Calibri" w:hAnsi="Times New Roman" w:cs="Times New Roman"/>
                <w:color w:val="000000"/>
              </w:rPr>
              <w:t>2. изучите предложенный вам теоретический материал и заполните пропуски в определениях терминов и понятий:</w:t>
            </w:r>
          </w:p>
          <w:p w14:paraId="71B2B042" w14:textId="4C5FC15C" w:rsidR="00D536BA" w:rsidRPr="009809F4" w:rsidRDefault="00D536BA" w:rsidP="009809F4">
            <w:pPr>
              <w:shd w:val="clear" w:color="auto" w:fill="FFFFFF"/>
              <w:rPr>
                <w:rFonts w:ascii="Times New Roman" w:hAnsi="Times New Roman" w:cs="Times New Roman"/>
                <w:color w:val="000000"/>
                <w:sz w:val="24"/>
                <w:szCs w:val="24"/>
                <w:lang w:eastAsia="ru-RU"/>
              </w:rPr>
            </w:pPr>
            <w:r w:rsidRPr="009809F4">
              <w:rPr>
                <w:rFonts w:ascii="Times New Roman" w:eastAsia="Calibri" w:hAnsi="Times New Roman" w:cs="Times New Roman"/>
                <w:color w:val="000000"/>
                <w:sz w:val="24"/>
                <w:szCs w:val="24"/>
              </w:rPr>
              <w:t xml:space="preserve">1)  </w:t>
            </w:r>
            <w:r w:rsidR="00C00967" w:rsidRPr="009809F4">
              <w:rPr>
                <w:rFonts w:ascii="Times New Roman" w:eastAsia="Calibri" w:hAnsi="Times New Roman" w:cs="Times New Roman"/>
                <w:b/>
                <w:bCs/>
                <w:i/>
                <w:iCs/>
                <w:color w:val="000000"/>
                <w:sz w:val="24"/>
                <w:szCs w:val="24"/>
              </w:rPr>
              <w:t>Волосяная луковица</w:t>
            </w:r>
            <w:r w:rsidR="00C00967" w:rsidRPr="009809F4">
              <w:rPr>
                <w:rFonts w:ascii="Times New Roman" w:eastAsia="Calibri" w:hAnsi="Times New Roman" w:cs="Times New Roman"/>
                <w:color w:val="000000"/>
                <w:sz w:val="24"/>
                <w:szCs w:val="24"/>
              </w:rPr>
              <w:t> </w:t>
            </w:r>
            <w:proofErr w:type="gramStart"/>
            <w:r w:rsidR="00C00967" w:rsidRPr="009809F4">
              <w:rPr>
                <w:rFonts w:ascii="Times New Roman" w:eastAsia="Calibri" w:hAnsi="Times New Roman" w:cs="Times New Roman"/>
                <w:color w:val="000000"/>
                <w:sz w:val="24"/>
                <w:szCs w:val="24"/>
              </w:rPr>
              <w:t>-э</w:t>
            </w:r>
            <w:proofErr w:type="gramEnd"/>
            <w:r w:rsidR="00C00967" w:rsidRPr="009809F4">
              <w:rPr>
                <w:rFonts w:ascii="Times New Roman" w:eastAsia="Calibri" w:hAnsi="Times New Roman" w:cs="Times New Roman"/>
                <w:color w:val="000000"/>
                <w:sz w:val="24"/>
                <w:szCs w:val="24"/>
              </w:rPr>
              <w:t>то…(</w:t>
            </w:r>
            <w:r w:rsidR="00C00967" w:rsidRPr="009809F4">
              <w:rPr>
                <w:rFonts w:ascii="Times New Roman" w:hAnsi="Times New Roman" w:cs="Times New Roman"/>
                <w:color w:val="000000"/>
                <w:sz w:val="24"/>
                <w:szCs w:val="24"/>
                <w:lang w:eastAsia="ru-RU"/>
              </w:rPr>
              <w:t xml:space="preserve"> </w:t>
            </w:r>
            <w:r w:rsidR="00C00967" w:rsidRPr="009809F4">
              <w:rPr>
                <w:rFonts w:ascii="Times New Roman" w:eastAsia="Times New Roman" w:hAnsi="Times New Roman" w:cs="Times New Roman"/>
                <w:color w:val="000000"/>
                <w:sz w:val="24"/>
                <w:szCs w:val="24"/>
                <w:lang w:eastAsia="ru-RU"/>
              </w:rPr>
              <w:t>самый нижний участок волосяной пряди; утолщенная клубнеобразная структура, образующая нижнюю часть волосяного корня).</w:t>
            </w:r>
          </w:p>
          <w:p w14:paraId="1C947648" w14:textId="3BC5A1D1" w:rsidR="00C00967" w:rsidRPr="009809F4" w:rsidRDefault="00D536BA" w:rsidP="00C00967">
            <w:pPr>
              <w:shd w:val="clear" w:color="auto" w:fill="FFFFFF"/>
              <w:rPr>
                <w:rFonts w:ascii="Times New Roman" w:hAnsi="Times New Roman" w:cs="Times New Roman"/>
                <w:color w:val="000000"/>
                <w:sz w:val="24"/>
                <w:szCs w:val="24"/>
                <w:lang w:eastAsia="ru-RU"/>
              </w:rPr>
            </w:pPr>
            <w:r w:rsidRPr="009809F4">
              <w:rPr>
                <w:rFonts w:ascii="Times New Roman" w:eastAsia="Calibri" w:hAnsi="Times New Roman" w:cs="Times New Roman"/>
                <w:color w:val="000000"/>
                <w:sz w:val="24"/>
                <w:szCs w:val="24"/>
              </w:rPr>
              <w:t xml:space="preserve">2)  </w:t>
            </w:r>
            <w:r w:rsidR="00C00967" w:rsidRPr="009809F4">
              <w:rPr>
                <w:rFonts w:ascii="Times New Roman" w:eastAsia="Calibri" w:hAnsi="Times New Roman" w:cs="Times New Roman"/>
                <w:b/>
                <w:bCs/>
                <w:i/>
                <w:iCs/>
                <w:color w:val="000000"/>
                <w:sz w:val="24"/>
                <w:szCs w:val="24"/>
              </w:rPr>
              <w:t>Волосяной корень</w:t>
            </w:r>
            <w:r w:rsidR="00C00967" w:rsidRPr="009809F4">
              <w:rPr>
                <w:rFonts w:ascii="Times New Roman" w:eastAsia="Calibri" w:hAnsi="Times New Roman" w:cs="Times New Roman"/>
                <w:b/>
                <w:bCs/>
                <w:color w:val="000000"/>
                <w:sz w:val="24"/>
                <w:szCs w:val="24"/>
              </w:rPr>
              <w:t> </w:t>
            </w:r>
            <w:proofErr w:type="gramStart"/>
            <w:r w:rsidR="00C00967" w:rsidRPr="009809F4">
              <w:rPr>
                <w:rFonts w:ascii="Times New Roman" w:eastAsia="Calibri" w:hAnsi="Times New Roman" w:cs="Times New Roman"/>
                <w:b/>
                <w:bCs/>
                <w:color w:val="000000"/>
                <w:sz w:val="24"/>
                <w:szCs w:val="24"/>
              </w:rPr>
              <w:t>-э</w:t>
            </w:r>
            <w:proofErr w:type="gramEnd"/>
            <w:r w:rsidR="00C00967" w:rsidRPr="009809F4">
              <w:rPr>
                <w:rFonts w:ascii="Times New Roman" w:eastAsia="Calibri" w:hAnsi="Times New Roman" w:cs="Times New Roman"/>
                <w:b/>
                <w:bCs/>
                <w:color w:val="000000"/>
                <w:sz w:val="24"/>
                <w:szCs w:val="24"/>
              </w:rPr>
              <w:t>то…(</w:t>
            </w:r>
            <w:r w:rsidR="00C00967" w:rsidRPr="009809F4">
              <w:rPr>
                <w:rFonts w:ascii="Times New Roman" w:hAnsi="Times New Roman" w:cs="Times New Roman"/>
                <w:color w:val="000000"/>
                <w:sz w:val="24"/>
                <w:szCs w:val="24"/>
                <w:lang w:eastAsia="ru-RU"/>
              </w:rPr>
              <w:t xml:space="preserve"> </w:t>
            </w:r>
            <w:r w:rsidR="00C00967" w:rsidRPr="009809F4">
              <w:rPr>
                <w:rFonts w:ascii="Times New Roman" w:eastAsia="Times New Roman" w:hAnsi="Times New Roman" w:cs="Times New Roman"/>
                <w:color w:val="000000"/>
                <w:sz w:val="24"/>
                <w:szCs w:val="24"/>
                <w:lang w:eastAsia="ru-RU"/>
              </w:rPr>
              <w:t>часть волоса, находящаяся внутри фолликула, под кожей.)</w:t>
            </w:r>
          </w:p>
          <w:p w14:paraId="6F20C9E9" w14:textId="068A62D4" w:rsidR="00D536BA" w:rsidRPr="009809F4" w:rsidRDefault="00D536BA" w:rsidP="00D536BA">
            <w:pPr>
              <w:jc w:val="both"/>
              <w:rPr>
                <w:rFonts w:ascii="Times New Roman" w:eastAsia="Calibri" w:hAnsi="Times New Roman" w:cs="Times New Roman"/>
                <w:color w:val="000000"/>
                <w:sz w:val="24"/>
                <w:szCs w:val="24"/>
              </w:rPr>
            </w:pPr>
          </w:p>
          <w:p w14:paraId="57EEEC40" w14:textId="400A9EBF" w:rsidR="00D536BA" w:rsidRPr="009809F4" w:rsidRDefault="00D536BA" w:rsidP="00D536BA">
            <w:pPr>
              <w:jc w:val="both"/>
              <w:rPr>
                <w:rFonts w:ascii="Times New Roman" w:eastAsia="Calibri" w:hAnsi="Times New Roman" w:cs="Times New Roman"/>
                <w:color w:val="000000"/>
                <w:sz w:val="24"/>
                <w:szCs w:val="24"/>
              </w:rPr>
            </w:pPr>
            <w:r w:rsidRPr="009809F4">
              <w:rPr>
                <w:rFonts w:ascii="Times New Roman" w:eastAsia="Calibri" w:hAnsi="Times New Roman" w:cs="Times New Roman"/>
                <w:color w:val="000000"/>
                <w:sz w:val="24"/>
                <w:szCs w:val="24"/>
              </w:rPr>
              <w:t>3)</w:t>
            </w:r>
            <w:r w:rsidR="00C00967" w:rsidRPr="009809F4">
              <w:rPr>
                <w:rFonts w:ascii="Times New Roman" w:eastAsia="Calibri" w:hAnsi="Times New Roman" w:cs="Times New Roman"/>
                <w:b/>
                <w:bCs/>
                <w:i/>
                <w:iCs/>
                <w:color w:val="000000"/>
                <w:sz w:val="24"/>
                <w:szCs w:val="24"/>
              </w:rPr>
              <w:t>Вставки из волос</w:t>
            </w:r>
            <w:r w:rsidR="00C00967" w:rsidRPr="009809F4">
              <w:rPr>
                <w:rFonts w:ascii="Times New Roman" w:eastAsia="Calibri" w:hAnsi="Times New Roman" w:cs="Times New Roman"/>
                <w:color w:val="000000"/>
                <w:sz w:val="24"/>
                <w:szCs w:val="24"/>
              </w:rPr>
              <w:t> </w:t>
            </w:r>
            <w:proofErr w:type="gramStart"/>
            <w:r w:rsidR="00267E7E" w:rsidRPr="009809F4">
              <w:rPr>
                <w:rFonts w:ascii="Times New Roman" w:eastAsia="Calibri" w:hAnsi="Times New Roman" w:cs="Times New Roman"/>
                <w:color w:val="000000"/>
                <w:sz w:val="24"/>
                <w:szCs w:val="24"/>
              </w:rPr>
              <w:t>-э</w:t>
            </w:r>
            <w:proofErr w:type="gramEnd"/>
            <w:r w:rsidR="00267E7E" w:rsidRPr="009809F4">
              <w:rPr>
                <w:rFonts w:ascii="Times New Roman" w:eastAsia="Calibri" w:hAnsi="Times New Roman" w:cs="Times New Roman"/>
                <w:color w:val="000000"/>
                <w:sz w:val="24"/>
                <w:szCs w:val="24"/>
              </w:rPr>
              <w:t>то…(дополнительные секции или пряди волос, которые прикрепляются у основания натуральных волос клиентки и служат для наращивания длины, объема, придания прическе дополнительной структурной выраженности или цветного оттенка)</w:t>
            </w:r>
          </w:p>
          <w:p w14:paraId="4A38185F" w14:textId="292B0D8B" w:rsidR="00D536BA" w:rsidRPr="00D536BA" w:rsidRDefault="00D536BA" w:rsidP="00D536BA">
            <w:pPr>
              <w:jc w:val="both"/>
              <w:rPr>
                <w:rFonts w:ascii="Times New Roman" w:eastAsia="Calibri" w:hAnsi="Times New Roman" w:cs="Times New Roman"/>
                <w:color w:val="000000"/>
                <w:sz w:val="24"/>
                <w:szCs w:val="24"/>
              </w:rPr>
            </w:pPr>
            <w:r w:rsidRPr="009809F4">
              <w:rPr>
                <w:rFonts w:ascii="Times New Roman" w:eastAsia="Calibri" w:hAnsi="Times New Roman" w:cs="Times New Roman"/>
                <w:color w:val="000000"/>
                <w:sz w:val="24"/>
                <w:szCs w:val="24"/>
              </w:rPr>
              <w:t xml:space="preserve">4) </w:t>
            </w:r>
            <w:r w:rsidR="00267E7E" w:rsidRPr="009809F4">
              <w:rPr>
                <w:rFonts w:ascii="Times New Roman" w:eastAsia="Calibri" w:hAnsi="Times New Roman" w:cs="Times New Roman"/>
                <w:b/>
                <w:bCs/>
                <w:i/>
                <w:iCs/>
                <w:color w:val="000000"/>
                <w:sz w:val="24"/>
                <w:szCs w:val="24"/>
              </w:rPr>
              <w:t>Время выдержки</w:t>
            </w:r>
            <w:r w:rsidR="00267E7E" w:rsidRPr="009809F4">
              <w:rPr>
                <w:rFonts w:ascii="Times New Roman" w:eastAsia="Calibri" w:hAnsi="Times New Roman" w:cs="Times New Roman"/>
                <w:color w:val="000000"/>
                <w:sz w:val="24"/>
                <w:szCs w:val="24"/>
              </w:rPr>
              <w:t> -это… (время, необходимое для воздействия красителя на волосы. Устанавливается фирмой-производителем)</w:t>
            </w:r>
          </w:p>
          <w:p w14:paraId="4FA5A8C2" w14:textId="2CC9F5C9" w:rsidR="000230D8" w:rsidRPr="000230D8" w:rsidRDefault="00D536BA" w:rsidP="000230D8">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 xml:space="preserve">3. Определите значение следующих фразеологизмов:, </w:t>
            </w:r>
            <w:r w:rsidR="000230D8">
              <w:rPr>
                <w:rFonts w:ascii="Times New Roman" w:eastAsia="Calibri" w:hAnsi="Times New Roman" w:cs="Times New Roman"/>
                <w:color w:val="000000"/>
                <w:sz w:val="24"/>
                <w:szCs w:val="24"/>
              </w:rPr>
              <w:t xml:space="preserve">брить лоб, рвать на себе волосы, </w:t>
            </w:r>
            <w:r w:rsidRPr="00D536BA">
              <w:rPr>
                <w:rFonts w:ascii="Times New Roman" w:eastAsia="Calibri" w:hAnsi="Times New Roman" w:cs="Times New Roman"/>
                <w:color w:val="000000"/>
                <w:sz w:val="24"/>
                <w:szCs w:val="24"/>
              </w:rPr>
              <w:t xml:space="preserve">сводить концы с концам, пустое </w:t>
            </w:r>
            <w:r w:rsidRPr="00D536BA">
              <w:rPr>
                <w:rFonts w:ascii="Times New Roman" w:eastAsia="Calibri" w:hAnsi="Times New Roman" w:cs="Times New Roman"/>
                <w:color w:val="000000"/>
                <w:sz w:val="24"/>
                <w:szCs w:val="24"/>
              </w:rPr>
              <w:lastRenderedPageBreak/>
              <w:t xml:space="preserve">место, мелкая сошка, , мелко плавать, грош цена, не в чести, низкой пробы, пятое колесо в телеге, птица невысокого полёта, не пришей не пристегни, ни то ни сё, не на что смотреть, звёзд с неба не хватает, медвежья услуга, мартышкин труд. </w:t>
            </w:r>
          </w:p>
          <w:p w14:paraId="0D61C206" w14:textId="469B76C3" w:rsidR="00D536BA" w:rsidRPr="00D536BA" w:rsidRDefault="00D536BA" w:rsidP="00D536BA">
            <w:pPr>
              <w:shd w:val="clear" w:color="auto" w:fill="FFFFFF"/>
              <w:contextualSpacing/>
              <w:jc w:val="both"/>
              <w:rPr>
                <w:rFonts w:ascii="Times New Roman" w:eastAsia="Calibri" w:hAnsi="Times New Roman" w:cs="Times New Roman"/>
                <w:i/>
                <w:iCs/>
                <w:color w:val="000000"/>
                <w:sz w:val="24"/>
                <w:szCs w:val="24"/>
              </w:rPr>
            </w:pPr>
          </w:p>
        </w:tc>
      </w:tr>
      <w:tr w:rsidR="00D536BA" w:rsidRPr="00D536BA" w14:paraId="7E8A41EE" w14:textId="77777777" w:rsidTr="00D91B3E">
        <w:tc>
          <w:tcPr>
            <w:tcW w:w="2612" w:type="dxa"/>
            <w:tcBorders>
              <w:top w:val="single" w:sz="4" w:space="0" w:color="auto"/>
              <w:left w:val="single" w:sz="4" w:space="0" w:color="auto"/>
              <w:bottom w:val="single" w:sz="4" w:space="0" w:color="auto"/>
              <w:right w:val="single" w:sz="4" w:space="0" w:color="auto"/>
            </w:tcBorders>
            <w:hideMark/>
          </w:tcPr>
          <w:p w14:paraId="62010C18" w14:textId="77777777" w:rsidR="00D536BA" w:rsidRPr="00D536BA" w:rsidRDefault="00D536BA" w:rsidP="00D536BA">
            <w:pPr>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lastRenderedPageBreak/>
              <w:t>Раздел № 3. Фонетика, орфоэпия, графика, орфография</w:t>
            </w:r>
          </w:p>
          <w:p w14:paraId="5D39EA21" w14:textId="77777777" w:rsidR="00D536BA" w:rsidRPr="00D536BA" w:rsidRDefault="00D536BA" w:rsidP="00D536BA">
            <w:pPr>
              <w:contextualSpacing/>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Тема № 1. Фонетические единицы. Звук и фонема. Открытый и закрытый слоги. Соотношение буквы и звука. Фонетическая фраза. Ударение словесное и логическое. Роль ударения в стихотворной речи. Интонационное богатство русской речи. Фонетический разбор слова</w:t>
            </w:r>
          </w:p>
        </w:tc>
        <w:tc>
          <w:tcPr>
            <w:tcW w:w="2108" w:type="dxa"/>
            <w:tcBorders>
              <w:top w:val="single" w:sz="4" w:space="0" w:color="auto"/>
              <w:left w:val="single" w:sz="4" w:space="0" w:color="auto"/>
              <w:bottom w:val="single" w:sz="4" w:space="0" w:color="auto"/>
              <w:right w:val="single" w:sz="4" w:space="0" w:color="auto"/>
            </w:tcBorders>
          </w:tcPr>
          <w:p w14:paraId="22A085EB" w14:textId="77777777" w:rsidR="00D536BA" w:rsidRPr="00D536BA" w:rsidRDefault="00D536BA" w:rsidP="00D536BA">
            <w:pPr>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ПК 1.4</w:t>
            </w:r>
          </w:p>
          <w:p w14:paraId="033E4704" w14:textId="77777777" w:rsidR="00D536BA" w:rsidRPr="00D536BA" w:rsidRDefault="00D536BA" w:rsidP="00D536BA">
            <w:pPr>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ПК 2.4</w:t>
            </w:r>
          </w:p>
          <w:p w14:paraId="0737123D" w14:textId="77777777" w:rsidR="00D536BA" w:rsidRPr="00D536BA" w:rsidRDefault="00D536BA" w:rsidP="00D536BA">
            <w:pPr>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ПК 3.4</w:t>
            </w:r>
          </w:p>
          <w:p w14:paraId="66C360F6" w14:textId="77777777" w:rsidR="00D536BA" w:rsidRPr="00D536BA" w:rsidRDefault="00D536BA" w:rsidP="00D536BA">
            <w:pPr>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ЛР 01</w:t>
            </w:r>
          </w:p>
          <w:p w14:paraId="706BB40B" w14:textId="77777777" w:rsidR="00D536BA" w:rsidRPr="00D536BA" w:rsidRDefault="00D536BA" w:rsidP="00D536BA">
            <w:pPr>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ЛР 04</w:t>
            </w:r>
          </w:p>
          <w:p w14:paraId="6EE6F01F" w14:textId="77777777" w:rsidR="00D536BA" w:rsidRPr="00D536BA" w:rsidRDefault="00D536BA" w:rsidP="00D536BA">
            <w:pPr>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МР 01</w:t>
            </w:r>
          </w:p>
          <w:p w14:paraId="2C96C548" w14:textId="77777777" w:rsidR="00D536BA" w:rsidRPr="00D536BA" w:rsidRDefault="00D536BA" w:rsidP="00D536BA">
            <w:pPr>
              <w:jc w:val="both"/>
              <w:rPr>
                <w:rFonts w:ascii="Times New Roman" w:eastAsia="Calibri" w:hAnsi="Times New Roman" w:cs="Times New Roman"/>
                <w:sz w:val="24"/>
                <w:szCs w:val="24"/>
              </w:rPr>
            </w:pPr>
            <w:r w:rsidRPr="00D536BA">
              <w:rPr>
                <w:rFonts w:ascii="Times New Roman" w:eastAsia="Calibri" w:hAnsi="Times New Roman" w:cs="Times New Roman"/>
                <w:sz w:val="24"/>
                <w:szCs w:val="24"/>
              </w:rPr>
              <w:t>МР 04</w:t>
            </w:r>
          </w:p>
          <w:p w14:paraId="2F1B23EA" w14:textId="77777777" w:rsidR="00D536BA" w:rsidRPr="00D536BA" w:rsidRDefault="00D536BA" w:rsidP="00D536BA">
            <w:pPr>
              <w:jc w:val="both"/>
              <w:rPr>
                <w:rFonts w:ascii="Times New Roman" w:eastAsia="Calibri" w:hAnsi="Times New Roman" w:cs="Times New Roman"/>
                <w:sz w:val="24"/>
                <w:szCs w:val="24"/>
              </w:rPr>
            </w:pPr>
            <w:proofErr w:type="spellStart"/>
            <w:r w:rsidRPr="00D536BA">
              <w:rPr>
                <w:rFonts w:ascii="Times New Roman" w:eastAsia="Calibri" w:hAnsi="Times New Roman" w:cs="Times New Roman"/>
                <w:sz w:val="24"/>
                <w:szCs w:val="24"/>
              </w:rPr>
              <w:t>ПРб</w:t>
            </w:r>
            <w:proofErr w:type="spellEnd"/>
            <w:r w:rsidRPr="00D536BA">
              <w:rPr>
                <w:rFonts w:ascii="Times New Roman" w:eastAsia="Calibri" w:hAnsi="Times New Roman" w:cs="Times New Roman"/>
                <w:sz w:val="24"/>
                <w:szCs w:val="24"/>
              </w:rPr>
              <w:t>. 02</w:t>
            </w:r>
          </w:p>
          <w:p w14:paraId="3F3D89CC" w14:textId="77777777" w:rsidR="00D536BA" w:rsidRPr="00D536BA" w:rsidRDefault="00D536BA" w:rsidP="00D536BA">
            <w:pPr>
              <w:jc w:val="both"/>
              <w:rPr>
                <w:rFonts w:ascii="Times New Roman" w:eastAsia="Calibri" w:hAnsi="Times New Roman" w:cs="Times New Roman"/>
                <w:sz w:val="24"/>
                <w:szCs w:val="24"/>
              </w:rPr>
            </w:pPr>
            <w:proofErr w:type="spellStart"/>
            <w:r w:rsidRPr="00D536BA">
              <w:rPr>
                <w:rFonts w:ascii="Times New Roman" w:eastAsia="Calibri" w:hAnsi="Times New Roman" w:cs="Times New Roman"/>
                <w:sz w:val="24"/>
                <w:szCs w:val="24"/>
              </w:rPr>
              <w:t>ПРб</w:t>
            </w:r>
            <w:proofErr w:type="spellEnd"/>
            <w:r w:rsidRPr="00D536BA">
              <w:rPr>
                <w:rFonts w:ascii="Times New Roman" w:eastAsia="Calibri" w:hAnsi="Times New Roman" w:cs="Times New Roman"/>
                <w:sz w:val="24"/>
                <w:szCs w:val="24"/>
              </w:rPr>
              <w:t>. 03</w:t>
            </w:r>
          </w:p>
          <w:p w14:paraId="36DC1D05" w14:textId="013480E9" w:rsidR="00D536BA" w:rsidRPr="00D536BA" w:rsidRDefault="005A2369" w:rsidP="00D536BA">
            <w:pPr>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ОК1, ОК4, ОК5</w:t>
            </w:r>
          </w:p>
        </w:tc>
        <w:tc>
          <w:tcPr>
            <w:tcW w:w="4773" w:type="dxa"/>
            <w:tcBorders>
              <w:top w:val="single" w:sz="4" w:space="0" w:color="auto"/>
              <w:left w:val="single" w:sz="4" w:space="0" w:color="auto"/>
              <w:bottom w:val="single" w:sz="4" w:space="0" w:color="auto"/>
              <w:right w:val="single" w:sz="4" w:space="0" w:color="auto"/>
            </w:tcBorders>
            <w:hideMark/>
          </w:tcPr>
          <w:p w14:paraId="35520E5A" w14:textId="01C253D9" w:rsidR="00D536BA" w:rsidRPr="00D536BA" w:rsidRDefault="00D536BA" w:rsidP="00D536BA">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 xml:space="preserve">Подготовьте реферат на тему: «Лингвистические знания </w:t>
            </w:r>
            <w:r w:rsidR="000230D8">
              <w:rPr>
                <w:rFonts w:ascii="Times New Roman" w:eastAsia="Calibri" w:hAnsi="Times New Roman" w:cs="Times New Roman"/>
                <w:color w:val="000000"/>
                <w:sz w:val="24"/>
                <w:szCs w:val="24"/>
              </w:rPr>
              <w:t xml:space="preserve">выпускника специальности </w:t>
            </w:r>
            <w:r w:rsidR="000230D8">
              <w:rPr>
                <w:rFonts w:ascii="Times New Roman" w:eastAsia="Times New Roman" w:hAnsi="Times New Roman" w:cs="Times New Roman"/>
                <w:bCs/>
                <w:sz w:val="24"/>
                <w:szCs w:val="24"/>
                <w:lang w:eastAsia="ru-RU"/>
              </w:rPr>
              <w:t>43.02.13 Технология парикмахерского искусства</w:t>
            </w:r>
          </w:p>
          <w:p w14:paraId="27FD5BC1" w14:textId="77777777" w:rsidR="00D536BA" w:rsidRPr="00D536BA" w:rsidRDefault="00D536BA" w:rsidP="00D536BA">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2. Из текстов научной литературы составьте диктант с терминами и словами профессиональной лексики;</w:t>
            </w:r>
          </w:p>
          <w:p w14:paraId="3DB5B269" w14:textId="49A025D1" w:rsidR="00D536BA" w:rsidRPr="00D536BA" w:rsidRDefault="00D536BA" w:rsidP="00D536BA">
            <w:pPr>
              <w:keepNext/>
              <w:keepLines/>
              <w:shd w:val="clear" w:color="auto" w:fill="FFFFFF"/>
              <w:spacing w:line="276" w:lineRule="auto"/>
              <w:contextualSpacing/>
              <w:jc w:val="both"/>
              <w:outlineLvl w:val="2"/>
              <w:rPr>
                <w:rFonts w:ascii="Times New Roman" w:eastAsia="Calibri" w:hAnsi="Times New Roman" w:cs="Times New Roman"/>
                <w:b/>
                <w:color w:val="000000"/>
                <w:sz w:val="24"/>
                <w:szCs w:val="24"/>
              </w:rPr>
            </w:pPr>
          </w:p>
        </w:tc>
      </w:tr>
      <w:tr w:rsidR="00D536BA" w:rsidRPr="00D536BA" w14:paraId="5E48030A" w14:textId="77777777" w:rsidTr="00D91B3E">
        <w:tc>
          <w:tcPr>
            <w:tcW w:w="2612" w:type="dxa"/>
            <w:tcBorders>
              <w:top w:val="single" w:sz="4" w:space="0" w:color="auto"/>
              <w:left w:val="single" w:sz="4" w:space="0" w:color="auto"/>
              <w:bottom w:val="single" w:sz="4" w:space="0" w:color="auto"/>
              <w:right w:val="single" w:sz="4" w:space="0" w:color="auto"/>
            </w:tcBorders>
            <w:hideMark/>
          </w:tcPr>
          <w:p w14:paraId="191034DC" w14:textId="77777777" w:rsidR="00D536BA" w:rsidRPr="00D536BA" w:rsidRDefault="00D536BA" w:rsidP="00D536BA">
            <w:pPr>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 xml:space="preserve">Раздел № 4. </w:t>
            </w:r>
            <w:proofErr w:type="spellStart"/>
            <w:r w:rsidRPr="00D536BA">
              <w:rPr>
                <w:rFonts w:ascii="Times New Roman" w:eastAsia="Calibri" w:hAnsi="Times New Roman" w:cs="Times New Roman"/>
                <w:color w:val="000000"/>
                <w:sz w:val="24"/>
                <w:szCs w:val="24"/>
              </w:rPr>
              <w:t>Морфемика</w:t>
            </w:r>
            <w:proofErr w:type="spellEnd"/>
            <w:r w:rsidRPr="00D536BA">
              <w:rPr>
                <w:rFonts w:ascii="Times New Roman" w:eastAsia="Calibri" w:hAnsi="Times New Roman" w:cs="Times New Roman"/>
                <w:color w:val="000000"/>
                <w:sz w:val="24"/>
                <w:szCs w:val="24"/>
              </w:rPr>
              <w:t>, словообразование, орфография</w:t>
            </w:r>
          </w:p>
          <w:p w14:paraId="1DC896E5" w14:textId="77777777" w:rsidR="00D536BA" w:rsidRPr="00D536BA" w:rsidRDefault="00D536BA" w:rsidP="00D536BA">
            <w:pPr>
              <w:contextualSpacing/>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Тема № 2. Способы словообразования. Словообразование знаменательных частей речи. Особенности словообразования профессиональной лексики и терминов. Понятие об этимологии. Словообразовательный анализ</w:t>
            </w:r>
          </w:p>
        </w:tc>
        <w:tc>
          <w:tcPr>
            <w:tcW w:w="2108" w:type="dxa"/>
            <w:tcBorders>
              <w:top w:val="single" w:sz="4" w:space="0" w:color="auto"/>
              <w:left w:val="single" w:sz="4" w:space="0" w:color="auto"/>
              <w:bottom w:val="single" w:sz="4" w:space="0" w:color="auto"/>
              <w:right w:val="single" w:sz="4" w:space="0" w:color="auto"/>
            </w:tcBorders>
          </w:tcPr>
          <w:p w14:paraId="58C6CF06" w14:textId="7A3DC82B" w:rsidR="00D536BA" w:rsidRPr="00D536BA" w:rsidRDefault="00D536BA" w:rsidP="00D536BA">
            <w:pPr>
              <w:rPr>
                <w:rFonts w:ascii="Times New Roman" w:eastAsia="Calibri" w:hAnsi="Times New Roman" w:cs="Times New Roman"/>
                <w:sz w:val="24"/>
                <w:szCs w:val="24"/>
              </w:rPr>
            </w:pPr>
            <w:r w:rsidRPr="00D536BA">
              <w:rPr>
                <w:rFonts w:ascii="Times New Roman" w:eastAsia="Calibri" w:hAnsi="Times New Roman" w:cs="Times New Roman"/>
                <w:sz w:val="24"/>
                <w:szCs w:val="24"/>
              </w:rPr>
              <w:t>ПК 1.4</w:t>
            </w:r>
          </w:p>
          <w:p w14:paraId="5E010CDE" w14:textId="77777777" w:rsidR="00D536BA" w:rsidRPr="00D536BA" w:rsidRDefault="00D536BA" w:rsidP="00D536BA">
            <w:pPr>
              <w:rPr>
                <w:rFonts w:ascii="Times New Roman" w:eastAsia="Calibri" w:hAnsi="Times New Roman" w:cs="Times New Roman"/>
                <w:sz w:val="24"/>
                <w:szCs w:val="24"/>
              </w:rPr>
            </w:pPr>
            <w:r w:rsidRPr="00D536BA">
              <w:rPr>
                <w:rFonts w:ascii="Times New Roman" w:eastAsia="Calibri" w:hAnsi="Times New Roman" w:cs="Times New Roman"/>
                <w:sz w:val="24"/>
                <w:szCs w:val="24"/>
              </w:rPr>
              <w:t>ПК 2.4</w:t>
            </w:r>
          </w:p>
          <w:p w14:paraId="69578BDE" w14:textId="77777777" w:rsidR="00D536BA" w:rsidRPr="00D536BA" w:rsidRDefault="00D536BA" w:rsidP="00D536BA">
            <w:pPr>
              <w:rPr>
                <w:rFonts w:ascii="Times New Roman" w:eastAsia="Calibri" w:hAnsi="Times New Roman" w:cs="Times New Roman"/>
                <w:sz w:val="24"/>
                <w:szCs w:val="24"/>
              </w:rPr>
            </w:pPr>
            <w:r w:rsidRPr="00D536BA">
              <w:rPr>
                <w:rFonts w:ascii="Times New Roman" w:eastAsia="Calibri" w:hAnsi="Times New Roman" w:cs="Times New Roman"/>
                <w:sz w:val="24"/>
                <w:szCs w:val="24"/>
              </w:rPr>
              <w:t>ПК 3.4</w:t>
            </w:r>
          </w:p>
          <w:p w14:paraId="5E9DC114" w14:textId="77777777" w:rsidR="00D536BA" w:rsidRPr="00D536BA" w:rsidRDefault="00D536BA" w:rsidP="00D536BA">
            <w:pPr>
              <w:rPr>
                <w:rFonts w:ascii="Times New Roman" w:eastAsia="Calibri" w:hAnsi="Times New Roman" w:cs="Times New Roman"/>
                <w:sz w:val="24"/>
                <w:szCs w:val="24"/>
              </w:rPr>
            </w:pPr>
            <w:r w:rsidRPr="00D536BA">
              <w:rPr>
                <w:rFonts w:ascii="Times New Roman" w:eastAsia="Calibri" w:hAnsi="Times New Roman" w:cs="Times New Roman"/>
                <w:sz w:val="24"/>
                <w:szCs w:val="24"/>
              </w:rPr>
              <w:t>ЛР 01</w:t>
            </w:r>
          </w:p>
          <w:p w14:paraId="6504F8A6" w14:textId="77777777" w:rsidR="00D536BA" w:rsidRPr="00D536BA" w:rsidRDefault="00D536BA" w:rsidP="00D536BA">
            <w:pPr>
              <w:rPr>
                <w:rFonts w:ascii="Times New Roman" w:eastAsia="Calibri" w:hAnsi="Times New Roman" w:cs="Times New Roman"/>
                <w:sz w:val="24"/>
                <w:szCs w:val="24"/>
              </w:rPr>
            </w:pPr>
            <w:r w:rsidRPr="00D536BA">
              <w:rPr>
                <w:rFonts w:ascii="Times New Roman" w:eastAsia="Calibri" w:hAnsi="Times New Roman" w:cs="Times New Roman"/>
                <w:sz w:val="24"/>
                <w:szCs w:val="24"/>
              </w:rPr>
              <w:t>ЛР 04</w:t>
            </w:r>
          </w:p>
          <w:p w14:paraId="0AC3F716" w14:textId="77777777" w:rsidR="00D536BA" w:rsidRPr="00D536BA" w:rsidRDefault="00D536BA" w:rsidP="00D536BA">
            <w:pPr>
              <w:rPr>
                <w:rFonts w:ascii="Times New Roman" w:eastAsia="Calibri" w:hAnsi="Times New Roman" w:cs="Times New Roman"/>
                <w:sz w:val="24"/>
                <w:szCs w:val="24"/>
              </w:rPr>
            </w:pPr>
            <w:r w:rsidRPr="00D536BA">
              <w:rPr>
                <w:rFonts w:ascii="Times New Roman" w:eastAsia="Calibri" w:hAnsi="Times New Roman" w:cs="Times New Roman"/>
                <w:sz w:val="24"/>
                <w:szCs w:val="24"/>
              </w:rPr>
              <w:t>МР 01</w:t>
            </w:r>
          </w:p>
          <w:p w14:paraId="1AEAC75C" w14:textId="77777777" w:rsidR="00D536BA" w:rsidRPr="00D536BA" w:rsidRDefault="00D536BA" w:rsidP="00D536BA">
            <w:pPr>
              <w:rPr>
                <w:rFonts w:ascii="Times New Roman" w:eastAsia="Calibri" w:hAnsi="Times New Roman" w:cs="Times New Roman"/>
                <w:sz w:val="24"/>
                <w:szCs w:val="24"/>
              </w:rPr>
            </w:pPr>
            <w:r w:rsidRPr="00D536BA">
              <w:rPr>
                <w:rFonts w:ascii="Times New Roman" w:eastAsia="Calibri" w:hAnsi="Times New Roman" w:cs="Times New Roman"/>
                <w:sz w:val="24"/>
                <w:szCs w:val="24"/>
              </w:rPr>
              <w:t>МР 04</w:t>
            </w:r>
          </w:p>
          <w:p w14:paraId="3BEEC906" w14:textId="77777777" w:rsidR="00D536BA" w:rsidRPr="00D536BA" w:rsidRDefault="00D536BA" w:rsidP="00D536BA">
            <w:pPr>
              <w:rPr>
                <w:rFonts w:ascii="Times New Roman" w:eastAsia="Calibri" w:hAnsi="Times New Roman" w:cs="Times New Roman"/>
                <w:sz w:val="24"/>
                <w:szCs w:val="24"/>
              </w:rPr>
            </w:pPr>
            <w:proofErr w:type="spellStart"/>
            <w:r w:rsidRPr="00D536BA">
              <w:rPr>
                <w:rFonts w:ascii="Times New Roman" w:eastAsia="Calibri" w:hAnsi="Times New Roman" w:cs="Times New Roman"/>
                <w:sz w:val="24"/>
                <w:szCs w:val="24"/>
              </w:rPr>
              <w:t>ПРб</w:t>
            </w:r>
            <w:proofErr w:type="spellEnd"/>
            <w:r w:rsidRPr="00D536BA">
              <w:rPr>
                <w:rFonts w:ascii="Times New Roman" w:eastAsia="Calibri" w:hAnsi="Times New Roman" w:cs="Times New Roman"/>
                <w:sz w:val="24"/>
                <w:szCs w:val="24"/>
              </w:rPr>
              <w:t>. 02</w:t>
            </w:r>
          </w:p>
          <w:p w14:paraId="52A2B249" w14:textId="77777777" w:rsidR="00D536BA" w:rsidRPr="00D536BA" w:rsidRDefault="00D536BA" w:rsidP="00D536BA">
            <w:pPr>
              <w:rPr>
                <w:rFonts w:ascii="Times New Roman" w:eastAsia="Calibri" w:hAnsi="Times New Roman" w:cs="Times New Roman"/>
                <w:sz w:val="24"/>
                <w:szCs w:val="24"/>
              </w:rPr>
            </w:pPr>
            <w:proofErr w:type="spellStart"/>
            <w:r w:rsidRPr="00D536BA">
              <w:rPr>
                <w:rFonts w:ascii="Times New Roman" w:eastAsia="Calibri" w:hAnsi="Times New Roman" w:cs="Times New Roman"/>
                <w:sz w:val="24"/>
                <w:szCs w:val="24"/>
              </w:rPr>
              <w:t>ПРб</w:t>
            </w:r>
            <w:proofErr w:type="spellEnd"/>
            <w:r w:rsidRPr="00D536BA">
              <w:rPr>
                <w:rFonts w:ascii="Times New Roman" w:eastAsia="Calibri" w:hAnsi="Times New Roman" w:cs="Times New Roman"/>
                <w:sz w:val="24"/>
                <w:szCs w:val="24"/>
              </w:rPr>
              <w:t>. 03</w:t>
            </w:r>
          </w:p>
          <w:p w14:paraId="469E82D2" w14:textId="706B0513" w:rsidR="00D536BA" w:rsidRPr="00D536BA" w:rsidRDefault="005A2369" w:rsidP="00D536BA">
            <w:pPr>
              <w:contextualSpacing/>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ОК5,ОК</w:t>
            </w:r>
            <w:proofErr w:type="gramStart"/>
            <w:r>
              <w:rPr>
                <w:rFonts w:ascii="Times New Roman" w:eastAsia="Calibri" w:hAnsi="Times New Roman" w:cs="Times New Roman"/>
                <w:color w:val="000000"/>
                <w:sz w:val="24"/>
                <w:szCs w:val="24"/>
              </w:rPr>
              <w:t>4</w:t>
            </w:r>
            <w:proofErr w:type="gramEnd"/>
            <w:r>
              <w:rPr>
                <w:rFonts w:ascii="Times New Roman" w:eastAsia="Calibri" w:hAnsi="Times New Roman" w:cs="Times New Roman"/>
                <w:color w:val="000000"/>
                <w:sz w:val="24"/>
                <w:szCs w:val="24"/>
              </w:rPr>
              <w:t>,</w:t>
            </w:r>
          </w:p>
        </w:tc>
        <w:tc>
          <w:tcPr>
            <w:tcW w:w="4773" w:type="dxa"/>
            <w:tcBorders>
              <w:top w:val="single" w:sz="4" w:space="0" w:color="auto"/>
              <w:left w:val="single" w:sz="4" w:space="0" w:color="auto"/>
              <w:bottom w:val="single" w:sz="4" w:space="0" w:color="auto"/>
              <w:right w:val="single" w:sz="4" w:space="0" w:color="auto"/>
            </w:tcBorders>
            <w:hideMark/>
          </w:tcPr>
          <w:p w14:paraId="4A0D8622" w14:textId="699A5094" w:rsidR="00D536BA" w:rsidRPr="00D536BA" w:rsidRDefault="00D536BA" w:rsidP="00D536BA">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1. Подберите не менее 10 терминов и слов профессиональной лексики специальности</w:t>
            </w:r>
            <w:r w:rsidR="00DD1A22">
              <w:rPr>
                <w:rFonts w:ascii="Times New Roman" w:eastAsia="Calibri" w:hAnsi="Times New Roman" w:cs="Times New Roman"/>
                <w:color w:val="000000"/>
                <w:sz w:val="24"/>
                <w:szCs w:val="24"/>
              </w:rPr>
              <w:t xml:space="preserve"> </w:t>
            </w:r>
            <w:r w:rsidR="00DD1A22">
              <w:rPr>
                <w:rFonts w:ascii="Times New Roman" w:eastAsia="Times New Roman" w:hAnsi="Times New Roman" w:cs="Times New Roman"/>
                <w:bCs/>
                <w:sz w:val="24"/>
                <w:szCs w:val="24"/>
                <w:lang w:eastAsia="ru-RU"/>
              </w:rPr>
              <w:t>43.02.13 Технология парикмахерского искусства</w:t>
            </w:r>
            <w:proofErr w:type="gramStart"/>
            <w:r w:rsidR="00DD1A22">
              <w:rPr>
                <w:rFonts w:ascii="Times New Roman" w:eastAsia="Calibri" w:hAnsi="Times New Roman" w:cs="Times New Roman"/>
                <w:color w:val="000000"/>
                <w:sz w:val="24"/>
                <w:szCs w:val="24"/>
              </w:rPr>
              <w:t xml:space="preserve"> </w:t>
            </w:r>
            <w:r w:rsidRPr="00D536BA">
              <w:rPr>
                <w:rFonts w:ascii="Times New Roman" w:eastAsia="Calibri" w:hAnsi="Times New Roman" w:cs="Times New Roman"/>
                <w:color w:val="000000"/>
                <w:sz w:val="24"/>
                <w:szCs w:val="24"/>
              </w:rPr>
              <w:t xml:space="preserve"> О</w:t>
            </w:r>
            <w:proofErr w:type="gramEnd"/>
            <w:r w:rsidRPr="00D536BA">
              <w:rPr>
                <w:rFonts w:ascii="Times New Roman" w:eastAsia="Calibri" w:hAnsi="Times New Roman" w:cs="Times New Roman"/>
                <w:color w:val="000000"/>
                <w:sz w:val="24"/>
                <w:szCs w:val="24"/>
              </w:rPr>
              <w:t>пределить способы образования данных слов;</w:t>
            </w:r>
          </w:p>
          <w:p w14:paraId="03DFAA03" w14:textId="031B1E0B" w:rsidR="00D536BA" w:rsidRPr="00D86B82" w:rsidRDefault="00D536BA" w:rsidP="00D536BA">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 xml:space="preserve">2.Напишите словарный диктант: </w:t>
            </w:r>
            <w:proofErr w:type="spellStart"/>
            <w:r w:rsidR="00DD1A22" w:rsidRPr="00D86B82">
              <w:rPr>
                <w:rFonts w:ascii="Times New Roman" w:hAnsi="Times New Roman" w:cs="Times New Roman"/>
                <w:color w:val="000000"/>
                <w:sz w:val="24"/>
                <w:szCs w:val="24"/>
                <w:shd w:val="clear" w:color="auto" w:fill="FFFFFF"/>
              </w:rPr>
              <w:t>сверхизобретательный</w:t>
            </w:r>
            <w:proofErr w:type="spellEnd"/>
            <w:r w:rsidR="00D86B82" w:rsidRPr="00D86B82">
              <w:rPr>
                <w:rFonts w:ascii="Times New Roman" w:hAnsi="Times New Roman" w:cs="Times New Roman"/>
                <w:color w:val="000000"/>
                <w:sz w:val="24"/>
                <w:szCs w:val="24"/>
                <w:shd w:val="clear" w:color="auto" w:fill="FFFFFF"/>
              </w:rPr>
              <w:t xml:space="preserve"> мастер</w:t>
            </w:r>
            <w:r w:rsidR="00DD1A22" w:rsidRPr="00D86B82">
              <w:rPr>
                <w:rFonts w:ascii="Times New Roman" w:hAnsi="Times New Roman" w:cs="Times New Roman"/>
                <w:color w:val="000000"/>
                <w:sz w:val="24"/>
                <w:szCs w:val="24"/>
                <w:shd w:val="clear" w:color="auto" w:fill="FFFFFF"/>
              </w:rPr>
              <w:t>; сверхинтересный</w:t>
            </w:r>
            <w:r w:rsidR="003967F6" w:rsidRPr="00D86B82">
              <w:rPr>
                <w:rFonts w:ascii="Times New Roman" w:hAnsi="Times New Roman" w:cs="Times New Roman"/>
                <w:color w:val="000000"/>
                <w:sz w:val="24"/>
                <w:szCs w:val="24"/>
                <w:shd w:val="clear" w:color="auto" w:fill="FFFFFF"/>
              </w:rPr>
              <w:t xml:space="preserve"> метод</w:t>
            </w:r>
            <w:r w:rsidR="00DD1A22" w:rsidRPr="00D86B82">
              <w:rPr>
                <w:rFonts w:ascii="Times New Roman" w:hAnsi="Times New Roman" w:cs="Times New Roman"/>
                <w:color w:val="000000"/>
                <w:sz w:val="24"/>
                <w:szCs w:val="24"/>
                <w:shd w:val="clear" w:color="auto" w:fill="FFFFFF"/>
              </w:rPr>
              <w:t>; небезынтересный</w:t>
            </w:r>
            <w:r w:rsidR="00D86B82" w:rsidRPr="00D86B82">
              <w:rPr>
                <w:rFonts w:ascii="Times New Roman" w:hAnsi="Times New Roman" w:cs="Times New Roman"/>
                <w:color w:val="000000"/>
                <w:sz w:val="24"/>
                <w:szCs w:val="24"/>
                <w:shd w:val="clear" w:color="auto" w:fill="FFFFFF"/>
              </w:rPr>
              <w:t xml:space="preserve"> способ окрашивания</w:t>
            </w:r>
            <w:r w:rsidR="00DD1A22" w:rsidRPr="00D86B82">
              <w:rPr>
                <w:rFonts w:ascii="Times New Roman" w:hAnsi="Times New Roman" w:cs="Times New Roman"/>
                <w:color w:val="000000"/>
                <w:sz w:val="24"/>
                <w:szCs w:val="24"/>
                <w:shd w:val="clear" w:color="auto" w:fill="FFFFFF"/>
              </w:rPr>
              <w:t>; безыскусный</w:t>
            </w:r>
            <w:r w:rsidR="003967F6" w:rsidRPr="00D86B82">
              <w:rPr>
                <w:rFonts w:ascii="Times New Roman" w:hAnsi="Times New Roman" w:cs="Times New Roman"/>
                <w:color w:val="000000"/>
                <w:sz w:val="24"/>
                <w:szCs w:val="24"/>
                <w:shd w:val="clear" w:color="auto" w:fill="FFFFFF"/>
              </w:rPr>
              <w:t>, привыкнуть к требованиям, приступить к работе, презабавная стрижка,</w:t>
            </w:r>
            <w:r w:rsidR="00D86B82" w:rsidRPr="00D86B82">
              <w:rPr>
                <w:rFonts w:ascii="Times New Roman" w:hAnsi="Times New Roman" w:cs="Times New Roman"/>
                <w:color w:val="000000"/>
                <w:sz w:val="24"/>
                <w:szCs w:val="24"/>
                <w:shd w:val="clear" w:color="auto" w:fill="FFFFFF"/>
              </w:rPr>
              <w:t xml:space="preserve"> </w:t>
            </w:r>
            <w:r w:rsidR="003967F6" w:rsidRPr="00D86B82">
              <w:rPr>
                <w:rFonts w:ascii="Times New Roman" w:hAnsi="Times New Roman" w:cs="Times New Roman"/>
                <w:color w:val="000000"/>
                <w:sz w:val="24"/>
                <w:szCs w:val="24"/>
                <w:shd w:val="clear" w:color="auto" w:fill="FFFFFF"/>
              </w:rPr>
              <w:t>преспокойный</w:t>
            </w:r>
            <w:r w:rsidR="00D86B82" w:rsidRPr="00D86B82">
              <w:rPr>
                <w:rFonts w:ascii="Times New Roman" w:hAnsi="Times New Roman" w:cs="Times New Roman"/>
                <w:color w:val="000000"/>
                <w:sz w:val="24"/>
                <w:szCs w:val="24"/>
                <w:shd w:val="clear" w:color="auto" w:fill="FFFFFF"/>
              </w:rPr>
              <w:t xml:space="preserve"> </w:t>
            </w:r>
            <w:r w:rsidR="003967F6" w:rsidRPr="00D86B82">
              <w:rPr>
                <w:rFonts w:ascii="Times New Roman" w:hAnsi="Times New Roman" w:cs="Times New Roman"/>
                <w:color w:val="000000"/>
                <w:sz w:val="24"/>
                <w:szCs w:val="24"/>
                <w:shd w:val="clear" w:color="auto" w:fill="FFFFFF"/>
              </w:rPr>
              <w:t>человек,</w:t>
            </w:r>
            <w:r w:rsidR="00D86B82" w:rsidRPr="00D86B82">
              <w:rPr>
                <w:rFonts w:ascii="Times New Roman" w:hAnsi="Times New Roman" w:cs="Times New Roman"/>
                <w:color w:val="000000"/>
                <w:sz w:val="24"/>
                <w:szCs w:val="24"/>
                <w:shd w:val="clear" w:color="auto" w:fill="FFFFFF"/>
              </w:rPr>
              <w:t xml:space="preserve"> </w:t>
            </w:r>
            <w:r w:rsidR="003967F6" w:rsidRPr="00D86B82">
              <w:rPr>
                <w:rFonts w:ascii="Times New Roman" w:hAnsi="Times New Roman" w:cs="Times New Roman"/>
                <w:color w:val="000000"/>
                <w:sz w:val="24"/>
                <w:szCs w:val="24"/>
                <w:shd w:val="clear" w:color="auto" w:fill="FFFFFF"/>
              </w:rPr>
              <w:t>прекрасная причёска,</w:t>
            </w:r>
            <w:r w:rsidR="00D86B82" w:rsidRPr="00D86B82">
              <w:rPr>
                <w:rFonts w:ascii="Times New Roman" w:hAnsi="Times New Roman" w:cs="Times New Roman"/>
                <w:color w:val="000000"/>
                <w:sz w:val="24"/>
                <w:szCs w:val="24"/>
                <w:shd w:val="clear" w:color="auto" w:fill="FFFFFF"/>
              </w:rPr>
              <w:t xml:space="preserve"> </w:t>
            </w:r>
            <w:r w:rsidR="003967F6" w:rsidRPr="00D86B82">
              <w:rPr>
                <w:rFonts w:ascii="Times New Roman" w:hAnsi="Times New Roman" w:cs="Times New Roman"/>
                <w:color w:val="000000"/>
                <w:sz w:val="24"/>
                <w:szCs w:val="24"/>
                <w:shd w:val="clear" w:color="auto" w:fill="FFFFFF"/>
              </w:rPr>
              <w:t>осторо</w:t>
            </w:r>
            <w:r w:rsidR="00D86B82">
              <w:rPr>
                <w:rFonts w:ascii="Times New Roman" w:hAnsi="Times New Roman" w:cs="Times New Roman"/>
                <w:color w:val="000000"/>
                <w:sz w:val="24"/>
                <w:szCs w:val="24"/>
                <w:shd w:val="clear" w:color="auto" w:fill="FFFFFF"/>
              </w:rPr>
              <w:t>ж</w:t>
            </w:r>
            <w:r w:rsidR="003967F6" w:rsidRPr="00D86B82">
              <w:rPr>
                <w:rFonts w:ascii="Times New Roman" w:hAnsi="Times New Roman" w:cs="Times New Roman"/>
                <w:color w:val="000000"/>
                <w:sz w:val="24"/>
                <w:szCs w:val="24"/>
                <w:shd w:val="clear" w:color="auto" w:fill="FFFFFF"/>
              </w:rPr>
              <w:t>ное прикосновение, массаж головы.</w:t>
            </w:r>
          </w:p>
          <w:p w14:paraId="6144B006" w14:textId="3C32BB3D" w:rsidR="00D536BA" w:rsidRPr="00D536BA" w:rsidRDefault="00D536BA" w:rsidP="00D536BA">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w:t>
            </w:r>
          </w:p>
          <w:p w14:paraId="2321AF1F" w14:textId="7BD52D2B" w:rsidR="00D536BA" w:rsidRPr="00D536BA" w:rsidRDefault="00D536BA" w:rsidP="00D536BA">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 xml:space="preserve">    </w:t>
            </w:r>
          </w:p>
        </w:tc>
      </w:tr>
      <w:tr w:rsidR="00D536BA" w:rsidRPr="00D536BA" w14:paraId="2AF67FB1" w14:textId="77777777" w:rsidTr="00D91B3E">
        <w:tc>
          <w:tcPr>
            <w:tcW w:w="2612" w:type="dxa"/>
            <w:tcBorders>
              <w:top w:val="single" w:sz="4" w:space="0" w:color="auto"/>
              <w:left w:val="single" w:sz="4" w:space="0" w:color="auto"/>
              <w:bottom w:val="single" w:sz="4" w:space="0" w:color="auto"/>
              <w:right w:val="single" w:sz="4" w:space="0" w:color="auto"/>
            </w:tcBorders>
            <w:hideMark/>
          </w:tcPr>
          <w:p w14:paraId="0BA97B1D" w14:textId="77777777" w:rsidR="00D536BA" w:rsidRPr="00D536BA" w:rsidRDefault="00D536BA" w:rsidP="00D536BA">
            <w:pPr>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Раздел № 5. Морфология и орфография</w:t>
            </w:r>
          </w:p>
          <w:p w14:paraId="083CED5B" w14:textId="2C313597" w:rsidR="00D536BA" w:rsidRPr="00D536BA" w:rsidRDefault="00D536BA" w:rsidP="00D536BA">
            <w:pPr>
              <w:contextualSpacing/>
              <w:rPr>
                <w:rFonts w:ascii="Times New Roman" w:eastAsia="Times New Roman" w:hAnsi="Times New Roman" w:cs="Times New Roman"/>
                <w:bCs/>
                <w:sz w:val="24"/>
                <w:szCs w:val="24"/>
              </w:rPr>
            </w:pPr>
          </w:p>
        </w:tc>
        <w:tc>
          <w:tcPr>
            <w:tcW w:w="2108" w:type="dxa"/>
            <w:tcBorders>
              <w:top w:val="single" w:sz="4" w:space="0" w:color="auto"/>
              <w:left w:val="single" w:sz="4" w:space="0" w:color="auto"/>
              <w:bottom w:val="single" w:sz="4" w:space="0" w:color="auto"/>
              <w:right w:val="single" w:sz="4" w:space="0" w:color="auto"/>
            </w:tcBorders>
            <w:hideMark/>
          </w:tcPr>
          <w:p w14:paraId="22C426C1"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ПК 1.4</w:t>
            </w:r>
          </w:p>
          <w:p w14:paraId="5A0F77A1"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ПК 2.4</w:t>
            </w:r>
          </w:p>
          <w:p w14:paraId="1E6D3A33"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ПК 3.4</w:t>
            </w:r>
          </w:p>
          <w:p w14:paraId="5F5E80C8"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ЛР 06</w:t>
            </w:r>
          </w:p>
          <w:p w14:paraId="477F52B8"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ЛР 07</w:t>
            </w:r>
          </w:p>
          <w:p w14:paraId="7A95436B"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МР 02</w:t>
            </w:r>
          </w:p>
          <w:p w14:paraId="4B485343"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МР 05</w:t>
            </w:r>
          </w:p>
          <w:p w14:paraId="30AF00B1"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МР 08</w:t>
            </w:r>
          </w:p>
          <w:p w14:paraId="44BA477D" w14:textId="77777777" w:rsidR="00D536BA" w:rsidRPr="00D536BA" w:rsidRDefault="00D536BA" w:rsidP="00D536BA">
            <w:pPr>
              <w:jc w:val="both"/>
              <w:rPr>
                <w:rFonts w:ascii="Times New Roman" w:eastAsia="Calibri" w:hAnsi="Times New Roman" w:cs="Times New Roman"/>
                <w:bCs/>
                <w:sz w:val="24"/>
                <w:szCs w:val="24"/>
              </w:rPr>
            </w:pPr>
            <w:proofErr w:type="spellStart"/>
            <w:r w:rsidRPr="00D536BA">
              <w:rPr>
                <w:rFonts w:ascii="Times New Roman" w:eastAsia="Calibri" w:hAnsi="Times New Roman" w:cs="Times New Roman"/>
                <w:bCs/>
                <w:sz w:val="24"/>
                <w:szCs w:val="24"/>
              </w:rPr>
              <w:t>ПРб</w:t>
            </w:r>
            <w:proofErr w:type="spellEnd"/>
            <w:r w:rsidRPr="00D536BA">
              <w:rPr>
                <w:rFonts w:ascii="Times New Roman" w:eastAsia="Calibri" w:hAnsi="Times New Roman" w:cs="Times New Roman"/>
                <w:bCs/>
                <w:sz w:val="24"/>
                <w:szCs w:val="24"/>
              </w:rPr>
              <w:t>. 01</w:t>
            </w:r>
          </w:p>
          <w:p w14:paraId="4A67AF13" w14:textId="77777777" w:rsidR="00D536BA" w:rsidRDefault="00D536BA" w:rsidP="00D536BA">
            <w:pPr>
              <w:contextualSpacing/>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lastRenderedPageBreak/>
              <w:t>ПРб.04</w:t>
            </w:r>
          </w:p>
          <w:p w14:paraId="3955614D" w14:textId="57517C96" w:rsidR="005A2369" w:rsidRPr="00D536BA" w:rsidRDefault="005A2369" w:rsidP="00D536BA">
            <w:pPr>
              <w:contextualSpacing/>
              <w:jc w:val="both"/>
              <w:rPr>
                <w:rFonts w:ascii="Times New Roman" w:eastAsia="Calibri" w:hAnsi="Times New Roman" w:cs="Times New Roman"/>
                <w:iCs/>
                <w:sz w:val="24"/>
                <w:szCs w:val="24"/>
              </w:rPr>
            </w:pPr>
            <w:r>
              <w:rPr>
                <w:rFonts w:ascii="Times New Roman" w:eastAsia="Calibri" w:hAnsi="Times New Roman" w:cs="Times New Roman"/>
                <w:bCs/>
                <w:iCs/>
                <w:sz w:val="24"/>
                <w:szCs w:val="24"/>
              </w:rPr>
              <w:t>ОК5,ОК</w:t>
            </w:r>
            <w:proofErr w:type="gramStart"/>
            <w:r>
              <w:rPr>
                <w:rFonts w:ascii="Times New Roman" w:eastAsia="Calibri" w:hAnsi="Times New Roman" w:cs="Times New Roman"/>
                <w:bCs/>
                <w:iCs/>
                <w:sz w:val="24"/>
                <w:szCs w:val="24"/>
              </w:rPr>
              <w:t>4</w:t>
            </w:r>
            <w:proofErr w:type="gramEnd"/>
          </w:p>
        </w:tc>
        <w:tc>
          <w:tcPr>
            <w:tcW w:w="4773" w:type="dxa"/>
            <w:tcBorders>
              <w:top w:val="single" w:sz="4" w:space="0" w:color="auto"/>
              <w:left w:val="single" w:sz="4" w:space="0" w:color="auto"/>
              <w:bottom w:val="single" w:sz="4" w:space="0" w:color="auto"/>
              <w:right w:val="single" w:sz="4" w:space="0" w:color="auto"/>
            </w:tcBorders>
            <w:hideMark/>
          </w:tcPr>
          <w:p w14:paraId="712A6D47" w14:textId="128A6CB1" w:rsidR="003B2D4F" w:rsidRDefault="00D536BA" w:rsidP="003B2D4F">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lastRenderedPageBreak/>
              <w:t xml:space="preserve">1. Произведите морфологический </w:t>
            </w:r>
            <w:r w:rsidR="003B2D4F">
              <w:rPr>
                <w:rFonts w:ascii="Times New Roman" w:eastAsia="Calibri" w:hAnsi="Times New Roman" w:cs="Times New Roman"/>
                <w:color w:val="000000"/>
                <w:sz w:val="24"/>
                <w:szCs w:val="24"/>
              </w:rPr>
              <w:t>разбор</w:t>
            </w:r>
            <w:r w:rsidRPr="00D536BA">
              <w:rPr>
                <w:rFonts w:ascii="Times New Roman" w:eastAsia="Calibri" w:hAnsi="Times New Roman" w:cs="Times New Roman"/>
                <w:color w:val="000000"/>
                <w:sz w:val="24"/>
                <w:szCs w:val="24"/>
              </w:rPr>
              <w:t xml:space="preserve"> существительн</w:t>
            </w:r>
            <w:r w:rsidR="003B2D4F">
              <w:rPr>
                <w:rFonts w:ascii="Times New Roman" w:eastAsia="Calibri" w:hAnsi="Times New Roman" w:cs="Times New Roman"/>
                <w:color w:val="000000"/>
                <w:sz w:val="24"/>
                <w:szCs w:val="24"/>
              </w:rPr>
              <w:t>ого, прилагательного, глагола</w:t>
            </w:r>
            <w:r w:rsidRPr="00D536BA">
              <w:rPr>
                <w:rFonts w:ascii="Times New Roman" w:eastAsia="Calibri" w:hAnsi="Times New Roman" w:cs="Times New Roman"/>
                <w:color w:val="000000"/>
                <w:sz w:val="24"/>
                <w:szCs w:val="24"/>
              </w:rPr>
              <w:t xml:space="preserve"> </w:t>
            </w:r>
            <w:r w:rsidR="003B2D4F">
              <w:rPr>
                <w:rFonts w:ascii="Times New Roman" w:eastAsia="Calibri" w:hAnsi="Times New Roman" w:cs="Times New Roman"/>
                <w:color w:val="000000"/>
                <w:sz w:val="24"/>
                <w:szCs w:val="24"/>
              </w:rPr>
              <w:t xml:space="preserve"> из </w:t>
            </w:r>
            <w:r w:rsidRPr="00D536BA">
              <w:rPr>
                <w:rFonts w:ascii="Times New Roman" w:eastAsia="Calibri" w:hAnsi="Times New Roman" w:cs="Times New Roman"/>
                <w:color w:val="000000"/>
                <w:sz w:val="24"/>
                <w:szCs w:val="24"/>
              </w:rPr>
              <w:t>данного текста:</w:t>
            </w:r>
          </w:p>
          <w:p w14:paraId="147DCE01" w14:textId="77777777" w:rsidR="003B2D4F" w:rsidRDefault="00D536BA" w:rsidP="003B2D4F">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 xml:space="preserve"> </w:t>
            </w:r>
            <w:r w:rsidR="003B2D4F">
              <w:rPr>
                <w:rFonts w:ascii="Times New Roman" w:eastAsia="Calibri" w:hAnsi="Times New Roman" w:cs="Times New Roman"/>
                <w:color w:val="000000"/>
                <w:sz w:val="24"/>
                <w:szCs w:val="24"/>
              </w:rPr>
              <w:t xml:space="preserve">  </w:t>
            </w:r>
            <w:r w:rsidR="003B2D4F" w:rsidRPr="003B2D4F">
              <w:rPr>
                <w:rFonts w:ascii="Times New Roman" w:eastAsia="Calibri" w:hAnsi="Times New Roman" w:cs="Times New Roman"/>
                <w:color w:val="000000"/>
                <w:sz w:val="24"/>
                <w:szCs w:val="24"/>
              </w:rPr>
              <w:t>Парикмахер - это специалист, способный выполнять как простые, так и довольно сложные стрижки</w:t>
            </w:r>
            <w:r w:rsidR="003B2D4F">
              <w:rPr>
                <w:rFonts w:ascii="Times New Roman" w:eastAsia="Calibri" w:hAnsi="Times New Roman" w:cs="Times New Roman"/>
                <w:color w:val="000000"/>
                <w:sz w:val="24"/>
                <w:szCs w:val="24"/>
              </w:rPr>
              <w:t>.</w:t>
            </w:r>
            <w:r w:rsidR="003B2D4F" w:rsidRPr="003B2D4F">
              <w:rPr>
                <w:rFonts w:ascii="Times New Roman" w:eastAsia="Calibri" w:hAnsi="Times New Roman" w:cs="Times New Roman"/>
                <w:color w:val="000000"/>
                <w:sz w:val="24"/>
                <w:szCs w:val="24"/>
              </w:rPr>
              <w:t xml:space="preserve"> </w:t>
            </w:r>
          </w:p>
          <w:p w14:paraId="22B21DC8" w14:textId="77777777" w:rsidR="003B2D4F" w:rsidRPr="003B2D4F" w:rsidRDefault="003B2D4F" w:rsidP="003B2D4F">
            <w:pPr>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Pr="003B2D4F">
              <w:rPr>
                <w:rFonts w:ascii="Times New Roman" w:eastAsia="Calibri" w:hAnsi="Times New Roman" w:cs="Times New Roman"/>
                <w:color w:val="000000"/>
                <w:sz w:val="24"/>
                <w:szCs w:val="24"/>
              </w:rPr>
              <w:t xml:space="preserve">Стоит учесть, что работа парикмахером подходит только физически выносливым людям, способным находиться на ногах в </w:t>
            </w:r>
            <w:r w:rsidRPr="003B2D4F">
              <w:rPr>
                <w:rFonts w:ascii="Times New Roman" w:eastAsia="Calibri" w:hAnsi="Times New Roman" w:cs="Times New Roman"/>
                <w:color w:val="000000"/>
                <w:sz w:val="24"/>
                <w:szCs w:val="24"/>
              </w:rPr>
              <w:lastRenderedPageBreak/>
              <w:t xml:space="preserve">течение рабочего дня, что в будущем чревато развитием болезней сосудов. Профессия парикмахер также противопоказана людям, которые страдают от аллергии на химикаты, входящие в состав различных средств для волос. </w:t>
            </w:r>
          </w:p>
          <w:p w14:paraId="79862997" w14:textId="63788C7A" w:rsidR="00D536BA" w:rsidRPr="00D536BA" w:rsidRDefault="00D536BA" w:rsidP="003B2D4F">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2.Составьте с данными словами предложения</w:t>
            </w:r>
          </w:p>
        </w:tc>
      </w:tr>
      <w:tr w:rsidR="00D536BA" w:rsidRPr="00D536BA" w14:paraId="0ACFCC97" w14:textId="77777777" w:rsidTr="00D91B3E">
        <w:tc>
          <w:tcPr>
            <w:tcW w:w="2612" w:type="dxa"/>
            <w:tcBorders>
              <w:top w:val="single" w:sz="4" w:space="0" w:color="auto"/>
              <w:left w:val="single" w:sz="4" w:space="0" w:color="auto"/>
              <w:bottom w:val="single" w:sz="4" w:space="0" w:color="auto"/>
              <w:right w:val="single" w:sz="4" w:space="0" w:color="auto"/>
            </w:tcBorders>
            <w:hideMark/>
          </w:tcPr>
          <w:p w14:paraId="4D8D6A43" w14:textId="77777777" w:rsidR="00D536BA" w:rsidRPr="00D536BA" w:rsidRDefault="00D536BA" w:rsidP="00D536BA">
            <w:pPr>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lastRenderedPageBreak/>
              <w:t>Раздел № 6. Синтаксис и пунктуация.</w:t>
            </w:r>
          </w:p>
          <w:p w14:paraId="453278B0" w14:textId="77777777" w:rsidR="00D536BA" w:rsidRPr="00D536BA" w:rsidRDefault="00D536BA" w:rsidP="00D536BA">
            <w:pPr>
              <w:contextualSpacing/>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Тема № 1. Основные единицы синтаксиса. Словосочетание, предложение, сложное синтаксическое целое</w:t>
            </w:r>
          </w:p>
        </w:tc>
        <w:tc>
          <w:tcPr>
            <w:tcW w:w="2108" w:type="dxa"/>
            <w:tcBorders>
              <w:top w:val="single" w:sz="4" w:space="0" w:color="auto"/>
              <w:left w:val="single" w:sz="4" w:space="0" w:color="auto"/>
              <w:bottom w:val="single" w:sz="4" w:space="0" w:color="auto"/>
              <w:right w:val="single" w:sz="4" w:space="0" w:color="auto"/>
            </w:tcBorders>
            <w:hideMark/>
          </w:tcPr>
          <w:p w14:paraId="6818E7FC"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ПК 1.4</w:t>
            </w:r>
          </w:p>
          <w:p w14:paraId="1E888C96"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ПК 2.4</w:t>
            </w:r>
          </w:p>
          <w:p w14:paraId="77860864"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ПК 3.4</w:t>
            </w:r>
          </w:p>
          <w:p w14:paraId="6BFCE37B"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ЛР 06</w:t>
            </w:r>
          </w:p>
          <w:p w14:paraId="5FAFC8F6"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ЛР 07</w:t>
            </w:r>
          </w:p>
          <w:p w14:paraId="75BD7921"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МР 02</w:t>
            </w:r>
          </w:p>
          <w:p w14:paraId="00DCD92F"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МР 05</w:t>
            </w:r>
          </w:p>
          <w:p w14:paraId="33848CA8" w14:textId="77777777" w:rsidR="00D536BA" w:rsidRPr="00D536BA" w:rsidRDefault="00D536BA" w:rsidP="00D536BA">
            <w:pPr>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МР 08</w:t>
            </w:r>
          </w:p>
          <w:p w14:paraId="7F14E5CA" w14:textId="77777777" w:rsidR="00D536BA" w:rsidRPr="00D536BA" w:rsidRDefault="00D536BA" w:rsidP="00D536BA">
            <w:pPr>
              <w:jc w:val="both"/>
              <w:rPr>
                <w:rFonts w:ascii="Times New Roman" w:eastAsia="Calibri" w:hAnsi="Times New Roman" w:cs="Times New Roman"/>
                <w:bCs/>
                <w:sz w:val="24"/>
                <w:szCs w:val="24"/>
              </w:rPr>
            </w:pPr>
            <w:proofErr w:type="spellStart"/>
            <w:r w:rsidRPr="00D536BA">
              <w:rPr>
                <w:rFonts w:ascii="Times New Roman" w:eastAsia="Calibri" w:hAnsi="Times New Roman" w:cs="Times New Roman"/>
                <w:bCs/>
                <w:sz w:val="24"/>
                <w:szCs w:val="24"/>
              </w:rPr>
              <w:t>ПРб</w:t>
            </w:r>
            <w:proofErr w:type="spellEnd"/>
            <w:r w:rsidRPr="00D536BA">
              <w:rPr>
                <w:rFonts w:ascii="Times New Roman" w:eastAsia="Calibri" w:hAnsi="Times New Roman" w:cs="Times New Roman"/>
                <w:bCs/>
                <w:sz w:val="24"/>
                <w:szCs w:val="24"/>
              </w:rPr>
              <w:t>. 01</w:t>
            </w:r>
          </w:p>
          <w:p w14:paraId="7490C4A5" w14:textId="77777777" w:rsidR="00D536BA" w:rsidRDefault="00D536BA" w:rsidP="00D536BA">
            <w:pPr>
              <w:contextualSpacing/>
              <w:jc w:val="both"/>
              <w:rPr>
                <w:rFonts w:ascii="Times New Roman" w:eastAsia="Calibri" w:hAnsi="Times New Roman" w:cs="Times New Roman"/>
                <w:bCs/>
                <w:sz w:val="24"/>
                <w:szCs w:val="24"/>
              </w:rPr>
            </w:pPr>
            <w:r w:rsidRPr="00D536BA">
              <w:rPr>
                <w:rFonts w:ascii="Times New Roman" w:eastAsia="Calibri" w:hAnsi="Times New Roman" w:cs="Times New Roman"/>
                <w:bCs/>
                <w:sz w:val="24"/>
                <w:szCs w:val="24"/>
              </w:rPr>
              <w:t>ПРб.04</w:t>
            </w:r>
          </w:p>
          <w:p w14:paraId="5FC07D24" w14:textId="0A7829E1" w:rsidR="005A2369" w:rsidRPr="00D536BA" w:rsidRDefault="005A2369" w:rsidP="00D536BA">
            <w:pPr>
              <w:contextualSpacing/>
              <w:jc w:val="both"/>
              <w:rPr>
                <w:rFonts w:ascii="Times New Roman" w:eastAsia="Calibri" w:hAnsi="Times New Roman" w:cs="Times New Roman"/>
                <w:color w:val="000000"/>
                <w:sz w:val="24"/>
                <w:szCs w:val="24"/>
              </w:rPr>
            </w:pPr>
            <w:r>
              <w:rPr>
                <w:rFonts w:ascii="Times New Roman" w:eastAsia="Calibri" w:hAnsi="Times New Roman" w:cs="Times New Roman"/>
                <w:bCs/>
                <w:color w:val="000000"/>
                <w:sz w:val="24"/>
                <w:szCs w:val="24"/>
              </w:rPr>
              <w:t>ОК5,ОК</w:t>
            </w:r>
            <w:proofErr w:type="gramStart"/>
            <w:r>
              <w:rPr>
                <w:rFonts w:ascii="Times New Roman" w:eastAsia="Calibri" w:hAnsi="Times New Roman" w:cs="Times New Roman"/>
                <w:bCs/>
                <w:color w:val="000000"/>
                <w:sz w:val="24"/>
                <w:szCs w:val="24"/>
              </w:rPr>
              <w:t>6</w:t>
            </w:r>
            <w:proofErr w:type="gramEnd"/>
            <w:r>
              <w:rPr>
                <w:rFonts w:ascii="Times New Roman" w:eastAsia="Calibri" w:hAnsi="Times New Roman" w:cs="Times New Roman"/>
                <w:bCs/>
                <w:color w:val="000000"/>
                <w:sz w:val="24"/>
                <w:szCs w:val="24"/>
              </w:rPr>
              <w:t>,ОК9</w:t>
            </w:r>
          </w:p>
        </w:tc>
        <w:tc>
          <w:tcPr>
            <w:tcW w:w="4773" w:type="dxa"/>
            <w:tcBorders>
              <w:top w:val="single" w:sz="4" w:space="0" w:color="auto"/>
              <w:left w:val="single" w:sz="4" w:space="0" w:color="auto"/>
              <w:bottom w:val="single" w:sz="4" w:space="0" w:color="auto"/>
              <w:right w:val="single" w:sz="4" w:space="0" w:color="auto"/>
            </w:tcBorders>
            <w:hideMark/>
          </w:tcPr>
          <w:p w14:paraId="347DE7E3" w14:textId="68ED8B09" w:rsidR="00D536BA" w:rsidRPr="00D536BA" w:rsidRDefault="00B26F4D" w:rsidP="00D536BA">
            <w:pPr>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w:t>
            </w:r>
            <w:r w:rsidR="00D536BA" w:rsidRPr="00D536BA">
              <w:rPr>
                <w:rFonts w:ascii="Times New Roman" w:eastAsia="Calibri" w:hAnsi="Times New Roman" w:cs="Times New Roman"/>
                <w:color w:val="000000"/>
                <w:sz w:val="24"/>
                <w:szCs w:val="24"/>
              </w:rPr>
              <w:t>. Деловая игра «</w:t>
            </w:r>
            <w:r>
              <w:rPr>
                <w:rFonts w:ascii="Times New Roman" w:eastAsia="Calibri" w:hAnsi="Times New Roman" w:cs="Times New Roman"/>
                <w:color w:val="000000"/>
                <w:sz w:val="24"/>
                <w:szCs w:val="24"/>
              </w:rPr>
              <w:t>Консультация парикмахера</w:t>
            </w:r>
            <w:r w:rsidR="00D536BA" w:rsidRPr="00D536BA">
              <w:rPr>
                <w:rFonts w:ascii="Times New Roman" w:eastAsia="Calibri" w:hAnsi="Times New Roman" w:cs="Times New Roman"/>
                <w:color w:val="000000"/>
                <w:sz w:val="24"/>
                <w:szCs w:val="24"/>
              </w:rPr>
              <w:t>»</w:t>
            </w:r>
          </w:p>
          <w:p w14:paraId="5D35C51B" w14:textId="548AC85E" w:rsidR="00D536BA" w:rsidRPr="00D536BA" w:rsidRDefault="00D536BA" w:rsidP="00D536BA">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Цель задания</w:t>
            </w:r>
            <w:r w:rsidR="00B26F4D">
              <w:rPr>
                <w:rFonts w:ascii="Times New Roman" w:eastAsia="Calibri" w:hAnsi="Times New Roman" w:cs="Times New Roman"/>
                <w:color w:val="000000"/>
                <w:sz w:val="24"/>
                <w:szCs w:val="24"/>
              </w:rPr>
              <w:t>:</w:t>
            </w:r>
            <w:r w:rsidRPr="00D536BA">
              <w:rPr>
                <w:rFonts w:ascii="Times New Roman" w:eastAsia="Calibri" w:hAnsi="Times New Roman" w:cs="Times New Roman"/>
                <w:color w:val="000000"/>
                <w:sz w:val="24"/>
                <w:szCs w:val="24"/>
              </w:rPr>
              <w:t xml:space="preserve"> проконсультировать клиента, чтобы помочь</w:t>
            </w:r>
            <w:r w:rsidR="00B26F4D">
              <w:rPr>
                <w:rFonts w:ascii="Times New Roman" w:eastAsia="Calibri" w:hAnsi="Times New Roman" w:cs="Times New Roman"/>
                <w:color w:val="000000"/>
                <w:sz w:val="24"/>
                <w:szCs w:val="24"/>
              </w:rPr>
              <w:t xml:space="preserve"> изменить имидж</w:t>
            </w:r>
            <w:r w:rsidRPr="00D536BA">
              <w:rPr>
                <w:rFonts w:ascii="Times New Roman" w:eastAsia="Calibri" w:hAnsi="Times New Roman" w:cs="Times New Roman"/>
                <w:color w:val="000000"/>
                <w:sz w:val="24"/>
                <w:szCs w:val="24"/>
              </w:rPr>
              <w:t>.</w:t>
            </w:r>
          </w:p>
          <w:p w14:paraId="72D78E3F" w14:textId="77777777" w:rsidR="00D536BA" w:rsidRPr="00D536BA" w:rsidRDefault="00D536BA" w:rsidP="00D536BA">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 xml:space="preserve">Задачи: </w:t>
            </w:r>
          </w:p>
          <w:p w14:paraId="5279073D" w14:textId="77777777" w:rsidR="00D536BA" w:rsidRPr="00D536BA" w:rsidRDefault="00D536BA" w:rsidP="00D536BA">
            <w:pPr>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1.Систематизация и закрепление полученных теоретических знаний и практических умений обучающихся;</w:t>
            </w:r>
          </w:p>
          <w:p w14:paraId="08178ED9" w14:textId="77777777" w:rsidR="00D536BA" w:rsidRPr="00D536BA" w:rsidRDefault="00D536BA" w:rsidP="00D536BA">
            <w:pPr>
              <w:contextualSpacing/>
              <w:jc w:val="both"/>
              <w:rPr>
                <w:rFonts w:ascii="Times New Roman" w:eastAsia="Calibri" w:hAnsi="Times New Roman" w:cs="Times New Roman"/>
                <w:color w:val="000000"/>
                <w:sz w:val="24"/>
                <w:szCs w:val="24"/>
              </w:rPr>
            </w:pPr>
            <w:r w:rsidRPr="00D536BA">
              <w:rPr>
                <w:rFonts w:ascii="Times New Roman" w:eastAsia="Calibri" w:hAnsi="Times New Roman" w:cs="Times New Roman"/>
                <w:color w:val="000000"/>
                <w:sz w:val="24"/>
                <w:szCs w:val="24"/>
              </w:rPr>
              <w:t>2.Углубление и расширение теоретических знаний обучающихся</w:t>
            </w:r>
          </w:p>
        </w:tc>
      </w:tr>
    </w:tbl>
    <w:p w14:paraId="60E86158" w14:textId="77777777" w:rsidR="00D536BA" w:rsidRPr="00D536BA" w:rsidRDefault="00D536BA" w:rsidP="00D536BA">
      <w:pPr>
        <w:rPr>
          <w:rFonts w:ascii="Calibri" w:eastAsia="Times New Roman" w:hAnsi="Calibri" w:cs="Times New Roman"/>
          <w:lang w:eastAsia="ru-RU"/>
        </w:rPr>
      </w:pPr>
    </w:p>
    <w:p w14:paraId="4DEB586A"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p w14:paraId="58ABC67A"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p w14:paraId="50EA2CB5"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p w14:paraId="42C1F54B"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p w14:paraId="25EC1A69"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p w14:paraId="6DBDF1A7" w14:textId="77777777" w:rsidR="00D536BA" w:rsidRPr="00D536BA" w:rsidRDefault="00D536BA" w:rsidP="00D536BA">
      <w:pPr>
        <w:spacing w:after="0" w:line="240" w:lineRule="auto"/>
        <w:jc w:val="center"/>
        <w:rPr>
          <w:rFonts w:ascii="Times New Roman" w:eastAsia="Times New Roman" w:hAnsi="Times New Roman" w:cs="Times New Roman"/>
          <w:b/>
          <w:sz w:val="28"/>
          <w:szCs w:val="28"/>
          <w:lang w:eastAsia="ru-RU"/>
        </w:rPr>
      </w:pPr>
    </w:p>
    <w:p w14:paraId="2AEC86C2" w14:textId="77777777" w:rsidR="00D536BA" w:rsidRPr="00D536BA" w:rsidRDefault="00D536BA" w:rsidP="00D536BA">
      <w:pPr>
        <w:spacing w:after="0" w:line="240" w:lineRule="auto"/>
        <w:jc w:val="both"/>
        <w:rPr>
          <w:rFonts w:ascii="Times New Roman" w:eastAsia="Times New Roman" w:hAnsi="Times New Roman" w:cs="Times New Roman"/>
          <w:b/>
          <w:sz w:val="24"/>
          <w:szCs w:val="24"/>
          <w:lang w:eastAsia="ru-RU"/>
        </w:rPr>
      </w:pPr>
    </w:p>
    <w:p w14:paraId="4EFA9A51" w14:textId="77777777" w:rsidR="00D536BA" w:rsidRPr="00D536BA" w:rsidRDefault="00D536BA" w:rsidP="00D536BA">
      <w:pPr>
        <w:spacing w:after="0" w:line="240" w:lineRule="auto"/>
        <w:jc w:val="both"/>
        <w:rPr>
          <w:rFonts w:ascii="Times New Roman" w:eastAsia="Times New Roman" w:hAnsi="Times New Roman" w:cs="Times New Roman"/>
          <w:b/>
          <w:sz w:val="24"/>
          <w:szCs w:val="24"/>
          <w:lang w:eastAsia="ru-RU"/>
        </w:rPr>
      </w:pPr>
    </w:p>
    <w:p w14:paraId="7EFEE718" w14:textId="77777777" w:rsidR="00D536BA" w:rsidRPr="00D536BA" w:rsidRDefault="00D536BA" w:rsidP="00D536BA">
      <w:pPr>
        <w:spacing w:after="0" w:line="240" w:lineRule="auto"/>
        <w:jc w:val="both"/>
        <w:rPr>
          <w:rFonts w:ascii="Times New Roman" w:eastAsia="Times New Roman" w:hAnsi="Times New Roman" w:cs="Times New Roman"/>
          <w:b/>
          <w:sz w:val="24"/>
          <w:szCs w:val="24"/>
          <w:lang w:eastAsia="ru-RU"/>
        </w:rPr>
      </w:pPr>
    </w:p>
    <w:p w14:paraId="13F48379" w14:textId="77777777" w:rsidR="00D536BA" w:rsidRPr="00D536BA" w:rsidRDefault="00D536BA" w:rsidP="00D536BA">
      <w:pPr>
        <w:spacing w:after="0" w:line="240" w:lineRule="auto"/>
        <w:jc w:val="both"/>
        <w:rPr>
          <w:rFonts w:ascii="Times New Roman" w:eastAsia="Times New Roman" w:hAnsi="Times New Roman" w:cs="Times New Roman"/>
          <w:b/>
          <w:sz w:val="24"/>
          <w:szCs w:val="24"/>
          <w:lang w:eastAsia="ru-RU"/>
        </w:rPr>
      </w:pPr>
    </w:p>
    <w:p w14:paraId="26648742" w14:textId="77777777" w:rsidR="00D856A2" w:rsidRPr="00D536BA" w:rsidRDefault="00D856A2">
      <w:pPr>
        <w:rPr>
          <w:rFonts w:ascii="Times New Roman" w:eastAsia="Times New Roman" w:hAnsi="Times New Roman" w:cs="Times New Roman"/>
          <w:b/>
          <w:bCs/>
          <w:color w:val="000000"/>
          <w:sz w:val="24"/>
          <w:szCs w:val="24"/>
          <w:lang w:eastAsia="ru-RU"/>
        </w:rPr>
      </w:pPr>
    </w:p>
    <w:sectPr w:rsidR="00D856A2" w:rsidRPr="00D536BA" w:rsidSect="00DA3EC4">
      <w:pgSz w:w="11906" w:h="16838"/>
      <w:pgMar w:top="1134" w:right="170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Georgia">
    <w:panose1 w:val="02040502050405020303"/>
    <w:charset w:val="CC"/>
    <w:family w:val="roman"/>
    <w:pitch w:val="variable"/>
    <w:sig w:usb0="00000287" w:usb1="00000000" w:usb2="00000000" w:usb3="00000000" w:csb0="0000009F" w:csb1="00000000"/>
  </w:font>
  <w:font w:name="ArialM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mn-ea">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3CB8B072"/>
    <w:lvl w:ilvl="0">
      <w:start w:val="1"/>
      <w:numFmt w:val="decimal"/>
      <w:suff w:val="space"/>
      <w:lvlText w:val="%1."/>
      <w:lvlJc w:val="left"/>
      <w:pPr>
        <w:ind w:left="720" w:hanging="360"/>
      </w:pPr>
      <w:rPr>
        <w:rFonts w:eastAsia="Calibri" w:hint="default"/>
        <w:b w:val="0"/>
        <w:bCs/>
        <w:kern w:val="1"/>
        <w:sz w:val="26"/>
        <w:szCs w:val="26"/>
        <w:lang w:eastAsia="hi-IN" w:bidi="hi-IN"/>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suff w:val="space"/>
      <w:lvlText w:val="%4."/>
      <w:lvlJc w:val="left"/>
      <w:pPr>
        <w:ind w:left="1800" w:hanging="360"/>
      </w:pPr>
      <w:rPr>
        <w:rFonts w:hint="default"/>
      </w:rPr>
    </w:lvl>
    <w:lvl w:ilvl="4">
      <w:start w:val="1"/>
      <w:numFmt w:val="decimal"/>
      <w:suff w:val="space"/>
      <w:lvlText w:val="%5."/>
      <w:lvlJc w:val="left"/>
      <w:pPr>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nsid w:val="104E2D66"/>
    <w:multiLevelType w:val="hybridMultilevel"/>
    <w:tmpl w:val="ACC44D9E"/>
    <w:lvl w:ilvl="0" w:tplc="F69C3EEE">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86A61A36">
      <w:numFmt w:val="bullet"/>
      <w:lvlText w:val="•"/>
      <w:lvlJc w:val="left"/>
      <w:pPr>
        <w:ind w:left="998" w:hanging="284"/>
      </w:pPr>
      <w:rPr>
        <w:rFonts w:hint="default"/>
        <w:lang w:val="ru-RU" w:eastAsia="ru-RU" w:bidi="ru-RU"/>
      </w:rPr>
    </w:lvl>
    <w:lvl w:ilvl="2" w:tplc="E7984700">
      <w:numFmt w:val="bullet"/>
      <w:lvlText w:val="•"/>
      <w:lvlJc w:val="left"/>
      <w:pPr>
        <w:ind w:left="1597" w:hanging="284"/>
      </w:pPr>
      <w:rPr>
        <w:rFonts w:hint="default"/>
        <w:lang w:val="ru-RU" w:eastAsia="ru-RU" w:bidi="ru-RU"/>
      </w:rPr>
    </w:lvl>
    <w:lvl w:ilvl="3" w:tplc="6136D68C">
      <w:numFmt w:val="bullet"/>
      <w:lvlText w:val="•"/>
      <w:lvlJc w:val="left"/>
      <w:pPr>
        <w:ind w:left="2195" w:hanging="284"/>
      </w:pPr>
      <w:rPr>
        <w:rFonts w:hint="default"/>
        <w:lang w:val="ru-RU" w:eastAsia="ru-RU" w:bidi="ru-RU"/>
      </w:rPr>
    </w:lvl>
    <w:lvl w:ilvl="4" w:tplc="72580B46">
      <w:numFmt w:val="bullet"/>
      <w:lvlText w:val="•"/>
      <w:lvlJc w:val="left"/>
      <w:pPr>
        <w:ind w:left="2794" w:hanging="284"/>
      </w:pPr>
      <w:rPr>
        <w:rFonts w:hint="default"/>
        <w:lang w:val="ru-RU" w:eastAsia="ru-RU" w:bidi="ru-RU"/>
      </w:rPr>
    </w:lvl>
    <w:lvl w:ilvl="5" w:tplc="FCCA8236">
      <w:numFmt w:val="bullet"/>
      <w:lvlText w:val="•"/>
      <w:lvlJc w:val="left"/>
      <w:pPr>
        <w:ind w:left="3393" w:hanging="284"/>
      </w:pPr>
      <w:rPr>
        <w:rFonts w:hint="default"/>
        <w:lang w:val="ru-RU" w:eastAsia="ru-RU" w:bidi="ru-RU"/>
      </w:rPr>
    </w:lvl>
    <w:lvl w:ilvl="6" w:tplc="DF4A9B60">
      <w:numFmt w:val="bullet"/>
      <w:lvlText w:val="•"/>
      <w:lvlJc w:val="left"/>
      <w:pPr>
        <w:ind w:left="3991" w:hanging="284"/>
      </w:pPr>
      <w:rPr>
        <w:rFonts w:hint="default"/>
        <w:lang w:val="ru-RU" w:eastAsia="ru-RU" w:bidi="ru-RU"/>
      </w:rPr>
    </w:lvl>
    <w:lvl w:ilvl="7" w:tplc="20640194">
      <w:numFmt w:val="bullet"/>
      <w:lvlText w:val="•"/>
      <w:lvlJc w:val="left"/>
      <w:pPr>
        <w:ind w:left="4590" w:hanging="284"/>
      </w:pPr>
      <w:rPr>
        <w:rFonts w:hint="default"/>
        <w:lang w:val="ru-RU" w:eastAsia="ru-RU" w:bidi="ru-RU"/>
      </w:rPr>
    </w:lvl>
    <w:lvl w:ilvl="8" w:tplc="CB9A84E8">
      <w:numFmt w:val="bullet"/>
      <w:lvlText w:val="•"/>
      <w:lvlJc w:val="left"/>
      <w:pPr>
        <w:ind w:left="5188" w:hanging="284"/>
      </w:pPr>
      <w:rPr>
        <w:rFonts w:hint="default"/>
        <w:lang w:val="ru-RU" w:eastAsia="ru-RU" w:bidi="ru-RU"/>
      </w:rPr>
    </w:lvl>
  </w:abstractNum>
  <w:abstractNum w:abstractNumId="5">
    <w:nsid w:val="11DF40C5"/>
    <w:multiLevelType w:val="hybridMultilevel"/>
    <w:tmpl w:val="1974D2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nsid w:val="1FD0142C"/>
    <w:multiLevelType w:val="hybridMultilevel"/>
    <w:tmpl w:val="32286F30"/>
    <w:lvl w:ilvl="0" w:tplc="1F8450F4">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07E640D4">
      <w:numFmt w:val="bullet"/>
      <w:lvlText w:val="•"/>
      <w:lvlJc w:val="left"/>
      <w:pPr>
        <w:ind w:left="998" w:hanging="284"/>
      </w:pPr>
      <w:rPr>
        <w:rFonts w:hint="default"/>
        <w:lang w:val="ru-RU" w:eastAsia="ru-RU" w:bidi="ru-RU"/>
      </w:rPr>
    </w:lvl>
    <w:lvl w:ilvl="2" w:tplc="8ED87E0E">
      <w:numFmt w:val="bullet"/>
      <w:lvlText w:val="•"/>
      <w:lvlJc w:val="left"/>
      <w:pPr>
        <w:ind w:left="1597" w:hanging="284"/>
      </w:pPr>
      <w:rPr>
        <w:rFonts w:hint="default"/>
        <w:lang w:val="ru-RU" w:eastAsia="ru-RU" w:bidi="ru-RU"/>
      </w:rPr>
    </w:lvl>
    <w:lvl w:ilvl="3" w:tplc="449802AC">
      <w:numFmt w:val="bullet"/>
      <w:lvlText w:val="•"/>
      <w:lvlJc w:val="left"/>
      <w:pPr>
        <w:ind w:left="2195" w:hanging="284"/>
      </w:pPr>
      <w:rPr>
        <w:rFonts w:hint="default"/>
        <w:lang w:val="ru-RU" w:eastAsia="ru-RU" w:bidi="ru-RU"/>
      </w:rPr>
    </w:lvl>
    <w:lvl w:ilvl="4" w:tplc="E22C3BF2">
      <w:numFmt w:val="bullet"/>
      <w:lvlText w:val="•"/>
      <w:lvlJc w:val="left"/>
      <w:pPr>
        <w:ind w:left="2794" w:hanging="284"/>
      </w:pPr>
      <w:rPr>
        <w:rFonts w:hint="default"/>
        <w:lang w:val="ru-RU" w:eastAsia="ru-RU" w:bidi="ru-RU"/>
      </w:rPr>
    </w:lvl>
    <w:lvl w:ilvl="5" w:tplc="FDFE9722">
      <w:numFmt w:val="bullet"/>
      <w:lvlText w:val="•"/>
      <w:lvlJc w:val="left"/>
      <w:pPr>
        <w:ind w:left="3393" w:hanging="284"/>
      </w:pPr>
      <w:rPr>
        <w:rFonts w:hint="default"/>
        <w:lang w:val="ru-RU" w:eastAsia="ru-RU" w:bidi="ru-RU"/>
      </w:rPr>
    </w:lvl>
    <w:lvl w:ilvl="6" w:tplc="87E87242">
      <w:numFmt w:val="bullet"/>
      <w:lvlText w:val="•"/>
      <w:lvlJc w:val="left"/>
      <w:pPr>
        <w:ind w:left="3991" w:hanging="284"/>
      </w:pPr>
      <w:rPr>
        <w:rFonts w:hint="default"/>
        <w:lang w:val="ru-RU" w:eastAsia="ru-RU" w:bidi="ru-RU"/>
      </w:rPr>
    </w:lvl>
    <w:lvl w:ilvl="7" w:tplc="C79AF4CA">
      <w:numFmt w:val="bullet"/>
      <w:lvlText w:val="•"/>
      <w:lvlJc w:val="left"/>
      <w:pPr>
        <w:ind w:left="4590" w:hanging="284"/>
      </w:pPr>
      <w:rPr>
        <w:rFonts w:hint="default"/>
        <w:lang w:val="ru-RU" w:eastAsia="ru-RU" w:bidi="ru-RU"/>
      </w:rPr>
    </w:lvl>
    <w:lvl w:ilvl="8" w:tplc="8D4C418E">
      <w:numFmt w:val="bullet"/>
      <w:lvlText w:val="•"/>
      <w:lvlJc w:val="left"/>
      <w:pPr>
        <w:ind w:left="5188" w:hanging="284"/>
      </w:pPr>
      <w:rPr>
        <w:rFonts w:hint="default"/>
        <w:lang w:val="ru-RU" w:eastAsia="ru-RU" w:bidi="ru-RU"/>
      </w:rPr>
    </w:lvl>
  </w:abstractNum>
  <w:abstractNum w:abstractNumId="9">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nsid w:val="34D57A55"/>
    <w:multiLevelType w:val="hybridMultilevel"/>
    <w:tmpl w:val="C1FECB94"/>
    <w:lvl w:ilvl="0" w:tplc="85A8DF78">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ABC407CA">
      <w:numFmt w:val="bullet"/>
      <w:lvlText w:val="•"/>
      <w:lvlJc w:val="left"/>
      <w:pPr>
        <w:ind w:left="998" w:hanging="284"/>
      </w:pPr>
      <w:rPr>
        <w:rFonts w:hint="default"/>
        <w:lang w:val="ru-RU" w:eastAsia="ru-RU" w:bidi="ru-RU"/>
      </w:rPr>
    </w:lvl>
    <w:lvl w:ilvl="2" w:tplc="3D5AF9E8">
      <w:numFmt w:val="bullet"/>
      <w:lvlText w:val="•"/>
      <w:lvlJc w:val="left"/>
      <w:pPr>
        <w:ind w:left="1597" w:hanging="284"/>
      </w:pPr>
      <w:rPr>
        <w:rFonts w:hint="default"/>
        <w:lang w:val="ru-RU" w:eastAsia="ru-RU" w:bidi="ru-RU"/>
      </w:rPr>
    </w:lvl>
    <w:lvl w:ilvl="3" w:tplc="00CA839C">
      <w:numFmt w:val="bullet"/>
      <w:lvlText w:val="•"/>
      <w:lvlJc w:val="left"/>
      <w:pPr>
        <w:ind w:left="2195" w:hanging="284"/>
      </w:pPr>
      <w:rPr>
        <w:rFonts w:hint="default"/>
        <w:lang w:val="ru-RU" w:eastAsia="ru-RU" w:bidi="ru-RU"/>
      </w:rPr>
    </w:lvl>
    <w:lvl w:ilvl="4" w:tplc="5A4804D6">
      <w:numFmt w:val="bullet"/>
      <w:lvlText w:val="•"/>
      <w:lvlJc w:val="left"/>
      <w:pPr>
        <w:ind w:left="2794" w:hanging="284"/>
      </w:pPr>
      <w:rPr>
        <w:rFonts w:hint="default"/>
        <w:lang w:val="ru-RU" w:eastAsia="ru-RU" w:bidi="ru-RU"/>
      </w:rPr>
    </w:lvl>
    <w:lvl w:ilvl="5" w:tplc="040A4DA8">
      <w:numFmt w:val="bullet"/>
      <w:lvlText w:val="•"/>
      <w:lvlJc w:val="left"/>
      <w:pPr>
        <w:ind w:left="3393" w:hanging="284"/>
      </w:pPr>
      <w:rPr>
        <w:rFonts w:hint="default"/>
        <w:lang w:val="ru-RU" w:eastAsia="ru-RU" w:bidi="ru-RU"/>
      </w:rPr>
    </w:lvl>
    <w:lvl w:ilvl="6" w:tplc="9634E068">
      <w:numFmt w:val="bullet"/>
      <w:lvlText w:val="•"/>
      <w:lvlJc w:val="left"/>
      <w:pPr>
        <w:ind w:left="3991" w:hanging="284"/>
      </w:pPr>
      <w:rPr>
        <w:rFonts w:hint="default"/>
        <w:lang w:val="ru-RU" w:eastAsia="ru-RU" w:bidi="ru-RU"/>
      </w:rPr>
    </w:lvl>
    <w:lvl w:ilvl="7" w:tplc="8586D80E">
      <w:numFmt w:val="bullet"/>
      <w:lvlText w:val="•"/>
      <w:lvlJc w:val="left"/>
      <w:pPr>
        <w:ind w:left="4590" w:hanging="284"/>
      </w:pPr>
      <w:rPr>
        <w:rFonts w:hint="default"/>
        <w:lang w:val="ru-RU" w:eastAsia="ru-RU" w:bidi="ru-RU"/>
      </w:rPr>
    </w:lvl>
    <w:lvl w:ilvl="8" w:tplc="0F126A5C">
      <w:numFmt w:val="bullet"/>
      <w:lvlText w:val="•"/>
      <w:lvlJc w:val="left"/>
      <w:pPr>
        <w:ind w:left="5188" w:hanging="284"/>
      </w:pPr>
      <w:rPr>
        <w:rFonts w:hint="default"/>
        <w:lang w:val="ru-RU" w:eastAsia="ru-RU" w:bidi="ru-RU"/>
      </w:rPr>
    </w:lvl>
  </w:abstractNum>
  <w:abstractNum w:abstractNumId="14">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nsid w:val="386833CD"/>
    <w:multiLevelType w:val="hybridMultilevel"/>
    <w:tmpl w:val="FEAC8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nsid w:val="40374D03"/>
    <w:multiLevelType w:val="hybridMultilevel"/>
    <w:tmpl w:val="53B6C822"/>
    <w:lvl w:ilvl="0" w:tplc="7BB44142">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D8D29EE8">
      <w:numFmt w:val="bullet"/>
      <w:lvlText w:val="•"/>
      <w:lvlJc w:val="left"/>
      <w:pPr>
        <w:ind w:left="998" w:hanging="284"/>
      </w:pPr>
      <w:rPr>
        <w:rFonts w:hint="default"/>
        <w:lang w:val="ru-RU" w:eastAsia="ru-RU" w:bidi="ru-RU"/>
      </w:rPr>
    </w:lvl>
    <w:lvl w:ilvl="2" w:tplc="9650E690">
      <w:numFmt w:val="bullet"/>
      <w:lvlText w:val="•"/>
      <w:lvlJc w:val="left"/>
      <w:pPr>
        <w:ind w:left="1597" w:hanging="284"/>
      </w:pPr>
      <w:rPr>
        <w:rFonts w:hint="default"/>
        <w:lang w:val="ru-RU" w:eastAsia="ru-RU" w:bidi="ru-RU"/>
      </w:rPr>
    </w:lvl>
    <w:lvl w:ilvl="3" w:tplc="E78CA91C">
      <w:numFmt w:val="bullet"/>
      <w:lvlText w:val="•"/>
      <w:lvlJc w:val="left"/>
      <w:pPr>
        <w:ind w:left="2195" w:hanging="284"/>
      </w:pPr>
      <w:rPr>
        <w:rFonts w:hint="default"/>
        <w:lang w:val="ru-RU" w:eastAsia="ru-RU" w:bidi="ru-RU"/>
      </w:rPr>
    </w:lvl>
    <w:lvl w:ilvl="4" w:tplc="2B76924E">
      <w:numFmt w:val="bullet"/>
      <w:lvlText w:val="•"/>
      <w:lvlJc w:val="left"/>
      <w:pPr>
        <w:ind w:left="2794" w:hanging="284"/>
      </w:pPr>
      <w:rPr>
        <w:rFonts w:hint="default"/>
        <w:lang w:val="ru-RU" w:eastAsia="ru-RU" w:bidi="ru-RU"/>
      </w:rPr>
    </w:lvl>
    <w:lvl w:ilvl="5" w:tplc="5EF69D34">
      <w:numFmt w:val="bullet"/>
      <w:lvlText w:val="•"/>
      <w:lvlJc w:val="left"/>
      <w:pPr>
        <w:ind w:left="3393" w:hanging="284"/>
      </w:pPr>
      <w:rPr>
        <w:rFonts w:hint="default"/>
        <w:lang w:val="ru-RU" w:eastAsia="ru-RU" w:bidi="ru-RU"/>
      </w:rPr>
    </w:lvl>
    <w:lvl w:ilvl="6" w:tplc="67161A28">
      <w:numFmt w:val="bullet"/>
      <w:lvlText w:val="•"/>
      <w:lvlJc w:val="left"/>
      <w:pPr>
        <w:ind w:left="3991" w:hanging="284"/>
      </w:pPr>
      <w:rPr>
        <w:rFonts w:hint="default"/>
        <w:lang w:val="ru-RU" w:eastAsia="ru-RU" w:bidi="ru-RU"/>
      </w:rPr>
    </w:lvl>
    <w:lvl w:ilvl="7" w:tplc="EAD21CC8">
      <w:numFmt w:val="bullet"/>
      <w:lvlText w:val="•"/>
      <w:lvlJc w:val="left"/>
      <w:pPr>
        <w:ind w:left="4590" w:hanging="284"/>
      </w:pPr>
      <w:rPr>
        <w:rFonts w:hint="default"/>
        <w:lang w:val="ru-RU" w:eastAsia="ru-RU" w:bidi="ru-RU"/>
      </w:rPr>
    </w:lvl>
    <w:lvl w:ilvl="8" w:tplc="8F7E3860">
      <w:numFmt w:val="bullet"/>
      <w:lvlText w:val="•"/>
      <w:lvlJc w:val="left"/>
      <w:pPr>
        <w:ind w:left="5188" w:hanging="284"/>
      </w:pPr>
      <w:rPr>
        <w:rFonts w:hint="default"/>
        <w:lang w:val="ru-RU" w:eastAsia="ru-RU" w:bidi="ru-RU"/>
      </w:rPr>
    </w:lvl>
  </w:abstractNum>
  <w:abstractNum w:abstractNumId="1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18839F1"/>
    <w:multiLevelType w:val="hybridMultilevel"/>
    <w:tmpl w:val="9BE2D4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3222B4F"/>
    <w:multiLevelType w:val="hybridMultilevel"/>
    <w:tmpl w:val="8444A988"/>
    <w:lvl w:ilvl="0" w:tplc="5756118A">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22187C16">
      <w:numFmt w:val="bullet"/>
      <w:lvlText w:val="•"/>
      <w:lvlJc w:val="left"/>
      <w:pPr>
        <w:ind w:left="998" w:hanging="284"/>
      </w:pPr>
      <w:rPr>
        <w:rFonts w:hint="default"/>
        <w:lang w:val="ru-RU" w:eastAsia="ru-RU" w:bidi="ru-RU"/>
      </w:rPr>
    </w:lvl>
    <w:lvl w:ilvl="2" w:tplc="D46CD2A2">
      <w:numFmt w:val="bullet"/>
      <w:lvlText w:val="•"/>
      <w:lvlJc w:val="left"/>
      <w:pPr>
        <w:ind w:left="1597" w:hanging="284"/>
      </w:pPr>
      <w:rPr>
        <w:rFonts w:hint="default"/>
        <w:lang w:val="ru-RU" w:eastAsia="ru-RU" w:bidi="ru-RU"/>
      </w:rPr>
    </w:lvl>
    <w:lvl w:ilvl="3" w:tplc="36E68F24">
      <w:numFmt w:val="bullet"/>
      <w:lvlText w:val="•"/>
      <w:lvlJc w:val="left"/>
      <w:pPr>
        <w:ind w:left="2195" w:hanging="284"/>
      </w:pPr>
      <w:rPr>
        <w:rFonts w:hint="default"/>
        <w:lang w:val="ru-RU" w:eastAsia="ru-RU" w:bidi="ru-RU"/>
      </w:rPr>
    </w:lvl>
    <w:lvl w:ilvl="4" w:tplc="C29080C8">
      <w:numFmt w:val="bullet"/>
      <w:lvlText w:val="•"/>
      <w:lvlJc w:val="left"/>
      <w:pPr>
        <w:ind w:left="2794" w:hanging="284"/>
      </w:pPr>
      <w:rPr>
        <w:rFonts w:hint="default"/>
        <w:lang w:val="ru-RU" w:eastAsia="ru-RU" w:bidi="ru-RU"/>
      </w:rPr>
    </w:lvl>
    <w:lvl w:ilvl="5" w:tplc="DB584900">
      <w:numFmt w:val="bullet"/>
      <w:lvlText w:val="•"/>
      <w:lvlJc w:val="left"/>
      <w:pPr>
        <w:ind w:left="3393" w:hanging="284"/>
      </w:pPr>
      <w:rPr>
        <w:rFonts w:hint="default"/>
        <w:lang w:val="ru-RU" w:eastAsia="ru-RU" w:bidi="ru-RU"/>
      </w:rPr>
    </w:lvl>
    <w:lvl w:ilvl="6" w:tplc="D5862A70">
      <w:numFmt w:val="bullet"/>
      <w:lvlText w:val="•"/>
      <w:lvlJc w:val="left"/>
      <w:pPr>
        <w:ind w:left="3991" w:hanging="284"/>
      </w:pPr>
      <w:rPr>
        <w:rFonts w:hint="default"/>
        <w:lang w:val="ru-RU" w:eastAsia="ru-RU" w:bidi="ru-RU"/>
      </w:rPr>
    </w:lvl>
    <w:lvl w:ilvl="7" w:tplc="897857E0">
      <w:numFmt w:val="bullet"/>
      <w:lvlText w:val="•"/>
      <w:lvlJc w:val="left"/>
      <w:pPr>
        <w:ind w:left="4590" w:hanging="284"/>
      </w:pPr>
      <w:rPr>
        <w:rFonts w:hint="default"/>
        <w:lang w:val="ru-RU" w:eastAsia="ru-RU" w:bidi="ru-RU"/>
      </w:rPr>
    </w:lvl>
    <w:lvl w:ilvl="8" w:tplc="9B6ADE9C">
      <w:numFmt w:val="bullet"/>
      <w:lvlText w:val="•"/>
      <w:lvlJc w:val="left"/>
      <w:pPr>
        <w:ind w:left="5188" w:hanging="284"/>
      </w:pPr>
      <w:rPr>
        <w:rFonts w:hint="default"/>
        <w:lang w:val="ru-RU" w:eastAsia="ru-RU" w:bidi="ru-RU"/>
      </w:rPr>
    </w:lvl>
  </w:abstractNum>
  <w:abstractNum w:abstractNumId="22">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nsid w:val="68794929"/>
    <w:multiLevelType w:val="hybridMultilevel"/>
    <w:tmpl w:val="E78EEA5E"/>
    <w:lvl w:ilvl="0" w:tplc="C060D594">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0F524292">
      <w:numFmt w:val="bullet"/>
      <w:lvlText w:val="•"/>
      <w:lvlJc w:val="left"/>
      <w:pPr>
        <w:ind w:left="998" w:hanging="284"/>
      </w:pPr>
      <w:rPr>
        <w:rFonts w:hint="default"/>
        <w:lang w:val="ru-RU" w:eastAsia="ru-RU" w:bidi="ru-RU"/>
      </w:rPr>
    </w:lvl>
    <w:lvl w:ilvl="2" w:tplc="47A85170">
      <w:numFmt w:val="bullet"/>
      <w:lvlText w:val="•"/>
      <w:lvlJc w:val="left"/>
      <w:pPr>
        <w:ind w:left="1597" w:hanging="284"/>
      </w:pPr>
      <w:rPr>
        <w:rFonts w:hint="default"/>
        <w:lang w:val="ru-RU" w:eastAsia="ru-RU" w:bidi="ru-RU"/>
      </w:rPr>
    </w:lvl>
    <w:lvl w:ilvl="3" w:tplc="B4886B04">
      <w:numFmt w:val="bullet"/>
      <w:lvlText w:val="•"/>
      <w:lvlJc w:val="left"/>
      <w:pPr>
        <w:ind w:left="2195" w:hanging="284"/>
      </w:pPr>
      <w:rPr>
        <w:rFonts w:hint="default"/>
        <w:lang w:val="ru-RU" w:eastAsia="ru-RU" w:bidi="ru-RU"/>
      </w:rPr>
    </w:lvl>
    <w:lvl w:ilvl="4" w:tplc="0D746BDA">
      <w:numFmt w:val="bullet"/>
      <w:lvlText w:val="•"/>
      <w:lvlJc w:val="left"/>
      <w:pPr>
        <w:ind w:left="2794" w:hanging="284"/>
      </w:pPr>
      <w:rPr>
        <w:rFonts w:hint="default"/>
        <w:lang w:val="ru-RU" w:eastAsia="ru-RU" w:bidi="ru-RU"/>
      </w:rPr>
    </w:lvl>
    <w:lvl w:ilvl="5" w:tplc="0B066386">
      <w:numFmt w:val="bullet"/>
      <w:lvlText w:val="•"/>
      <w:lvlJc w:val="left"/>
      <w:pPr>
        <w:ind w:left="3393" w:hanging="284"/>
      </w:pPr>
      <w:rPr>
        <w:rFonts w:hint="default"/>
        <w:lang w:val="ru-RU" w:eastAsia="ru-RU" w:bidi="ru-RU"/>
      </w:rPr>
    </w:lvl>
    <w:lvl w:ilvl="6" w:tplc="9F2E160E">
      <w:numFmt w:val="bullet"/>
      <w:lvlText w:val="•"/>
      <w:lvlJc w:val="left"/>
      <w:pPr>
        <w:ind w:left="3991" w:hanging="284"/>
      </w:pPr>
      <w:rPr>
        <w:rFonts w:hint="default"/>
        <w:lang w:val="ru-RU" w:eastAsia="ru-RU" w:bidi="ru-RU"/>
      </w:rPr>
    </w:lvl>
    <w:lvl w:ilvl="7" w:tplc="5C6C242C">
      <w:numFmt w:val="bullet"/>
      <w:lvlText w:val="•"/>
      <w:lvlJc w:val="left"/>
      <w:pPr>
        <w:ind w:left="4590" w:hanging="284"/>
      </w:pPr>
      <w:rPr>
        <w:rFonts w:hint="default"/>
        <w:lang w:val="ru-RU" w:eastAsia="ru-RU" w:bidi="ru-RU"/>
      </w:rPr>
    </w:lvl>
    <w:lvl w:ilvl="8" w:tplc="29B42978">
      <w:numFmt w:val="bullet"/>
      <w:lvlText w:val="•"/>
      <w:lvlJc w:val="left"/>
      <w:pPr>
        <w:ind w:left="5188" w:hanging="284"/>
      </w:pPr>
      <w:rPr>
        <w:rFonts w:hint="default"/>
        <w:lang w:val="ru-RU" w:eastAsia="ru-RU" w:bidi="ru-RU"/>
      </w:rPr>
    </w:lvl>
  </w:abstractNum>
  <w:abstractNum w:abstractNumId="28">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33">
    <w:nsid w:val="719E1457"/>
    <w:multiLevelType w:val="hybridMultilevel"/>
    <w:tmpl w:val="EED617F0"/>
    <w:lvl w:ilvl="0" w:tplc="9F4A4CC6">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C43A9CC0">
      <w:numFmt w:val="bullet"/>
      <w:lvlText w:val="•"/>
      <w:lvlJc w:val="left"/>
      <w:pPr>
        <w:ind w:left="998" w:hanging="284"/>
      </w:pPr>
      <w:rPr>
        <w:rFonts w:hint="default"/>
        <w:lang w:val="ru-RU" w:eastAsia="ru-RU" w:bidi="ru-RU"/>
      </w:rPr>
    </w:lvl>
    <w:lvl w:ilvl="2" w:tplc="11B808F8">
      <w:numFmt w:val="bullet"/>
      <w:lvlText w:val="•"/>
      <w:lvlJc w:val="left"/>
      <w:pPr>
        <w:ind w:left="1597" w:hanging="284"/>
      </w:pPr>
      <w:rPr>
        <w:rFonts w:hint="default"/>
        <w:lang w:val="ru-RU" w:eastAsia="ru-RU" w:bidi="ru-RU"/>
      </w:rPr>
    </w:lvl>
    <w:lvl w:ilvl="3" w:tplc="7F9CEEE8">
      <w:numFmt w:val="bullet"/>
      <w:lvlText w:val="•"/>
      <w:lvlJc w:val="left"/>
      <w:pPr>
        <w:ind w:left="2195" w:hanging="284"/>
      </w:pPr>
      <w:rPr>
        <w:rFonts w:hint="default"/>
        <w:lang w:val="ru-RU" w:eastAsia="ru-RU" w:bidi="ru-RU"/>
      </w:rPr>
    </w:lvl>
    <w:lvl w:ilvl="4" w:tplc="CB1EBD12">
      <w:numFmt w:val="bullet"/>
      <w:lvlText w:val="•"/>
      <w:lvlJc w:val="left"/>
      <w:pPr>
        <w:ind w:left="2794" w:hanging="284"/>
      </w:pPr>
      <w:rPr>
        <w:rFonts w:hint="default"/>
        <w:lang w:val="ru-RU" w:eastAsia="ru-RU" w:bidi="ru-RU"/>
      </w:rPr>
    </w:lvl>
    <w:lvl w:ilvl="5" w:tplc="F2462050">
      <w:numFmt w:val="bullet"/>
      <w:lvlText w:val="•"/>
      <w:lvlJc w:val="left"/>
      <w:pPr>
        <w:ind w:left="3393" w:hanging="284"/>
      </w:pPr>
      <w:rPr>
        <w:rFonts w:hint="default"/>
        <w:lang w:val="ru-RU" w:eastAsia="ru-RU" w:bidi="ru-RU"/>
      </w:rPr>
    </w:lvl>
    <w:lvl w:ilvl="6" w:tplc="1CCAF7AA">
      <w:numFmt w:val="bullet"/>
      <w:lvlText w:val="•"/>
      <w:lvlJc w:val="left"/>
      <w:pPr>
        <w:ind w:left="3991" w:hanging="284"/>
      </w:pPr>
      <w:rPr>
        <w:rFonts w:hint="default"/>
        <w:lang w:val="ru-RU" w:eastAsia="ru-RU" w:bidi="ru-RU"/>
      </w:rPr>
    </w:lvl>
    <w:lvl w:ilvl="7" w:tplc="F35A489E">
      <w:numFmt w:val="bullet"/>
      <w:lvlText w:val="•"/>
      <w:lvlJc w:val="left"/>
      <w:pPr>
        <w:ind w:left="4590" w:hanging="284"/>
      </w:pPr>
      <w:rPr>
        <w:rFonts w:hint="default"/>
        <w:lang w:val="ru-RU" w:eastAsia="ru-RU" w:bidi="ru-RU"/>
      </w:rPr>
    </w:lvl>
    <w:lvl w:ilvl="8" w:tplc="3002041A">
      <w:numFmt w:val="bullet"/>
      <w:lvlText w:val="•"/>
      <w:lvlJc w:val="left"/>
      <w:pPr>
        <w:ind w:left="5188" w:hanging="284"/>
      </w:pPr>
      <w:rPr>
        <w:rFonts w:hint="default"/>
        <w:lang w:val="ru-RU" w:eastAsia="ru-RU" w:bidi="ru-RU"/>
      </w:rPr>
    </w:lvl>
  </w:abstractNum>
  <w:abstractNum w:abstractNumId="34">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nsid w:val="75D837E6"/>
    <w:multiLevelType w:val="hybridMultilevel"/>
    <w:tmpl w:val="EC82FAE6"/>
    <w:lvl w:ilvl="0" w:tplc="0419000F">
      <w:start w:val="1"/>
      <w:numFmt w:val="decimal"/>
      <w:lvlText w:val="%1."/>
      <w:lvlJc w:val="left"/>
      <w:pPr>
        <w:ind w:left="720" w:hanging="360"/>
      </w:pPr>
    </w:lvl>
    <w:lvl w:ilvl="1" w:tplc="15E8C934">
      <w:start w:val="41"/>
      <w:numFmt w:val="bullet"/>
      <w:lvlText w:val="•"/>
      <w:lvlJc w:val="left"/>
      <w:pPr>
        <w:ind w:left="1440" w:hanging="360"/>
      </w:pPr>
      <w:rPr>
        <w:rFonts w:ascii="Times New Roman" w:eastAsia="Calibr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6432A39"/>
    <w:multiLevelType w:val="hybridMultilevel"/>
    <w:tmpl w:val="0DF4C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6"/>
  </w:num>
  <w:num w:numId="4">
    <w:abstractNumId w:val="12"/>
  </w:num>
  <w:num w:numId="5">
    <w:abstractNumId w:val="25"/>
  </w:num>
  <w:num w:numId="6">
    <w:abstractNumId w:val="9"/>
  </w:num>
  <w:num w:numId="7">
    <w:abstractNumId w:val="34"/>
  </w:num>
  <w:num w:numId="8">
    <w:abstractNumId w:val="28"/>
  </w:num>
  <w:num w:numId="9">
    <w:abstractNumId w:val="31"/>
  </w:num>
  <w:num w:numId="10">
    <w:abstractNumId w:val="26"/>
  </w:num>
  <w:num w:numId="11">
    <w:abstractNumId w:val="7"/>
  </w:num>
  <w:num w:numId="12">
    <w:abstractNumId w:val="14"/>
  </w:num>
  <w:num w:numId="13">
    <w:abstractNumId w:val="30"/>
  </w:num>
  <w:num w:numId="14">
    <w:abstractNumId w:val="29"/>
  </w:num>
  <w:num w:numId="15">
    <w:abstractNumId w:val="24"/>
  </w:num>
  <w:num w:numId="16">
    <w:abstractNumId w:val="2"/>
  </w:num>
  <w:num w:numId="17">
    <w:abstractNumId w:val="1"/>
  </w:num>
  <w:num w:numId="18">
    <w:abstractNumId w:val="20"/>
  </w:num>
  <w:num w:numId="19">
    <w:abstractNumId w:val="32"/>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10"/>
  </w:num>
  <w:num w:numId="22">
    <w:abstractNumId w:val="37"/>
  </w:num>
  <w:num w:numId="23">
    <w:abstractNumId w:val="35"/>
  </w:num>
  <w:num w:numId="24">
    <w:abstractNumId w:val="19"/>
  </w:num>
  <w:num w:numId="25">
    <w:abstractNumId w:val="33"/>
  </w:num>
  <w:num w:numId="26">
    <w:abstractNumId w:val="13"/>
  </w:num>
  <w:num w:numId="27">
    <w:abstractNumId w:val="8"/>
  </w:num>
  <w:num w:numId="28">
    <w:abstractNumId w:val="4"/>
  </w:num>
  <w:num w:numId="29">
    <w:abstractNumId w:val="5"/>
  </w:num>
  <w:num w:numId="30">
    <w:abstractNumId w:val="17"/>
  </w:num>
  <w:num w:numId="31">
    <w:abstractNumId w:val="21"/>
  </w:num>
  <w:num w:numId="32">
    <w:abstractNumId w:val="27"/>
  </w:num>
  <w:num w:numId="33">
    <w:abstractNumId w:val="6"/>
  </w:num>
  <w:num w:numId="34">
    <w:abstractNumId w:val="11"/>
  </w:num>
  <w:num w:numId="35">
    <w:abstractNumId w:val="18"/>
  </w:num>
  <w:num w:numId="36">
    <w:abstractNumId w:val="22"/>
  </w:num>
  <w:num w:numId="37">
    <w:abstractNumId w:val="33"/>
  </w:num>
  <w:num w:numId="38">
    <w:abstractNumId w:val="13"/>
  </w:num>
  <w:num w:numId="39">
    <w:abstractNumId w:val="8"/>
  </w:num>
  <w:num w:numId="40">
    <w:abstractNumId w:val="4"/>
  </w:num>
  <w:num w:numId="41">
    <w:abstractNumId w:val="5"/>
  </w:num>
  <w:num w:numId="42">
    <w:abstractNumId w:val="17"/>
  </w:num>
  <w:num w:numId="43">
    <w:abstractNumId w:val="21"/>
  </w:num>
  <w:num w:numId="44">
    <w:abstractNumId w:val="27"/>
  </w:num>
  <w:num w:numId="45">
    <w:abstractNumId w:val="36"/>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D10"/>
    <w:rsid w:val="000230D8"/>
    <w:rsid w:val="00032717"/>
    <w:rsid w:val="0006521E"/>
    <w:rsid w:val="000A2F2C"/>
    <w:rsid w:val="001062F6"/>
    <w:rsid w:val="001317E0"/>
    <w:rsid w:val="001D158A"/>
    <w:rsid w:val="001E1EBC"/>
    <w:rsid w:val="001E733B"/>
    <w:rsid w:val="00212484"/>
    <w:rsid w:val="00216B82"/>
    <w:rsid w:val="002443BD"/>
    <w:rsid w:val="00267E7E"/>
    <w:rsid w:val="002864BF"/>
    <w:rsid w:val="00287EFA"/>
    <w:rsid w:val="002B4F9E"/>
    <w:rsid w:val="00322C72"/>
    <w:rsid w:val="003967F6"/>
    <w:rsid w:val="003B2A87"/>
    <w:rsid w:val="003B2D4F"/>
    <w:rsid w:val="003E03A0"/>
    <w:rsid w:val="00412B53"/>
    <w:rsid w:val="004331CA"/>
    <w:rsid w:val="00447780"/>
    <w:rsid w:val="00464F4B"/>
    <w:rsid w:val="00474004"/>
    <w:rsid w:val="00481464"/>
    <w:rsid w:val="00491768"/>
    <w:rsid w:val="004D6AEB"/>
    <w:rsid w:val="005A2369"/>
    <w:rsid w:val="006578F8"/>
    <w:rsid w:val="00681099"/>
    <w:rsid w:val="006B7A04"/>
    <w:rsid w:val="00736F92"/>
    <w:rsid w:val="0078183C"/>
    <w:rsid w:val="00805D10"/>
    <w:rsid w:val="008214BA"/>
    <w:rsid w:val="00843489"/>
    <w:rsid w:val="00874000"/>
    <w:rsid w:val="00877F91"/>
    <w:rsid w:val="008945A8"/>
    <w:rsid w:val="00901BA8"/>
    <w:rsid w:val="009231E1"/>
    <w:rsid w:val="009809F4"/>
    <w:rsid w:val="00991C2E"/>
    <w:rsid w:val="009C0A87"/>
    <w:rsid w:val="00A51297"/>
    <w:rsid w:val="00A67BB8"/>
    <w:rsid w:val="00A851B1"/>
    <w:rsid w:val="00B26F4D"/>
    <w:rsid w:val="00B84527"/>
    <w:rsid w:val="00BD2DFA"/>
    <w:rsid w:val="00C00967"/>
    <w:rsid w:val="00CB5D3B"/>
    <w:rsid w:val="00CC068C"/>
    <w:rsid w:val="00D536BA"/>
    <w:rsid w:val="00D56C60"/>
    <w:rsid w:val="00D856A2"/>
    <w:rsid w:val="00D86B82"/>
    <w:rsid w:val="00D91B3E"/>
    <w:rsid w:val="00DA3EC4"/>
    <w:rsid w:val="00DB5822"/>
    <w:rsid w:val="00DD1A22"/>
    <w:rsid w:val="00E24A3E"/>
    <w:rsid w:val="00E2672F"/>
    <w:rsid w:val="00E672D5"/>
    <w:rsid w:val="00E70F1B"/>
    <w:rsid w:val="00F35EB5"/>
    <w:rsid w:val="00F44710"/>
    <w:rsid w:val="00F90F9E"/>
    <w:rsid w:val="00F940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4B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536BA"/>
    <w:pPr>
      <w:keepNext/>
      <w:keepLines/>
      <w:spacing w:before="240" w:after="0"/>
      <w:outlineLvl w:val="0"/>
    </w:pPr>
    <w:rPr>
      <w:rFonts w:ascii="Calibri Light" w:eastAsia="Times New Roman" w:hAnsi="Calibri Light" w:cs="Times New Roman"/>
      <w:color w:val="2F5496"/>
      <w:sz w:val="32"/>
      <w:szCs w:val="32"/>
    </w:rPr>
  </w:style>
  <w:style w:type="paragraph" w:styleId="3">
    <w:name w:val="heading 3"/>
    <w:basedOn w:val="a"/>
    <w:next w:val="a"/>
    <w:link w:val="30"/>
    <w:uiPriority w:val="9"/>
    <w:unhideWhenUsed/>
    <w:qFormat/>
    <w:rsid w:val="00D536BA"/>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link w:val="40"/>
    <w:uiPriority w:val="1"/>
    <w:qFormat/>
    <w:rsid w:val="00D536BA"/>
    <w:pPr>
      <w:widowControl w:val="0"/>
      <w:autoSpaceDE w:val="0"/>
      <w:autoSpaceDN w:val="0"/>
      <w:spacing w:after="0" w:line="232" w:lineRule="exact"/>
      <w:ind w:left="384"/>
      <w:outlineLvl w:val="3"/>
    </w:pPr>
    <w:rPr>
      <w:rFonts w:ascii="Georgia" w:eastAsia="Georgia" w:hAnsi="Georgia" w:cs="Georgia"/>
      <w:b/>
      <w:bCs/>
      <w:i/>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D536BA"/>
    <w:pPr>
      <w:keepNext/>
      <w:keepLines/>
      <w:spacing w:before="240" w:after="0"/>
      <w:outlineLvl w:val="0"/>
    </w:pPr>
    <w:rPr>
      <w:rFonts w:ascii="Calibri Light" w:eastAsia="Times New Roman" w:hAnsi="Calibri Light" w:cs="Times New Roman"/>
      <w:color w:val="2F5496"/>
      <w:sz w:val="32"/>
      <w:szCs w:val="32"/>
    </w:rPr>
  </w:style>
  <w:style w:type="character" w:customStyle="1" w:styleId="30">
    <w:name w:val="Заголовок 3 Знак"/>
    <w:basedOn w:val="a0"/>
    <w:link w:val="3"/>
    <w:uiPriority w:val="9"/>
    <w:rsid w:val="00D536BA"/>
    <w:rPr>
      <w:rFonts w:ascii="Calibri" w:eastAsia="Times New Roman" w:hAnsi="Calibri" w:cs="Times New Roman"/>
      <w:b/>
      <w:sz w:val="28"/>
      <w:szCs w:val="28"/>
      <w:lang w:eastAsia="ru-RU"/>
    </w:rPr>
  </w:style>
  <w:style w:type="character" w:customStyle="1" w:styleId="40">
    <w:name w:val="Заголовок 4 Знак"/>
    <w:basedOn w:val="a0"/>
    <w:link w:val="4"/>
    <w:uiPriority w:val="1"/>
    <w:rsid w:val="00D536BA"/>
    <w:rPr>
      <w:rFonts w:ascii="Georgia" w:eastAsia="Georgia" w:hAnsi="Georgia" w:cs="Georgia"/>
      <w:b/>
      <w:bCs/>
      <w:i/>
      <w:sz w:val="21"/>
      <w:szCs w:val="21"/>
      <w:lang w:eastAsia="ru-RU" w:bidi="ru-RU"/>
    </w:rPr>
  </w:style>
  <w:style w:type="character" w:customStyle="1" w:styleId="10">
    <w:name w:val="Заголовок 1 Знак"/>
    <w:basedOn w:val="a0"/>
    <w:link w:val="1"/>
    <w:uiPriority w:val="9"/>
    <w:rsid w:val="00D536BA"/>
    <w:rPr>
      <w:rFonts w:ascii="Calibri Light" w:eastAsia="Times New Roman" w:hAnsi="Calibri Light" w:cs="Times New Roman"/>
      <w:color w:val="2F5496"/>
      <w:sz w:val="32"/>
      <w:szCs w:val="32"/>
    </w:rPr>
  </w:style>
  <w:style w:type="paragraph" w:customStyle="1" w:styleId="61">
    <w:name w:val="Знак61"/>
    <w:basedOn w:val="a"/>
    <w:next w:val="a3"/>
    <w:link w:val="a4"/>
    <w:uiPriority w:val="99"/>
    <w:unhideWhenUsed/>
    <w:rsid w:val="00D536BA"/>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61"/>
    <w:uiPriority w:val="99"/>
    <w:rsid w:val="00D536BA"/>
    <w:rPr>
      <w:sz w:val="20"/>
      <w:szCs w:val="20"/>
    </w:rPr>
  </w:style>
  <w:style w:type="character" w:styleId="a5">
    <w:name w:val="footnote reference"/>
    <w:uiPriority w:val="99"/>
    <w:rsid w:val="00D536BA"/>
    <w:rPr>
      <w:rFonts w:cs="Times New Roman"/>
      <w:vertAlign w:val="superscript"/>
    </w:rPr>
  </w:style>
  <w:style w:type="character" w:styleId="a6">
    <w:name w:val="Emphasis"/>
    <w:qFormat/>
    <w:rsid w:val="00D536BA"/>
    <w:rPr>
      <w:rFonts w:cs="Times New Roman"/>
      <w:i/>
    </w:rPr>
  </w:style>
  <w:style w:type="character" w:styleId="a7">
    <w:name w:val="Hyperlink"/>
    <w:uiPriority w:val="99"/>
    <w:rsid w:val="00D536BA"/>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qFormat/>
    <w:rsid w:val="00D536BA"/>
    <w:pPr>
      <w:suppressAutoHyphens/>
      <w:spacing w:after="200" w:line="276" w:lineRule="auto"/>
      <w:ind w:left="708"/>
    </w:pPr>
    <w:rPr>
      <w:rFonts w:ascii="Calibri" w:eastAsia="Times New Roman" w:hAnsi="Calibri" w:cs="Times New Roman"/>
      <w:lang w:eastAsia="ar-SA"/>
    </w:rPr>
  </w:style>
  <w:style w:type="table" w:styleId="aa">
    <w:name w:val="Table Grid"/>
    <w:basedOn w:val="a1"/>
    <w:uiPriority w:val="59"/>
    <w:rsid w:val="00D536BA"/>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аголовок оглавления1"/>
    <w:basedOn w:val="1"/>
    <w:next w:val="a"/>
    <w:uiPriority w:val="39"/>
    <w:unhideWhenUsed/>
    <w:qFormat/>
    <w:rsid w:val="00D536BA"/>
  </w:style>
  <w:style w:type="paragraph" w:customStyle="1" w:styleId="21">
    <w:name w:val="Оглавление 21"/>
    <w:basedOn w:val="a"/>
    <w:next w:val="a"/>
    <w:autoRedefine/>
    <w:uiPriority w:val="39"/>
    <w:unhideWhenUsed/>
    <w:rsid w:val="00D536BA"/>
    <w:pPr>
      <w:spacing w:after="100"/>
      <w:ind w:left="220"/>
    </w:pPr>
    <w:rPr>
      <w:rFonts w:eastAsia="Times New Roman" w:cs="Times New Roman"/>
      <w:lang w:eastAsia="ru-RU"/>
    </w:rPr>
  </w:style>
  <w:style w:type="paragraph" w:customStyle="1" w:styleId="110">
    <w:name w:val="Оглавление 11"/>
    <w:basedOn w:val="a"/>
    <w:next w:val="a"/>
    <w:autoRedefine/>
    <w:uiPriority w:val="39"/>
    <w:unhideWhenUsed/>
    <w:rsid w:val="00D536BA"/>
    <w:pPr>
      <w:spacing w:after="100"/>
    </w:pPr>
    <w:rPr>
      <w:rFonts w:eastAsia="Times New Roman" w:cs="Times New Roman"/>
      <w:lang w:eastAsia="ru-RU"/>
    </w:rPr>
  </w:style>
  <w:style w:type="paragraph" w:customStyle="1" w:styleId="31">
    <w:name w:val="Оглавление 31"/>
    <w:basedOn w:val="a"/>
    <w:next w:val="a"/>
    <w:autoRedefine/>
    <w:uiPriority w:val="39"/>
    <w:unhideWhenUsed/>
    <w:rsid w:val="00D536BA"/>
    <w:pPr>
      <w:spacing w:after="100"/>
      <w:ind w:left="440"/>
    </w:pPr>
    <w:rPr>
      <w:rFonts w:eastAsia="Times New Roman" w:cs="Times New Roman"/>
      <w:lang w:eastAsia="ru-RU"/>
    </w:rPr>
  </w:style>
  <w:style w:type="paragraph" w:customStyle="1" w:styleId="13">
    <w:name w:val="Верхний колонтитул1"/>
    <w:basedOn w:val="a"/>
    <w:next w:val="ab"/>
    <w:link w:val="ac"/>
    <w:uiPriority w:val="99"/>
    <w:unhideWhenUsed/>
    <w:rsid w:val="00D536BA"/>
    <w:pPr>
      <w:tabs>
        <w:tab w:val="center" w:pos="4677"/>
        <w:tab w:val="right" w:pos="9355"/>
      </w:tabs>
      <w:spacing w:after="0" w:line="240" w:lineRule="auto"/>
    </w:pPr>
  </w:style>
  <w:style w:type="character" w:customStyle="1" w:styleId="ac">
    <w:name w:val="Верхний колонтитул Знак"/>
    <w:basedOn w:val="a0"/>
    <w:link w:val="13"/>
    <w:uiPriority w:val="99"/>
    <w:rsid w:val="00D536BA"/>
  </w:style>
  <w:style w:type="paragraph" w:customStyle="1" w:styleId="14">
    <w:name w:val="Нижний колонтитул1"/>
    <w:basedOn w:val="a"/>
    <w:next w:val="ad"/>
    <w:link w:val="ae"/>
    <w:unhideWhenUsed/>
    <w:rsid w:val="00D536BA"/>
    <w:pPr>
      <w:tabs>
        <w:tab w:val="center" w:pos="4677"/>
        <w:tab w:val="right" w:pos="9355"/>
      </w:tabs>
      <w:spacing w:after="0" w:line="240" w:lineRule="auto"/>
    </w:pPr>
  </w:style>
  <w:style w:type="character" w:customStyle="1" w:styleId="ae">
    <w:name w:val="Нижний колонтитул Знак"/>
    <w:basedOn w:val="a0"/>
    <w:link w:val="14"/>
    <w:rsid w:val="00D536BA"/>
  </w:style>
  <w:style w:type="character" w:customStyle="1" w:styleId="fontstyle01">
    <w:name w:val="fontstyle01"/>
    <w:basedOn w:val="a0"/>
    <w:rsid w:val="00D536BA"/>
    <w:rPr>
      <w:rFonts w:ascii="ArialMT" w:hAnsi="ArialMT" w:hint="default"/>
      <w:b w:val="0"/>
      <w:bCs w:val="0"/>
      <w:i w:val="0"/>
      <w:iCs w:val="0"/>
      <w:color w:val="000000"/>
      <w:sz w:val="30"/>
      <w:szCs w:val="30"/>
    </w:rPr>
  </w:style>
  <w:style w:type="character" w:customStyle="1" w:styleId="15">
    <w:name w:val="Просмотренная гиперссылка1"/>
    <w:basedOn w:val="a0"/>
    <w:uiPriority w:val="99"/>
    <w:semiHidden/>
    <w:unhideWhenUsed/>
    <w:rsid w:val="00D536BA"/>
    <w:rPr>
      <w:color w:val="954F72"/>
      <w:u w:val="single"/>
    </w:rPr>
  </w:style>
  <w:style w:type="character" w:customStyle="1" w:styleId="af">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0"/>
    <w:uiPriority w:val="99"/>
    <w:locked/>
    <w:rsid w:val="00D536BA"/>
    <w:rPr>
      <w:rFonts w:ascii="Times New Roman" w:eastAsia="Times New Roman" w:hAnsi="Times New Roman" w:cs="Times New Roman"/>
      <w:sz w:val="24"/>
      <w:szCs w:val="24"/>
      <w:lang w:eastAsia="ru-RU"/>
    </w:rPr>
  </w:style>
  <w:style w:type="paragraph" w:styleId="a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
    <w:autoRedefine/>
    <w:uiPriority w:val="99"/>
    <w:unhideWhenUsed/>
    <w:qFormat/>
    <w:rsid w:val="00D536BA"/>
    <w:pPr>
      <w:spacing w:line="256" w:lineRule="auto"/>
      <w:outlineLvl w:val="9"/>
    </w:pPr>
    <w:rPr>
      <w:rFonts w:ascii="Times New Roman" w:hAnsi="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qFormat/>
    <w:locked/>
    <w:rsid w:val="00D536BA"/>
    <w:rPr>
      <w:rFonts w:ascii="Calibri" w:eastAsia="Times New Roman" w:hAnsi="Calibri" w:cs="Times New Roman"/>
      <w:lang w:eastAsia="ar-SA"/>
    </w:rPr>
  </w:style>
  <w:style w:type="character" w:customStyle="1" w:styleId="af1">
    <w:name w:val="Основной текст_"/>
    <w:basedOn w:val="a0"/>
    <w:link w:val="16"/>
    <w:semiHidden/>
    <w:locked/>
    <w:rsid w:val="00D536BA"/>
    <w:rPr>
      <w:rFonts w:ascii="Arial" w:eastAsia="Arial" w:hAnsi="Arial" w:cs="Arial"/>
      <w:sz w:val="28"/>
      <w:szCs w:val="28"/>
      <w:shd w:val="clear" w:color="auto" w:fill="FFFFFF"/>
    </w:rPr>
  </w:style>
  <w:style w:type="paragraph" w:customStyle="1" w:styleId="16">
    <w:name w:val="Основной текст1"/>
    <w:basedOn w:val="a"/>
    <w:link w:val="af1"/>
    <w:semiHidden/>
    <w:qFormat/>
    <w:rsid w:val="00D536BA"/>
    <w:pPr>
      <w:widowControl w:val="0"/>
      <w:shd w:val="clear" w:color="auto" w:fill="FFFFFF"/>
      <w:spacing w:after="240" w:line="256" w:lineRule="auto"/>
      <w:ind w:firstLine="400"/>
    </w:pPr>
    <w:rPr>
      <w:rFonts w:ascii="Arial" w:eastAsia="Arial" w:hAnsi="Arial" w:cs="Arial"/>
      <w:sz w:val="28"/>
      <w:szCs w:val="28"/>
    </w:rPr>
  </w:style>
  <w:style w:type="character" w:customStyle="1" w:styleId="7">
    <w:name w:val="Основной текст7"/>
    <w:rsid w:val="00D536BA"/>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character" w:customStyle="1" w:styleId="17">
    <w:name w:val="Верхний колонтитул Знак1"/>
    <w:basedOn w:val="a0"/>
    <w:uiPriority w:val="99"/>
    <w:semiHidden/>
    <w:rsid w:val="00D536BA"/>
    <w:rPr>
      <w:rFonts w:ascii="Calibri" w:eastAsia="Times New Roman" w:hAnsi="Calibri" w:cs="Times New Roman"/>
      <w:lang w:eastAsia="ru-RU"/>
    </w:rPr>
  </w:style>
  <w:style w:type="character" w:customStyle="1" w:styleId="18">
    <w:name w:val="Нижний колонтитул Знак1"/>
    <w:basedOn w:val="a0"/>
    <w:uiPriority w:val="99"/>
    <w:semiHidden/>
    <w:rsid w:val="00D536BA"/>
    <w:rPr>
      <w:rFonts w:ascii="Calibri" w:eastAsia="Times New Roman" w:hAnsi="Calibri" w:cs="Times New Roman"/>
      <w:lang w:eastAsia="ru-RU"/>
    </w:rPr>
  </w:style>
  <w:style w:type="table" w:customStyle="1" w:styleId="41">
    <w:name w:val="Сетка таблицы4"/>
    <w:basedOn w:val="a1"/>
    <w:uiPriority w:val="39"/>
    <w:rsid w:val="00D536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 Spacing"/>
    <w:uiPriority w:val="1"/>
    <w:qFormat/>
    <w:rsid w:val="00D536BA"/>
    <w:pPr>
      <w:spacing w:after="0" w:line="240" w:lineRule="auto"/>
    </w:pPr>
    <w:rPr>
      <w:rFonts w:ascii="Calibri" w:eastAsia="Times New Roman" w:hAnsi="Calibri" w:cs="Times New Roman"/>
      <w:lang w:eastAsia="ru-RU"/>
    </w:rPr>
  </w:style>
  <w:style w:type="character" w:customStyle="1" w:styleId="19">
    <w:name w:val="Неразрешенное упоминание1"/>
    <w:basedOn w:val="a0"/>
    <w:uiPriority w:val="99"/>
    <w:semiHidden/>
    <w:unhideWhenUsed/>
    <w:rsid w:val="00D536BA"/>
    <w:rPr>
      <w:color w:val="605E5C"/>
      <w:shd w:val="clear" w:color="auto" w:fill="E1DFDD"/>
    </w:rPr>
  </w:style>
  <w:style w:type="table" w:customStyle="1" w:styleId="1a">
    <w:name w:val="Сетка таблицы1"/>
    <w:basedOn w:val="a1"/>
    <w:next w:val="aa"/>
    <w:uiPriority w:val="59"/>
    <w:rsid w:val="00D536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a"/>
    <w:uiPriority w:val="59"/>
    <w:rsid w:val="00D536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b">
    <w:name w:val="Нет списка1"/>
    <w:next w:val="a2"/>
    <w:uiPriority w:val="99"/>
    <w:semiHidden/>
    <w:unhideWhenUsed/>
    <w:rsid w:val="00D536BA"/>
  </w:style>
  <w:style w:type="numbering" w:customStyle="1" w:styleId="111">
    <w:name w:val="Нет списка11"/>
    <w:next w:val="a2"/>
    <w:uiPriority w:val="99"/>
    <w:semiHidden/>
    <w:unhideWhenUsed/>
    <w:rsid w:val="00D536BA"/>
  </w:style>
  <w:style w:type="paragraph" w:customStyle="1" w:styleId="Default">
    <w:name w:val="Default"/>
    <w:rsid w:val="00D536B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3">
    <w:name w:val="page number"/>
    <w:basedOn w:val="a0"/>
    <w:rsid w:val="00D536BA"/>
  </w:style>
  <w:style w:type="paragraph" w:styleId="20">
    <w:name w:val="Body Text Indent 2"/>
    <w:basedOn w:val="a"/>
    <w:link w:val="22"/>
    <w:rsid w:val="00D536BA"/>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0"/>
    <w:rsid w:val="00D536BA"/>
    <w:rPr>
      <w:rFonts w:ascii="Times New Roman" w:eastAsia="Times New Roman" w:hAnsi="Times New Roman" w:cs="Times New Roman"/>
      <w:sz w:val="24"/>
      <w:szCs w:val="24"/>
      <w:lang w:eastAsia="ru-RU"/>
    </w:rPr>
  </w:style>
  <w:style w:type="paragraph" w:customStyle="1" w:styleId="msonormalcxspmiddle">
    <w:name w:val="msonormalcxspmiddle"/>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4">
    <w:name w:val="А_основной"/>
    <w:basedOn w:val="a"/>
    <w:rsid w:val="00D536BA"/>
    <w:pPr>
      <w:spacing w:after="0" w:line="360" w:lineRule="auto"/>
      <w:ind w:firstLine="454"/>
      <w:jc w:val="both"/>
    </w:pPr>
    <w:rPr>
      <w:rFonts w:ascii="Times New Roman" w:eastAsia="Calibri" w:hAnsi="Times New Roman" w:cs="Times New Roman"/>
      <w:sz w:val="28"/>
      <w:szCs w:val="28"/>
      <w:lang w:eastAsia="ar-SA"/>
    </w:rPr>
  </w:style>
  <w:style w:type="character" w:customStyle="1" w:styleId="dash041e005f0431005f044b005f0447005f043d005f044b005f0439005f005fchar1char1">
    <w:name w:val="dash041e_005f0431_005f044b_005f0447_005f043d_005f044b_005f0439_005f_005fchar1__char1"/>
    <w:rsid w:val="00D536BA"/>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D536BA"/>
    <w:pPr>
      <w:spacing w:after="0"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1005f005fchar1char1">
    <w:name w:val="dash041e_005f0431_005f044b_005f0447_005f043d_005f044b_005f04391_005f_005fchar1__char1"/>
    <w:rsid w:val="00D536BA"/>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rsid w:val="00D536BA"/>
    <w:pPr>
      <w:spacing w:after="0" w:line="240" w:lineRule="auto"/>
      <w:jc w:val="both"/>
    </w:pPr>
    <w:rPr>
      <w:rFonts w:ascii="Times New Roman" w:eastAsia="Times New Roman" w:hAnsi="Times New Roman" w:cs="Times New Roman"/>
      <w:sz w:val="20"/>
      <w:szCs w:val="20"/>
      <w:lang w:eastAsia="ru-RU"/>
    </w:rPr>
  </w:style>
  <w:style w:type="paragraph" w:customStyle="1" w:styleId="ConsPlusTitle">
    <w:name w:val="ConsPlusTitle"/>
    <w:rsid w:val="00D536BA"/>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210">
    <w:name w:val="Список 21"/>
    <w:basedOn w:val="a"/>
    <w:uiPriority w:val="99"/>
    <w:rsid w:val="00D536BA"/>
    <w:pPr>
      <w:spacing w:after="0" w:line="240" w:lineRule="auto"/>
      <w:ind w:left="566" w:hanging="283"/>
    </w:pPr>
    <w:rPr>
      <w:rFonts w:ascii="Times New Roman" w:eastAsia="Times New Roman" w:hAnsi="Times New Roman" w:cs="Times New Roman"/>
      <w:sz w:val="20"/>
      <w:szCs w:val="20"/>
      <w:lang w:eastAsia="ar-SA"/>
    </w:rPr>
  </w:style>
  <w:style w:type="paragraph" w:customStyle="1" w:styleId="TableParagraph">
    <w:name w:val="Table Paragraph"/>
    <w:basedOn w:val="a"/>
    <w:uiPriority w:val="1"/>
    <w:qFormat/>
    <w:rsid w:val="00D536BA"/>
    <w:pPr>
      <w:widowControl w:val="0"/>
      <w:autoSpaceDE w:val="0"/>
      <w:autoSpaceDN w:val="0"/>
      <w:spacing w:after="0" w:line="240" w:lineRule="auto"/>
      <w:ind w:left="397"/>
      <w:jc w:val="both"/>
    </w:pPr>
    <w:rPr>
      <w:rFonts w:ascii="Bookman Old Style" w:eastAsia="Bookman Old Style" w:hAnsi="Bookman Old Style" w:cs="Bookman Old Style"/>
      <w:lang w:eastAsia="ru-RU" w:bidi="ru-RU"/>
    </w:rPr>
  </w:style>
  <w:style w:type="paragraph" w:styleId="af5">
    <w:name w:val="Balloon Text"/>
    <w:basedOn w:val="a"/>
    <w:link w:val="af6"/>
    <w:uiPriority w:val="99"/>
    <w:semiHidden/>
    <w:unhideWhenUsed/>
    <w:rsid w:val="00D536BA"/>
    <w:pPr>
      <w:widowControl w:val="0"/>
      <w:autoSpaceDE w:val="0"/>
      <w:autoSpaceDN w:val="0"/>
      <w:spacing w:after="0" w:line="240" w:lineRule="auto"/>
    </w:pPr>
    <w:rPr>
      <w:rFonts w:ascii="Tahoma" w:eastAsia="Bookman Old Style" w:hAnsi="Tahoma" w:cs="Tahoma"/>
      <w:sz w:val="16"/>
      <w:szCs w:val="16"/>
      <w:lang w:eastAsia="ru-RU" w:bidi="ru-RU"/>
    </w:rPr>
  </w:style>
  <w:style w:type="character" w:customStyle="1" w:styleId="af6">
    <w:name w:val="Текст выноски Знак"/>
    <w:basedOn w:val="a0"/>
    <w:link w:val="af5"/>
    <w:uiPriority w:val="99"/>
    <w:semiHidden/>
    <w:rsid w:val="00D536BA"/>
    <w:rPr>
      <w:rFonts w:ascii="Tahoma" w:eastAsia="Bookman Old Style" w:hAnsi="Tahoma" w:cs="Tahoma"/>
      <w:sz w:val="16"/>
      <w:szCs w:val="16"/>
      <w:lang w:eastAsia="ru-RU" w:bidi="ru-RU"/>
    </w:rPr>
  </w:style>
  <w:style w:type="paragraph" w:styleId="af7">
    <w:name w:val="Body Text"/>
    <w:basedOn w:val="a"/>
    <w:link w:val="af8"/>
    <w:uiPriority w:val="99"/>
    <w:semiHidden/>
    <w:unhideWhenUsed/>
    <w:rsid w:val="00D536BA"/>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0"/>
    <w:link w:val="af7"/>
    <w:uiPriority w:val="99"/>
    <w:semiHidden/>
    <w:rsid w:val="00D536BA"/>
    <w:rPr>
      <w:rFonts w:ascii="Times New Roman" w:eastAsia="Times New Roman" w:hAnsi="Times New Roman" w:cs="Times New Roman"/>
      <w:sz w:val="24"/>
      <w:szCs w:val="24"/>
      <w:lang w:eastAsia="ru-RU"/>
    </w:rPr>
  </w:style>
  <w:style w:type="table" w:customStyle="1" w:styleId="32">
    <w:name w:val="Сетка таблицы3"/>
    <w:basedOn w:val="a1"/>
    <w:next w:val="aa"/>
    <w:uiPriority w:val="59"/>
    <w:rsid w:val="00D536B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7">
    <w:name w:val="Style47"/>
    <w:basedOn w:val="a"/>
    <w:uiPriority w:val="99"/>
    <w:rsid w:val="00D536BA"/>
    <w:pPr>
      <w:widowControl w:val="0"/>
      <w:autoSpaceDE w:val="0"/>
      <w:autoSpaceDN w:val="0"/>
      <w:adjustRightInd w:val="0"/>
      <w:spacing w:after="0" w:line="240" w:lineRule="auto"/>
    </w:pPr>
    <w:rPr>
      <w:rFonts w:ascii="Franklin Gothic Medium" w:eastAsia="Times New Roman" w:hAnsi="Franklin Gothic Medium" w:cs="Times New Roman"/>
      <w:sz w:val="24"/>
      <w:szCs w:val="24"/>
      <w:lang w:eastAsia="ru-RU"/>
    </w:rPr>
  </w:style>
  <w:style w:type="character" w:customStyle="1" w:styleId="FontStyle59">
    <w:name w:val="Font Style59"/>
    <w:uiPriority w:val="99"/>
    <w:rsid w:val="00D536BA"/>
    <w:rPr>
      <w:rFonts w:ascii="Franklin Gothic Medium" w:hAnsi="Franklin Gothic Medium" w:cs="Franklin Gothic Medium"/>
      <w:i/>
      <w:iCs/>
      <w:sz w:val="26"/>
      <w:szCs w:val="26"/>
    </w:rPr>
  </w:style>
  <w:style w:type="character" w:customStyle="1" w:styleId="c2">
    <w:name w:val="c2"/>
    <w:rsid w:val="00D536BA"/>
  </w:style>
  <w:style w:type="character" w:customStyle="1" w:styleId="apple-converted-space">
    <w:name w:val="apple-converted-space"/>
    <w:rsid w:val="00D536BA"/>
  </w:style>
  <w:style w:type="character" w:customStyle="1" w:styleId="c5">
    <w:name w:val="c5"/>
    <w:rsid w:val="00D536BA"/>
  </w:style>
  <w:style w:type="paragraph" w:customStyle="1" w:styleId="c16">
    <w:name w:val="c16"/>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8">
    <w:name w:val="c48"/>
    <w:rsid w:val="00D536BA"/>
  </w:style>
  <w:style w:type="paragraph" w:customStyle="1" w:styleId="c13">
    <w:name w:val="c1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c20">
    <w:name w:val="c5 c20"/>
    <w:rsid w:val="00D536BA"/>
  </w:style>
  <w:style w:type="paragraph" w:customStyle="1" w:styleId="c24">
    <w:name w:val="c24"/>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17c60">
    <w:name w:val="c82 c117 c60"/>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17">
    <w:name w:val="c82 c117"/>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
    <w:name w:val="c68"/>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c20">
    <w:name w:val="c2 c20"/>
    <w:rsid w:val="00D536BA"/>
  </w:style>
  <w:style w:type="paragraph" w:customStyle="1" w:styleId="c68c148">
    <w:name w:val="c68 c148"/>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3c82c15">
    <w:name w:val="c83 c82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137">
    <w:name w:val="c68 c15 c137"/>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44">
    <w:name w:val="c82 c107 c15 c144"/>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49">
    <w:name w:val="c16 c49"/>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c59">
    <w:name w:val="c12 c59"/>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38c33">
    <w:name w:val="c82 c138 c3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3c15c128">
    <w:name w:val="c63 c15 c128"/>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c15">
    <w:name w:val="c41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33c125">
    <w:name w:val="c82 c33 c12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29">
    <w:name w:val="c82 c107 c15 c129"/>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c21">
    <w:name w:val="c15 c21"/>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94">
    <w:name w:val="c82 c15 c94"/>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33c138">
    <w:name w:val="c82 c33 c138"/>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60">
    <w:name w:val="c82 c107 c15 c160"/>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105">
    <w:name w:val="c82 c15 c10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23">
    <w:name w:val="c16 c2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c82c60c142">
    <w:name w:val="c133 c82 c60 c142"/>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116">
    <w:name w:val="c68 c15 c116"/>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5c82c15">
    <w:name w:val="c115 c82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c53">
    <w:name w:val="c23 c5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c82c147c15">
    <w:name w:val="c133 c82 c147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71">
    <w:name w:val="c68 c71"/>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c61">
    <w:name w:val="c33 c61"/>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83">
    <w:name w:val="c82 c15 c8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c15">
    <w:name w:val="c35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103">
    <w:name w:val="c16 c10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c73">
    <w:name w:val="c15 c7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74">
    <w:name w:val="c68 c15 c74"/>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2">
    <w:name w:val="Заголовок 1 Знак1"/>
    <w:basedOn w:val="a0"/>
    <w:uiPriority w:val="9"/>
    <w:rsid w:val="00D536BA"/>
    <w:rPr>
      <w:rFonts w:asciiTheme="majorHAnsi" w:eastAsiaTheme="majorEastAsia" w:hAnsiTheme="majorHAnsi" w:cstheme="majorBidi"/>
      <w:color w:val="2E74B5" w:themeColor="accent1" w:themeShade="BF"/>
      <w:sz w:val="32"/>
      <w:szCs w:val="32"/>
    </w:rPr>
  </w:style>
  <w:style w:type="paragraph" w:styleId="a3">
    <w:name w:val="footnote text"/>
    <w:basedOn w:val="a"/>
    <w:link w:val="1c"/>
    <w:uiPriority w:val="99"/>
    <w:semiHidden/>
    <w:unhideWhenUsed/>
    <w:rsid w:val="00D536BA"/>
    <w:pPr>
      <w:spacing w:after="0" w:line="240" w:lineRule="auto"/>
    </w:pPr>
    <w:rPr>
      <w:sz w:val="20"/>
      <w:szCs w:val="20"/>
    </w:rPr>
  </w:style>
  <w:style w:type="character" w:customStyle="1" w:styleId="1c">
    <w:name w:val="Текст сноски Знак1"/>
    <w:basedOn w:val="a0"/>
    <w:link w:val="a3"/>
    <w:uiPriority w:val="99"/>
    <w:semiHidden/>
    <w:rsid w:val="00D536BA"/>
    <w:rPr>
      <w:sz w:val="20"/>
      <w:szCs w:val="20"/>
    </w:rPr>
  </w:style>
  <w:style w:type="paragraph" w:styleId="ab">
    <w:name w:val="header"/>
    <w:basedOn w:val="a"/>
    <w:link w:val="23"/>
    <w:uiPriority w:val="99"/>
    <w:semiHidden/>
    <w:unhideWhenUsed/>
    <w:rsid w:val="00D536BA"/>
    <w:pPr>
      <w:tabs>
        <w:tab w:val="center" w:pos="4677"/>
        <w:tab w:val="right" w:pos="9355"/>
      </w:tabs>
      <w:spacing w:after="0" w:line="240" w:lineRule="auto"/>
    </w:pPr>
  </w:style>
  <w:style w:type="character" w:customStyle="1" w:styleId="23">
    <w:name w:val="Верхний колонтитул Знак2"/>
    <w:basedOn w:val="a0"/>
    <w:link w:val="ab"/>
    <w:uiPriority w:val="99"/>
    <w:semiHidden/>
    <w:rsid w:val="00D536BA"/>
  </w:style>
  <w:style w:type="paragraph" w:styleId="ad">
    <w:name w:val="footer"/>
    <w:basedOn w:val="a"/>
    <w:link w:val="24"/>
    <w:uiPriority w:val="99"/>
    <w:semiHidden/>
    <w:unhideWhenUsed/>
    <w:rsid w:val="00D536BA"/>
    <w:pPr>
      <w:tabs>
        <w:tab w:val="center" w:pos="4677"/>
        <w:tab w:val="right" w:pos="9355"/>
      </w:tabs>
      <w:spacing w:after="0" w:line="240" w:lineRule="auto"/>
    </w:pPr>
  </w:style>
  <w:style w:type="character" w:customStyle="1" w:styleId="24">
    <w:name w:val="Нижний колонтитул Знак2"/>
    <w:basedOn w:val="a0"/>
    <w:link w:val="ad"/>
    <w:uiPriority w:val="99"/>
    <w:semiHidden/>
    <w:rsid w:val="00D536BA"/>
  </w:style>
  <w:style w:type="character" w:styleId="af9">
    <w:name w:val="FollowedHyperlink"/>
    <w:basedOn w:val="a0"/>
    <w:uiPriority w:val="99"/>
    <w:semiHidden/>
    <w:unhideWhenUsed/>
    <w:rsid w:val="00D536BA"/>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536BA"/>
    <w:pPr>
      <w:keepNext/>
      <w:keepLines/>
      <w:spacing w:before="240" w:after="0"/>
      <w:outlineLvl w:val="0"/>
    </w:pPr>
    <w:rPr>
      <w:rFonts w:ascii="Calibri Light" w:eastAsia="Times New Roman" w:hAnsi="Calibri Light" w:cs="Times New Roman"/>
      <w:color w:val="2F5496"/>
      <w:sz w:val="32"/>
      <w:szCs w:val="32"/>
    </w:rPr>
  </w:style>
  <w:style w:type="paragraph" w:styleId="3">
    <w:name w:val="heading 3"/>
    <w:basedOn w:val="a"/>
    <w:next w:val="a"/>
    <w:link w:val="30"/>
    <w:uiPriority w:val="9"/>
    <w:unhideWhenUsed/>
    <w:qFormat/>
    <w:rsid w:val="00D536BA"/>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link w:val="40"/>
    <w:uiPriority w:val="1"/>
    <w:qFormat/>
    <w:rsid w:val="00D536BA"/>
    <w:pPr>
      <w:widowControl w:val="0"/>
      <w:autoSpaceDE w:val="0"/>
      <w:autoSpaceDN w:val="0"/>
      <w:spacing w:after="0" w:line="232" w:lineRule="exact"/>
      <w:ind w:left="384"/>
      <w:outlineLvl w:val="3"/>
    </w:pPr>
    <w:rPr>
      <w:rFonts w:ascii="Georgia" w:eastAsia="Georgia" w:hAnsi="Georgia" w:cs="Georgia"/>
      <w:b/>
      <w:bCs/>
      <w:i/>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D536BA"/>
    <w:pPr>
      <w:keepNext/>
      <w:keepLines/>
      <w:spacing w:before="240" w:after="0"/>
      <w:outlineLvl w:val="0"/>
    </w:pPr>
    <w:rPr>
      <w:rFonts w:ascii="Calibri Light" w:eastAsia="Times New Roman" w:hAnsi="Calibri Light" w:cs="Times New Roman"/>
      <w:color w:val="2F5496"/>
      <w:sz w:val="32"/>
      <w:szCs w:val="32"/>
    </w:rPr>
  </w:style>
  <w:style w:type="character" w:customStyle="1" w:styleId="30">
    <w:name w:val="Заголовок 3 Знак"/>
    <w:basedOn w:val="a0"/>
    <w:link w:val="3"/>
    <w:uiPriority w:val="9"/>
    <w:rsid w:val="00D536BA"/>
    <w:rPr>
      <w:rFonts w:ascii="Calibri" w:eastAsia="Times New Roman" w:hAnsi="Calibri" w:cs="Times New Roman"/>
      <w:b/>
      <w:sz w:val="28"/>
      <w:szCs w:val="28"/>
      <w:lang w:eastAsia="ru-RU"/>
    </w:rPr>
  </w:style>
  <w:style w:type="character" w:customStyle="1" w:styleId="40">
    <w:name w:val="Заголовок 4 Знак"/>
    <w:basedOn w:val="a0"/>
    <w:link w:val="4"/>
    <w:uiPriority w:val="1"/>
    <w:rsid w:val="00D536BA"/>
    <w:rPr>
      <w:rFonts w:ascii="Georgia" w:eastAsia="Georgia" w:hAnsi="Georgia" w:cs="Georgia"/>
      <w:b/>
      <w:bCs/>
      <w:i/>
      <w:sz w:val="21"/>
      <w:szCs w:val="21"/>
      <w:lang w:eastAsia="ru-RU" w:bidi="ru-RU"/>
    </w:rPr>
  </w:style>
  <w:style w:type="character" w:customStyle="1" w:styleId="10">
    <w:name w:val="Заголовок 1 Знак"/>
    <w:basedOn w:val="a0"/>
    <w:link w:val="1"/>
    <w:uiPriority w:val="9"/>
    <w:rsid w:val="00D536BA"/>
    <w:rPr>
      <w:rFonts w:ascii="Calibri Light" w:eastAsia="Times New Roman" w:hAnsi="Calibri Light" w:cs="Times New Roman"/>
      <w:color w:val="2F5496"/>
      <w:sz w:val="32"/>
      <w:szCs w:val="32"/>
    </w:rPr>
  </w:style>
  <w:style w:type="paragraph" w:customStyle="1" w:styleId="61">
    <w:name w:val="Знак61"/>
    <w:basedOn w:val="a"/>
    <w:next w:val="a3"/>
    <w:link w:val="a4"/>
    <w:uiPriority w:val="99"/>
    <w:unhideWhenUsed/>
    <w:rsid w:val="00D536BA"/>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61"/>
    <w:uiPriority w:val="99"/>
    <w:rsid w:val="00D536BA"/>
    <w:rPr>
      <w:sz w:val="20"/>
      <w:szCs w:val="20"/>
    </w:rPr>
  </w:style>
  <w:style w:type="character" w:styleId="a5">
    <w:name w:val="footnote reference"/>
    <w:uiPriority w:val="99"/>
    <w:rsid w:val="00D536BA"/>
    <w:rPr>
      <w:rFonts w:cs="Times New Roman"/>
      <w:vertAlign w:val="superscript"/>
    </w:rPr>
  </w:style>
  <w:style w:type="character" w:styleId="a6">
    <w:name w:val="Emphasis"/>
    <w:qFormat/>
    <w:rsid w:val="00D536BA"/>
    <w:rPr>
      <w:rFonts w:cs="Times New Roman"/>
      <w:i/>
    </w:rPr>
  </w:style>
  <w:style w:type="character" w:styleId="a7">
    <w:name w:val="Hyperlink"/>
    <w:uiPriority w:val="99"/>
    <w:rsid w:val="00D536BA"/>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qFormat/>
    <w:rsid w:val="00D536BA"/>
    <w:pPr>
      <w:suppressAutoHyphens/>
      <w:spacing w:after="200" w:line="276" w:lineRule="auto"/>
      <w:ind w:left="708"/>
    </w:pPr>
    <w:rPr>
      <w:rFonts w:ascii="Calibri" w:eastAsia="Times New Roman" w:hAnsi="Calibri" w:cs="Times New Roman"/>
      <w:lang w:eastAsia="ar-SA"/>
    </w:rPr>
  </w:style>
  <w:style w:type="table" w:styleId="aa">
    <w:name w:val="Table Grid"/>
    <w:basedOn w:val="a1"/>
    <w:uiPriority w:val="59"/>
    <w:rsid w:val="00D536BA"/>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аголовок оглавления1"/>
    <w:basedOn w:val="1"/>
    <w:next w:val="a"/>
    <w:uiPriority w:val="39"/>
    <w:unhideWhenUsed/>
    <w:qFormat/>
    <w:rsid w:val="00D536BA"/>
  </w:style>
  <w:style w:type="paragraph" w:customStyle="1" w:styleId="21">
    <w:name w:val="Оглавление 21"/>
    <w:basedOn w:val="a"/>
    <w:next w:val="a"/>
    <w:autoRedefine/>
    <w:uiPriority w:val="39"/>
    <w:unhideWhenUsed/>
    <w:rsid w:val="00D536BA"/>
    <w:pPr>
      <w:spacing w:after="100"/>
      <w:ind w:left="220"/>
    </w:pPr>
    <w:rPr>
      <w:rFonts w:eastAsia="Times New Roman" w:cs="Times New Roman"/>
      <w:lang w:eastAsia="ru-RU"/>
    </w:rPr>
  </w:style>
  <w:style w:type="paragraph" w:customStyle="1" w:styleId="110">
    <w:name w:val="Оглавление 11"/>
    <w:basedOn w:val="a"/>
    <w:next w:val="a"/>
    <w:autoRedefine/>
    <w:uiPriority w:val="39"/>
    <w:unhideWhenUsed/>
    <w:rsid w:val="00D536BA"/>
    <w:pPr>
      <w:spacing w:after="100"/>
    </w:pPr>
    <w:rPr>
      <w:rFonts w:eastAsia="Times New Roman" w:cs="Times New Roman"/>
      <w:lang w:eastAsia="ru-RU"/>
    </w:rPr>
  </w:style>
  <w:style w:type="paragraph" w:customStyle="1" w:styleId="31">
    <w:name w:val="Оглавление 31"/>
    <w:basedOn w:val="a"/>
    <w:next w:val="a"/>
    <w:autoRedefine/>
    <w:uiPriority w:val="39"/>
    <w:unhideWhenUsed/>
    <w:rsid w:val="00D536BA"/>
    <w:pPr>
      <w:spacing w:after="100"/>
      <w:ind w:left="440"/>
    </w:pPr>
    <w:rPr>
      <w:rFonts w:eastAsia="Times New Roman" w:cs="Times New Roman"/>
      <w:lang w:eastAsia="ru-RU"/>
    </w:rPr>
  </w:style>
  <w:style w:type="paragraph" w:customStyle="1" w:styleId="13">
    <w:name w:val="Верхний колонтитул1"/>
    <w:basedOn w:val="a"/>
    <w:next w:val="ab"/>
    <w:link w:val="ac"/>
    <w:uiPriority w:val="99"/>
    <w:unhideWhenUsed/>
    <w:rsid w:val="00D536BA"/>
    <w:pPr>
      <w:tabs>
        <w:tab w:val="center" w:pos="4677"/>
        <w:tab w:val="right" w:pos="9355"/>
      </w:tabs>
      <w:spacing w:after="0" w:line="240" w:lineRule="auto"/>
    </w:pPr>
  </w:style>
  <w:style w:type="character" w:customStyle="1" w:styleId="ac">
    <w:name w:val="Верхний колонтитул Знак"/>
    <w:basedOn w:val="a0"/>
    <w:link w:val="13"/>
    <w:uiPriority w:val="99"/>
    <w:rsid w:val="00D536BA"/>
  </w:style>
  <w:style w:type="paragraph" w:customStyle="1" w:styleId="14">
    <w:name w:val="Нижний колонтитул1"/>
    <w:basedOn w:val="a"/>
    <w:next w:val="ad"/>
    <w:link w:val="ae"/>
    <w:unhideWhenUsed/>
    <w:rsid w:val="00D536BA"/>
    <w:pPr>
      <w:tabs>
        <w:tab w:val="center" w:pos="4677"/>
        <w:tab w:val="right" w:pos="9355"/>
      </w:tabs>
      <w:spacing w:after="0" w:line="240" w:lineRule="auto"/>
    </w:pPr>
  </w:style>
  <w:style w:type="character" w:customStyle="1" w:styleId="ae">
    <w:name w:val="Нижний колонтитул Знак"/>
    <w:basedOn w:val="a0"/>
    <w:link w:val="14"/>
    <w:rsid w:val="00D536BA"/>
  </w:style>
  <w:style w:type="character" w:customStyle="1" w:styleId="fontstyle01">
    <w:name w:val="fontstyle01"/>
    <w:basedOn w:val="a0"/>
    <w:rsid w:val="00D536BA"/>
    <w:rPr>
      <w:rFonts w:ascii="ArialMT" w:hAnsi="ArialMT" w:hint="default"/>
      <w:b w:val="0"/>
      <w:bCs w:val="0"/>
      <w:i w:val="0"/>
      <w:iCs w:val="0"/>
      <w:color w:val="000000"/>
      <w:sz w:val="30"/>
      <w:szCs w:val="30"/>
    </w:rPr>
  </w:style>
  <w:style w:type="character" w:customStyle="1" w:styleId="15">
    <w:name w:val="Просмотренная гиперссылка1"/>
    <w:basedOn w:val="a0"/>
    <w:uiPriority w:val="99"/>
    <w:semiHidden/>
    <w:unhideWhenUsed/>
    <w:rsid w:val="00D536BA"/>
    <w:rPr>
      <w:color w:val="954F72"/>
      <w:u w:val="single"/>
    </w:rPr>
  </w:style>
  <w:style w:type="character" w:customStyle="1" w:styleId="af">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0"/>
    <w:uiPriority w:val="99"/>
    <w:locked/>
    <w:rsid w:val="00D536BA"/>
    <w:rPr>
      <w:rFonts w:ascii="Times New Roman" w:eastAsia="Times New Roman" w:hAnsi="Times New Roman" w:cs="Times New Roman"/>
      <w:sz w:val="24"/>
      <w:szCs w:val="24"/>
      <w:lang w:eastAsia="ru-RU"/>
    </w:rPr>
  </w:style>
  <w:style w:type="paragraph" w:styleId="a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
    <w:autoRedefine/>
    <w:uiPriority w:val="99"/>
    <w:unhideWhenUsed/>
    <w:qFormat/>
    <w:rsid w:val="00D536BA"/>
    <w:pPr>
      <w:spacing w:line="256" w:lineRule="auto"/>
      <w:outlineLvl w:val="9"/>
    </w:pPr>
    <w:rPr>
      <w:rFonts w:ascii="Times New Roman" w:hAnsi="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qFormat/>
    <w:locked/>
    <w:rsid w:val="00D536BA"/>
    <w:rPr>
      <w:rFonts w:ascii="Calibri" w:eastAsia="Times New Roman" w:hAnsi="Calibri" w:cs="Times New Roman"/>
      <w:lang w:eastAsia="ar-SA"/>
    </w:rPr>
  </w:style>
  <w:style w:type="character" w:customStyle="1" w:styleId="af1">
    <w:name w:val="Основной текст_"/>
    <w:basedOn w:val="a0"/>
    <w:link w:val="16"/>
    <w:semiHidden/>
    <w:locked/>
    <w:rsid w:val="00D536BA"/>
    <w:rPr>
      <w:rFonts w:ascii="Arial" w:eastAsia="Arial" w:hAnsi="Arial" w:cs="Arial"/>
      <w:sz w:val="28"/>
      <w:szCs w:val="28"/>
      <w:shd w:val="clear" w:color="auto" w:fill="FFFFFF"/>
    </w:rPr>
  </w:style>
  <w:style w:type="paragraph" w:customStyle="1" w:styleId="16">
    <w:name w:val="Основной текст1"/>
    <w:basedOn w:val="a"/>
    <w:link w:val="af1"/>
    <w:semiHidden/>
    <w:qFormat/>
    <w:rsid w:val="00D536BA"/>
    <w:pPr>
      <w:widowControl w:val="0"/>
      <w:shd w:val="clear" w:color="auto" w:fill="FFFFFF"/>
      <w:spacing w:after="240" w:line="256" w:lineRule="auto"/>
      <w:ind w:firstLine="400"/>
    </w:pPr>
    <w:rPr>
      <w:rFonts w:ascii="Arial" w:eastAsia="Arial" w:hAnsi="Arial" w:cs="Arial"/>
      <w:sz w:val="28"/>
      <w:szCs w:val="28"/>
    </w:rPr>
  </w:style>
  <w:style w:type="character" w:customStyle="1" w:styleId="7">
    <w:name w:val="Основной текст7"/>
    <w:rsid w:val="00D536BA"/>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character" w:customStyle="1" w:styleId="17">
    <w:name w:val="Верхний колонтитул Знак1"/>
    <w:basedOn w:val="a0"/>
    <w:uiPriority w:val="99"/>
    <w:semiHidden/>
    <w:rsid w:val="00D536BA"/>
    <w:rPr>
      <w:rFonts w:ascii="Calibri" w:eastAsia="Times New Roman" w:hAnsi="Calibri" w:cs="Times New Roman"/>
      <w:lang w:eastAsia="ru-RU"/>
    </w:rPr>
  </w:style>
  <w:style w:type="character" w:customStyle="1" w:styleId="18">
    <w:name w:val="Нижний колонтитул Знак1"/>
    <w:basedOn w:val="a0"/>
    <w:uiPriority w:val="99"/>
    <w:semiHidden/>
    <w:rsid w:val="00D536BA"/>
    <w:rPr>
      <w:rFonts w:ascii="Calibri" w:eastAsia="Times New Roman" w:hAnsi="Calibri" w:cs="Times New Roman"/>
      <w:lang w:eastAsia="ru-RU"/>
    </w:rPr>
  </w:style>
  <w:style w:type="table" w:customStyle="1" w:styleId="41">
    <w:name w:val="Сетка таблицы4"/>
    <w:basedOn w:val="a1"/>
    <w:uiPriority w:val="39"/>
    <w:rsid w:val="00D536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 Spacing"/>
    <w:uiPriority w:val="1"/>
    <w:qFormat/>
    <w:rsid w:val="00D536BA"/>
    <w:pPr>
      <w:spacing w:after="0" w:line="240" w:lineRule="auto"/>
    </w:pPr>
    <w:rPr>
      <w:rFonts w:ascii="Calibri" w:eastAsia="Times New Roman" w:hAnsi="Calibri" w:cs="Times New Roman"/>
      <w:lang w:eastAsia="ru-RU"/>
    </w:rPr>
  </w:style>
  <w:style w:type="character" w:customStyle="1" w:styleId="19">
    <w:name w:val="Неразрешенное упоминание1"/>
    <w:basedOn w:val="a0"/>
    <w:uiPriority w:val="99"/>
    <w:semiHidden/>
    <w:unhideWhenUsed/>
    <w:rsid w:val="00D536BA"/>
    <w:rPr>
      <w:color w:val="605E5C"/>
      <w:shd w:val="clear" w:color="auto" w:fill="E1DFDD"/>
    </w:rPr>
  </w:style>
  <w:style w:type="table" w:customStyle="1" w:styleId="1a">
    <w:name w:val="Сетка таблицы1"/>
    <w:basedOn w:val="a1"/>
    <w:next w:val="aa"/>
    <w:uiPriority w:val="59"/>
    <w:rsid w:val="00D536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a"/>
    <w:uiPriority w:val="59"/>
    <w:rsid w:val="00D536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b">
    <w:name w:val="Нет списка1"/>
    <w:next w:val="a2"/>
    <w:uiPriority w:val="99"/>
    <w:semiHidden/>
    <w:unhideWhenUsed/>
    <w:rsid w:val="00D536BA"/>
  </w:style>
  <w:style w:type="numbering" w:customStyle="1" w:styleId="111">
    <w:name w:val="Нет списка11"/>
    <w:next w:val="a2"/>
    <w:uiPriority w:val="99"/>
    <w:semiHidden/>
    <w:unhideWhenUsed/>
    <w:rsid w:val="00D536BA"/>
  </w:style>
  <w:style w:type="paragraph" w:customStyle="1" w:styleId="Default">
    <w:name w:val="Default"/>
    <w:rsid w:val="00D536B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3">
    <w:name w:val="page number"/>
    <w:basedOn w:val="a0"/>
    <w:rsid w:val="00D536BA"/>
  </w:style>
  <w:style w:type="paragraph" w:styleId="20">
    <w:name w:val="Body Text Indent 2"/>
    <w:basedOn w:val="a"/>
    <w:link w:val="22"/>
    <w:rsid w:val="00D536BA"/>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0"/>
    <w:rsid w:val="00D536BA"/>
    <w:rPr>
      <w:rFonts w:ascii="Times New Roman" w:eastAsia="Times New Roman" w:hAnsi="Times New Roman" w:cs="Times New Roman"/>
      <w:sz w:val="24"/>
      <w:szCs w:val="24"/>
      <w:lang w:eastAsia="ru-RU"/>
    </w:rPr>
  </w:style>
  <w:style w:type="paragraph" w:customStyle="1" w:styleId="msonormalcxspmiddle">
    <w:name w:val="msonormalcxspmiddle"/>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4">
    <w:name w:val="А_основной"/>
    <w:basedOn w:val="a"/>
    <w:rsid w:val="00D536BA"/>
    <w:pPr>
      <w:spacing w:after="0" w:line="360" w:lineRule="auto"/>
      <w:ind w:firstLine="454"/>
      <w:jc w:val="both"/>
    </w:pPr>
    <w:rPr>
      <w:rFonts w:ascii="Times New Roman" w:eastAsia="Calibri" w:hAnsi="Times New Roman" w:cs="Times New Roman"/>
      <w:sz w:val="28"/>
      <w:szCs w:val="28"/>
      <w:lang w:eastAsia="ar-SA"/>
    </w:rPr>
  </w:style>
  <w:style w:type="character" w:customStyle="1" w:styleId="dash041e005f0431005f044b005f0447005f043d005f044b005f0439005f005fchar1char1">
    <w:name w:val="dash041e_005f0431_005f044b_005f0447_005f043d_005f044b_005f0439_005f_005fchar1__char1"/>
    <w:rsid w:val="00D536BA"/>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D536BA"/>
    <w:pPr>
      <w:spacing w:after="0"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1005f005fchar1char1">
    <w:name w:val="dash041e_005f0431_005f044b_005f0447_005f043d_005f044b_005f04391_005f_005fchar1__char1"/>
    <w:rsid w:val="00D536BA"/>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rsid w:val="00D536BA"/>
    <w:pPr>
      <w:spacing w:after="0" w:line="240" w:lineRule="auto"/>
      <w:jc w:val="both"/>
    </w:pPr>
    <w:rPr>
      <w:rFonts w:ascii="Times New Roman" w:eastAsia="Times New Roman" w:hAnsi="Times New Roman" w:cs="Times New Roman"/>
      <w:sz w:val="20"/>
      <w:szCs w:val="20"/>
      <w:lang w:eastAsia="ru-RU"/>
    </w:rPr>
  </w:style>
  <w:style w:type="paragraph" w:customStyle="1" w:styleId="ConsPlusTitle">
    <w:name w:val="ConsPlusTitle"/>
    <w:rsid w:val="00D536BA"/>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210">
    <w:name w:val="Список 21"/>
    <w:basedOn w:val="a"/>
    <w:uiPriority w:val="99"/>
    <w:rsid w:val="00D536BA"/>
    <w:pPr>
      <w:spacing w:after="0" w:line="240" w:lineRule="auto"/>
      <w:ind w:left="566" w:hanging="283"/>
    </w:pPr>
    <w:rPr>
      <w:rFonts w:ascii="Times New Roman" w:eastAsia="Times New Roman" w:hAnsi="Times New Roman" w:cs="Times New Roman"/>
      <w:sz w:val="20"/>
      <w:szCs w:val="20"/>
      <w:lang w:eastAsia="ar-SA"/>
    </w:rPr>
  </w:style>
  <w:style w:type="paragraph" w:customStyle="1" w:styleId="TableParagraph">
    <w:name w:val="Table Paragraph"/>
    <w:basedOn w:val="a"/>
    <w:uiPriority w:val="1"/>
    <w:qFormat/>
    <w:rsid w:val="00D536BA"/>
    <w:pPr>
      <w:widowControl w:val="0"/>
      <w:autoSpaceDE w:val="0"/>
      <w:autoSpaceDN w:val="0"/>
      <w:spacing w:after="0" w:line="240" w:lineRule="auto"/>
      <w:ind w:left="397"/>
      <w:jc w:val="both"/>
    </w:pPr>
    <w:rPr>
      <w:rFonts w:ascii="Bookman Old Style" w:eastAsia="Bookman Old Style" w:hAnsi="Bookman Old Style" w:cs="Bookman Old Style"/>
      <w:lang w:eastAsia="ru-RU" w:bidi="ru-RU"/>
    </w:rPr>
  </w:style>
  <w:style w:type="paragraph" w:styleId="af5">
    <w:name w:val="Balloon Text"/>
    <w:basedOn w:val="a"/>
    <w:link w:val="af6"/>
    <w:uiPriority w:val="99"/>
    <w:semiHidden/>
    <w:unhideWhenUsed/>
    <w:rsid w:val="00D536BA"/>
    <w:pPr>
      <w:widowControl w:val="0"/>
      <w:autoSpaceDE w:val="0"/>
      <w:autoSpaceDN w:val="0"/>
      <w:spacing w:after="0" w:line="240" w:lineRule="auto"/>
    </w:pPr>
    <w:rPr>
      <w:rFonts w:ascii="Tahoma" w:eastAsia="Bookman Old Style" w:hAnsi="Tahoma" w:cs="Tahoma"/>
      <w:sz w:val="16"/>
      <w:szCs w:val="16"/>
      <w:lang w:eastAsia="ru-RU" w:bidi="ru-RU"/>
    </w:rPr>
  </w:style>
  <w:style w:type="character" w:customStyle="1" w:styleId="af6">
    <w:name w:val="Текст выноски Знак"/>
    <w:basedOn w:val="a0"/>
    <w:link w:val="af5"/>
    <w:uiPriority w:val="99"/>
    <w:semiHidden/>
    <w:rsid w:val="00D536BA"/>
    <w:rPr>
      <w:rFonts w:ascii="Tahoma" w:eastAsia="Bookman Old Style" w:hAnsi="Tahoma" w:cs="Tahoma"/>
      <w:sz w:val="16"/>
      <w:szCs w:val="16"/>
      <w:lang w:eastAsia="ru-RU" w:bidi="ru-RU"/>
    </w:rPr>
  </w:style>
  <w:style w:type="paragraph" w:styleId="af7">
    <w:name w:val="Body Text"/>
    <w:basedOn w:val="a"/>
    <w:link w:val="af8"/>
    <w:uiPriority w:val="99"/>
    <w:semiHidden/>
    <w:unhideWhenUsed/>
    <w:rsid w:val="00D536BA"/>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0"/>
    <w:link w:val="af7"/>
    <w:uiPriority w:val="99"/>
    <w:semiHidden/>
    <w:rsid w:val="00D536BA"/>
    <w:rPr>
      <w:rFonts w:ascii="Times New Roman" w:eastAsia="Times New Roman" w:hAnsi="Times New Roman" w:cs="Times New Roman"/>
      <w:sz w:val="24"/>
      <w:szCs w:val="24"/>
      <w:lang w:eastAsia="ru-RU"/>
    </w:rPr>
  </w:style>
  <w:style w:type="table" w:customStyle="1" w:styleId="32">
    <w:name w:val="Сетка таблицы3"/>
    <w:basedOn w:val="a1"/>
    <w:next w:val="aa"/>
    <w:uiPriority w:val="59"/>
    <w:rsid w:val="00D536B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7">
    <w:name w:val="Style47"/>
    <w:basedOn w:val="a"/>
    <w:uiPriority w:val="99"/>
    <w:rsid w:val="00D536BA"/>
    <w:pPr>
      <w:widowControl w:val="0"/>
      <w:autoSpaceDE w:val="0"/>
      <w:autoSpaceDN w:val="0"/>
      <w:adjustRightInd w:val="0"/>
      <w:spacing w:after="0" w:line="240" w:lineRule="auto"/>
    </w:pPr>
    <w:rPr>
      <w:rFonts w:ascii="Franklin Gothic Medium" w:eastAsia="Times New Roman" w:hAnsi="Franklin Gothic Medium" w:cs="Times New Roman"/>
      <w:sz w:val="24"/>
      <w:szCs w:val="24"/>
      <w:lang w:eastAsia="ru-RU"/>
    </w:rPr>
  </w:style>
  <w:style w:type="character" w:customStyle="1" w:styleId="FontStyle59">
    <w:name w:val="Font Style59"/>
    <w:uiPriority w:val="99"/>
    <w:rsid w:val="00D536BA"/>
    <w:rPr>
      <w:rFonts w:ascii="Franklin Gothic Medium" w:hAnsi="Franklin Gothic Medium" w:cs="Franklin Gothic Medium"/>
      <w:i/>
      <w:iCs/>
      <w:sz w:val="26"/>
      <w:szCs w:val="26"/>
    </w:rPr>
  </w:style>
  <w:style w:type="character" w:customStyle="1" w:styleId="c2">
    <w:name w:val="c2"/>
    <w:rsid w:val="00D536BA"/>
  </w:style>
  <w:style w:type="character" w:customStyle="1" w:styleId="apple-converted-space">
    <w:name w:val="apple-converted-space"/>
    <w:rsid w:val="00D536BA"/>
  </w:style>
  <w:style w:type="character" w:customStyle="1" w:styleId="c5">
    <w:name w:val="c5"/>
    <w:rsid w:val="00D536BA"/>
  </w:style>
  <w:style w:type="paragraph" w:customStyle="1" w:styleId="c16">
    <w:name w:val="c16"/>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8">
    <w:name w:val="c48"/>
    <w:rsid w:val="00D536BA"/>
  </w:style>
  <w:style w:type="paragraph" w:customStyle="1" w:styleId="c13">
    <w:name w:val="c1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c20">
    <w:name w:val="c5 c20"/>
    <w:rsid w:val="00D536BA"/>
  </w:style>
  <w:style w:type="paragraph" w:customStyle="1" w:styleId="c24">
    <w:name w:val="c24"/>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17c60">
    <w:name w:val="c82 c117 c60"/>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17">
    <w:name w:val="c82 c117"/>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
    <w:name w:val="c68"/>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c20">
    <w:name w:val="c2 c20"/>
    <w:rsid w:val="00D536BA"/>
  </w:style>
  <w:style w:type="paragraph" w:customStyle="1" w:styleId="c68c148">
    <w:name w:val="c68 c148"/>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3c82c15">
    <w:name w:val="c83 c82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137">
    <w:name w:val="c68 c15 c137"/>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44">
    <w:name w:val="c82 c107 c15 c144"/>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49">
    <w:name w:val="c16 c49"/>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c59">
    <w:name w:val="c12 c59"/>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38c33">
    <w:name w:val="c82 c138 c3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3c15c128">
    <w:name w:val="c63 c15 c128"/>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c15">
    <w:name w:val="c41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33c125">
    <w:name w:val="c82 c33 c12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29">
    <w:name w:val="c82 c107 c15 c129"/>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c21">
    <w:name w:val="c15 c21"/>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94">
    <w:name w:val="c82 c15 c94"/>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33c138">
    <w:name w:val="c82 c33 c138"/>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60">
    <w:name w:val="c82 c107 c15 c160"/>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105">
    <w:name w:val="c82 c15 c10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23">
    <w:name w:val="c16 c2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c82c60c142">
    <w:name w:val="c133 c82 c60 c142"/>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116">
    <w:name w:val="c68 c15 c116"/>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5c82c15">
    <w:name w:val="c115 c82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c53">
    <w:name w:val="c23 c5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c82c147c15">
    <w:name w:val="c133 c82 c147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71">
    <w:name w:val="c68 c71"/>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c61">
    <w:name w:val="c33 c61"/>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83">
    <w:name w:val="c82 c15 c8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c15">
    <w:name w:val="c35 c15"/>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103">
    <w:name w:val="c16 c10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c73">
    <w:name w:val="c15 c73"/>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74">
    <w:name w:val="c68 c15 c74"/>
    <w:basedOn w:val="a"/>
    <w:rsid w:val="00D536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2">
    <w:name w:val="Заголовок 1 Знак1"/>
    <w:basedOn w:val="a0"/>
    <w:uiPriority w:val="9"/>
    <w:rsid w:val="00D536BA"/>
    <w:rPr>
      <w:rFonts w:asciiTheme="majorHAnsi" w:eastAsiaTheme="majorEastAsia" w:hAnsiTheme="majorHAnsi" w:cstheme="majorBidi"/>
      <w:color w:val="2E74B5" w:themeColor="accent1" w:themeShade="BF"/>
      <w:sz w:val="32"/>
      <w:szCs w:val="32"/>
    </w:rPr>
  </w:style>
  <w:style w:type="paragraph" w:styleId="a3">
    <w:name w:val="footnote text"/>
    <w:basedOn w:val="a"/>
    <w:link w:val="1c"/>
    <w:uiPriority w:val="99"/>
    <w:semiHidden/>
    <w:unhideWhenUsed/>
    <w:rsid w:val="00D536BA"/>
    <w:pPr>
      <w:spacing w:after="0" w:line="240" w:lineRule="auto"/>
    </w:pPr>
    <w:rPr>
      <w:sz w:val="20"/>
      <w:szCs w:val="20"/>
    </w:rPr>
  </w:style>
  <w:style w:type="character" w:customStyle="1" w:styleId="1c">
    <w:name w:val="Текст сноски Знак1"/>
    <w:basedOn w:val="a0"/>
    <w:link w:val="a3"/>
    <w:uiPriority w:val="99"/>
    <w:semiHidden/>
    <w:rsid w:val="00D536BA"/>
    <w:rPr>
      <w:sz w:val="20"/>
      <w:szCs w:val="20"/>
    </w:rPr>
  </w:style>
  <w:style w:type="paragraph" w:styleId="ab">
    <w:name w:val="header"/>
    <w:basedOn w:val="a"/>
    <w:link w:val="23"/>
    <w:uiPriority w:val="99"/>
    <w:semiHidden/>
    <w:unhideWhenUsed/>
    <w:rsid w:val="00D536BA"/>
    <w:pPr>
      <w:tabs>
        <w:tab w:val="center" w:pos="4677"/>
        <w:tab w:val="right" w:pos="9355"/>
      </w:tabs>
      <w:spacing w:after="0" w:line="240" w:lineRule="auto"/>
    </w:pPr>
  </w:style>
  <w:style w:type="character" w:customStyle="1" w:styleId="23">
    <w:name w:val="Верхний колонтитул Знак2"/>
    <w:basedOn w:val="a0"/>
    <w:link w:val="ab"/>
    <w:uiPriority w:val="99"/>
    <w:semiHidden/>
    <w:rsid w:val="00D536BA"/>
  </w:style>
  <w:style w:type="paragraph" w:styleId="ad">
    <w:name w:val="footer"/>
    <w:basedOn w:val="a"/>
    <w:link w:val="24"/>
    <w:uiPriority w:val="99"/>
    <w:semiHidden/>
    <w:unhideWhenUsed/>
    <w:rsid w:val="00D536BA"/>
    <w:pPr>
      <w:tabs>
        <w:tab w:val="center" w:pos="4677"/>
        <w:tab w:val="right" w:pos="9355"/>
      </w:tabs>
      <w:spacing w:after="0" w:line="240" w:lineRule="auto"/>
    </w:pPr>
  </w:style>
  <w:style w:type="character" w:customStyle="1" w:styleId="24">
    <w:name w:val="Нижний колонтитул Знак2"/>
    <w:basedOn w:val="a0"/>
    <w:link w:val="ad"/>
    <w:uiPriority w:val="99"/>
    <w:semiHidden/>
    <w:rsid w:val="00D536BA"/>
  </w:style>
  <w:style w:type="character" w:styleId="af9">
    <w:name w:val="FollowedHyperlink"/>
    <w:basedOn w:val="a0"/>
    <w:uiPriority w:val="99"/>
    <w:semiHidden/>
    <w:unhideWhenUsed/>
    <w:rsid w:val="00D536B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294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amma.ru" TargetMode="External"/><Relationship Id="rId13" Type="http://schemas.openxmlformats.org/officeDocument/2006/relationships/hyperlink" Target="http://www.ucheba.com/" TargetMode="External"/><Relationship Id="rId3" Type="http://schemas.openxmlformats.org/officeDocument/2006/relationships/styles" Target="styles.xml"/><Relationship Id="rId7" Type="http://schemas.openxmlformats.org/officeDocument/2006/relationships/hyperlink" Target="https://reestrspo.firpo.ru/listview/TeachingMaterial" TargetMode="External"/><Relationship Id="rId12" Type="http://schemas.openxmlformats.org/officeDocument/2006/relationships/hyperlink" Target="http://www.ito.s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penet.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chool-collection.edu.ru/" TargetMode="External"/><Relationship Id="rId4" Type="http://schemas.microsoft.com/office/2007/relationships/stylesWithEffects" Target="stylesWithEffects.xml"/><Relationship Id="rId9" Type="http://schemas.openxmlformats.org/officeDocument/2006/relationships/hyperlink" Target="http://window.edu.ru/" TargetMode="External"/><Relationship Id="rId14" Type="http://schemas.openxmlformats.org/officeDocument/2006/relationships/hyperlink" Target="http://www.mt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11AB4B-3D97-4A54-92CA-C6BE4AD54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40</Pages>
  <Words>9576</Words>
  <Characters>54584</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Teacher3</dc:creator>
  <cp:keywords/>
  <dc:description/>
  <cp:lastModifiedBy>user</cp:lastModifiedBy>
  <cp:revision>17</cp:revision>
  <dcterms:created xsi:type="dcterms:W3CDTF">2022-06-21T12:13:00Z</dcterms:created>
  <dcterms:modified xsi:type="dcterms:W3CDTF">2022-12-12T06:24:00Z</dcterms:modified>
</cp:coreProperties>
</file>