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ВО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490A4C" w:rsidRPr="00D536BA" w:rsidRDefault="00490A4C" w:rsidP="00490A4C">
      <w:pPr>
        <w:tabs>
          <w:tab w:val="center" w:pos="4677"/>
          <w:tab w:val="right" w:pos="9355"/>
        </w:tabs>
        <w:jc w:val="center"/>
        <w:rPr>
          <w:sz w:val="28"/>
          <w:szCs w:val="28"/>
          <w:lang w:eastAsia="x-none"/>
        </w:rPr>
      </w:pPr>
      <w:r>
        <w:rPr>
          <w:rFonts w:eastAsia="Calibri"/>
          <w:sz w:val="28"/>
          <w:szCs w:val="28"/>
          <w:lang w:eastAsia="ru-RU"/>
        </w:rPr>
        <w:t xml:space="preserve">                                            от 31.03.2022 № 580</w:t>
      </w:r>
      <w:r w:rsidRPr="00D536BA">
        <w:rPr>
          <w:rFonts w:eastAsia="Calibri"/>
          <w:sz w:val="28"/>
          <w:szCs w:val="28"/>
          <w:lang w:eastAsia="ru-RU"/>
        </w:rPr>
        <w:t xml:space="preserve">                                      </w:t>
      </w:r>
      <w:r w:rsidRPr="00D536BA">
        <w:rPr>
          <w:rFonts w:eastAsia="Calibri"/>
          <w:sz w:val="28"/>
          <w:szCs w:val="28"/>
        </w:rPr>
        <w:t xml:space="preserve"> </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A77827" w:rsidP="00722A54">
      <w:pPr>
        <w:pStyle w:val="a6"/>
        <w:jc w:val="center"/>
        <w:rPr>
          <w:rFonts w:ascii="Times New Roman" w:hAnsi="Times New Roman" w:cs="Times New Roman"/>
          <w:i/>
          <w:color w:val="C00000"/>
          <w:sz w:val="28"/>
          <w:szCs w:val="28"/>
        </w:rPr>
      </w:pPr>
      <w:r w:rsidRPr="00C51F7D">
        <w:rPr>
          <w:rFonts w:ascii="Times New Roman" w:hAnsi="Times New Roman" w:cs="Times New Roman"/>
          <w:b/>
          <w:sz w:val="28"/>
          <w:szCs w:val="28"/>
        </w:rPr>
        <w:t xml:space="preserve">УЧЕБНОГО </w:t>
      </w:r>
      <w:r w:rsidRPr="00722A54">
        <w:rPr>
          <w:rFonts w:ascii="Times New Roman" w:hAnsi="Times New Roman" w:cs="Times New Roman"/>
          <w:b/>
          <w:sz w:val="28"/>
          <w:szCs w:val="28"/>
        </w:rPr>
        <w:t>ПРЕДМЕТА</w:t>
      </w:r>
    </w:p>
    <w:p w:rsidR="00A77827" w:rsidRPr="00C51F7D" w:rsidRDefault="00A77827" w:rsidP="00A77827">
      <w:pPr>
        <w:pStyle w:val="a6"/>
        <w:jc w:val="center"/>
        <w:rPr>
          <w:rFonts w:ascii="Times New Roman" w:hAnsi="Times New Roman" w:cs="Times New Roman"/>
          <w:b/>
          <w:i/>
          <w:sz w:val="28"/>
          <w:szCs w:val="28"/>
        </w:rPr>
      </w:pPr>
      <w:r w:rsidRPr="00C51F7D">
        <w:rPr>
          <w:rFonts w:ascii="Times New Roman" w:hAnsi="Times New Roman" w:cs="Times New Roman"/>
          <w:b/>
          <w:sz w:val="28"/>
          <w:szCs w:val="28"/>
        </w:rPr>
        <w:t>ОУ</w:t>
      </w:r>
      <w:r w:rsidRPr="002D5A85">
        <w:rPr>
          <w:rFonts w:ascii="Times New Roman" w:hAnsi="Times New Roman" w:cs="Times New Roman"/>
          <w:b/>
          <w:sz w:val="28"/>
          <w:szCs w:val="28"/>
        </w:rPr>
        <w:t>Д</w:t>
      </w:r>
      <w:r w:rsidR="006A2A93">
        <w:rPr>
          <w:rFonts w:ascii="Times New Roman" w:hAnsi="Times New Roman" w:cs="Times New Roman"/>
          <w:b/>
          <w:sz w:val="28"/>
          <w:szCs w:val="28"/>
        </w:rPr>
        <w:t>Б.06</w:t>
      </w:r>
      <w:r w:rsidRPr="00C51F7D">
        <w:rPr>
          <w:rFonts w:ascii="Times New Roman" w:hAnsi="Times New Roman" w:cs="Times New Roman"/>
          <w:b/>
          <w:sz w:val="28"/>
          <w:szCs w:val="28"/>
        </w:rPr>
        <w:t xml:space="preserve"> </w:t>
      </w:r>
      <w:r w:rsidR="006A2A93">
        <w:rPr>
          <w:rFonts w:ascii="Times New Roman" w:hAnsi="Times New Roman" w:cs="Times New Roman"/>
          <w:b/>
          <w:sz w:val="28"/>
          <w:szCs w:val="28"/>
        </w:rPr>
        <w:t>Физическая культура</w:t>
      </w:r>
    </w:p>
    <w:p w:rsidR="00197E63" w:rsidRPr="00197E63" w:rsidRDefault="00197E63" w:rsidP="00197E63">
      <w:pPr>
        <w:widowControl/>
        <w:autoSpaceDE/>
        <w:autoSpaceDN/>
        <w:spacing w:line="256" w:lineRule="auto"/>
        <w:jc w:val="center"/>
        <w:rPr>
          <w:rFonts w:eastAsia="Calibri"/>
          <w:b/>
          <w:sz w:val="28"/>
          <w:szCs w:val="28"/>
        </w:rPr>
      </w:pPr>
      <w:r w:rsidRPr="00197E63">
        <w:rPr>
          <w:rFonts w:eastAsia="Calibri"/>
          <w:b/>
          <w:sz w:val="28"/>
          <w:szCs w:val="28"/>
        </w:rPr>
        <w:t>(базовый уровень)</w:t>
      </w:r>
    </w:p>
    <w:p w:rsidR="00722A54" w:rsidRPr="00C51F7D" w:rsidRDefault="00722A54" w:rsidP="00A77827">
      <w:pPr>
        <w:pStyle w:val="a6"/>
        <w:jc w:val="center"/>
        <w:rPr>
          <w:rFonts w:ascii="Times New Roman" w:hAnsi="Times New Roman" w:cs="Times New Roman"/>
          <w:b/>
          <w:sz w:val="28"/>
          <w:szCs w:val="28"/>
        </w:rPr>
      </w:pPr>
    </w:p>
    <w:p w:rsidR="00B87D63" w:rsidRPr="00B87D63" w:rsidRDefault="00A77827" w:rsidP="00B87D63">
      <w:pPr>
        <w:jc w:val="center"/>
        <w:rPr>
          <w:b/>
          <w:color w:val="000000"/>
          <w:sz w:val="28"/>
          <w:szCs w:val="28"/>
          <w:lang w:eastAsia="ru-RU"/>
        </w:rPr>
      </w:pPr>
      <w:r w:rsidRPr="00C51F7D">
        <w:rPr>
          <w:sz w:val="28"/>
          <w:szCs w:val="28"/>
        </w:rPr>
        <w:t xml:space="preserve">Специальность </w:t>
      </w:r>
      <w:r w:rsidR="00B87D63" w:rsidRPr="00B87D63">
        <w:rPr>
          <w:b/>
          <w:sz w:val="28"/>
          <w:szCs w:val="28"/>
          <w:lang w:eastAsia="ru-RU"/>
        </w:rPr>
        <w:t>43.02.12 Технология эстетических услуг</w:t>
      </w:r>
    </w:p>
    <w:p w:rsidR="00A77827" w:rsidRPr="00C51F7D" w:rsidRDefault="00A77827" w:rsidP="006A2A93">
      <w:pPr>
        <w:pStyle w:val="a6"/>
        <w:jc w:val="center"/>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Default="00092B68" w:rsidP="00B87D63">
      <w:pPr>
        <w:pStyle w:val="a6"/>
        <w:rPr>
          <w:rFonts w:ascii="Times New Roman" w:hAnsi="Times New Roman" w:cs="Times New Roman"/>
          <w:sz w:val="28"/>
          <w:szCs w:val="28"/>
        </w:rPr>
      </w:pPr>
    </w:p>
    <w:p w:rsidR="004C01E6" w:rsidRDefault="004C01E6" w:rsidP="00846FB3">
      <w:pPr>
        <w:pStyle w:val="a6"/>
        <w:rPr>
          <w:rFonts w:ascii="Times New Roman" w:hAnsi="Times New Roman" w:cs="Times New Roman"/>
          <w:sz w:val="28"/>
          <w:szCs w:val="28"/>
        </w:rPr>
      </w:pPr>
    </w:p>
    <w:p w:rsidR="004C01E6" w:rsidRPr="00C51F7D" w:rsidRDefault="004C01E6"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E63863" w:rsidRPr="004C01E6" w:rsidRDefault="00A77827" w:rsidP="004C01E6">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2D5A85">
        <w:rPr>
          <w:rFonts w:ascii="Times New Roman" w:hAnsi="Times New Roman" w:cs="Times New Roman"/>
          <w:sz w:val="28"/>
          <w:szCs w:val="28"/>
        </w:rPr>
        <w:t>2</w:t>
      </w:r>
    </w:p>
    <w:p w:rsidR="00E63863" w:rsidRDefault="00E63863" w:rsidP="00296418">
      <w:pPr>
        <w:pStyle w:val="a6"/>
        <w:jc w:val="both"/>
        <w:rPr>
          <w:rFonts w:ascii="Times New Roman" w:hAnsi="Times New Roman" w:cs="Times New Roman"/>
          <w:sz w:val="24"/>
          <w:szCs w:val="24"/>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6A2A93" w:rsidP="00296418">
      <w:pPr>
        <w:pStyle w:val="a6"/>
        <w:jc w:val="both"/>
        <w:rPr>
          <w:rFonts w:ascii="Times New Roman" w:hAnsi="Times New Roman" w:cs="Times New Roman"/>
          <w:sz w:val="28"/>
          <w:szCs w:val="28"/>
        </w:rPr>
      </w:pPr>
      <w:r>
        <w:rPr>
          <w:rFonts w:ascii="Times New Roman" w:hAnsi="Times New Roman" w:cs="Times New Roman"/>
          <w:sz w:val="28"/>
          <w:szCs w:val="28"/>
        </w:rPr>
        <w:t>Слобожанина Людмила Владимировна</w:t>
      </w:r>
      <w:r w:rsidR="00296418" w:rsidRPr="00E63863">
        <w:rPr>
          <w:rFonts w:ascii="Times New Roman" w:hAnsi="Times New Roman" w:cs="Times New Roman"/>
          <w:sz w:val="28"/>
          <w:szCs w:val="28"/>
        </w:rPr>
        <w:t>, преподаватель БПОУ ВО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00490A4C">
        <w:rPr>
          <w:rFonts w:ascii="Times New Roman" w:eastAsia="Calibri" w:hAnsi="Times New Roman" w:cs="Times New Roman"/>
          <w:sz w:val="28"/>
          <w:szCs w:val="28"/>
        </w:rPr>
        <w:t>ротокол № 1 от 31.08.2022</w:t>
      </w:r>
      <w:r w:rsidR="004C01E6">
        <w:rPr>
          <w:rFonts w:ascii="Times New Roman" w:eastAsia="Calibri" w:hAnsi="Times New Roman" w:cs="Times New Roman"/>
          <w:sz w:val="28"/>
          <w:szCs w:val="28"/>
        </w:rPr>
        <w:t xml:space="preserve"> </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956386">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956386">
        <w:tc>
          <w:tcPr>
            <w:tcW w:w="8613" w:type="dxa"/>
          </w:tcPr>
          <w:p w:rsidR="005F6862" w:rsidRPr="00144FC6" w:rsidRDefault="005F6862" w:rsidP="00144FC6">
            <w:pPr>
              <w:pStyle w:val="a6"/>
              <w:jc w:val="both"/>
              <w:rPr>
                <w:rFonts w:ascii="Times New Roman" w:hAnsi="Times New Roman" w:cs="Times New Roman"/>
                <w:b/>
                <w:caps/>
                <w:sz w:val="28"/>
                <w:szCs w:val="28"/>
              </w:rPr>
            </w:pPr>
            <w:r w:rsidRPr="00144FC6">
              <w:rPr>
                <w:rFonts w:ascii="Times New Roman" w:hAnsi="Times New Roman" w:cs="Times New Roman"/>
                <w:b/>
                <w:caps/>
                <w:sz w:val="28"/>
                <w:szCs w:val="28"/>
              </w:rPr>
              <w:t>ПАСПОРТ РАБОЧЕЙ ПРОГРАММЫ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956386">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1. </w:t>
            </w:r>
            <w:r w:rsidR="005F6862" w:rsidRPr="00144FC6">
              <w:rPr>
                <w:rFonts w:ascii="Times New Roman" w:hAnsi="Times New Roman" w:cs="Times New Roman"/>
                <w:b/>
                <w:sz w:val="28"/>
                <w:szCs w:val="28"/>
              </w:rPr>
              <w:t>ПЛАНИРУЕМЫЕ РЕЗУЛЬТАТЫ О</w:t>
            </w:r>
            <w:r w:rsidRPr="00144FC6">
              <w:rPr>
                <w:rFonts w:ascii="Times New Roman" w:hAnsi="Times New Roman" w:cs="Times New Roman"/>
                <w:b/>
                <w:sz w:val="28"/>
                <w:szCs w:val="28"/>
              </w:rPr>
              <w:t>СВОЕНИЯ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374B34"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6</w:t>
            </w:r>
          </w:p>
        </w:tc>
      </w:tr>
      <w:tr w:rsidR="005F6862" w:rsidRPr="00144FC6" w:rsidTr="00956386">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ЕРЖАНИЕ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5F6862" w:rsidRPr="00144FC6" w:rsidTr="00956386">
        <w:tc>
          <w:tcPr>
            <w:tcW w:w="8613" w:type="dxa"/>
          </w:tcPr>
          <w:p w:rsidR="005F6862"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3. ТЕМАТИЧЕСКОЕ ПЛАНИРОВАНИЕ</w:t>
            </w:r>
          </w:p>
          <w:p w:rsidR="00144FC6" w:rsidRPr="00144FC6" w:rsidRDefault="00144FC6"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374B34" w:rsidRPr="00144FC6">
              <w:rPr>
                <w:rFonts w:ascii="Times New Roman" w:hAnsi="Times New Roman" w:cs="Times New Roman"/>
                <w:b/>
                <w:sz w:val="28"/>
                <w:szCs w:val="28"/>
              </w:rPr>
              <w:t>6</w:t>
            </w:r>
          </w:p>
        </w:tc>
      </w:tr>
      <w:tr w:rsidR="00144FC6" w:rsidRPr="00144FC6" w:rsidTr="00956386">
        <w:tc>
          <w:tcPr>
            <w:tcW w:w="8613" w:type="dxa"/>
          </w:tcPr>
          <w:p w:rsidR="00144FC6" w:rsidRDefault="00144FC6" w:rsidP="00144FC6">
            <w:pPr>
              <w:contextualSpacing/>
              <w:rPr>
                <w:b/>
                <w:bCs/>
                <w:sz w:val="28"/>
                <w:szCs w:val="28"/>
              </w:rPr>
            </w:pPr>
            <w:r w:rsidRPr="00144FC6">
              <w:rPr>
                <w:b/>
                <w:bCs/>
                <w:sz w:val="28"/>
                <w:szCs w:val="28"/>
              </w:rPr>
              <w:t>4. УСЛОВИЯ РЕАЛИЗАЦИИ УЧЕБНОГО ПРЕДМЕТА</w:t>
            </w:r>
          </w:p>
          <w:p w:rsidR="00144FC6" w:rsidRPr="00144FC6" w:rsidRDefault="00144FC6" w:rsidP="00144FC6">
            <w:pPr>
              <w:contextualSpacing/>
              <w:rPr>
                <w:b/>
                <w:bCs/>
                <w:sz w:val="28"/>
                <w:szCs w:val="28"/>
              </w:rPr>
            </w:pPr>
          </w:p>
        </w:tc>
        <w:tc>
          <w:tcPr>
            <w:tcW w:w="958" w:type="dxa"/>
          </w:tcPr>
          <w:p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rsidTr="00956386">
        <w:tc>
          <w:tcPr>
            <w:tcW w:w="8613" w:type="dxa"/>
          </w:tcPr>
          <w:p w:rsidR="00401D7D" w:rsidRPr="00956386" w:rsidRDefault="00144FC6" w:rsidP="00144FC6">
            <w:pPr>
              <w:pStyle w:val="a6"/>
              <w:rPr>
                <w:rFonts w:ascii="Times New Roman" w:eastAsia="Times New Roman" w:hAnsi="Times New Roman" w:cs="Times New Roman"/>
                <w:b/>
                <w:sz w:val="28"/>
                <w:szCs w:val="28"/>
                <w:lang w:eastAsia="ru-RU"/>
              </w:rPr>
            </w:pPr>
            <w:r w:rsidRPr="00956386">
              <w:rPr>
                <w:rFonts w:ascii="Times New Roman" w:hAnsi="Times New Roman" w:cs="Times New Roman"/>
                <w:b/>
                <w:sz w:val="28"/>
                <w:szCs w:val="28"/>
              </w:rPr>
              <w:t xml:space="preserve">5.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t>УЧЕБНОГО ПРЕДМЕТА</w:t>
            </w:r>
          </w:p>
        </w:tc>
        <w:tc>
          <w:tcPr>
            <w:tcW w:w="958" w:type="dxa"/>
          </w:tcPr>
          <w:p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lastRenderedPageBreak/>
        <w:t>ПАСПОРТ РАБОЧЕЙ ПРОГРАММЫ УЧЕБНОГО ПРЕДМЕТА</w:t>
      </w:r>
    </w:p>
    <w:p w:rsidR="00A60A9E" w:rsidRPr="00722A54" w:rsidRDefault="00197E63" w:rsidP="00A60A9E">
      <w:pPr>
        <w:pStyle w:val="a6"/>
        <w:jc w:val="center"/>
        <w:rPr>
          <w:rFonts w:ascii="Times New Roman" w:hAnsi="Times New Roman" w:cs="Times New Roman"/>
          <w:b/>
          <w:sz w:val="28"/>
          <w:szCs w:val="28"/>
        </w:rPr>
      </w:pPr>
      <w:r>
        <w:rPr>
          <w:rFonts w:ascii="Times New Roman" w:hAnsi="Times New Roman" w:cs="Times New Roman"/>
          <w:b/>
          <w:sz w:val="28"/>
          <w:szCs w:val="28"/>
        </w:rPr>
        <w:t>ОУДБ.06</w:t>
      </w:r>
      <w:r w:rsidR="00A60A9E" w:rsidRPr="00722A54">
        <w:rPr>
          <w:rFonts w:ascii="Times New Roman" w:hAnsi="Times New Roman" w:cs="Times New Roman"/>
          <w:b/>
          <w:sz w:val="28"/>
          <w:szCs w:val="28"/>
        </w:rPr>
        <w:t xml:space="preserve"> </w:t>
      </w:r>
      <w:r>
        <w:rPr>
          <w:rFonts w:ascii="Times New Roman" w:hAnsi="Times New Roman" w:cs="Times New Roman"/>
          <w:b/>
          <w:sz w:val="28"/>
          <w:szCs w:val="28"/>
        </w:rPr>
        <w:t>ФИЗИЧЕСКАЯ КУЛЬТУРА</w:t>
      </w:r>
    </w:p>
    <w:p w:rsidR="00A60A9E" w:rsidRDefault="00A60A9E" w:rsidP="00A60A9E">
      <w:pPr>
        <w:pStyle w:val="a6"/>
        <w:jc w:val="center"/>
        <w:rPr>
          <w:rFonts w:ascii="Times New Roman" w:hAnsi="Times New Roman" w:cs="Times New Roman"/>
          <w:b/>
          <w:sz w:val="24"/>
          <w:szCs w:val="24"/>
        </w:rPr>
      </w:pPr>
    </w:p>
    <w:p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Рабочая программа учебно</w:t>
      </w:r>
      <w:r>
        <w:rPr>
          <w:rFonts w:ascii="Times New Roman" w:hAnsi="Times New Roman" w:cs="Times New Roman"/>
          <w:sz w:val="28"/>
          <w:szCs w:val="28"/>
        </w:rPr>
        <w:t>го предмета</w:t>
      </w:r>
      <w:r w:rsidR="00197E63">
        <w:rPr>
          <w:rFonts w:ascii="Times New Roman" w:hAnsi="Times New Roman" w:cs="Times New Roman"/>
          <w:sz w:val="28"/>
          <w:szCs w:val="28"/>
        </w:rPr>
        <w:t xml:space="preserve"> ОУДБ.06</w:t>
      </w:r>
      <w:r w:rsidRPr="00E63863">
        <w:rPr>
          <w:rFonts w:ascii="Times New Roman" w:hAnsi="Times New Roman" w:cs="Times New Roman"/>
          <w:sz w:val="28"/>
          <w:szCs w:val="28"/>
        </w:rPr>
        <w:t xml:space="preserve"> </w:t>
      </w:r>
      <w:r w:rsidR="00197E63">
        <w:rPr>
          <w:rFonts w:ascii="Times New Roman" w:hAnsi="Times New Roman" w:cs="Times New Roman"/>
          <w:sz w:val="28"/>
          <w:szCs w:val="28"/>
        </w:rPr>
        <w:t>Физическая культура</w:t>
      </w:r>
      <w:r w:rsidRPr="00E63863">
        <w:rPr>
          <w:rFonts w:ascii="Times New Roman" w:hAnsi="Times New Roman" w:cs="Times New Roman"/>
          <w:sz w:val="28"/>
          <w:szCs w:val="28"/>
        </w:rPr>
        <w:t xml:space="preserve"> (базовый уровень) разработана в соответствии с</w:t>
      </w:r>
      <w:r w:rsidRPr="00E63863">
        <w:rPr>
          <w:rFonts w:ascii="Times New Roman" w:eastAsia="Calibri" w:hAnsi="Times New Roman" w:cs="Times New Roman"/>
          <w:sz w:val="28"/>
          <w:szCs w:val="28"/>
        </w:rPr>
        <w:t xml:space="preserve"> нормативными актами</w:t>
      </w:r>
      <w:r w:rsidRPr="00E63863">
        <w:rPr>
          <w:rFonts w:ascii="Times New Roman" w:hAnsi="Times New Roman" w:cs="Times New Roman"/>
          <w:sz w:val="28"/>
          <w:szCs w:val="28"/>
        </w:rPr>
        <w:t>:</w:t>
      </w:r>
    </w:p>
    <w:p w:rsidR="00E63863" w:rsidRPr="00E63863" w:rsidRDefault="00E63863" w:rsidP="00E63863">
      <w:pPr>
        <w:pStyle w:val="13"/>
        <w:ind w:firstLine="567"/>
        <w:jc w:val="both"/>
        <w:rPr>
          <w:rFonts w:ascii="Times New Roman" w:eastAsia="Calibri" w:hAnsi="Times New Roman"/>
          <w:sz w:val="28"/>
          <w:szCs w:val="28"/>
        </w:rPr>
      </w:pPr>
      <w:r w:rsidRPr="00E63863">
        <w:rPr>
          <w:rFonts w:ascii="Times New Roman" w:eastAsia="Calibri" w:hAnsi="Times New Roman"/>
          <w:sz w:val="28"/>
          <w:szCs w:val="28"/>
        </w:rPr>
        <w:t>-</w:t>
      </w:r>
      <w:r w:rsidRPr="00E63863">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rsidR="00E63863" w:rsidRPr="00E63863" w:rsidRDefault="00E63863" w:rsidP="00E63863">
      <w:pPr>
        <w:ind w:firstLine="567"/>
        <w:jc w:val="both"/>
        <w:rPr>
          <w:sz w:val="28"/>
          <w:szCs w:val="28"/>
        </w:rPr>
      </w:pPr>
      <w:r w:rsidRPr="00E63863">
        <w:rPr>
          <w:rFonts w:eastAsia="Calibri"/>
          <w:sz w:val="28"/>
          <w:szCs w:val="28"/>
        </w:rPr>
        <w:t xml:space="preserve">- </w:t>
      </w:r>
      <w:r w:rsidRPr="00E63863">
        <w:rPr>
          <w:sz w:val="28"/>
          <w:szCs w:val="28"/>
        </w:rPr>
        <w:t xml:space="preserve">приказом Министерства образования и науки </w:t>
      </w:r>
      <w:bookmarkStart w:id="0" w:name="_Hlk497077709"/>
      <w:r w:rsidRPr="00E63863">
        <w:rPr>
          <w:sz w:val="28"/>
          <w:szCs w:val="28"/>
        </w:rPr>
        <w:t xml:space="preserve">Российской Федерации </w:t>
      </w:r>
      <w:bookmarkEnd w:id="0"/>
      <w:r w:rsidRPr="00E63863">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rsidR="00B87D63" w:rsidRPr="00A43C1E" w:rsidRDefault="00E63863" w:rsidP="00B87D63">
      <w:pPr>
        <w:ind w:firstLine="567"/>
        <w:jc w:val="both"/>
        <w:rPr>
          <w:b/>
          <w:bCs/>
          <w:sz w:val="28"/>
          <w:szCs w:val="28"/>
        </w:rPr>
      </w:pPr>
      <w:r w:rsidRPr="00E63863">
        <w:rPr>
          <w:sz w:val="28"/>
          <w:szCs w:val="28"/>
        </w:rPr>
        <w:t xml:space="preserve">- Приказом </w:t>
      </w:r>
      <w:r w:rsidRPr="00E63863">
        <w:rPr>
          <w:sz w:val="28"/>
          <w:szCs w:val="28"/>
          <w:shd w:val="clear" w:color="auto" w:fill="FFFFFF"/>
        </w:rPr>
        <w:t xml:space="preserve">Министерства просвещения Российской Федерации </w:t>
      </w:r>
      <w:r w:rsidRPr="00E63863">
        <w:rPr>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по специальности </w:t>
      </w:r>
      <w:r w:rsidR="00B87D63" w:rsidRPr="00A43C1E">
        <w:rPr>
          <w:b/>
          <w:bCs/>
          <w:sz w:val="28"/>
          <w:szCs w:val="28"/>
        </w:rPr>
        <w:t>43.02.12 Технология эстетических услуг;</w:t>
      </w:r>
    </w:p>
    <w:p w:rsidR="00E63863" w:rsidRPr="00722A54" w:rsidRDefault="00E63863" w:rsidP="00B87D63">
      <w:pPr>
        <w:ind w:firstLine="567"/>
        <w:jc w:val="both"/>
        <w:rPr>
          <w:sz w:val="28"/>
          <w:szCs w:val="28"/>
          <w:shd w:val="clear" w:color="auto" w:fill="FFFFFF"/>
        </w:rPr>
      </w:pPr>
      <w:r w:rsidRPr="00722A54">
        <w:rPr>
          <w:rFonts w:eastAsia="Calibri"/>
          <w:sz w:val="28"/>
          <w:szCs w:val="28"/>
        </w:rPr>
        <w:t xml:space="preserve"> -</w:t>
      </w:r>
      <w:r w:rsidRPr="00722A54">
        <w:rPr>
          <w:rFonts w:eastAsia="Calibri"/>
          <w:sz w:val="28"/>
          <w:szCs w:val="28"/>
        </w:rPr>
        <w:tab/>
      </w:r>
      <w:r w:rsidRPr="00722A54">
        <w:rPr>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rsidR="00E63863" w:rsidRPr="00E63863" w:rsidRDefault="00E63863" w:rsidP="00E63863">
      <w:pPr>
        <w:adjustRightInd w:val="0"/>
        <w:ind w:firstLine="567"/>
        <w:jc w:val="both"/>
        <w:rPr>
          <w:sz w:val="28"/>
          <w:szCs w:val="28"/>
          <w:shd w:val="clear" w:color="auto" w:fill="FFFFFF"/>
        </w:rPr>
      </w:pPr>
      <w:r w:rsidRPr="00E63863">
        <w:rPr>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E63863">
        <w:rPr>
          <w:sz w:val="28"/>
          <w:szCs w:val="28"/>
          <w:shd w:val="clear" w:color="auto" w:fill="FFFFFF"/>
        </w:rPr>
        <w:t>Минпросвещения</w:t>
      </w:r>
      <w:proofErr w:type="spellEnd"/>
      <w:r w:rsidRPr="00E63863">
        <w:rPr>
          <w:sz w:val="28"/>
          <w:szCs w:val="28"/>
          <w:shd w:val="clear" w:color="auto" w:fill="FFFFFF"/>
        </w:rPr>
        <w:t xml:space="preserve"> России от 30.04.2021 № Р-98);</w:t>
      </w:r>
    </w:p>
    <w:p w:rsidR="00E63863" w:rsidRPr="00E63863" w:rsidRDefault="00E63863" w:rsidP="00E63863">
      <w:pPr>
        <w:pStyle w:val="ConsPlusNormal"/>
        <w:ind w:firstLine="567"/>
        <w:jc w:val="both"/>
        <w:rPr>
          <w:rFonts w:ascii="Times New Roman" w:hAnsi="Times New Roman" w:cs="Times New Roman"/>
          <w:sz w:val="28"/>
          <w:szCs w:val="28"/>
        </w:rPr>
      </w:pPr>
      <w:r w:rsidRPr="00E63863">
        <w:rPr>
          <w:rFonts w:ascii="Times New Roman" w:hAnsi="Times New Roman" w:cs="Times New Roman"/>
          <w:sz w:val="28"/>
          <w:szCs w:val="28"/>
          <w:lang w:eastAsia="en-US"/>
        </w:rPr>
        <w:t>-</w:t>
      </w:r>
      <w:r w:rsidRPr="00E63863">
        <w:rPr>
          <w:rFonts w:ascii="Times New Roman" w:hAnsi="Times New Roman" w:cs="Times New Roman"/>
          <w:sz w:val="28"/>
          <w:szCs w:val="28"/>
          <w:lang w:eastAsia="en-US"/>
        </w:rPr>
        <w:tab/>
      </w:r>
      <w:r w:rsidRPr="00E63863">
        <w:rPr>
          <w:rFonts w:ascii="Times New Roman" w:hAnsi="Times New Roman" w:cs="Times New Roman"/>
          <w:sz w:val="28"/>
          <w:szCs w:val="28"/>
        </w:rPr>
        <w:t xml:space="preserve">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sidRPr="00E63863">
        <w:rPr>
          <w:rFonts w:ascii="Times New Roman" w:hAnsi="Times New Roman" w:cs="Times New Roman"/>
          <w:sz w:val="28"/>
          <w:szCs w:val="28"/>
        </w:rPr>
        <w:t>т.ч</w:t>
      </w:r>
      <w:proofErr w:type="spellEnd"/>
      <w:r w:rsidRPr="00E63863">
        <w:rPr>
          <w:rFonts w:ascii="Times New Roman" w:hAnsi="Times New Roman" w:cs="Times New Roman"/>
          <w:sz w:val="28"/>
          <w:szCs w:val="28"/>
        </w:rPr>
        <w:t xml:space="preserve">. с учетом применения технологий дистанционного и электронного обучения (утв. Распоряжением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25.08.2021 № Р-198);</w:t>
      </w:r>
    </w:p>
    <w:p w:rsidR="00E63863" w:rsidRPr="00E63863" w:rsidRDefault="00E63863" w:rsidP="00E63863">
      <w:pPr>
        <w:pStyle w:val="ConsPlusNormal"/>
        <w:ind w:firstLine="567"/>
        <w:jc w:val="both"/>
        <w:rPr>
          <w:rFonts w:ascii="Times New Roman" w:hAnsi="Times New Roman" w:cs="Times New Roman"/>
          <w:sz w:val="28"/>
          <w:szCs w:val="28"/>
        </w:rPr>
      </w:pPr>
      <w:r w:rsidRPr="00E63863">
        <w:rPr>
          <w:rFonts w:ascii="Times New Roman" w:hAnsi="Times New Roman" w:cs="Times New Roman"/>
          <w:sz w:val="28"/>
          <w:szCs w:val="28"/>
        </w:rPr>
        <w:t>-</w:t>
      </w:r>
      <w:r w:rsidRPr="00E63863">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14.04.2021 № 05-401);</w:t>
      </w:r>
    </w:p>
    <w:p w:rsidR="00E63863" w:rsidRPr="00E63863" w:rsidRDefault="00E63863" w:rsidP="00E63863">
      <w:pPr>
        <w:ind w:firstLine="567"/>
        <w:jc w:val="both"/>
        <w:rPr>
          <w:sz w:val="28"/>
          <w:szCs w:val="28"/>
        </w:rPr>
      </w:pPr>
      <w:r w:rsidRPr="00E63863">
        <w:rPr>
          <w:sz w:val="28"/>
          <w:szCs w:val="28"/>
        </w:rPr>
        <w:t>-</w:t>
      </w:r>
      <w:r w:rsidRPr="00E63863">
        <w:rPr>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rsidR="00E63863" w:rsidRPr="00E63863" w:rsidRDefault="00E63863" w:rsidP="00E63863">
      <w:pPr>
        <w:ind w:firstLine="567"/>
        <w:jc w:val="both"/>
        <w:rPr>
          <w:rFonts w:eastAsia="Calibri"/>
          <w:sz w:val="28"/>
          <w:szCs w:val="28"/>
        </w:rPr>
      </w:pPr>
      <w:r w:rsidRPr="00E63863">
        <w:rPr>
          <w:rFonts w:eastAsia="+mn-ea"/>
          <w:kern w:val="24"/>
          <w:sz w:val="28"/>
          <w:szCs w:val="28"/>
        </w:rPr>
        <w:t>-</w:t>
      </w:r>
      <w:r w:rsidRPr="00E63863">
        <w:rPr>
          <w:rFonts w:eastAsia="+mn-ea"/>
          <w:kern w:val="24"/>
          <w:sz w:val="28"/>
          <w:szCs w:val="28"/>
        </w:rPr>
        <w:tab/>
        <w:t xml:space="preserve">Примерной рабочей программой общеобразовательной учебной </w:t>
      </w:r>
      <w:r w:rsidRPr="00E63863">
        <w:rPr>
          <w:rFonts w:eastAsia="+mn-ea"/>
          <w:kern w:val="24"/>
          <w:sz w:val="28"/>
          <w:szCs w:val="28"/>
        </w:rPr>
        <w:lastRenderedPageBreak/>
        <w:t xml:space="preserve">дисциплины </w:t>
      </w:r>
      <w:r w:rsidRPr="00A43C1E">
        <w:rPr>
          <w:rFonts w:eastAsia="+mn-ea"/>
          <w:kern w:val="24"/>
          <w:sz w:val="28"/>
          <w:szCs w:val="28"/>
        </w:rPr>
        <w:t>«</w:t>
      </w:r>
      <w:r w:rsidR="006A2A93" w:rsidRPr="00A43C1E">
        <w:rPr>
          <w:rFonts w:eastAsia="+mn-ea"/>
          <w:kern w:val="24"/>
          <w:sz w:val="28"/>
          <w:szCs w:val="28"/>
        </w:rPr>
        <w:t>Физическая культура</w:t>
      </w:r>
      <w:r w:rsidRPr="00A43C1E">
        <w:rPr>
          <w:rFonts w:eastAsia="+mn-ea"/>
          <w:kern w:val="24"/>
          <w:sz w:val="28"/>
          <w:szCs w:val="28"/>
        </w:rPr>
        <w:t xml:space="preserve">» </w:t>
      </w:r>
      <w:r w:rsidR="003326B2" w:rsidRPr="00A43C1E">
        <w:rPr>
          <w:rFonts w:eastAsia="+mn-ea"/>
          <w:kern w:val="24"/>
          <w:sz w:val="28"/>
          <w:szCs w:val="28"/>
        </w:rPr>
        <w:t>(базовый уровень)</w:t>
      </w:r>
      <w:r w:rsidR="003326B2" w:rsidRPr="003326B2">
        <w:rPr>
          <w:rFonts w:eastAsia="+mn-ea"/>
          <w:kern w:val="24"/>
          <w:sz w:val="28"/>
          <w:szCs w:val="28"/>
        </w:rPr>
        <w:t xml:space="preserve"> </w:t>
      </w:r>
      <w:r w:rsidRPr="00E63863">
        <w:rPr>
          <w:rFonts w:eastAsia="Calibri"/>
          <w:sz w:val="28"/>
          <w:szCs w:val="28"/>
        </w:rPr>
        <w:t>для профессиональных образовательных организаций</w:t>
      </w:r>
      <w:r w:rsidRPr="00E63863">
        <w:rPr>
          <w:rFonts w:eastAsia="Calibri"/>
          <w:i/>
          <w:sz w:val="28"/>
          <w:szCs w:val="28"/>
        </w:rPr>
        <w:t xml:space="preserve"> </w:t>
      </w:r>
      <w:r w:rsidRPr="00E63863">
        <w:rPr>
          <w:rFonts w:eastAsia="+mn-ea"/>
          <w:kern w:val="24"/>
          <w:sz w:val="28"/>
          <w:szCs w:val="28"/>
        </w:rPr>
        <w:t xml:space="preserve">(реестр примерных основных образовательных программ СПО </w:t>
      </w:r>
      <w:hyperlink r:id="rId9" w:history="1">
        <w:r w:rsidRPr="00E63863">
          <w:rPr>
            <w:rStyle w:val="ae"/>
            <w:rFonts w:eastAsia="+mn-ea"/>
            <w:color w:val="auto"/>
            <w:kern w:val="24"/>
            <w:sz w:val="28"/>
            <w:szCs w:val="28"/>
          </w:rPr>
          <w:t>https://reestrspo.firpo.ru/listview/TeachingMaterial</w:t>
        </w:r>
      </w:hyperlink>
      <w:r w:rsidRPr="00E63863">
        <w:rPr>
          <w:rFonts w:eastAsia="+mn-ea"/>
          <w:kern w:val="24"/>
          <w:sz w:val="28"/>
          <w:szCs w:val="28"/>
        </w:rPr>
        <w:t>)</w:t>
      </w:r>
      <w:r w:rsidRPr="00E63863">
        <w:rPr>
          <w:rFonts w:eastAsia="Calibri"/>
          <w:sz w:val="28"/>
          <w:szCs w:val="28"/>
        </w:rPr>
        <w:t>;</w:t>
      </w:r>
    </w:p>
    <w:p w:rsidR="00E63863" w:rsidRPr="00E63863" w:rsidRDefault="00E63863" w:rsidP="00E63863">
      <w:pPr>
        <w:shd w:val="clear" w:color="auto" w:fill="FFFFFF"/>
        <w:ind w:firstLine="567"/>
        <w:jc w:val="both"/>
        <w:rPr>
          <w:rStyle w:val="a5"/>
          <w:bCs w:val="0"/>
          <w:sz w:val="28"/>
          <w:szCs w:val="28"/>
        </w:rPr>
      </w:pPr>
      <w:r w:rsidRPr="00E63863">
        <w:rPr>
          <w:rFonts w:eastAsia="Calibri"/>
          <w:sz w:val="28"/>
          <w:szCs w:val="28"/>
        </w:rPr>
        <w:t>-</w:t>
      </w:r>
      <w:r w:rsidRPr="00E63863">
        <w:rPr>
          <w:rFonts w:eastAsia="Calibri"/>
          <w:sz w:val="28"/>
          <w:szCs w:val="28"/>
        </w:rPr>
        <w:tab/>
      </w:r>
      <w:r w:rsidRPr="00E63863">
        <w:rPr>
          <w:rStyle w:val="a5"/>
          <w:rFonts w:eastAsiaTheme="majorEastAsia"/>
          <w:b w:val="0"/>
          <w:bCs w:val="0"/>
          <w:sz w:val="28"/>
          <w:szCs w:val="28"/>
        </w:rPr>
        <w:t xml:space="preserve">Положением о разработке рабочих программ учебных предметов </w:t>
      </w:r>
      <w:r w:rsidRPr="00E63863">
        <w:rPr>
          <w:rStyle w:val="a5"/>
          <w:b w:val="0"/>
          <w:bCs w:val="0"/>
          <w:sz w:val="28"/>
          <w:szCs w:val="28"/>
        </w:rPr>
        <w:t>БПОУ ВО «Вологодский колледж технологии и дизайна»;</w:t>
      </w:r>
    </w:p>
    <w:p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Положением об индивидуальном проекте обучающегося БПОУ ВО «Вологодский колледж технологии и дизайна»;</w:t>
      </w:r>
    </w:p>
    <w:p w:rsidR="00E63863" w:rsidRPr="00A43C1E"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xml:space="preserve">- рабочей программой воспитания по </w:t>
      </w:r>
      <w:r w:rsidRPr="00A43C1E">
        <w:rPr>
          <w:rFonts w:ascii="Times New Roman" w:hAnsi="Times New Roman" w:cs="Times New Roman"/>
          <w:b/>
          <w:sz w:val="28"/>
          <w:szCs w:val="28"/>
        </w:rPr>
        <w:t>специальности</w:t>
      </w:r>
      <w:r w:rsidR="002D5A85" w:rsidRPr="00A43C1E">
        <w:rPr>
          <w:rFonts w:ascii="Times New Roman" w:hAnsi="Times New Roman" w:cs="Times New Roman"/>
          <w:b/>
          <w:sz w:val="28"/>
          <w:szCs w:val="28"/>
        </w:rPr>
        <w:t xml:space="preserve"> </w:t>
      </w:r>
      <w:r w:rsidR="00B87D63" w:rsidRPr="00A43C1E">
        <w:rPr>
          <w:rStyle w:val="a5"/>
          <w:rFonts w:ascii="Times New Roman" w:hAnsi="Times New Roman" w:cs="Times New Roman"/>
          <w:sz w:val="28"/>
          <w:szCs w:val="28"/>
        </w:rPr>
        <w:t>43.02.12 Технология эстетических услуг</w:t>
      </w:r>
      <w:r w:rsidR="00722A54" w:rsidRPr="00A43C1E">
        <w:rPr>
          <w:rFonts w:ascii="Times New Roman" w:hAnsi="Times New Roman" w:cs="Times New Roman"/>
          <w:sz w:val="28"/>
          <w:szCs w:val="28"/>
        </w:rPr>
        <w:t>.</w:t>
      </w:r>
    </w:p>
    <w:p w:rsidR="00E63863" w:rsidRPr="00597EC0" w:rsidRDefault="00E63863" w:rsidP="00A60A9E">
      <w:pPr>
        <w:pStyle w:val="a6"/>
        <w:jc w:val="center"/>
        <w:rPr>
          <w:rFonts w:ascii="Times New Roman" w:hAnsi="Times New Roman" w:cs="Times New Roman"/>
          <w:b/>
          <w:sz w:val="24"/>
          <w:szCs w:val="24"/>
        </w:rPr>
      </w:pPr>
    </w:p>
    <w:p w:rsidR="00937386" w:rsidRDefault="00937386" w:rsidP="00772F0C">
      <w:pPr>
        <w:pStyle w:val="a6"/>
        <w:ind w:firstLine="709"/>
        <w:jc w:val="both"/>
        <w:rPr>
          <w:rFonts w:ascii="Times New Roman" w:hAnsi="Times New Roman" w:cs="Times New Roman"/>
          <w:b/>
          <w:sz w:val="28"/>
          <w:szCs w:val="28"/>
        </w:rPr>
      </w:pPr>
    </w:p>
    <w:p w:rsidR="00A60A9E" w:rsidRPr="007E1E41" w:rsidRDefault="00A60A9E" w:rsidP="00772F0C">
      <w:pPr>
        <w:pStyle w:val="a6"/>
        <w:ind w:firstLine="709"/>
        <w:jc w:val="both"/>
        <w:rPr>
          <w:rFonts w:ascii="Times New Roman" w:hAnsi="Times New Roman" w:cs="Times New Roman"/>
          <w:b/>
          <w:sz w:val="28"/>
          <w:szCs w:val="28"/>
        </w:rPr>
      </w:pPr>
      <w:r w:rsidRPr="007E1E41">
        <w:rPr>
          <w:rFonts w:ascii="Times New Roman" w:hAnsi="Times New Roman" w:cs="Times New Roman"/>
          <w:b/>
          <w:sz w:val="28"/>
          <w:szCs w:val="28"/>
        </w:rPr>
        <w:t>Место учебного предмета в стру</w:t>
      </w:r>
      <w:r w:rsidR="00772F0C" w:rsidRPr="007E1E41">
        <w:rPr>
          <w:rFonts w:ascii="Times New Roman" w:hAnsi="Times New Roman" w:cs="Times New Roman"/>
          <w:b/>
          <w:sz w:val="28"/>
          <w:szCs w:val="28"/>
        </w:rPr>
        <w:t xml:space="preserve">ктуре основной профессиональной </w:t>
      </w:r>
      <w:r w:rsidRPr="007E1E41">
        <w:rPr>
          <w:rFonts w:ascii="Times New Roman" w:hAnsi="Times New Roman" w:cs="Times New Roman"/>
          <w:b/>
          <w:sz w:val="28"/>
          <w:szCs w:val="28"/>
        </w:rPr>
        <w:t>образовательной программы:</w:t>
      </w:r>
    </w:p>
    <w:p w:rsidR="00A60A9E" w:rsidRPr="00A43C1E" w:rsidRDefault="00A60A9E" w:rsidP="00A60A9E">
      <w:pPr>
        <w:pStyle w:val="a6"/>
        <w:ind w:firstLine="709"/>
        <w:jc w:val="both"/>
        <w:rPr>
          <w:rStyle w:val="FontStyle368"/>
          <w:sz w:val="28"/>
          <w:szCs w:val="28"/>
        </w:rPr>
      </w:pPr>
      <w:r w:rsidRPr="007E1E41">
        <w:rPr>
          <w:rFonts w:ascii="Times New Roman" w:hAnsi="Times New Roman" w:cs="Times New Roman"/>
          <w:sz w:val="28"/>
          <w:szCs w:val="28"/>
        </w:rPr>
        <w:t xml:space="preserve">Рабочая </w:t>
      </w:r>
      <w:r w:rsidR="00772F0C" w:rsidRPr="007E1E41">
        <w:rPr>
          <w:rFonts w:ascii="Times New Roman" w:hAnsi="Times New Roman" w:cs="Times New Roman"/>
          <w:sz w:val="28"/>
          <w:szCs w:val="28"/>
        </w:rPr>
        <w:t xml:space="preserve">программа учебного предмета </w:t>
      </w:r>
      <w:r w:rsidR="006A2A93" w:rsidRPr="00A43C1E">
        <w:rPr>
          <w:rFonts w:ascii="Times New Roman" w:hAnsi="Times New Roman" w:cs="Times New Roman"/>
          <w:sz w:val="28"/>
          <w:szCs w:val="28"/>
        </w:rPr>
        <w:t>ОУДБ.06</w:t>
      </w:r>
      <w:r w:rsidR="00772F0C" w:rsidRPr="00A43C1E">
        <w:rPr>
          <w:rFonts w:ascii="Times New Roman" w:hAnsi="Times New Roman" w:cs="Times New Roman"/>
          <w:sz w:val="28"/>
          <w:szCs w:val="28"/>
        </w:rPr>
        <w:t xml:space="preserve"> </w:t>
      </w:r>
      <w:r w:rsidR="006A2A93" w:rsidRPr="00A43C1E">
        <w:rPr>
          <w:rFonts w:ascii="Times New Roman" w:hAnsi="Times New Roman" w:cs="Times New Roman"/>
          <w:sz w:val="28"/>
          <w:szCs w:val="28"/>
        </w:rPr>
        <w:t>Физическая культура</w:t>
      </w:r>
      <w:r w:rsidR="003326B2" w:rsidRPr="00A43C1E">
        <w:rPr>
          <w:rFonts w:ascii="Times New Roman" w:hAnsi="Times New Roman" w:cs="Times New Roman"/>
          <w:sz w:val="28"/>
          <w:szCs w:val="28"/>
        </w:rPr>
        <w:t xml:space="preserve"> </w:t>
      </w:r>
      <w:r w:rsidR="00197E63" w:rsidRPr="00A43C1E">
        <w:rPr>
          <w:rFonts w:ascii="Times New Roman" w:hAnsi="Times New Roman" w:cs="Times New Roman"/>
          <w:sz w:val="28"/>
          <w:szCs w:val="28"/>
        </w:rPr>
        <w:t>(базовый уровень)</w:t>
      </w:r>
      <w:r w:rsidR="00772F0C" w:rsidRPr="00A43C1E">
        <w:rPr>
          <w:rFonts w:ascii="Times New Roman" w:hAnsi="Times New Roman" w:cs="Times New Roman"/>
          <w:sz w:val="28"/>
          <w:szCs w:val="28"/>
        </w:rPr>
        <w:t xml:space="preserve"> </w:t>
      </w:r>
      <w:r w:rsidRPr="00A43C1E">
        <w:rPr>
          <w:rFonts w:ascii="Times New Roman" w:hAnsi="Times New Roman" w:cs="Times New Roman"/>
          <w:sz w:val="28"/>
          <w:szCs w:val="28"/>
        </w:rPr>
        <w:t>является частью основной профессиональной образовательной программы среднего профессионального образования п</w:t>
      </w:r>
      <w:r w:rsidRPr="007E1E41">
        <w:rPr>
          <w:rFonts w:ascii="Times New Roman" w:hAnsi="Times New Roman" w:cs="Times New Roman"/>
          <w:sz w:val="28"/>
          <w:szCs w:val="28"/>
        </w:rPr>
        <w:t xml:space="preserve">о специальности </w:t>
      </w:r>
      <w:r w:rsidR="00B87D63" w:rsidRPr="00A43C1E">
        <w:rPr>
          <w:rStyle w:val="a5"/>
          <w:rFonts w:ascii="Times New Roman" w:hAnsi="Times New Roman" w:cs="Times New Roman"/>
          <w:color w:val="000000"/>
          <w:sz w:val="28"/>
          <w:szCs w:val="28"/>
        </w:rPr>
        <w:t>43.02.12 Технология эстетических услуг</w:t>
      </w:r>
      <w:r w:rsidR="006A2A93" w:rsidRPr="00A43C1E">
        <w:rPr>
          <w:rStyle w:val="a5"/>
          <w:rFonts w:ascii="Times New Roman" w:hAnsi="Times New Roman" w:cs="Times New Roman"/>
          <w:color w:val="000000"/>
          <w:sz w:val="28"/>
          <w:szCs w:val="28"/>
        </w:rPr>
        <w:t>.</w:t>
      </w:r>
    </w:p>
    <w:p w:rsidR="00A60A9E" w:rsidRPr="007E1E41"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A60A9E" w:rsidRPr="00A43C1E"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Учебный предмет</w:t>
      </w:r>
      <w:r w:rsidR="006A2A93">
        <w:rPr>
          <w:rFonts w:ascii="Times New Roman" w:hAnsi="Times New Roman" w:cs="Times New Roman"/>
          <w:sz w:val="28"/>
          <w:szCs w:val="28"/>
        </w:rPr>
        <w:t xml:space="preserve"> ОУДБ.06</w:t>
      </w:r>
      <w:r w:rsidR="00772F0C" w:rsidRPr="007E1E41">
        <w:rPr>
          <w:rFonts w:ascii="Times New Roman" w:hAnsi="Times New Roman" w:cs="Times New Roman"/>
          <w:sz w:val="28"/>
          <w:szCs w:val="28"/>
        </w:rPr>
        <w:t xml:space="preserve"> </w:t>
      </w:r>
      <w:r w:rsidR="006A2A93">
        <w:rPr>
          <w:rFonts w:ascii="Times New Roman" w:hAnsi="Times New Roman" w:cs="Times New Roman"/>
          <w:sz w:val="28"/>
          <w:szCs w:val="28"/>
        </w:rPr>
        <w:t>Физическая культура</w:t>
      </w:r>
      <w:r w:rsidRPr="007E1E41">
        <w:rPr>
          <w:rFonts w:ascii="Times New Roman" w:hAnsi="Times New Roman" w:cs="Times New Roman"/>
          <w:sz w:val="28"/>
          <w:szCs w:val="28"/>
        </w:rPr>
        <w:t xml:space="preserve"> является предметом общеобразовательного учебного цикла и осваивается с учетом </w:t>
      </w:r>
      <w:r w:rsidR="004C01E6" w:rsidRPr="00A43C1E">
        <w:rPr>
          <w:rFonts w:ascii="Times New Roman" w:hAnsi="Times New Roman" w:cs="Times New Roman"/>
          <w:sz w:val="28"/>
          <w:szCs w:val="28"/>
        </w:rPr>
        <w:t>социально-эконом</w:t>
      </w:r>
      <w:r w:rsidR="007E1E41" w:rsidRPr="00A43C1E">
        <w:rPr>
          <w:rFonts w:ascii="Times New Roman" w:hAnsi="Times New Roman" w:cs="Times New Roman"/>
          <w:sz w:val="28"/>
          <w:szCs w:val="28"/>
        </w:rPr>
        <w:t>ического</w:t>
      </w:r>
      <w:r w:rsidR="007E1E41" w:rsidRPr="004C01E6">
        <w:rPr>
          <w:rFonts w:ascii="Times New Roman" w:hAnsi="Times New Roman" w:cs="Times New Roman"/>
          <w:sz w:val="28"/>
          <w:szCs w:val="28"/>
        </w:rPr>
        <w:t xml:space="preserve"> </w:t>
      </w:r>
      <w:r w:rsidRPr="007E1E41">
        <w:rPr>
          <w:rFonts w:ascii="Times New Roman" w:hAnsi="Times New Roman" w:cs="Times New Roman"/>
          <w:sz w:val="28"/>
          <w:szCs w:val="28"/>
        </w:rPr>
        <w:t>профиля профессионального образования.</w:t>
      </w:r>
      <w:r w:rsidR="007E1E41" w:rsidRPr="007E1E41">
        <w:rPr>
          <w:rFonts w:ascii="Times New Roman" w:hAnsi="Times New Roman" w:cs="Times New Roman"/>
          <w:sz w:val="28"/>
          <w:szCs w:val="28"/>
        </w:rPr>
        <w:t xml:space="preserve"> Относится к обязательным </w:t>
      </w:r>
      <w:r w:rsidR="007E1E41" w:rsidRPr="007E1E41">
        <w:rPr>
          <w:rFonts w:ascii="Times New Roman" w:hAnsi="Times New Roman" w:cs="Times New Roman"/>
          <w:sz w:val="28"/>
          <w:szCs w:val="28"/>
          <w:shd w:val="clear" w:color="auto" w:fill="FFFFFF"/>
        </w:rPr>
        <w:t>учебным предметам, входящим в учебный план,</w:t>
      </w:r>
      <w:r w:rsidR="006A2A93">
        <w:rPr>
          <w:rFonts w:ascii="Times New Roman" w:hAnsi="Times New Roman" w:cs="Times New Roman"/>
          <w:sz w:val="28"/>
          <w:szCs w:val="28"/>
        </w:rPr>
        <w:t xml:space="preserve"> </w:t>
      </w:r>
      <w:r w:rsidR="007E1E41" w:rsidRPr="007E1E41">
        <w:rPr>
          <w:rFonts w:ascii="Times New Roman" w:hAnsi="Times New Roman" w:cs="Times New Roman"/>
          <w:sz w:val="28"/>
          <w:szCs w:val="28"/>
        </w:rPr>
        <w:t>принадлежит к предметной области «</w:t>
      </w:r>
      <w:r w:rsidR="00846FB3" w:rsidRPr="00A43C1E">
        <w:rPr>
          <w:rFonts w:ascii="Times New Roman" w:hAnsi="Times New Roman" w:cs="Times New Roman"/>
          <w:sz w:val="28"/>
          <w:szCs w:val="28"/>
          <w:shd w:val="clear" w:color="auto" w:fill="FFFFFF"/>
        </w:rPr>
        <w:t>Физическая культура</w:t>
      </w:r>
      <w:r w:rsidR="003E25BB" w:rsidRPr="00A43C1E">
        <w:rPr>
          <w:rFonts w:ascii="Times New Roman" w:hAnsi="Times New Roman" w:cs="Times New Roman"/>
          <w:sz w:val="28"/>
          <w:szCs w:val="28"/>
          <w:shd w:val="clear" w:color="auto" w:fill="FFFFFF"/>
        </w:rPr>
        <w:t>, экол</w:t>
      </w:r>
      <w:r w:rsidR="00846FB3" w:rsidRPr="00A43C1E">
        <w:rPr>
          <w:rFonts w:ascii="Times New Roman" w:hAnsi="Times New Roman" w:cs="Times New Roman"/>
          <w:sz w:val="28"/>
          <w:szCs w:val="28"/>
          <w:shd w:val="clear" w:color="auto" w:fill="FFFFFF"/>
        </w:rPr>
        <w:t>огия</w:t>
      </w:r>
      <w:r w:rsidR="003E25BB" w:rsidRPr="00A43C1E">
        <w:rPr>
          <w:rFonts w:ascii="Times New Roman" w:hAnsi="Times New Roman" w:cs="Times New Roman"/>
          <w:sz w:val="28"/>
          <w:szCs w:val="28"/>
          <w:shd w:val="clear" w:color="auto" w:fill="FFFFFF"/>
        </w:rPr>
        <w:t>, ОБЖ</w:t>
      </w:r>
      <w:r w:rsidR="007E1E41" w:rsidRPr="00A43C1E">
        <w:rPr>
          <w:rFonts w:ascii="Times New Roman" w:hAnsi="Times New Roman" w:cs="Times New Roman"/>
          <w:sz w:val="28"/>
          <w:szCs w:val="28"/>
        </w:rPr>
        <w:t>».</w:t>
      </w:r>
    </w:p>
    <w:p w:rsidR="00772F0C" w:rsidRPr="007E1E41" w:rsidRDefault="00A60A9E" w:rsidP="00A60A9E">
      <w:pPr>
        <w:pStyle w:val="a6"/>
        <w:ind w:firstLine="709"/>
        <w:jc w:val="both"/>
        <w:rPr>
          <w:rFonts w:ascii="Times New Roman" w:hAnsi="Times New Roman" w:cs="Times New Roman"/>
          <w:sz w:val="28"/>
          <w:szCs w:val="28"/>
        </w:rPr>
      </w:pPr>
      <w:r w:rsidRPr="00A43C1E">
        <w:rPr>
          <w:rFonts w:ascii="Times New Roman" w:hAnsi="Times New Roman" w:cs="Times New Roman"/>
          <w:sz w:val="28"/>
          <w:szCs w:val="28"/>
        </w:rPr>
        <w:t>Рабочая програм</w:t>
      </w:r>
      <w:r w:rsidR="00772F0C" w:rsidRPr="00A43C1E">
        <w:rPr>
          <w:rFonts w:ascii="Times New Roman" w:hAnsi="Times New Roman" w:cs="Times New Roman"/>
          <w:sz w:val="28"/>
          <w:szCs w:val="28"/>
        </w:rPr>
        <w:t>ма учебного предмета «</w:t>
      </w:r>
      <w:r w:rsidR="004C01E6" w:rsidRPr="00A43C1E">
        <w:rPr>
          <w:rFonts w:ascii="Times New Roman" w:hAnsi="Times New Roman" w:cs="Times New Roman"/>
          <w:sz w:val="28"/>
          <w:szCs w:val="28"/>
        </w:rPr>
        <w:t>Физическая к</w:t>
      </w:r>
      <w:r w:rsidR="00197E63" w:rsidRPr="00A43C1E">
        <w:rPr>
          <w:rFonts w:ascii="Times New Roman" w:hAnsi="Times New Roman" w:cs="Times New Roman"/>
          <w:sz w:val="28"/>
          <w:szCs w:val="28"/>
        </w:rPr>
        <w:t>у</w:t>
      </w:r>
      <w:r w:rsidR="004C01E6" w:rsidRPr="00A43C1E">
        <w:rPr>
          <w:rFonts w:ascii="Times New Roman" w:hAnsi="Times New Roman" w:cs="Times New Roman"/>
          <w:sz w:val="28"/>
          <w:szCs w:val="28"/>
        </w:rPr>
        <w:t>льтура</w:t>
      </w:r>
      <w:r w:rsidRPr="00A43C1E">
        <w:rPr>
          <w:rFonts w:ascii="Times New Roman" w:hAnsi="Times New Roman" w:cs="Times New Roman"/>
          <w:sz w:val="28"/>
          <w:szCs w:val="28"/>
        </w:rPr>
        <w:t xml:space="preserve">» имеет </w:t>
      </w:r>
      <w:proofErr w:type="spellStart"/>
      <w:r w:rsidRPr="00A43C1E">
        <w:rPr>
          <w:rFonts w:ascii="Times New Roman" w:hAnsi="Times New Roman" w:cs="Times New Roman"/>
          <w:sz w:val="28"/>
          <w:szCs w:val="28"/>
        </w:rPr>
        <w:t>межпредметную</w:t>
      </w:r>
      <w:proofErr w:type="spellEnd"/>
      <w:r w:rsidRPr="00A43C1E">
        <w:rPr>
          <w:rFonts w:ascii="Times New Roman" w:hAnsi="Times New Roman" w:cs="Times New Roman"/>
          <w:sz w:val="28"/>
          <w:szCs w:val="28"/>
        </w:rPr>
        <w:t xml:space="preserve"> связь с общеобразовательными учебными предметами</w:t>
      </w:r>
      <w:r w:rsidR="00A6656F" w:rsidRPr="00A43C1E">
        <w:rPr>
          <w:rFonts w:ascii="Times New Roman" w:hAnsi="Times New Roman" w:cs="Times New Roman"/>
          <w:sz w:val="28"/>
          <w:szCs w:val="28"/>
        </w:rPr>
        <w:t xml:space="preserve"> – </w:t>
      </w:r>
      <w:r w:rsidR="00772F0C" w:rsidRPr="00A43C1E">
        <w:rPr>
          <w:rFonts w:ascii="Times New Roman" w:hAnsi="Times New Roman" w:cs="Times New Roman"/>
          <w:sz w:val="28"/>
          <w:szCs w:val="28"/>
        </w:rPr>
        <w:t>«Основы безопасности жизнедеятельности</w:t>
      </w:r>
      <w:r w:rsidR="00A6656F" w:rsidRPr="00A43C1E">
        <w:rPr>
          <w:rFonts w:ascii="Times New Roman" w:hAnsi="Times New Roman" w:cs="Times New Roman"/>
          <w:sz w:val="28"/>
          <w:szCs w:val="28"/>
        </w:rPr>
        <w:t xml:space="preserve">», </w:t>
      </w:r>
      <w:r w:rsidRPr="00A43C1E">
        <w:rPr>
          <w:rFonts w:ascii="Times New Roman" w:hAnsi="Times New Roman" w:cs="Times New Roman"/>
          <w:sz w:val="28"/>
          <w:szCs w:val="28"/>
        </w:rPr>
        <w:t>общепрофесси</w:t>
      </w:r>
      <w:r w:rsidR="00772F0C" w:rsidRPr="00A43C1E">
        <w:rPr>
          <w:rFonts w:ascii="Times New Roman" w:hAnsi="Times New Roman" w:cs="Times New Roman"/>
          <w:sz w:val="28"/>
          <w:szCs w:val="28"/>
        </w:rPr>
        <w:t>ональными учебными дисциплинами</w:t>
      </w:r>
      <w:r w:rsidR="00A6656F" w:rsidRPr="00A43C1E">
        <w:rPr>
          <w:rFonts w:ascii="Times New Roman" w:hAnsi="Times New Roman" w:cs="Times New Roman"/>
          <w:sz w:val="28"/>
          <w:szCs w:val="28"/>
        </w:rPr>
        <w:t xml:space="preserve"> –</w:t>
      </w:r>
      <w:r w:rsidR="00FC35A2" w:rsidRPr="00A43C1E">
        <w:rPr>
          <w:rFonts w:ascii="Times New Roman" w:hAnsi="Times New Roman" w:cs="Times New Roman"/>
          <w:sz w:val="28"/>
          <w:szCs w:val="28"/>
        </w:rPr>
        <w:t xml:space="preserve"> «</w:t>
      </w:r>
      <w:r w:rsidR="00846FB3" w:rsidRPr="00A43C1E">
        <w:rPr>
          <w:rFonts w:ascii="Times New Roman" w:hAnsi="Times New Roman" w:cs="Times New Roman"/>
          <w:sz w:val="28"/>
          <w:szCs w:val="28"/>
        </w:rPr>
        <w:t>ОП.04 Эстетика</w:t>
      </w:r>
      <w:r w:rsidR="00FC35A2" w:rsidRPr="00A43C1E">
        <w:rPr>
          <w:rFonts w:ascii="Times New Roman" w:hAnsi="Times New Roman" w:cs="Times New Roman"/>
          <w:sz w:val="28"/>
          <w:szCs w:val="28"/>
        </w:rPr>
        <w:t>», «</w:t>
      </w:r>
      <w:r w:rsidR="00846FB3" w:rsidRPr="00A43C1E">
        <w:rPr>
          <w:rFonts w:ascii="Times New Roman" w:hAnsi="Times New Roman" w:cs="Times New Roman"/>
          <w:sz w:val="28"/>
          <w:szCs w:val="28"/>
        </w:rPr>
        <w:t>ОП.08 Пластическая анатомия».</w:t>
      </w:r>
    </w:p>
    <w:p w:rsidR="00D90BED" w:rsidRDefault="00D90BED"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5E142F" w:rsidRPr="00597EC0" w:rsidRDefault="005E142F" w:rsidP="005E142F">
      <w:pPr>
        <w:pStyle w:val="a6"/>
        <w:rPr>
          <w:rFonts w:ascii="Times New Roman" w:hAnsi="Times New Roman" w:cs="Times New Roman"/>
          <w:sz w:val="24"/>
          <w:szCs w:val="24"/>
        </w:rPr>
      </w:pPr>
    </w:p>
    <w:p w:rsidR="005E142F" w:rsidRDefault="005E142F"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6A2A93" w:rsidRDefault="006A2A93" w:rsidP="005E142F">
      <w:pPr>
        <w:pStyle w:val="a6"/>
        <w:rPr>
          <w:rFonts w:ascii="Times New Roman" w:hAnsi="Times New Roman" w:cs="Times New Roman"/>
          <w:sz w:val="24"/>
          <w:szCs w:val="24"/>
        </w:rPr>
      </w:pPr>
    </w:p>
    <w:p w:rsidR="00197E63" w:rsidRDefault="00197E63" w:rsidP="005E142F">
      <w:pPr>
        <w:pStyle w:val="a6"/>
        <w:rPr>
          <w:rFonts w:ascii="Times New Roman" w:hAnsi="Times New Roman" w:cs="Times New Roman"/>
          <w:sz w:val="24"/>
          <w:szCs w:val="24"/>
        </w:rPr>
      </w:pPr>
    </w:p>
    <w:p w:rsidR="006A2A93" w:rsidRPr="00597EC0" w:rsidRDefault="006A2A93" w:rsidP="005E142F">
      <w:pPr>
        <w:pStyle w:val="a6"/>
        <w:rPr>
          <w:rFonts w:ascii="Times New Roman" w:hAnsi="Times New Roman" w:cs="Times New Roman"/>
          <w:sz w:val="24"/>
          <w:szCs w:val="24"/>
        </w:rPr>
      </w:pPr>
    </w:p>
    <w:p w:rsidR="005E142F" w:rsidRPr="00597EC0" w:rsidRDefault="005E142F" w:rsidP="005E142F">
      <w:pPr>
        <w:pStyle w:val="a6"/>
        <w:rPr>
          <w:rFonts w:ascii="Times New Roman" w:hAnsi="Times New Roman" w:cs="Times New Roman"/>
          <w:sz w:val="24"/>
          <w:szCs w:val="24"/>
        </w:rPr>
      </w:pPr>
    </w:p>
    <w:p w:rsidR="005E142F" w:rsidRPr="00597EC0" w:rsidRDefault="005E142F" w:rsidP="005E142F">
      <w:pPr>
        <w:pStyle w:val="a6"/>
        <w:jc w:val="center"/>
        <w:rPr>
          <w:rFonts w:ascii="Times New Roman" w:hAnsi="Times New Roman" w:cs="Times New Roman"/>
          <w:b/>
          <w:sz w:val="24"/>
          <w:szCs w:val="24"/>
        </w:rPr>
      </w:pPr>
      <w:r w:rsidRPr="00597EC0">
        <w:rPr>
          <w:rFonts w:ascii="Times New Roman" w:hAnsi="Times New Roman" w:cs="Times New Roman"/>
          <w:b/>
          <w:sz w:val="24"/>
          <w:szCs w:val="24"/>
        </w:rPr>
        <w:lastRenderedPageBreak/>
        <w:t>1. ПЛАНИРУЕМЫЕ РЕЗУЛЬТАТЫ ОСВОЕНИЯ</w:t>
      </w:r>
      <w:r w:rsidR="00144FC6">
        <w:rPr>
          <w:rFonts w:ascii="Times New Roman" w:hAnsi="Times New Roman" w:cs="Times New Roman"/>
          <w:b/>
          <w:sz w:val="24"/>
          <w:szCs w:val="24"/>
        </w:rPr>
        <w:t xml:space="preserve"> </w:t>
      </w:r>
      <w:r w:rsidR="00F80C7B">
        <w:rPr>
          <w:rFonts w:ascii="Times New Roman" w:hAnsi="Times New Roman" w:cs="Times New Roman"/>
          <w:b/>
          <w:sz w:val="24"/>
          <w:szCs w:val="24"/>
        </w:rPr>
        <w:t>УЧЕБНОГО ПРЕДМЕТА</w:t>
      </w:r>
    </w:p>
    <w:p w:rsidR="005E142F" w:rsidRPr="002D5A85" w:rsidRDefault="005E142F" w:rsidP="005E142F">
      <w:pPr>
        <w:pStyle w:val="a6"/>
        <w:rPr>
          <w:rFonts w:ascii="Times New Roman" w:hAnsi="Times New Roman" w:cs="Times New Roman"/>
          <w:color w:val="C00000"/>
          <w:sz w:val="24"/>
          <w:szCs w:val="24"/>
        </w:rPr>
      </w:pPr>
    </w:p>
    <w:p w:rsidR="009D664B" w:rsidRPr="00734314" w:rsidRDefault="00B7310C" w:rsidP="009D664B">
      <w:pPr>
        <w:shd w:val="clear" w:color="auto" w:fill="FFFFFF" w:themeFill="background1"/>
        <w:suppressAutoHyphens/>
        <w:ind w:firstLine="567"/>
        <w:jc w:val="both"/>
        <w:rPr>
          <w:bCs/>
          <w:sz w:val="28"/>
          <w:szCs w:val="28"/>
        </w:rPr>
      </w:pPr>
      <w:r>
        <w:rPr>
          <w:sz w:val="28"/>
          <w:szCs w:val="28"/>
        </w:rPr>
        <w:t xml:space="preserve">В рамках освоения рабочей программы учебного предмета </w:t>
      </w:r>
      <w:r w:rsidR="009D664B" w:rsidRPr="00734314">
        <w:rPr>
          <w:sz w:val="28"/>
          <w:szCs w:val="28"/>
        </w:rPr>
        <w:t xml:space="preserve">обучающимися осваиваются </w:t>
      </w:r>
      <w:r w:rsidR="009D664B" w:rsidRPr="00734314">
        <w:rPr>
          <w:bCs/>
          <w:sz w:val="28"/>
          <w:szCs w:val="28"/>
        </w:rPr>
        <w:t>личностные (ЛР)</w:t>
      </w:r>
      <w:r w:rsidR="00AB004E">
        <w:rPr>
          <w:bCs/>
          <w:sz w:val="28"/>
          <w:szCs w:val="28"/>
        </w:rPr>
        <w:t xml:space="preserve"> </w:t>
      </w:r>
      <w:r w:rsidR="00565B55" w:rsidRPr="00565B55">
        <w:rPr>
          <w:bCs/>
          <w:sz w:val="28"/>
          <w:szCs w:val="28"/>
        </w:rPr>
        <w:t>с учетом программы воспитания</w:t>
      </w:r>
      <w:r w:rsidR="009D664B" w:rsidRPr="00734314">
        <w:rPr>
          <w:bCs/>
          <w:sz w:val="28"/>
          <w:szCs w:val="28"/>
        </w:rPr>
        <w:t xml:space="preserve">, </w:t>
      </w:r>
      <w:proofErr w:type="spellStart"/>
      <w:r w:rsidR="009D664B" w:rsidRPr="00734314">
        <w:rPr>
          <w:bCs/>
          <w:sz w:val="28"/>
          <w:szCs w:val="28"/>
        </w:rPr>
        <w:t>метапредметные</w:t>
      </w:r>
      <w:proofErr w:type="spellEnd"/>
      <w:r w:rsidR="009D664B" w:rsidRPr="00734314">
        <w:rPr>
          <w:bCs/>
          <w:sz w:val="28"/>
          <w:szCs w:val="28"/>
        </w:rPr>
        <w:t xml:space="preserve"> (МР) и предметные результаты базового уровн</w:t>
      </w:r>
      <w:r w:rsidR="009D664B">
        <w:rPr>
          <w:bCs/>
          <w:sz w:val="28"/>
          <w:szCs w:val="28"/>
        </w:rPr>
        <w:t>я</w:t>
      </w:r>
      <w:r w:rsidR="009D664B" w:rsidRPr="00734314">
        <w:rPr>
          <w:bCs/>
          <w:sz w:val="28"/>
          <w:szCs w:val="28"/>
        </w:rPr>
        <w:t xml:space="preserve"> (</w:t>
      </w:r>
      <w:proofErr w:type="spellStart"/>
      <w:r w:rsidR="009D664B" w:rsidRPr="00734314">
        <w:rPr>
          <w:bCs/>
          <w:sz w:val="28"/>
          <w:szCs w:val="28"/>
        </w:rPr>
        <w:t>ПРб</w:t>
      </w:r>
      <w:proofErr w:type="spellEnd"/>
      <w:r w:rsidR="009D664B" w:rsidRPr="00734314">
        <w:rPr>
          <w:bCs/>
          <w:sz w:val="28"/>
          <w:szCs w:val="28"/>
        </w:rPr>
        <w:t>) в соответствии с требованиями ФГОС среднего общего образования</w:t>
      </w:r>
      <w:r>
        <w:rPr>
          <w:bCs/>
          <w:sz w:val="28"/>
          <w:szCs w:val="28"/>
        </w:rPr>
        <w:t>:</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7762"/>
      </w:tblGrid>
      <w:tr w:rsidR="00B04D84" w:rsidRPr="00B04D84" w:rsidTr="00002913">
        <w:trPr>
          <w:trHeight w:val="649"/>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jc w:val="center"/>
              <w:rPr>
                <w:b/>
                <w:bCs/>
                <w:sz w:val="24"/>
                <w:szCs w:val="24"/>
                <w:lang w:eastAsia="ru-RU"/>
              </w:rPr>
            </w:pPr>
            <w:r w:rsidRPr="00B04D84">
              <w:rPr>
                <w:b/>
                <w:bCs/>
                <w:sz w:val="24"/>
                <w:szCs w:val="24"/>
                <w:lang w:eastAsia="ru-RU"/>
              </w:rPr>
              <w:t>Коды результатов</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jc w:val="center"/>
              <w:rPr>
                <w:sz w:val="24"/>
                <w:szCs w:val="24"/>
                <w:lang w:eastAsia="ru-RU"/>
              </w:rPr>
            </w:pPr>
            <w:r w:rsidRPr="00B04D84">
              <w:rPr>
                <w:b/>
                <w:sz w:val="24"/>
                <w:szCs w:val="24"/>
                <w:lang w:eastAsia="ru-RU"/>
              </w:rPr>
              <w:t>Планируемые результаты освоения дисциплины включают</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sz w:val="24"/>
                <w:szCs w:val="24"/>
                <w:lang w:eastAsia="ru-RU"/>
              </w:rPr>
            </w:pPr>
            <w:r w:rsidRPr="00B04D84">
              <w:rPr>
                <w:sz w:val="24"/>
                <w:szCs w:val="24"/>
                <w:lang w:eastAsia="ru-RU"/>
              </w:rPr>
              <w:t>ЛР 02</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sz w:val="24"/>
                <w:szCs w:val="24"/>
                <w:lang w:eastAsia="ru-RU"/>
              </w:rPr>
            </w:pPr>
            <w:r w:rsidRPr="00B04D84">
              <w:rPr>
                <w:rFonts w:eastAsia="Calibri"/>
                <w:color w:val="000000"/>
                <w:sz w:val="24"/>
                <w:szCs w:val="24"/>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sz w:val="24"/>
                <w:szCs w:val="24"/>
                <w:lang w:eastAsia="ru-RU"/>
              </w:rPr>
            </w:pPr>
            <w:r w:rsidRPr="00B04D84">
              <w:rPr>
                <w:sz w:val="24"/>
                <w:szCs w:val="24"/>
                <w:lang w:eastAsia="ru-RU"/>
              </w:rPr>
              <w:t>ЛР 03</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sz w:val="24"/>
                <w:szCs w:val="24"/>
                <w:highlight w:val="yellow"/>
                <w:lang w:eastAsia="ru-RU"/>
              </w:rPr>
            </w:pPr>
            <w:r w:rsidRPr="00B04D84">
              <w:rPr>
                <w:sz w:val="24"/>
                <w:szCs w:val="24"/>
                <w:lang w:eastAsia="ru-RU"/>
              </w:rPr>
              <w:t>Готовность к служению Отечеству, его защите</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bCs/>
                <w:sz w:val="24"/>
                <w:szCs w:val="24"/>
                <w:lang w:eastAsia="ru-RU"/>
              </w:rPr>
              <w:t>ЛР 05</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sz w:val="24"/>
                <w:szCs w:val="24"/>
                <w:lang w:eastAsia="ru-RU"/>
              </w:rPr>
            </w:pPr>
            <w:proofErr w:type="spellStart"/>
            <w:r w:rsidRPr="00B04D84">
              <w:rPr>
                <w:bCs/>
                <w:sz w:val="24"/>
                <w:szCs w:val="24"/>
                <w:lang w:eastAsia="ru-RU"/>
              </w:rPr>
              <w:t>Сформированность</w:t>
            </w:r>
            <w:proofErr w:type="spellEnd"/>
            <w:r w:rsidRPr="00B04D84">
              <w:rPr>
                <w:bCs/>
                <w:sz w:val="24"/>
                <w:szCs w:val="24"/>
                <w:lang w:eastAsia="ru-RU"/>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bCs/>
                <w:sz w:val="24"/>
                <w:szCs w:val="24"/>
                <w:lang w:eastAsia="ru-RU"/>
              </w:rPr>
              <w:t>ЛР 06</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tabs>
                <w:tab w:val="left" w:pos="1200"/>
              </w:tabs>
              <w:suppressAutoHyphens/>
              <w:autoSpaceDE/>
              <w:autoSpaceDN/>
              <w:rPr>
                <w:bCs/>
                <w:sz w:val="24"/>
                <w:szCs w:val="24"/>
                <w:lang w:eastAsia="ru-RU"/>
              </w:rPr>
            </w:pPr>
            <w:r w:rsidRPr="00B04D84">
              <w:rPr>
                <w:bCs/>
                <w:sz w:val="24"/>
                <w:szCs w:val="24"/>
                <w:lang w:eastAsia="ru-RU"/>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bCs/>
                <w:sz w:val="24"/>
                <w:szCs w:val="24"/>
                <w:lang w:eastAsia="ru-RU"/>
              </w:rPr>
              <w:t>ЛР 07</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bCs/>
                <w:sz w:val="24"/>
                <w:szCs w:val="24"/>
                <w:lang w:eastAsia="ru-RU"/>
              </w:rPr>
            </w:pPr>
            <w:r w:rsidRPr="00B04D84">
              <w:rPr>
                <w:bCs/>
                <w:sz w:val="24"/>
                <w:szCs w:val="24"/>
                <w:lang w:eastAsia="ru-RU"/>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rFonts w:eastAsia="Calibri"/>
                <w:bCs/>
                <w:sz w:val="24"/>
                <w:szCs w:val="24"/>
              </w:rPr>
              <w:t>ЛР 08</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bCs/>
                <w:sz w:val="24"/>
                <w:szCs w:val="24"/>
                <w:lang w:eastAsia="ru-RU"/>
              </w:rPr>
            </w:pPr>
            <w:r w:rsidRPr="00B04D84">
              <w:rPr>
                <w:rFonts w:eastAsia="Calibri"/>
                <w:bCs/>
                <w:sz w:val="24"/>
                <w:szCs w:val="24"/>
              </w:rPr>
              <w:t>Нравственное сознание и поведение на основе усвоения общечеловеческих ценностей</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rFonts w:eastAsia="Calibri"/>
                <w:bCs/>
                <w:sz w:val="24"/>
                <w:szCs w:val="24"/>
              </w:rPr>
              <w:t>ЛР 09</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tabs>
                <w:tab w:val="left" w:pos="1185"/>
              </w:tabs>
              <w:suppressAutoHyphens/>
              <w:autoSpaceDE/>
              <w:autoSpaceDN/>
              <w:rPr>
                <w:rFonts w:eastAsia="Calibri"/>
                <w:bCs/>
                <w:sz w:val="24"/>
                <w:szCs w:val="24"/>
              </w:rPr>
            </w:pPr>
            <w:r w:rsidRPr="00B04D84">
              <w:rPr>
                <w:rFonts w:eastAsia="Calibri"/>
                <w:bCs/>
                <w:sz w:val="24"/>
                <w:szCs w:val="24"/>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bCs/>
                <w:sz w:val="24"/>
                <w:szCs w:val="24"/>
                <w:lang w:eastAsia="ru-RU"/>
              </w:rPr>
              <w:t>ЛР 10</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bCs/>
                <w:sz w:val="24"/>
                <w:szCs w:val="24"/>
                <w:lang w:eastAsia="ru-RU"/>
              </w:rPr>
            </w:pPr>
            <w:r w:rsidRPr="00B04D84">
              <w:rPr>
                <w:bCs/>
                <w:sz w:val="24"/>
                <w:szCs w:val="24"/>
                <w:lang w:eastAsia="ru-RU"/>
              </w:rPr>
              <w:t>Эстетическое отношение к миру, включая эстетику быта, научного и технического творчества, спорта, общественных отношений</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bCs/>
                <w:sz w:val="24"/>
                <w:szCs w:val="24"/>
                <w:lang w:eastAsia="ru-RU"/>
              </w:rPr>
              <w:t>ЛР 11</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bCs/>
                <w:sz w:val="24"/>
                <w:szCs w:val="24"/>
                <w:lang w:eastAsia="ru-RU"/>
              </w:rPr>
            </w:pPr>
            <w:r w:rsidRPr="00B04D84">
              <w:rPr>
                <w:bCs/>
                <w:sz w:val="24"/>
                <w:szCs w:val="24"/>
                <w:lang w:eastAsia="ru-RU"/>
              </w:rPr>
              <w:t>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bCs/>
                <w:sz w:val="24"/>
                <w:szCs w:val="24"/>
                <w:lang w:eastAsia="ru-RU"/>
              </w:rPr>
              <w:t>ЛР 12</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bCs/>
                <w:sz w:val="24"/>
                <w:szCs w:val="24"/>
                <w:lang w:eastAsia="ru-RU"/>
              </w:rPr>
            </w:pPr>
            <w:r w:rsidRPr="00B04D84">
              <w:rPr>
                <w:bCs/>
                <w:sz w:val="24"/>
                <w:szCs w:val="24"/>
                <w:lang w:eastAsia="ru-RU"/>
              </w:rPr>
              <w:t>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bCs/>
                <w:sz w:val="24"/>
                <w:szCs w:val="24"/>
                <w:lang w:eastAsia="ru-RU"/>
              </w:rPr>
            </w:pPr>
            <w:r w:rsidRPr="00B04D84">
              <w:rPr>
                <w:bCs/>
                <w:sz w:val="24"/>
                <w:szCs w:val="24"/>
                <w:lang w:eastAsia="ru-RU"/>
              </w:rPr>
              <w:t>ЛР 13</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bCs/>
                <w:sz w:val="24"/>
                <w:szCs w:val="24"/>
                <w:lang w:eastAsia="ru-RU"/>
              </w:rPr>
            </w:pPr>
            <w:r w:rsidRPr="00B04D84">
              <w:rPr>
                <w:rFonts w:eastAsia="Calibri"/>
                <w:bCs/>
                <w:sz w:val="24"/>
                <w:szCs w:val="24"/>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Cs/>
                <w:sz w:val="24"/>
                <w:szCs w:val="24"/>
                <w:lang w:eastAsia="ru-RU"/>
              </w:rPr>
            </w:pPr>
            <w:r w:rsidRPr="00B04D84">
              <w:rPr>
                <w:bCs/>
                <w:sz w:val="24"/>
                <w:szCs w:val="24"/>
                <w:lang w:eastAsia="ru-RU"/>
              </w:rPr>
              <w:t>МР 01</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tabs>
                <w:tab w:val="left" w:pos="585"/>
              </w:tabs>
              <w:suppressAutoHyphens/>
              <w:autoSpaceDE/>
              <w:autoSpaceDN/>
              <w:rPr>
                <w:bCs/>
                <w:sz w:val="24"/>
                <w:szCs w:val="24"/>
                <w:lang w:eastAsia="ru-RU"/>
              </w:rPr>
            </w:pPr>
            <w:r w:rsidRPr="00B04D84">
              <w:rPr>
                <w:bCs/>
                <w:sz w:val="24"/>
                <w:szCs w:val="24"/>
                <w:lang w:eastAsia="ru-RU"/>
              </w:rPr>
              <w:t xml:space="preserve">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w:t>
            </w:r>
            <w:r w:rsidRPr="00B04D84">
              <w:rPr>
                <w:bCs/>
                <w:sz w:val="24"/>
                <w:szCs w:val="24"/>
                <w:lang w:eastAsia="ru-RU"/>
              </w:rPr>
              <w:lastRenderedPageBreak/>
              <w:t>достижения поставленных целей и реализации планов деятельности; выбирать успешные стратегии в различных ситуациях</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rFonts w:eastAsia="Calibri"/>
                <w:bCs/>
                <w:sz w:val="24"/>
                <w:szCs w:val="24"/>
              </w:rPr>
              <w:lastRenderedPageBreak/>
              <w:t>МР 02</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adjustRightInd w:val="0"/>
              <w:jc w:val="both"/>
              <w:rPr>
                <w:rFonts w:eastAsia="Calibri"/>
                <w:bCs/>
                <w:sz w:val="24"/>
                <w:szCs w:val="24"/>
              </w:rPr>
            </w:pPr>
            <w:r w:rsidRPr="00B04D84">
              <w:rPr>
                <w:rFonts w:eastAsia="Calibri"/>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bCs/>
                <w:sz w:val="24"/>
                <w:szCs w:val="24"/>
                <w:lang w:eastAsia="ru-RU"/>
              </w:rPr>
              <w:t>МР 03</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adjustRightInd w:val="0"/>
              <w:jc w:val="both"/>
              <w:rPr>
                <w:bCs/>
                <w:sz w:val="24"/>
                <w:szCs w:val="24"/>
                <w:lang w:eastAsia="ru-RU"/>
              </w:rPr>
            </w:pPr>
            <w:r w:rsidRPr="00B04D84">
              <w:rPr>
                <w:bCs/>
                <w:sz w:val="24"/>
                <w:szCs w:val="24"/>
                <w:lang w:eastAsia="ru-RU"/>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B04D84" w:rsidRPr="00B04D84" w:rsidTr="00B04D84">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rFonts w:eastAsia="Calibri"/>
                <w:bCs/>
                <w:sz w:val="24"/>
                <w:szCs w:val="24"/>
              </w:rPr>
              <w:t>МР 04</w:t>
            </w:r>
          </w:p>
        </w:tc>
        <w:tc>
          <w:tcPr>
            <w:tcW w:w="7762" w:type="dxa"/>
            <w:tcBorders>
              <w:top w:val="single" w:sz="4" w:space="0" w:color="auto"/>
              <w:left w:val="single" w:sz="4" w:space="0" w:color="auto"/>
              <w:bottom w:val="single" w:sz="4" w:space="0" w:color="auto"/>
              <w:right w:val="single" w:sz="4" w:space="0" w:color="auto"/>
            </w:tcBorders>
            <w:shd w:val="clear" w:color="auto" w:fill="FFFFFF"/>
            <w:hideMark/>
          </w:tcPr>
          <w:p w:rsidR="00B04D84" w:rsidRPr="00B04D84" w:rsidRDefault="00B04D84" w:rsidP="00B04D84">
            <w:pPr>
              <w:widowControl/>
              <w:adjustRightInd w:val="0"/>
              <w:jc w:val="both"/>
              <w:rPr>
                <w:bCs/>
                <w:sz w:val="24"/>
                <w:szCs w:val="24"/>
                <w:lang w:eastAsia="ru-RU"/>
              </w:rPr>
            </w:pPr>
            <w:r w:rsidRPr="00B04D84">
              <w:rPr>
                <w:bCs/>
                <w:sz w:val="24"/>
                <w:szCs w:val="24"/>
                <w:lang w:eastAsia="ru-RU"/>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B04D84" w:rsidRPr="00B04D84" w:rsidTr="00B04D84">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rFonts w:eastAsia="Calibri"/>
                <w:bCs/>
                <w:sz w:val="24"/>
                <w:szCs w:val="24"/>
              </w:rPr>
              <w:t>МР 05</w:t>
            </w:r>
          </w:p>
        </w:tc>
        <w:tc>
          <w:tcPr>
            <w:tcW w:w="7762" w:type="dxa"/>
            <w:tcBorders>
              <w:top w:val="single" w:sz="4" w:space="0" w:color="auto"/>
              <w:left w:val="single" w:sz="4" w:space="0" w:color="auto"/>
              <w:bottom w:val="single" w:sz="4" w:space="0" w:color="auto"/>
              <w:right w:val="single" w:sz="4" w:space="0" w:color="auto"/>
            </w:tcBorders>
            <w:shd w:val="clear" w:color="auto" w:fill="FFFFFF"/>
            <w:hideMark/>
          </w:tcPr>
          <w:p w:rsidR="00B04D84" w:rsidRPr="00B04D84" w:rsidRDefault="00B04D84" w:rsidP="00B04D84">
            <w:pPr>
              <w:widowControl/>
              <w:adjustRightInd w:val="0"/>
              <w:jc w:val="both"/>
              <w:rPr>
                <w:bCs/>
                <w:sz w:val="24"/>
                <w:szCs w:val="24"/>
                <w:lang w:eastAsia="ru-RU"/>
              </w:rPr>
            </w:pPr>
            <w:r w:rsidRPr="00B04D84">
              <w:rPr>
                <w:bCs/>
                <w:sz w:val="24"/>
                <w:szCs w:val="24"/>
                <w:lang w:eastAsia="ru-RU"/>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B04D84" w:rsidRPr="00B04D84" w:rsidTr="00B04D84">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rFonts w:eastAsia="Calibri"/>
                <w:bCs/>
                <w:sz w:val="24"/>
                <w:szCs w:val="24"/>
              </w:rPr>
              <w:t>МР 07</w:t>
            </w:r>
          </w:p>
        </w:tc>
        <w:tc>
          <w:tcPr>
            <w:tcW w:w="7762" w:type="dxa"/>
            <w:tcBorders>
              <w:top w:val="single" w:sz="4" w:space="0" w:color="auto"/>
              <w:left w:val="single" w:sz="4" w:space="0" w:color="auto"/>
              <w:bottom w:val="single" w:sz="4" w:space="0" w:color="auto"/>
              <w:right w:val="single" w:sz="4" w:space="0" w:color="auto"/>
            </w:tcBorders>
            <w:shd w:val="clear" w:color="auto" w:fill="FFFFFF"/>
            <w:hideMark/>
          </w:tcPr>
          <w:p w:rsidR="00B04D84" w:rsidRPr="00B04D84" w:rsidRDefault="00B04D84" w:rsidP="00B04D84">
            <w:pPr>
              <w:widowControl/>
              <w:adjustRightInd w:val="0"/>
              <w:jc w:val="both"/>
              <w:rPr>
                <w:rFonts w:eastAsia="Calibri"/>
                <w:bCs/>
                <w:sz w:val="24"/>
                <w:szCs w:val="24"/>
              </w:rPr>
            </w:pPr>
            <w:r w:rsidRPr="00B04D84">
              <w:rPr>
                <w:rFonts w:eastAsia="Calibri"/>
                <w:bCs/>
                <w:sz w:val="24"/>
                <w:szCs w:val="24"/>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B04D84" w:rsidRPr="00B04D84" w:rsidTr="00B04D84">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rFonts w:eastAsia="Calibri"/>
                <w:bCs/>
                <w:sz w:val="24"/>
                <w:szCs w:val="24"/>
              </w:rPr>
              <w:t>МР 09</w:t>
            </w:r>
          </w:p>
        </w:tc>
        <w:tc>
          <w:tcPr>
            <w:tcW w:w="7762" w:type="dxa"/>
            <w:tcBorders>
              <w:top w:val="single" w:sz="4" w:space="0" w:color="auto"/>
              <w:left w:val="single" w:sz="4" w:space="0" w:color="auto"/>
              <w:bottom w:val="single" w:sz="4" w:space="0" w:color="auto"/>
              <w:right w:val="single" w:sz="4" w:space="0" w:color="auto"/>
            </w:tcBorders>
            <w:shd w:val="clear" w:color="auto" w:fill="FFFFFF"/>
            <w:hideMark/>
          </w:tcPr>
          <w:p w:rsidR="00B04D84" w:rsidRPr="00B04D84" w:rsidRDefault="00B04D84" w:rsidP="00B04D84">
            <w:pPr>
              <w:widowControl/>
              <w:adjustRightInd w:val="0"/>
              <w:jc w:val="both"/>
              <w:rPr>
                <w:rFonts w:eastAsia="Calibri"/>
                <w:bCs/>
                <w:sz w:val="24"/>
                <w:szCs w:val="24"/>
              </w:rPr>
            </w:pPr>
            <w:r w:rsidRPr="00B04D84">
              <w:rPr>
                <w:rFonts w:eastAsia="Calibri"/>
                <w:bCs/>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sz w:val="24"/>
                <w:szCs w:val="24"/>
                <w:lang w:eastAsia="ru-RU"/>
              </w:rPr>
            </w:pPr>
            <w:proofErr w:type="spellStart"/>
            <w:r w:rsidRPr="00B04D84">
              <w:rPr>
                <w:rFonts w:eastAsia="Calibri"/>
                <w:bCs/>
                <w:sz w:val="24"/>
                <w:szCs w:val="24"/>
              </w:rPr>
              <w:t>ПРб</w:t>
            </w:r>
            <w:proofErr w:type="spellEnd"/>
            <w:r w:rsidRPr="00B04D84">
              <w:rPr>
                <w:rFonts w:eastAsia="Calibri"/>
                <w:bCs/>
                <w:sz w:val="24"/>
                <w:szCs w:val="24"/>
              </w:rPr>
              <w:t xml:space="preserve"> 01</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spacing w:after="160"/>
              <w:contextualSpacing/>
              <w:jc w:val="both"/>
              <w:rPr>
                <w:rFonts w:eastAsia="Calibri"/>
                <w:bCs/>
                <w:sz w:val="24"/>
                <w:szCs w:val="24"/>
              </w:rPr>
            </w:pPr>
            <w:r w:rsidRPr="00B04D84">
              <w:rPr>
                <w:rFonts w:eastAsia="Calibri"/>
                <w:bCs/>
                <w:sz w:val="24"/>
                <w:szCs w:val="24"/>
              </w:rPr>
              <w:t>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sz w:val="24"/>
                <w:szCs w:val="24"/>
                <w:lang w:eastAsia="ru-RU"/>
              </w:rPr>
            </w:pPr>
            <w:proofErr w:type="spellStart"/>
            <w:r w:rsidRPr="00B04D84">
              <w:rPr>
                <w:bCs/>
                <w:sz w:val="24"/>
                <w:szCs w:val="24"/>
                <w:lang w:eastAsia="ru-RU"/>
              </w:rPr>
              <w:t>ПРб</w:t>
            </w:r>
            <w:proofErr w:type="spellEnd"/>
            <w:r w:rsidRPr="00B04D84">
              <w:rPr>
                <w:bCs/>
                <w:sz w:val="24"/>
                <w:szCs w:val="24"/>
                <w:lang w:eastAsia="ru-RU"/>
              </w:rPr>
              <w:t xml:space="preserve"> 02</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jc w:val="both"/>
              <w:rPr>
                <w:bCs/>
                <w:sz w:val="24"/>
                <w:szCs w:val="24"/>
                <w:lang w:eastAsia="ru-RU"/>
              </w:rPr>
            </w:pPr>
            <w:r w:rsidRPr="00B04D84">
              <w:rPr>
                <w:bCs/>
                <w:sz w:val="24"/>
                <w:szCs w:val="24"/>
                <w:lang w:eastAsia="ru-RU"/>
              </w:rPr>
              <w:t>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proofErr w:type="spellStart"/>
            <w:r w:rsidRPr="00B04D84">
              <w:rPr>
                <w:bCs/>
                <w:sz w:val="24"/>
                <w:szCs w:val="24"/>
                <w:lang w:eastAsia="ru-RU"/>
              </w:rPr>
              <w:t>ПРб</w:t>
            </w:r>
            <w:proofErr w:type="spellEnd"/>
            <w:r w:rsidRPr="00B04D84">
              <w:rPr>
                <w:bCs/>
                <w:sz w:val="24"/>
                <w:szCs w:val="24"/>
                <w:lang w:eastAsia="ru-RU"/>
              </w:rPr>
              <w:t xml:space="preserve"> 03</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jc w:val="both"/>
              <w:rPr>
                <w:bCs/>
                <w:sz w:val="24"/>
                <w:szCs w:val="24"/>
                <w:lang w:eastAsia="ru-RU"/>
              </w:rPr>
            </w:pPr>
            <w:r w:rsidRPr="00B04D84">
              <w:rPr>
                <w:bCs/>
                <w:sz w:val="24"/>
                <w:szCs w:val="24"/>
                <w:lang w:eastAsia="ru-RU"/>
              </w:rPr>
              <w:t>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proofErr w:type="spellStart"/>
            <w:r w:rsidRPr="00B04D84">
              <w:rPr>
                <w:bCs/>
                <w:sz w:val="24"/>
                <w:szCs w:val="24"/>
                <w:lang w:eastAsia="ru-RU"/>
              </w:rPr>
              <w:t>ПРб</w:t>
            </w:r>
            <w:proofErr w:type="spellEnd"/>
            <w:r w:rsidRPr="00B04D84">
              <w:rPr>
                <w:bCs/>
                <w:sz w:val="24"/>
                <w:szCs w:val="24"/>
                <w:lang w:eastAsia="ru-RU"/>
              </w:rPr>
              <w:t xml:space="preserve"> 04</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jc w:val="both"/>
              <w:rPr>
                <w:bCs/>
                <w:sz w:val="24"/>
                <w:szCs w:val="24"/>
                <w:lang w:eastAsia="ru-RU"/>
              </w:rPr>
            </w:pPr>
            <w:r w:rsidRPr="00B04D84">
              <w:rPr>
                <w:bCs/>
                <w:sz w:val="24"/>
                <w:szCs w:val="24"/>
                <w:lang w:eastAsia="ru-RU"/>
              </w:rPr>
              <w:t>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proofErr w:type="spellStart"/>
            <w:r w:rsidRPr="00B04D84">
              <w:rPr>
                <w:bCs/>
                <w:sz w:val="24"/>
                <w:szCs w:val="24"/>
                <w:lang w:eastAsia="ru-RU"/>
              </w:rPr>
              <w:t>ПРб</w:t>
            </w:r>
            <w:proofErr w:type="spellEnd"/>
            <w:r w:rsidRPr="00B04D84">
              <w:rPr>
                <w:bCs/>
                <w:sz w:val="24"/>
                <w:szCs w:val="24"/>
                <w:lang w:eastAsia="ru-RU"/>
              </w:rPr>
              <w:t xml:space="preserve"> 05</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jc w:val="both"/>
              <w:rPr>
                <w:bCs/>
                <w:sz w:val="24"/>
                <w:szCs w:val="24"/>
                <w:lang w:eastAsia="ru-RU"/>
              </w:rPr>
            </w:pPr>
            <w:r w:rsidRPr="00B04D84">
              <w:rPr>
                <w:bCs/>
                <w:sz w:val="24"/>
                <w:szCs w:val="24"/>
                <w:lang w:eastAsia="ru-RU"/>
              </w:rPr>
              <w:t>Владение техническими приемами и двигательными действиями базовых видов спорта, активное применение их в игровой и соревновательной деятельности</w:t>
            </w:r>
          </w:p>
        </w:tc>
      </w:tr>
    </w:tbl>
    <w:p w:rsidR="002D5A85" w:rsidRDefault="002D5A85" w:rsidP="009D664B">
      <w:pPr>
        <w:pStyle w:val="a6"/>
        <w:jc w:val="both"/>
        <w:rPr>
          <w:rFonts w:ascii="Times New Roman" w:hAnsi="Times New Roman" w:cs="Times New Roman"/>
          <w:color w:val="C00000"/>
          <w:sz w:val="24"/>
          <w:szCs w:val="24"/>
        </w:rPr>
      </w:pPr>
    </w:p>
    <w:p w:rsidR="00565B55" w:rsidRPr="00FE08F6" w:rsidRDefault="00565B55" w:rsidP="00565B5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r w:rsidRPr="00FE08F6">
        <w:rPr>
          <w:sz w:val="28"/>
          <w:szCs w:val="28"/>
        </w:rPr>
        <w:t xml:space="preserve">Освоение учебного предмета </w:t>
      </w:r>
      <w:r w:rsidR="00B04D84">
        <w:rPr>
          <w:sz w:val="28"/>
          <w:szCs w:val="28"/>
          <w:shd w:val="clear" w:color="auto" w:fill="FFFFFF"/>
        </w:rPr>
        <w:t xml:space="preserve">способствует </w:t>
      </w:r>
      <w:r w:rsidRPr="00FE08F6">
        <w:rPr>
          <w:bCs/>
          <w:sz w:val="28"/>
          <w:szCs w:val="28"/>
          <w:shd w:val="clear" w:color="auto" w:fill="FFFFFF"/>
        </w:rPr>
        <w:t>формированию</w:t>
      </w:r>
      <w:r w:rsidR="00B04D84">
        <w:rPr>
          <w:sz w:val="28"/>
          <w:szCs w:val="28"/>
          <w:shd w:val="clear" w:color="auto" w:fill="FFFFFF"/>
        </w:rPr>
        <w:t xml:space="preserve"> </w:t>
      </w:r>
      <w:r w:rsidRPr="00FE08F6">
        <w:rPr>
          <w:bCs/>
          <w:sz w:val="28"/>
          <w:szCs w:val="28"/>
          <w:shd w:val="clear" w:color="auto" w:fill="FFFFFF"/>
        </w:rPr>
        <w:t>у</w:t>
      </w:r>
      <w:r w:rsidR="00B04D84">
        <w:rPr>
          <w:sz w:val="28"/>
          <w:szCs w:val="28"/>
          <w:shd w:val="clear" w:color="auto" w:fill="FFFFFF"/>
        </w:rPr>
        <w:t xml:space="preserve"> </w:t>
      </w:r>
      <w:r w:rsidRPr="00FE08F6">
        <w:rPr>
          <w:bCs/>
          <w:sz w:val="28"/>
          <w:szCs w:val="28"/>
          <w:shd w:val="clear" w:color="auto" w:fill="FFFFFF"/>
        </w:rPr>
        <w:t xml:space="preserve">обучающихся </w:t>
      </w:r>
      <w:r w:rsidRPr="00FE08F6">
        <w:rPr>
          <w:sz w:val="28"/>
          <w:szCs w:val="28"/>
        </w:rPr>
        <w:t>следующих общих компетенций:</w:t>
      </w:r>
    </w:p>
    <w:tbl>
      <w:tblPr>
        <w:tblStyle w:val="a9"/>
        <w:tblW w:w="0" w:type="auto"/>
        <w:tblInd w:w="108" w:type="dxa"/>
        <w:tblLook w:val="04A0" w:firstRow="1" w:lastRow="0" w:firstColumn="1" w:lastColumn="0" w:noHBand="0" w:noVBand="1"/>
      </w:tblPr>
      <w:tblGrid>
        <w:gridCol w:w="993"/>
        <w:gridCol w:w="9036"/>
      </w:tblGrid>
      <w:tr w:rsidR="009B20BC" w:rsidRPr="00266650" w:rsidTr="00490A4C">
        <w:trPr>
          <w:trHeight w:val="459"/>
        </w:trPr>
        <w:tc>
          <w:tcPr>
            <w:tcW w:w="993" w:type="dxa"/>
          </w:tcPr>
          <w:p w:rsidR="009B20BC" w:rsidRPr="00266650" w:rsidRDefault="009B20BC" w:rsidP="00490A4C">
            <w:pPr>
              <w:tabs>
                <w:tab w:val="left" w:pos="426"/>
              </w:tabs>
              <w:jc w:val="center"/>
              <w:rPr>
                <w:b/>
                <w:sz w:val="24"/>
                <w:szCs w:val="24"/>
              </w:rPr>
            </w:pPr>
            <w:bookmarkStart w:id="1" w:name="sub_511"/>
            <w:r w:rsidRPr="00266650">
              <w:rPr>
                <w:b/>
                <w:bCs/>
                <w:sz w:val="24"/>
                <w:szCs w:val="24"/>
              </w:rPr>
              <w:t>Код</w:t>
            </w:r>
          </w:p>
        </w:tc>
        <w:tc>
          <w:tcPr>
            <w:tcW w:w="9036" w:type="dxa"/>
          </w:tcPr>
          <w:p w:rsidR="009B20BC" w:rsidRPr="00266650" w:rsidRDefault="009B20BC" w:rsidP="00490A4C">
            <w:pPr>
              <w:tabs>
                <w:tab w:val="left" w:pos="426"/>
              </w:tabs>
              <w:jc w:val="center"/>
              <w:rPr>
                <w:b/>
                <w:sz w:val="24"/>
                <w:szCs w:val="24"/>
              </w:rPr>
            </w:pPr>
            <w:r w:rsidRPr="00266650">
              <w:rPr>
                <w:b/>
                <w:sz w:val="24"/>
                <w:szCs w:val="24"/>
              </w:rPr>
              <w:t>Общие компетенции</w:t>
            </w:r>
          </w:p>
        </w:tc>
      </w:tr>
      <w:tr w:rsidR="009B20BC" w:rsidRPr="00266650" w:rsidTr="00490A4C">
        <w:trPr>
          <w:trHeight w:val="459"/>
        </w:trPr>
        <w:tc>
          <w:tcPr>
            <w:tcW w:w="993" w:type="dxa"/>
          </w:tcPr>
          <w:p w:rsidR="009B20BC" w:rsidRPr="00266650" w:rsidRDefault="009B20BC" w:rsidP="00490A4C">
            <w:pPr>
              <w:tabs>
                <w:tab w:val="left" w:pos="426"/>
              </w:tabs>
              <w:jc w:val="center"/>
              <w:rPr>
                <w:b/>
                <w:bCs/>
                <w:sz w:val="24"/>
                <w:szCs w:val="24"/>
              </w:rPr>
            </w:pPr>
            <w:r>
              <w:rPr>
                <w:b/>
                <w:bCs/>
                <w:sz w:val="24"/>
                <w:szCs w:val="24"/>
              </w:rPr>
              <w:t>ОК.1</w:t>
            </w:r>
          </w:p>
        </w:tc>
        <w:tc>
          <w:tcPr>
            <w:tcW w:w="9036" w:type="dxa"/>
          </w:tcPr>
          <w:p w:rsidR="009B20BC" w:rsidRPr="00E97F24" w:rsidRDefault="009B20BC" w:rsidP="00490A4C">
            <w:pPr>
              <w:tabs>
                <w:tab w:val="left" w:pos="426"/>
              </w:tabs>
              <w:jc w:val="both"/>
              <w:rPr>
                <w:sz w:val="24"/>
                <w:szCs w:val="24"/>
              </w:rPr>
            </w:pPr>
            <w:r w:rsidRPr="00E97F24">
              <w:rPr>
                <w:sz w:val="24"/>
                <w:szCs w:val="24"/>
              </w:rPr>
              <w:t>Выбирать способы решения задач  профессиональной деятельности , применительно к различным контекстам.</w:t>
            </w:r>
          </w:p>
        </w:tc>
      </w:tr>
      <w:tr w:rsidR="009B20BC" w:rsidRPr="00266650" w:rsidTr="00490A4C">
        <w:trPr>
          <w:trHeight w:val="459"/>
        </w:trPr>
        <w:tc>
          <w:tcPr>
            <w:tcW w:w="993" w:type="dxa"/>
          </w:tcPr>
          <w:p w:rsidR="009B20BC" w:rsidRPr="00266650" w:rsidRDefault="009B20BC" w:rsidP="00490A4C">
            <w:pPr>
              <w:tabs>
                <w:tab w:val="left" w:pos="426"/>
              </w:tabs>
              <w:jc w:val="center"/>
              <w:rPr>
                <w:b/>
                <w:bCs/>
                <w:sz w:val="24"/>
                <w:szCs w:val="24"/>
              </w:rPr>
            </w:pPr>
            <w:r>
              <w:rPr>
                <w:b/>
                <w:bCs/>
                <w:sz w:val="24"/>
                <w:szCs w:val="24"/>
              </w:rPr>
              <w:lastRenderedPageBreak/>
              <w:t>ОК 2</w:t>
            </w:r>
          </w:p>
        </w:tc>
        <w:tc>
          <w:tcPr>
            <w:tcW w:w="9036" w:type="dxa"/>
          </w:tcPr>
          <w:p w:rsidR="009B20BC" w:rsidRPr="00E210A2" w:rsidRDefault="009B20BC" w:rsidP="00490A4C">
            <w:pPr>
              <w:tabs>
                <w:tab w:val="left" w:pos="426"/>
              </w:tabs>
              <w:jc w:val="both"/>
              <w:rPr>
                <w:sz w:val="24"/>
                <w:szCs w:val="24"/>
              </w:rPr>
            </w:pPr>
            <w:r w:rsidRPr="00E210A2">
              <w:rPr>
                <w:sz w:val="24"/>
                <w:szCs w:val="24"/>
              </w:rPr>
              <w:t>Осуществлять поиск, анализ и интерпретацию , необходимой для выполнения задач профессиональной деятельности.</w:t>
            </w:r>
          </w:p>
        </w:tc>
      </w:tr>
      <w:tr w:rsidR="009B20BC" w:rsidRPr="00266650" w:rsidTr="00490A4C">
        <w:trPr>
          <w:trHeight w:val="459"/>
        </w:trPr>
        <w:tc>
          <w:tcPr>
            <w:tcW w:w="993" w:type="dxa"/>
          </w:tcPr>
          <w:p w:rsidR="009B20BC" w:rsidRPr="00266650" w:rsidRDefault="009B20BC" w:rsidP="00490A4C">
            <w:pPr>
              <w:tabs>
                <w:tab w:val="left" w:pos="426"/>
              </w:tabs>
              <w:jc w:val="center"/>
              <w:rPr>
                <w:b/>
                <w:bCs/>
                <w:sz w:val="24"/>
                <w:szCs w:val="24"/>
              </w:rPr>
            </w:pPr>
            <w:r>
              <w:rPr>
                <w:b/>
                <w:bCs/>
                <w:sz w:val="24"/>
                <w:szCs w:val="24"/>
              </w:rPr>
              <w:t>ОК 3</w:t>
            </w:r>
          </w:p>
        </w:tc>
        <w:tc>
          <w:tcPr>
            <w:tcW w:w="9036" w:type="dxa"/>
          </w:tcPr>
          <w:p w:rsidR="009B20BC" w:rsidRPr="00E210A2" w:rsidRDefault="009B20BC" w:rsidP="00490A4C">
            <w:pPr>
              <w:tabs>
                <w:tab w:val="left" w:pos="426"/>
              </w:tabs>
              <w:jc w:val="both"/>
              <w:rPr>
                <w:sz w:val="24"/>
                <w:szCs w:val="24"/>
              </w:rPr>
            </w:pPr>
            <w:r>
              <w:rPr>
                <w:sz w:val="24"/>
                <w:szCs w:val="24"/>
              </w:rPr>
              <w:t>Планировать и реализовывать собственное профессиональное и личностное развитие.</w:t>
            </w:r>
          </w:p>
        </w:tc>
      </w:tr>
      <w:tr w:rsidR="009B20BC" w:rsidRPr="00266650" w:rsidTr="00490A4C">
        <w:trPr>
          <w:trHeight w:val="459"/>
        </w:trPr>
        <w:tc>
          <w:tcPr>
            <w:tcW w:w="993" w:type="dxa"/>
          </w:tcPr>
          <w:p w:rsidR="009B20BC" w:rsidRPr="00266650" w:rsidRDefault="009B20BC" w:rsidP="00490A4C">
            <w:pPr>
              <w:tabs>
                <w:tab w:val="left" w:pos="426"/>
              </w:tabs>
              <w:jc w:val="center"/>
              <w:rPr>
                <w:b/>
                <w:bCs/>
                <w:sz w:val="24"/>
                <w:szCs w:val="24"/>
              </w:rPr>
            </w:pPr>
            <w:r>
              <w:rPr>
                <w:b/>
                <w:bCs/>
                <w:sz w:val="24"/>
                <w:szCs w:val="24"/>
              </w:rPr>
              <w:t>ОК 4</w:t>
            </w:r>
          </w:p>
        </w:tc>
        <w:tc>
          <w:tcPr>
            <w:tcW w:w="9036" w:type="dxa"/>
          </w:tcPr>
          <w:p w:rsidR="009B20BC" w:rsidRPr="00E210A2" w:rsidRDefault="009B20BC" w:rsidP="00490A4C">
            <w:pPr>
              <w:tabs>
                <w:tab w:val="left" w:pos="426"/>
              </w:tabs>
              <w:jc w:val="both"/>
              <w:rPr>
                <w:sz w:val="24"/>
                <w:szCs w:val="24"/>
              </w:rPr>
            </w:pPr>
            <w:r>
              <w:rPr>
                <w:sz w:val="24"/>
                <w:szCs w:val="24"/>
              </w:rPr>
              <w:t>Работать в коллективе и команде , эффективно взаимодействовать с коллегами, руководством, клиентами.</w:t>
            </w:r>
          </w:p>
        </w:tc>
      </w:tr>
      <w:tr w:rsidR="009B20BC" w:rsidRPr="00266650" w:rsidTr="00490A4C">
        <w:trPr>
          <w:trHeight w:val="459"/>
        </w:trPr>
        <w:tc>
          <w:tcPr>
            <w:tcW w:w="993" w:type="dxa"/>
          </w:tcPr>
          <w:p w:rsidR="009B20BC" w:rsidRPr="00266650" w:rsidRDefault="009B20BC" w:rsidP="00490A4C">
            <w:pPr>
              <w:tabs>
                <w:tab w:val="left" w:pos="426"/>
              </w:tabs>
              <w:jc w:val="center"/>
              <w:rPr>
                <w:b/>
                <w:bCs/>
                <w:sz w:val="24"/>
                <w:szCs w:val="24"/>
              </w:rPr>
            </w:pPr>
            <w:r>
              <w:rPr>
                <w:b/>
                <w:bCs/>
                <w:sz w:val="24"/>
                <w:szCs w:val="24"/>
              </w:rPr>
              <w:t>ОК 5</w:t>
            </w:r>
          </w:p>
        </w:tc>
        <w:tc>
          <w:tcPr>
            <w:tcW w:w="9036" w:type="dxa"/>
          </w:tcPr>
          <w:p w:rsidR="009B20BC" w:rsidRPr="00E210A2" w:rsidRDefault="009B20BC" w:rsidP="00490A4C">
            <w:pPr>
              <w:tabs>
                <w:tab w:val="left" w:pos="426"/>
              </w:tabs>
              <w:jc w:val="both"/>
              <w:rPr>
                <w:sz w:val="24"/>
                <w:szCs w:val="24"/>
              </w:rPr>
            </w:pPr>
            <w:r>
              <w:rPr>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9B20BC" w:rsidRPr="00266650" w:rsidTr="00490A4C">
        <w:trPr>
          <w:trHeight w:val="459"/>
        </w:trPr>
        <w:tc>
          <w:tcPr>
            <w:tcW w:w="993" w:type="dxa"/>
          </w:tcPr>
          <w:p w:rsidR="009B20BC" w:rsidRPr="00266650" w:rsidRDefault="009B20BC" w:rsidP="00490A4C">
            <w:pPr>
              <w:tabs>
                <w:tab w:val="left" w:pos="426"/>
              </w:tabs>
              <w:jc w:val="center"/>
              <w:rPr>
                <w:b/>
                <w:bCs/>
                <w:sz w:val="24"/>
                <w:szCs w:val="24"/>
              </w:rPr>
            </w:pPr>
            <w:r>
              <w:rPr>
                <w:b/>
                <w:bCs/>
                <w:sz w:val="24"/>
                <w:szCs w:val="24"/>
              </w:rPr>
              <w:t>ОК 6</w:t>
            </w:r>
          </w:p>
        </w:tc>
        <w:tc>
          <w:tcPr>
            <w:tcW w:w="9036" w:type="dxa"/>
          </w:tcPr>
          <w:p w:rsidR="009B20BC" w:rsidRPr="00E210A2" w:rsidRDefault="009B20BC" w:rsidP="00490A4C">
            <w:pPr>
              <w:tabs>
                <w:tab w:val="left" w:pos="426"/>
              </w:tabs>
              <w:jc w:val="both"/>
              <w:rPr>
                <w:sz w:val="24"/>
                <w:szCs w:val="24"/>
              </w:rPr>
            </w:pPr>
            <w:r>
              <w:rPr>
                <w:sz w:val="24"/>
                <w:szCs w:val="24"/>
              </w:rPr>
              <w:t>Проявлять гражданско-патриотическую позицию , демонстрировать осознанное поведение  на основе традиционных общечеловеческих ценностей.</w:t>
            </w:r>
          </w:p>
        </w:tc>
      </w:tr>
      <w:tr w:rsidR="009B20BC" w:rsidRPr="00266650" w:rsidTr="00490A4C">
        <w:trPr>
          <w:trHeight w:val="459"/>
        </w:trPr>
        <w:tc>
          <w:tcPr>
            <w:tcW w:w="993" w:type="dxa"/>
          </w:tcPr>
          <w:p w:rsidR="009B20BC" w:rsidRPr="00266650" w:rsidRDefault="009B20BC" w:rsidP="00490A4C">
            <w:pPr>
              <w:tabs>
                <w:tab w:val="left" w:pos="426"/>
              </w:tabs>
              <w:jc w:val="center"/>
              <w:rPr>
                <w:b/>
                <w:bCs/>
                <w:sz w:val="24"/>
                <w:szCs w:val="24"/>
              </w:rPr>
            </w:pPr>
            <w:r>
              <w:rPr>
                <w:b/>
                <w:bCs/>
                <w:sz w:val="24"/>
                <w:szCs w:val="24"/>
              </w:rPr>
              <w:t>ОК 7</w:t>
            </w:r>
          </w:p>
        </w:tc>
        <w:tc>
          <w:tcPr>
            <w:tcW w:w="9036" w:type="dxa"/>
          </w:tcPr>
          <w:p w:rsidR="009B20BC" w:rsidRPr="00E97F24" w:rsidRDefault="009B20BC" w:rsidP="00490A4C">
            <w:pPr>
              <w:tabs>
                <w:tab w:val="left" w:pos="426"/>
              </w:tabs>
              <w:jc w:val="both"/>
              <w:rPr>
                <w:sz w:val="24"/>
                <w:szCs w:val="24"/>
              </w:rPr>
            </w:pPr>
            <w:r w:rsidRPr="00E97F24">
              <w:rPr>
                <w:sz w:val="24"/>
                <w:szCs w:val="24"/>
              </w:rPr>
              <w:t>Содействовать сохранению окружающей среды , ресурсосбережению , эффективно действовать в чрезвычайных ситуациях.</w:t>
            </w:r>
          </w:p>
        </w:tc>
      </w:tr>
      <w:bookmarkEnd w:id="1"/>
      <w:tr w:rsidR="009B20BC" w:rsidRPr="00B04D84" w:rsidTr="00490A4C">
        <w:tc>
          <w:tcPr>
            <w:tcW w:w="993" w:type="dxa"/>
          </w:tcPr>
          <w:p w:rsidR="009B20BC" w:rsidRPr="00266650" w:rsidRDefault="009B20BC" w:rsidP="00490A4C">
            <w:pPr>
              <w:jc w:val="center"/>
              <w:rPr>
                <w:b/>
                <w:sz w:val="24"/>
                <w:szCs w:val="24"/>
              </w:rPr>
            </w:pPr>
            <w:r w:rsidRPr="00266650">
              <w:rPr>
                <w:b/>
                <w:sz w:val="24"/>
                <w:szCs w:val="24"/>
              </w:rPr>
              <w:t>OK 8</w:t>
            </w:r>
          </w:p>
        </w:tc>
        <w:tc>
          <w:tcPr>
            <w:tcW w:w="9036" w:type="dxa"/>
          </w:tcPr>
          <w:p w:rsidR="009B20BC" w:rsidRPr="00E97F24" w:rsidRDefault="009B20BC" w:rsidP="00490A4C">
            <w:pPr>
              <w:widowControl/>
              <w:autoSpaceDE/>
              <w:autoSpaceDN/>
              <w:jc w:val="both"/>
              <w:rPr>
                <w:sz w:val="24"/>
                <w:szCs w:val="24"/>
                <w:lang w:eastAsia="ru-RU"/>
              </w:rPr>
            </w:pPr>
            <w:r w:rsidRPr="00E97F24">
              <w:rPr>
                <w:sz w:val="24"/>
                <w:szCs w:val="24"/>
                <w:lang w:eastAsia="ru-RU"/>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9B20BC" w:rsidRPr="00B04D84" w:rsidTr="00490A4C">
        <w:tc>
          <w:tcPr>
            <w:tcW w:w="993" w:type="dxa"/>
          </w:tcPr>
          <w:p w:rsidR="009B20BC" w:rsidRPr="00266650" w:rsidRDefault="009B20BC" w:rsidP="00490A4C">
            <w:pPr>
              <w:jc w:val="center"/>
              <w:rPr>
                <w:b/>
                <w:sz w:val="24"/>
                <w:szCs w:val="24"/>
              </w:rPr>
            </w:pPr>
            <w:r>
              <w:rPr>
                <w:b/>
                <w:sz w:val="24"/>
                <w:szCs w:val="24"/>
              </w:rPr>
              <w:t>ОК 9</w:t>
            </w:r>
          </w:p>
        </w:tc>
        <w:tc>
          <w:tcPr>
            <w:tcW w:w="9036" w:type="dxa"/>
          </w:tcPr>
          <w:p w:rsidR="009B20BC" w:rsidRPr="00E97F24" w:rsidRDefault="009B20BC" w:rsidP="00490A4C">
            <w:pPr>
              <w:widowControl/>
              <w:autoSpaceDE/>
              <w:autoSpaceDN/>
              <w:jc w:val="both"/>
              <w:rPr>
                <w:sz w:val="24"/>
                <w:szCs w:val="24"/>
                <w:lang w:eastAsia="ru-RU"/>
              </w:rPr>
            </w:pPr>
            <w:r w:rsidRPr="00E97F24">
              <w:rPr>
                <w:sz w:val="24"/>
                <w:szCs w:val="24"/>
                <w:lang w:eastAsia="ru-RU"/>
              </w:rPr>
              <w:t>Использовать информационные технологии в профессиональной деятельности</w:t>
            </w:r>
          </w:p>
        </w:tc>
      </w:tr>
      <w:tr w:rsidR="009B20BC" w:rsidRPr="00B04D84" w:rsidTr="00490A4C">
        <w:tc>
          <w:tcPr>
            <w:tcW w:w="993" w:type="dxa"/>
          </w:tcPr>
          <w:p w:rsidR="009B20BC" w:rsidRDefault="009B20BC" w:rsidP="00490A4C">
            <w:pPr>
              <w:jc w:val="center"/>
              <w:rPr>
                <w:b/>
                <w:sz w:val="24"/>
                <w:szCs w:val="24"/>
              </w:rPr>
            </w:pPr>
            <w:r>
              <w:rPr>
                <w:b/>
                <w:sz w:val="24"/>
                <w:szCs w:val="24"/>
              </w:rPr>
              <w:t>ОК 10</w:t>
            </w:r>
          </w:p>
        </w:tc>
        <w:tc>
          <w:tcPr>
            <w:tcW w:w="9036" w:type="dxa"/>
          </w:tcPr>
          <w:p w:rsidR="009B20BC" w:rsidRPr="00E97F24" w:rsidRDefault="009B20BC" w:rsidP="00490A4C">
            <w:pPr>
              <w:widowControl/>
              <w:autoSpaceDE/>
              <w:autoSpaceDN/>
              <w:jc w:val="both"/>
              <w:rPr>
                <w:sz w:val="24"/>
                <w:szCs w:val="24"/>
                <w:lang w:eastAsia="ru-RU"/>
              </w:rPr>
            </w:pPr>
            <w:r w:rsidRPr="00E97F24">
              <w:rPr>
                <w:sz w:val="24"/>
                <w:szCs w:val="24"/>
                <w:lang w:eastAsia="ru-RU"/>
              </w:rPr>
              <w:t>Пользоваться профессиональной документацией на государственном и иностранном языке.</w:t>
            </w:r>
          </w:p>
        </w:tc>
      </w:tr>
      <w:tr w:rsidR="009B20BC" w:rsidRPr="00B04D84" w:rsidTr="00490A4C">
        <w:tc>
          <w:tcPr>
            <w:tcW w:w="993" w:type="dxa"/>
          </w:tcPr>
          <w:p w:rsidR="009B20BC" w:rsidRDefault="009B20BC" w:rsidP="00490A4C">
            <w:pPr>
              <w:jc w:val="center"/>
              <w:rPr>
                <w:b/>
                <w:sz w:val="24"/>
                <w:szCs w:val="24"/>
              </w:rPr>
            </w:pPr>
            <w:r>
              <w:rPr>
                <w:b/>
                <w:sz w:val="24"/>
                <w:szCs w:val="24"/>
              </w:rPr>
              <w:t>ОК 11</w:t>
            </w:r>
          </w:p>
        </w:tc>
        <w:tc>
          <w:tcPr>
            <w:tcW w:w="9036" w:type="dxa"/>
          </w:tcPr>
          <w:p w:rsidR="009B20BC" w:rsidRPr="00E97F24" w:rsidRDefault="009B20BC" w:rsidP="00490A4C">
            <w:pPr>
              <w:widowControl/>
              <w:autoSpaceDE/>
              <w:autoSpaceDN/>
              <w:jc w:val="both"/>
              <w:rPr>
                <w:sz w:val="24"/>
                <w:szCs w:val="24"/>
                <w:lang w:eastAsia="ru-RU"/>
              </w:rPr>
            </w:pPr>
            <w:r w:rsidRPr="00E97F24">
              <w:rPr>
                <w:sz w:val="24"/>
                <w:szCs w:val="24"/>
                <w:lang w:eastAsia="ru-RU"/>
              </w:rPr>
              <w:t>Планировать предпринимательскую деятельность в профессиональной сфере.</w:t>
            </w:r>
          </w:p>
        </w:tc>
      </w:tr>
    </w:tbl>
    <w:p w:rsidR="009B20BC" w:rsidRDefault="009B20BC" w:rsidP="00565B55">
      <w:pPr>
        <w:pStyle w:val="a6"/>
        <w:ind w:firstLine="567"/>
        <w:jc w:val="both"/>
        <w:rPr>
          <w:rFonts w:ascii="Times New Roman" w:hAnsi="Times New Roman" w:cs="Times New Roman"/>
          <w:sz w:val="28"/>
          <w:szCs w:val="28"/>
        </w:rPr>
      </w:pPr>
    </w:p>
    <w:p w:rsidR="00AB004E" w:rsidRPr="00565B55" w:rsidRDefault="002D5A85"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В том числе достижение личностных результато</w:t>
      </w:r>
      <w:r w:rsidR="00AB004E" w:rsidRPr="00565B55">
        <w:rPr>
          <w:rFonts w:ascii="Times New Roman" w:hAnsi="Times New Roman" w:cs="Times New Roman"/>
          <w:sz w:val="28"/>
          <w:szCs w:val="28"/>
        </w:rPr>
        <w:t>в с учетом программы воспитания:</w:t>
      </w:r>
    </w:p>
    <w:p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Осознающий себя гражданином и защитником великой страны.</w:t>
      </w:r>
    </w:p>
    <w:p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 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w:t>
      </w:r>
      <w:proofErr w:type="spellStart"/>
      <w:r w:rsidRPr="00565B55">
        <w:rPr>
          <w:rFonts w:ascii="Times New Roman" w:hAnsi="Times New Roman" w:cs="Times New Roman"/>
          <w:sz w:val="28"/>
          <w:szCs w:val="28"/>
        </w:rPr>
        <w:t>девиантным</w:t>
      </w:r>
      <w:proofErr w:type="spellEnd"/>
      <w:r w:rsidRPr="00565B55">
        <w:rPr>
          <w:rFonts w:ascii="Times New Roman" w:hAnsi="Times New Roman" w:cs="Times New Roman"/>
          <w:sz w:val="28"/>
          <w:szCs w:val="28"/>
        </w:rPr>
        <w:t xml:space="preserve"> поведением. Демонстрирующий неприятие и предупреждающий социально опасное поведение окружающих.</w:t>
      </w:r>
    </w:p>
    <w:p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rsidR="0053662C" w:rsidRDefault="0053662C" w:rsidP="005E142F">
      <w:pPr>
        <w:pStyle w:val="a6"/>
        <w:ind w:firstLine="709"/>
        <w:jc w:val="both"/>
        <w:rPr>
          <w:rFonts w:ascii="Times New Roman" w:hAnsi="Times New Roman" w:cs="Times New Roman"/>
          <w:sz w:val="24"/>
          <w:szCs w:val="24"/>
        </w:rPr>
      </w:pPr>
    </w:p>
    <w:p w:rsidR="007216AF" w:rsidRPr="00565B55" w:rsidRDefault="007216AF" w:rsidP="00565B55">
      <w:pPr>
        <w:pStyle w:val="a6"/>
        <w:ind w:firstLine="567"/>
        <w:jc w:val="both"/>
        <w:rPr>
          <w:rFonts w:ascii="Times New Roman" w:hAnsi="Times New Roman" w:cs="Times New Roman"/>
          <w:b/>
          <w:sz w:val="28"/>
          <w:szCs w:val="28"/>
          <w:shd w:val="clear" w:color="auto" w:fill="FFFFFF"/>
        </w:rPr>
      </w:pPr>
      <w:r w:rsidRPr="00565B55">
        <w:rPr>
          <w:rFonts w:ascii="Times New Roman" w:hAnsi="Times New Roman" w:cs="Times New Roman"/>
          <w:b/>
          <w:sz w:val="28"/>
          <w:szCs w:val="28"/>
          <w:shd w:val="clear" w:color="auto" w:fill="FFFFFF"/>
        </w:rPr>
        <w:t>Индивидуальный проект обучающегося</w:t>
      </w:r>
    </w:p>
    <w:p w:rsidR="007216AF" w:rsidRPr="00565B55" w:rsidRDefault="007216AF"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565B55">
        <w:rPr>
          <w:rFonts w:ascii="Times New Roman" w:hAnsi="Times New Roman" w:cs="Times New Roman"/>
          <w:sz w:val="28"/>
          <w:szCs w:val="28"/>
        </w:rPr>
        <w:t xml:space="preserve"> </w:t>
      </w:r>
    </w:p>
    <w:p w:rsidR="007216AF" w:rsidRPr="00565B55" w:rsidRDefault="007216AF"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rsidR="007216AF" w:rsidRPr="00565B55" w:rsidRDefault="007216AF"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lastRenderedPageBreak/>
        <w:t>Результаты выполнения индивидуального проекта должны отражать:</w:t>
      </w:r>
    </w:p>
    <w:p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proofErr w:type="spellStart"/>
      <w:r w:rsidRPr="00565B55">
        <w:rPr>
          <w:rFonts w:ascii="Times New Roman" w:hAnsi="Times New Roman" w:cs="Times New Roman"/>
          <w:sz w:val="28"/>
          <w:szCs w:val="28"/>
        </w:rPr>
        <w:t>сформированность</w:t>
      </w:r>
      <w:proofErr w:type="spellEnd"/>
      <w:r w:rsidRPr="00565B55">
        <w:rPr>
          <w:rFonts w:ascii="Times New Roman" w:hAnsi="Times New Roman" w:cs="Times New Roman"/>
          <w:sz w:val="28"/>
          <w:szCs w:val="28"/>
        </w:rPr>
        <w:t xml:space="preserve"> навыков коммуникативной, учебно-исследовательской деятельности, критического мышления;</w:t>
      </w:r>
    </w:p>
    <w:p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565B55">
        <w:rPr>
          <w:rFonts w:ascii="Times New Roman" w:hAnsi="Times New Roman" w:cs="Times New Roman"/>
          <w:sz w:val="28"/>
          <w:szCs w:val="28"/>
        </w:rPr>
        <w:t>способность к инновационной, аналитической, творческой, интеллектуальной деятельности;</w:t>
      </w:r>
    </w:p>
    <w:p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proofErr w:type="spellStart"/>
      <w:r w:rsidRPr="00565B55">
        <w:rPr>
          <w:rFonts w:ascii="Times New Roman" w:hAnsi="Times New Roman" w:cs="Times New Roman"/>
          <w:sz w:val="28"/>
          <w:szCs w:val="28"/>
        </w:rPr>
        <w:t>сформированность</w:t>
      </w:r>
      <w:proofErr w:type="spellEnd"/>
      <w:r w:rsidRPr="00565B55">
        <w:rPr>
          <w:rFonts w:ascii="Times New Roman" w:hAnsi="Times New Roman" w:cs="Times New Roman"/>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565B55">
        <w:rPr>
          <w:rFonts w:ascii="Times New Roman" w:hAnsi="Times New Roman" w:cs="Times New Roman"/>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7216AF" w:rsidRPr="00565B55" w:rsidRDefault="007216AF"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213969" w:rsidRPr="00597EC0" w:rsidRDefault="00213969" w:rsidP="00567E74">
      <w:pPr>
        <w:pStyle w:val="a6"/>
        <w:rPr>
          <w:rFonts w:ascii="Times New Roman" w:hAnsi="Times New Roman" w:cs="Times New Roman"/>
          <w:sz w:val="24"/>
          <w:szCs w:val="24"/>
        </w:rPr>
        <w:sectPr w:rsidR="00213969" w:rsidRPr="00597EC0" w:rsidSect="00565B55">
          <w:headerReference w:type="default" r:id="rId10"/>
          <w:pgSz w:w="11906" w:h="16838"/>
          <w:pgMar w:top="1134" w:right="567" w:bottom="1134" w:left="1418" w:header="709" w:footer="709" w:gutter="0"/>
          <w:cols w:space="708"/>
          <w:docGrid w:linePitch="360"/>
        </w:sectPr>
      </w:pPr>
    </w:p>
    <w:p w:rsidR="004C597A" w:rsidRPr="005064C9" w:rsidRDefault="004C597A" w:rsidP="004C597A">
      <w:pPr>
        <w:pStyle w:val="a6"/>
        <w:jc w:val="center"/>
        <w:rPr>
          <w:rFonts w:ascii="Times New Roman" w:hAnsi="Times New Roman" w:cs="Times New Roman"/>
          <w:b/>
          <w:sz w:val="28"/>
          <w:szCs w:val="28"/>
        </w:rPr>
      </w:pPr>
      <w:r w:rsidRPr="005064C9">
        <w:rPr>
          <w:rFonts w:ascii="Times New Roman" w:hAnsi="Times New Roman" w:cs="Times New Roman"/>
          <w:b/>
          <w:sz w:val="28"/>
          <w:szCs w:val="28"/>
        </w:rPr>
        <w:lastRenderedPageBreak/>
        <w:t xml:space="preserve">2. </w:t>
      </w:r>
      <w:r w:rsidR="009D363F" w:rsidRPr="00565B55">
        <w:rPr>
          <w:rFonts w:ascii="Times New Roman" w:hAnsi="Times New Roman" w:cs="Times New Roman"/>
          <w:b/>
          <w:sz w:val="28"/>
          <w:szCs w:val="28"/>
        </w:rPr>
        <w:t xml:space="preserve">СТРУКТУРА </w:t>
      </w:r>
      <w:r w:rsidR="009D363F">
        <w:rPr>
          <w:rFonts w:ascii="Times New Roman" w:hAnsi="Times New Roman" w:cs="Times New Roman"/>
          <w:b/>
          <w:sz w:val="28"/>
          <w:szCs w:val="28"/>
        </w:rPr>
        <w:t xml:space="preserve">И </w:t>
      </w:r>
      <w:r w:rsidRPr="005064C9">
        <w:rPr>
          <w:rFonts w:ascii="Times New Roman" w:hAnsi="Times New Roman" w:cs="Times New Roman"/>
          <w:b/>
          <w:sz w:val="28"/>
          <w:szCs w:val="28"/>
        </w:rPr>
        <w:t>СОДЕРЖАНИЕ УЧЕБН</w:t>
      </w:r>
      <w:r w:rsidR="00CC3AB2" w:rsidRPr="005064C9">
        <w:rPr>
          <w:rFonts w:ascii="Times New Roman" w:hAnsi="Times New Roman" w:cs="Times New Roman"/>
          <w:b/>
          <w:sz w:val="28"/>
          <w:szCs w:val="28"/>
        </w:rPr>
        <w:t>ОГО ПРЕДМЕТА</w:t>
      </w:r>
    </w:p>
    <w:p w:rsidR="004C597A" w:rsidRPr="005064C9" w:rsidRDefault="004C597A" w:rsidP="004C597A">
      <w:pPr>
        <w:pStyle w:val="a6"/>
        <w:ind w:firstLine="709"/>
        <w:rPr>
          <w:rFonts w:ascii="Times New Roman" w:hAnsi="Times New Roman" w:cs="Times New Roman"/>
          <w:sz w:val="28"/>
          <w:szCs w:val="28"/>
        </w:rPr>
      </w:pPr>
    </w:p>
    <w:p w:rsidR="004C597A" w:rsidRPr="005064C9" w:rsidRDefault="004C597A" w:rsidP="005064C9">
      <w:pPr>
        <w:pStyle w:val="a6"/>
        <w:ind w:firstLine="567"/>
        <w:jc w:val="both"/>
        <w:rPr>
          <w:rFonts w:ascii="Times New Roman" w:hAnsi="Times New Roman" w:cs="Times New Roman"/>
          <w:b/>
          <w:sz w:val="28"/>
          <w:szCs w:val="28"/>
        </w:rPr>
      </w:pPr>
      <w:r w:rsidRPr="005064C9">
        <w:rPr>
          <w:rFonts w:ascii="Times New Roman" w:hAnsi="Times New Roman" w:cs="Times New Roman"/>
          <w:b/>
          <w:sz w:val="28"/>
          <w:szCs w:val="28"/>
        </w:rPr>
        <w:t>2.1. Объем учебного пр</w:t>
      </w:r>
      <w:r w:rsidR="00CC3AB2" w:rsidRPr="005064C9">
        <w:rPr>
          <w:rFonts w:ascii="Times New Roman" w:hAnsi="Times New Roman" w:cs="Times New Roman"/>
          <w:b/>
          <w:sz w:val="28"/>
          <w:szCs w:val="28"/>
        </w:rPr>
        <w:t>едмета и виды учебной работы</w:t>
      </w:r>
    </w:p>
    <w:p w:rsidR="004C597A" w:rsidRPr="00597EC0" w:rsidRDefault="004C597A" w:rsidP="004C597A">
      <w:pPr>
        <w:pStyle w:val="a6"/>
        <w:rPr>
          <w:rFonts w:ascii="Times New Roman" w:hAnsi="Times New Roman" w:cs="Times New Roman"/>
          <w:color w:val="FF0000"/>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1985"/>
      </w:tblGrid>
      <w:tr w:rsidR="00CC3AB2" w:rsidRPr="007248B8" w:rsidTr="007F2BC6">
        <w:trPr>
          <w:cantSplit/>
          <w:trHeight w:val="816"/>
        </w:trPr>
        <w:tc>
          <w:tcPr>
            <w:tcW w:w="7371" w:type="dxa"/>
            <w:vAlign w:val="center"/>
          </w:tcPr>
          <w:p w:rsidR="00CC3AB2" w:rsidRPr="007248B8" w:rsidRDefault="00CC3AB2" w:rsidP="00CC3AB2">
            <w:pPr>
              <w:suppressAutoHyphens/>
              <w:jc w:val="center"/>
              <w:rPr>
                <w:b/>
                <w:sz w:val="24"/>
                <w:szCs w:val="24"/>
              </w:rPr>
            </w:pPr>
            <w:r w:rsidRPr="007248B8">
              <w:rPr>
                <w:b/>
                <w:sz w:val="24"/>
                <w:szCs w:val="24"/>
              </w:rPr>
              <w:t>Вид учебной работы</w:t>
            </w:r>
          </w:p>
        </w:tc>
        <w:tc>
          <w:tcPr>
            <w:tcW w:w="1985" w:type="dxa"/>
            <w:vAlign w:val="center"/>
          </w:tcPr>
          <w:p w:rsidR="00CC3AB2" w:rsidRPr="007248B8" w:rsidRDefault="00CC3AB2" w:rsidP="00CC3AB2">
            <w:pPr>
              <w:suppressAutoHyphens/>
              <w:jc w:val="center"/>
              <w:rPr>
                <w:b/>
                <w:iCs/>
                <w:sz w:val="24"/>
                <w:szCs w:val="24"/>
              </w:rPr>
            </w:pPr>
            <w:r w:rsidRPr="007248B8">
              <w:rPr>
                <w:b/>
                <w:iCs/>
                <w:sz w:val="24"/>
                <w:szCs w:val="24"/>
              </w:rPr>
              <w:t>Объем в часах</w:t>
            </w:r>
          </w:p>
        </w:tc>
      </w:tr>
      <w:tr w:rsidR="00CC3AB2" w:rsidRPr="007248B8" w:rsidTr="007F2BC6">
        <w:trPr>
          <w:cantSplit/>
          <w:trHeight w:val="20"/>
        </w:trPr>
        <w:tc>
          <w:tcPr>
            <w:tcW w:w="7371" w:type="dxa"/>
            <w:vAlign w:val="center"/>
          </w:tcPr>
          <w:p w:rsidR="00CC3AB2" w:rsidRPr="007248B8" w:rsidRDefault="00CC3AB2" w:rsidP="00025B02">
            <w:pPr>
              <w:suppressAutoHyphens/>
              <w:rPr>
                <w:b/>
                <w:sz w:val="24"/>
                <w:szCs w:val="24"/>
              </w:rPr>
            </w:pPr>
            <w:r w:rsidRPr="007248B8">
              <w:rPr>
                <w:b/>
                <w:sz w:val="24"/>
                <w:szCs w:val="24"/>
              </w:rPr>
              <w:t>Объем образовательной программы учебной дисциплины</w:t>
            </w:r>
          </w:p>
        </w:tc>
        <w:tc>
          <w:tcPr>
            <w:tcW w:w="1985" w:type="dxa"/>
            <w:vAlign w:val="center"/>
          </w:tcPr>
          <w:p w:rsidR="00CC3AB2" w:rsidRPr="007248B8" w:rsidRDefault="00CC3AB2" w:rsidP="00B04D84">
            <w:pPr>
              <w:suppressAutoHyphens/>
              <w:jc w:val="center"/>
              <w:rPr>
                <w:b/>
                <w:iCs/>
                <w:sz w:val="24"/>
                <w:szCs w:val="24"/>
              </w:rPr>
            </w:pPr>
            <w:r w:rsidRPr="007248B8">
              <w:rPr>
                <w:b/>
                <w:iCs/>
                <w:sz w:val="24"/>
                <w:szCs w:val="24"/>
              </w:rPr>
              <w:t>1</w:t>
            </w:r>
            <w:r w:rsidR="00B04D84" w:rsidRPr="007248B8">
              <w:rPr>
                <w:b/>
                <w:iCs/>
                <w:sz w:val="24"/>
                <w:szCs w:val="24"/>
              </w:rPr>
              <w:t>17</w:t>
            </w:r>
          </w:p>
        </w:tc>
      </w:tr>
      <w:tr w:rsidR="00CC3AB2" w:rsidRPr="007248B8" w:rsidTr="007F2BC6">
        <w:trPr>
          <w:cantSplit/>
          <w:trHeight w:val="20"/>
        </w:trPr>
        <w:tc>
          <w:tcPr>
            <w:tcW w:w="7371" w:type="dxa"/>
            <w:vAlign w:val="center"/>
          </w:tcPr>
          <w:p w:rsidR="00CC3AB2" w:rsidRPr="007248B8" w:rsidRDefault="00CC3AB2" w:rsidP="00025B02">
            <w:pPr>
              <w:suppressAutoHyphens/>
              <w:rPr>
                <w:iCs/>
                <w:sz w:val="24"/>
                <w:szCs w:val="24"/>
              </w:rPr>
            </w:pPr>
            <w:r w:rsidRPr="007248B8">
              <w:rPr>
                <w:sz w:val="24"/>
                <w:szCs w:val="24"/>
              </w:rPr>
              <w:t>в т. ч.:</w:t>
            </w:r>
          </w:p>
        </w:tc>
        <w:tc>
          <w:tcPr>
            <w:tcW w:w="1985" w:type="dxa"/>
          </w:tcPr>
          <w:p w:rsidR="00CC3AB2" w:rsidRPr="007248B8" w:rsidRDefault="00CC3AB2" w:rsidP="00B14AA7">
            <w:pPr>
              <w:pStyle w:val="a6"/>
              <w:jc w:val="center"/>
              <w:rPr>
                <w:rFonts w:ascii="Times New Roman" w:hAnsi="Times New Roman" w:cs="Times New Roman"/>
                <w:sz w:val="24"/>
                <w:szCs w:val="24"/>
              </w:rPr>
            </w:pPr>
          </w:p>
        </w:tc>
      </w:tr>
      <w:tr w:rsidR="00CC3AB2" w:rsidRPr="007248B8" w:rsidTr="007F2BC6">
        <w:trPr>
          <w:cantSplit/>
          <w:trHeight w:val="20"/>
        </w:trPr>
        <w:tc>
          <w:tcPr>
            <w:tcW w:w="7371" w:type="dxa"/>
            <w:vAlign w:val="center"/>
          </w:tcPr>
          <w:p w:rsidR="00CC3AB2" w:rsidRPr="007248B8" w:rsidRDefault="00CC3AB2" w:rsidP="00025B02">
            <w:pPr>
              <w:suppressAutoHyphens/>
              <w:rPr>
                <w:b/>
                <w:i/>
                <w:sz w:val="24"/>
                <w:szCs w:val="24"/>
              </w:rPr>
            </w:pPr>
            <w:r w:rsidRPr="007248B8">
              <w:rPr>
                <w:b/>
                <w:i/>
                <w:sz w:val="24"/>
                <w:szCs w:val="24"/>
              </w:rPr>
              <w:t>1. Основное содержание</w:t>
            </w:r>
          </w:p>
        </w:tc>
        <w:tc>
          <w:tcPr>
            <w:tcW w:w="1985" w:type="dxa"/>
            <w:vAlign w:val="center"/>
          </w:tcPr>
          <w:p w:rsidR="00CC3AB2" w:rsidRPr="007248B8" w:rsidRDefault="00C52531" w:rsidP="00B14AA7">
            <w:pPr>
              <w:suppressAutoHyphens/>
              <w:jc w:val="center"/>
              <w:rPr>
                <w:b/>
                <w:iCs/>
                <w:sz w:val="24"/>
                <w:szCs w:val="24"/>
              </w:rPr>
            </w:pPr>
            <w:r w:rsidRPr="007248B8">
              <w:rPr>
                <w:b/>
                <w:iCs/>
                <w:sz w:val="24"/>
                <w:szCs w:val="24"/>
              </w:rPr>
              <w:t>94</w:t>
            </w:r>
          </w:p>
        </w:tc>
      </w:tr>
      <w:tr w:rsidR="00CC3AB2" w:rsidRPr="007248B8" w:rsidTr="007F2BC6">
        <w:trPr>
          <w:cantSplit/>
          <w:trHeight w:val="20"/>
        </w:trPr>
        <w:tc>
          <w:tcPr>
            <w:tcW w:w="7371" w:type="dxa"/>
            <w:vAlign w:val="center"/>
          </w:tcPr>
          <w:p w:rsidR="00CC3AB2" w:rsidRPr="007248B8" w:rsidRDefault="00CC3AB2" w:rsidP="00025B02">
            <w:pPr>
              <w:suppressAutoHyphens/>
              <w:rPr>
                <w:iCs/>
                <w:sz w:val="24"/>
                <w:szCs w:val="24"/>
              </w:rPr>
            </w:pPr>
            <w:r w:rsidRPr="007248B8">
              <w:rPr>
                <w:sz w:val="24"/>
                <w:szCs w:val="24"/>
              </w:rPr>
              <w:t>в т. ч.:</w:t>
            </w:r>
          </w:p>
        </w:tc>
        <w:tc>
          <w:tcPr>
            <w:tcW w:w="1985" w:type="dxa"/>
            <w:vAlign w:val="center"/>
          </w:tcPr>
          <w:p w:rsidR="00CC3AB2" w:rsidRPr="007248B8" w:rsidRDefault="00CC3AB2" w:rsidP="00B14AA7">
            <w:pPr>
              <w:suppressAutoHyphens/>
              <w:jc w:val="center"/>
              <w:rPr>
                <w:b/>
                <w:iCs/>
                <w:sz w:val="24"/>
                <w:szCs w:val="24"/>
              </w:rPr>
            </w:pPr>
          </w:p>
        </w:tc>
      </w:tr>
      <w:tr w:rsidR="00CC3AB2" w:rsidRPr="007248B8" w:rsidTr="007F2BC6">
        <w:trPr>
          <w:cantSplit/>
          <w:trHeight w:val="20"/>
        </w:trPr>
        <w:tc>
          <w:tcPr>
            <w:tcW w:w="7371" w:type="dxa"/>
            <w:vAlign w:val="center"/>
          </w:tcPr>
          <w:p w:rsidR="00CC3AB2" w:rsidRPr="007248B8" w:rsidRDefault="00CC3AB2" w:rsidP="00025B02">
            <w:pPr>
              <w:suppressAutoHyphens/>
              <w:rPr>
                <w:sz w:val="24"/>
                <w:szCs w:val="24"/>
              </w:rPr>
            </w:pPr>
            <w:r w:rsidRPr="007248B8">
              <w:rPr>
                <w:sz w:val="24"/>
                <w:szCs w:val="24"/>
              </w:rPr>
              <w:t xml:space="preserve">теоретическое </w:t>
            </w:r>
            <w:r w:rsidRPr="007248B8">
              <w:rPr>
                <w:color w:val="C00000"/>
                <w:sz w:val="24"/>
                <w:szCs w:val="24"/>
              </w:rPr>
              <w:t>обучение</w:t>
            </w:r>
            <w:r w:rsidR="00AD136F" w:rsidRPr="007248B8">
              <w:rPr>
                <w:sz w:val="24"/>
                <w:szCs w:val="24"/>
              </w:rPr>
              <w:t xml:space="preserve"> </w:t>
            </w:r>
            <w:r w:rsidR="007248B8" w:rsidRPr="007248B8">
              <w:rPr>
                <w:color w:val="C00000"/>
                <w:sz w:val="24"/>
                <w:szCs w:val="24"/>
              </w:rPr>
              <w:t>занятия</w:t>
            </w:r>
          </w:p>
        </w:tc>
        <w:tc>
          <w:tcPr>
            <w:tcW w:w="1985" w:type="dxa"/>
            <w:vAlign w:val="center"/>
          </w:tcPr>
          <w:p w:rsidR="00CC3AB2" w:rsidRPr="007248B8" w:rsidRDefault="00846FB3" w:rsidP="00B14AA7">
            <w:pPr>
              <w:suppressAutoHyphens/>
              <w:jc w:val="center"/>
              <w:rPr>
                <w:iCs/>
                <w:sz w:val="24"/>
                <w:szCs w:val="24"/>
              </w:rPr>
            </w:pPr>
            <w:r w:rsidRPr="007248B8">
              <w:rPr>
                <w:iCs/>
                <w:sz w:val="24"/>
                <w:szCs w:val="24"/>
              </w:rPr>
              <w:t>7</w:t>
            </w:r>
          </w:p>
        </w:tc>
      </w:tr>
      <w:tr w:rsidR="00CC3AB2" w:rsidRPr="007248B8" w:rsidTr="007F2BC6">
        <w:trPr>
          <w:cantSplit/>
          <w:trHeight w:val="20"/>
        </w:trPr>
        <w:tc>
          <w:tcPr>
            <w:tcW w:w="7371" w:type="dxa"/>
            <w:vAlign w:val="center"/>
          </w:tcPr>
          <w:p w:rsidR="00CC3AB2" w:rsidRPr="007248B8" w:rsidRDefault="00CC3AB2" w:rsidP="00025B02">
            <w:pPr>
              <w:suppressAutoHyphens/>
              <w:rPr>
                <w:sz w:val="24"/>
                <w:szCs w:val="24"/>
              </w:rPr>
            </w:pPr>
            <w:r w:rsidRPr="007248B8">
              <w:rPr>
                <w:sz w:val="24"/>
                <w:szCs w:val="24"/>
              </w:rPr>
              <w:t>практические занятия</w:t>
            </w:r>
            <w:r w:rsidRPr="007248B8">
              <w:rPr>
                <w:i/>
                <w:sz w:val="24"/>
                <w:szCs w:val="24"/>
              </w:rPr>
              <w:t xml:space="preserve"> </w:t>
            </w:r>
          </w:p>
        </w:tc>
        <w:tc>
          <w:tcPr>
            <w:tcW w:w="1985" w:type="dxa"/>
            <w:vAlign w:val="center"/>
          </w:tcPr>
          <w:p w:rsidR="00CC3AB2" w:rsidRPr="007248B8" w:rsidRDefault="00C52531" w:rsidP="00B14AA7">
            <w:pPr>
              <w:suppressAutoHyphens/>
              <w:jc w:val="center"/>
              <w:rPr>
                <w:iCs/>
                <w:sz w:val="24"/>
                <w:szCs w:val="24"/>
              </w:rPr>
            </w:pPr>
            <w:r w:rsidRPr="007248B8">
              <w:rPr>
                <w:iCs/>
                <w:sz w:val="24"/>
                <w:szCs w:val="24"/>
              </w:rPr>
              <w:t>87</w:t>
            </w:r>
          </w:p>
        </w:tc>
      </w:tr>
      <w:tr w:rsidR="00CC3AB2" w:rsidRPr="007248B8" w:rsidTr="007F2BC6">
        <w:trPr>
          <w:cantSplit/>
          <w:trHeight w:val="20"/>
        </w:trPr>
        <w:tc>
          <w:tcPr>
            <w:tcW w:w="7371" w:type="dxa"/>
            <w:vAlign w:val="center"/>
          </w:tcPr>
          <w:p w:rsidR="00CC3AB2" w:rsidRPr="007248B8" w:rsidRDefault="00CC3AB2" w:rsidP="00025B02">
            <w:pPr>
              <w:suppressAutoHyphens/>
              <w:rPr>
                <w:b/>
                <w:i/>
                <w:sz w:val="24"/>
                <w:szCs w:val="24"/>
              </w:rPr>
            </w:pPr>
            <w:r w:rsidRPr="007248B8">
              <w:rPr>
                <w:b/>
                <w:i/>
                <w:sz w:val="24"/>
                <w:szCs w:val="24"/>
              </w:rPr>
              <w:t xml:space="preserve">2. </w:t>
            </w:r>
            <w:bookmarkStart w:id="2" w:name="_Hlk103349529"/>
            <w:r w:rsidRPr="007248B8">
              <w:rPr>
                <w:b/>
                <w:i/>
                <w:sz w:val="24"/>
                <w:szCs w:val="24"/>
              </w:rPr>
              <w:t>Профессионально ориентированное содержание</w:t>
            </w:r>
            <w:bookmarkEnd w:id="2"/>
          </w:p>
        </w:tc>
        <w:tc>
          <w:tcPr>
            <w:tcW w:w="1985" w:type="dxa"/>
            <w:vAlign w:val="center"/>
          </w:tcPr>
          <w:p w:rsidR="00CC3AB2" w:rsidRPr="007248B8" w:rsidRDefault="00846FB3" w:rsidP="00B14AA7">
            <w:pPr>
              <w:suppressAutoHyphens/>
              <w:jc w:val="center"/>
              <w:rPr>
                <w:b/>
                <w:iCs/>
                <w:sz w:val="24"/>
                <w:szCs w:val="24"/>
              </w:rPr>
            </w:pPr>
            <w:r w:rsidRPr="007248B8">
              <w:rPr>
                <w:b/>
                <w:iCs/>
                <w:sz w:val="24"/>
                <w:szCs w:val="24"/>
              </w:rPr>
              <w:t>23</w:t>
            </w:r>
          </w:p>
        </w:tc>
      </w:tr>
      <w:tr w:rsidR="00CC3AB2" w:rsidRPr="007248B8" w:rsidTr="007F2BC6">
        <w:trPr>
          <w:cantSplit/>
          <w:trHeight w:val="20"/>
        </w:trPr>
        <w:tc>
          <w:tcPr>
            <w:tcW w:w="7371" w:type="dxa"/>
            <w:vAlign w:val="center"/>
          </w:tcPr>
          <w:p w:rsidR="00CC3AB2" w:rsidRPr="007248B8" w:rsidRDefault="00CC3AB2" w:rsidP="00025B02">
            <w:pPr>
              <w:suppressAutoHyphens/>
              <w:rPr>
                <w:b/>
                <w:i/>
                <w:sz w:val="24"/>
                <w:szCs w:val="24"/>
              </w:rPr>
            </w:pPr>
            <w:r w:rsidRPr="007248B8">
              <w:rPr>
                <w:sz w:val="24"/>
                <w:szCs w:val="24"/>
              </w:rPr>
              <w:t>в т. ч.:</w:t>
            </w:r>
          </w:p>
        </w:tc>
        <w:tc>
          <w:tcPr>
            <w:tcW w:w="1985" w:type="dxa"/>
            <w:vAlign w:val="center"/>
          </w:tcPr>
          <w:p w:rsidR="00CC3AB2" w:rsidRPr="007248B8" w:rsidRDefault="00CC3AB2" w:rsidP="00B14AA7">
            <w:pPr>
              <w:suppressAutoHyphens/>
              <w:jc w:val="center"/>
              <w:rPr>
                <w:b/>
                <w:iCs/>
                <w:sz w:val="24"/>
                <w:szCs w:val="24"/>
              </w:rPr>
            </w:pPr>
          </w:p>
        </w:tc>
      </w:tr>
      <w:tr w:rsidR="00CC3AB2" w:rsidRPr="007248B8" w:rsidTr="007F2BC6">
        <w:trPr>
          <w:cantSplit/>
          <w:trHeight w:val="20"/>
        </w:trPr>
        <w:tc>
          <w:tcPr>
            <w:tcW w:w="7371" w:type="dxa"/>
            <w:vAlign w:val="center"/>
          </w:tcPr>
          <w:p w:rsidR="00CC3AB2" w:rsidRPr="007248B8" w:rsidRDefault="00CC3AB2" w:rsidP="00025B02">
            <w:pPr>
              <w:suppressAutoHyphens/>
              <w:rPr>
                <w:sz w:val="24"/>
                <w:szCs w:val="24"/>
              </w:rPr>
            </w:pPr>
            <w:r w:rsidRPr="007248B8">
              <w:rPr>
                <w:sz w:val="24"/>
                <w:szCs w:val="24"/>
              </w:rPr>
              <w:t xml:space="preserve">теоретическое </w:t>
            </w:r>
            <w:r w:rsidRPr="007248B8">
              <w:rPr>
                <w:color w:val="C00000"/>
                <w:sz w:val="24"/>
                <w:szCs w:val="24"/>
              </w:rPr>
              <w:t>обучение</w:t>
            </w:r>
          </w:p>
        </w:tc>
        <w:tc>
          <w:tcPr>
            <w:tcW w:w="1985" w:type="dxa"/>
            <w:vAlign w:val="center"/>
          </w:tcPr>
          <w:p w:rsidR="00CC3AB2" w:rsidRPr="007248B8" w:rsidRDefault="00846FB3" w:rsidP="00B14AA7">
            <w:pPr>
              <w:suppressAutoHyphens/>
              <w:jc w:val="center"/>
              <w:rPr>
                <w:iCs/>
                <w:sz w:val="24"/>
                <w:szCs w:val="24"/>
              </w:rPr>
            </w:pPr>
            <w:r w:rsidRPr="007248B8">
              <w:rPr>
                <w:iCs/>
                <w:sz w:val="24"/>
                <w:szCs w:val="24"/>
              </w:rPr>
              <w:t>1</w:t>
            </w:r>
          </w:p>
        </w:tc>
      </w:tr>
      <w:tr w:rsidR="00CC3AB2" w:rsidRPr="007248B8" w:rsidTr="007F2BC6">
        <w:trPr>
          <w:cantSplit/>
          <w:trHeight w:val="20"/>
        </w:trPr>
        <w:tc>
          <w:tcPr>
            <w:tcW w:w="7371" w:type="dxa"/>
            <w:vAlign w:val="center"/>
          </w:tcPr>
          <w:p w:rsidR="00CC3AB2" w:rsidRPr="007248B8" w:rsidRDefault="00CC3AB2" w:rsidP="00025B02">
            <w:pPr>
              <w:suppressAutoHyphens/>
              <w:rPr>
                <w:sz w:val="24"/>
                <w:szCs w:val="24"/>
              </w:rPr>
            </w:pPr>
            <w:r w:rsidRPr="007248B8">
              <w:rPr>
                <w:sz w:val="24"/>
                <w:szCs w:val="24"/>
              </w:rPr>
              <w:t>практические занятия</w:t>
            </w:r>
            <w:r w:rsidRPr="007248B8">
              <w:rPr>
                <w:i/>
                <w:sz w:val="24"/>
                <w:szCs w:val="24"/>
              </w:rPr>
              <w:t xml:space="preserve"> </w:t>
            </w:r>
          </w:p>
        </w:tc>
        <w:tc>
          <w:tcPr>
            <w:tcW w:w="1985" w:type="dxa"/>
            <w:vAlign w:val="center"/>
          </w:tcPr>
          <w:p w:rsidR="00CC3AB2" w:rsidRPr="007248B8" w:rsidRDefault="00846FB3" w:rsidP="00B14AA7">
            <w:pPr>
              <w:suppressAutoHyphens/>
              <w:jc w:val="center"/>
              <w:rPr>
                <w:iCs/>
                <w:sz w:val="24"/>
                <w:szCs w:val="24"/>
              </w:rPr>
            </w:pPr>
            <w:r w:rsidRPr="007248B8">
              <w:rPr>
                <w:iCs/>
                <w:sz w:val="24"/>
                <w:szCs w:val="24"/>
              </w:rPr>
              <w:t>22</w:t>
            </w:r>
          </w:p>
        </w:tc>
      </w:tr>
      <w:tr w:rsidR="00B14AA7" w:rsidRPr="007248B8" w:rsidTr="007F2BC6">
        <w:trPr>
          <w:cantSplit/>
          <w:trHeight w:val="20"/>
        </w:trPr>
        <w:tc>
          <w:tcPr>
            <w:tcW w:w="7371" w:type="dxa"/>
          </w:tcPr>
          <w:p w:rsidR="00B14AA7" w:rsidRPr="007248B8" w:rsidRDefault="00B14AA7" w:rsidP="00025B02">
            <w:pPr>
              <w:pStyle w:val="a6"/>
              <w:rPr>
                <w:rStyle w:val="FontStyle369"/>
                <w:b w:val="0"/>
                <w:sz w:val="24"/>
                <w:szCs w:val="24"/>
              </w:rPr>
            </w:pPr>
            <w:r w:rsidRPr="007248B8">
              <w:rPr>
                <w:rFonts w:ascii="Times New Roman" w:hAnsi="Times New Roman" w:cs="Times New Roman"/>
                <w:sz w:val="24"/>
                <w:szCs w:val="24"/>
              </w:rPr>
              <w:t>Самостоятельная работа обучающихся (всего)</w:t>
            </w:r>
          </w:p>
        </w:tc>
        <w:tc>
          <w:tcPr>
            <w:tcW w:w="1985" w:type="dxa"/>
          </w:tcPr>
          <w:p w:rsidR="00B14AA7" w:rsidRPr="007248B8" w:rsidRDefault="00846FB3" w:rsidP="00B14AA7">
            <w:pPr>
              <w:pStyle w:val="a6"/>
              <w:jc w:val="center"/>
              <w:rPr>
                <w:rFonts w:ascii="Times New Roman" w:hAnsi="Times New Roman" w:cs="Times New Roman"/>
                <w:b/>
                <w:sz w:val="24"/>
                <w:szCs w:val="24"/>
              </w:rPr>
            </w:pPr>
            <w:r w:rsidRPr="007248B8">
              <w:rPr>
                <w:rFonts w:ascii="Times New Roman" w:hAnsi="Times New Roman" w:cs="Times New Roman"/>
                <w:b/>
                <w:sz w:val="24"/>
                <w:szCs w:val="24"/>
              </w:rPr>
              <w:t>-</w:t>
            </w:r>
          </w:p>
        </w:tc>
      </w:tr>
      <w:tr w:rsidR="00B14AA7" w:rsidRPr="007248B8" w:rsidTr="007F2BC6">
        <w:trPr>
          <w:cantSplit/>
          <w:trHeight w:val="20"/>
        </w:trPr>
        <w:tc>
          <w:tcPr>
            <w:tcW w:w="7371" w:type="dxa"/>
          </w:tcPr>
          <w:p w:rsidR="00B14AA7" w:rsidRPr="007248B8" w:rsidRDefault="00B14AA7" w:rsidP="00025B02">
            <w:pPr>
              <w:pStyle w:val="a6"/>
              <w:rPr>
                <w:rStyle w:val="FontStyle368"/>
                <w:sz w:val="24"/>
                <w:szCs w:val="24"/>
              </w:rPr>
            </w:pPr>
            <w:r w:rsidRPr="007248B8">
              <w:rPr>
                <w:rStyle w:val="FontStyle368"/>
                <w:sz w:val="24"/>
                <w:szCs w:val="24"/>
              </w:rPr>
              <w:t>индивидуальный учебный проект, рефераты, сообщения, конспекты и другие</w:t>
            </w:r>
          </w:p>
        </w:tc>
        <w:tc>
          <w:tcPr>
            <w:tcW w:w="1985" w:type="dxa"/>
            <w:vAlign w:val="center"/>
          </w:tcPr>
          <w:p w:rsidR="00B14AA7" w:rsidRPr="007248B8" w:rsidRDefault="00B14AA7" w:rsidP="00B14AA7">
            <w:pPr>
              <w:pStyle w:val="a6"/>
              <w:jc w:val="center"/>
              <w:rPr>
                <w:rFonts w:ascii="Times New Roman" w:hAnsi="Times New Roman" w:cs="Times New Roman"/>
                <w:sz w:val="24"/>
                <w:szCs w:val="24"/>
              </w:rPr>
            </w:pPr>
          </w:p>
        </w:tc>
      </w:tr>
      <w:tr w:rsidR="00B14AA7" w:rsidRPr="00597EC0" w:rsidTr="007F2BC6">
        <w:trPr>
          <w:cantSplit/>
          <w:trHeight w:val="20"/>
        </w:trPr>
        <w:tc>
          <w:tcPr>
            <w:tcW w:w="7371" w:type="dxa"/>
          </w:tcPr>
          <w:p w:rsidR="00B14AA7" w:rsidRPr="007248B8" w:rsidRDefault="00B14AA7" w:rsidP="00025B02">
            <w:pPr>
              <w:pStyle w:val="a6"/>
              <w:rPr>
                <w:rStyle w:val="FontStyle405"/>
                <w:b w:val="0"/>
              </w:rPr>
            </w:pPr>
            <w:r w:rsidRPr="007248B8">
              <w:rPr>
                <w:rFonts w:ascii="Times New Roman" w:hAnsi="Times New Roman" w:cs="Times New Roman"/>
                <w:sz w:val="24"/>
                <w:szCs w:val="24"/>
              </w:rPr>
              <w:t xml:space="preserve">Промежуточная аттестация в форме  </w:t>
            </w:r>
            <w:r w:rsidRPr="007248B8">
              <w:rPr>
                <w:rFonts w:ascii="Times New Roman" w:hAnsi="Times New Roman" w:cs="Times New Roman"/>
                <w:b/>
                <w:i/>
                <w:sz w:val="24"/>
                <w:szCs w:val="24"/>
              </w:rPr>
              <w:t>дифференцированного зачета</w:t>
            </w:r>
          </w:p>
        </w:tc>
        <w:tc>
          <w:tcPr>
            <w:tcW w:w="1985" w:type="dxa"/>
          </w:tcPr>
          <w:p w:rsidR="00B14AA7" w:rsidRPr="007248B8" w:rsidRDefault="00002913" w:rsidP="00B14AA7">
            <w:pPr>
              <w:pStyle w:val="a6"/>
              <w:jc w:val="center"/>
              <w:rPr>
                <w:rFonts w:ascii="Times New Roman" w:hAnsi="Times New Roman" w:cs="Times New Roman"/>
                <w:bCs/>
                <w:sz w:val="24"/>
                <w:szCs w:val="24"/>
              </w:rPr>
            </w:pPr>
            <w:r w:rsidRPr="007248B8">
              <w:rPr>
                <w:rFonts w:ascii="Times New Roman" w:hAnsi="Times New Roman" w:cs="Times New Roman"/>
                <w:bCs/>
                <w:sz w:val="24"/>
                <w:szCs w:val="24"/>
              </w:rPr>
              <w:t>2</w:t>
            </w:r>
          </w:p>
        </w:tc>
      </w:tr>
    </w:tbl>
    <w:p w:rsidR="00CC3AB2" w:rsidRPr="00597EC0" w:rsidRDefault="00CC3AB2" w:rsidP="004C597A">
      <w:pPr>
        <w:pStyle w:val="a6"/>
        <w:jc w:val="center"/>
        <w:rPr>
          <w:rFonts w:ascii="Times New Roman" w:hAnsi="Times New Roman" w:cs="Times New Roman"/>
          <w:sz w:val="24"/>
          <w:szCs w:val="24"/>
        </w:rPr>
      </w:pPr>
    </w:p>
    <w:p w:rsidR="00D32F4B" w:rsidRDefault="00D32F4B" w:rsidP="005064C9">
      <w:pPr>
        <w:pStyle w:val="a6"/>
        <w:ind w:firstLine="567"/>
        <w:jc w:val="both"/>
        <w:rPr>
          <w:rFonts w:ascii="Times New Roman" w:hAnsi="Times New Roman" w:cs="Times New Roman"/>
          <w:b/>
          <w:sz w:val="28"/>
          <w:szCs w:val="28"/>
        </w:rPr>
      </w:pPr>
      <w:bookmarkStart w:id="3" w:name="_Hlk89436736"/>
    </w:p>
    <w:p w:rsidR="004152DC" w:rsidRDefault="004152DC" w:rsidP="005064C9">
      <w:pPr>
        <w:pStyle w:val="a6"/>
        <w:ind w:firstLine="567"/>
        <w:jc w:val="both"/>
        <w:rPr>
          <w:rFonts w:ascii="Times New Roman" w:hAnsi="Times New Roman" w:cs="Times New Roman"/>
          <w:b/>
          <w:sz w:val="28"/>
          <w:szCs w:val="28"/>
        </w:rPr>
      </w:pPr>
      <w:r w:rsidRPr="005064C9">
        <w:rPr>
          <w:rFonts w:ascii="Times New Roman" w:hAnsi="Times New Roman" w:cs="Times New Roman"/>
          <w:b/>
          <w:sz w:val="28"/>
          <w:szCs w:val="28"/>
        </w:rPr>
        <w:t>2.2</w:t>
      </w:r>
      <w:r w:rsidR="005064C9" w:rsidRPr="005064C9">
        <w:rPr>
          <w:rFonts w:ascii="Times New Roman" w:hAnsi="Times New Roman" w:cs="Times New Roman"/>
          <w:b/>
          <w:sz w:val="28"/>
          <w:szCs w:val="28"/>
        </w:rPr>
        <w:t>.</w:t>
      </w:r>
      <w:r w:rsidRPr="005064C9">
        <w:rPr>
          <w:rFonts w:ascii="Times New Roman" w:hAnsi="Times New Roman" w:cs="Times New Roman"/>
          <w:b/>
          <w:sz w:val="28"/>
          <w:szCs w:val="28"/>
        </w:rPr>
        <w:t xml:space="preserve"> Содержание учебного предмета </w:t>
      </w:r>
    </w:p>
    <w:p w:rsidR="00B41459" w:rsidRDefault="00B41459" w:rsidP="005064C9">
      <w:pPr>
        <w:pStyle w:val="a6"/>
        <w:ind w:firstLine="567"/>
        <w:jc w:val="both"/>
        <w:rPr>
          <w:rFonts w:ascii="Times New Roman" w:hAnsi="Times New Roman" w:cs="Times New Roman"/>
          <w:b/>
          <w:sz w:val="28"/>
          <w:szCs w:val="28"/>
        </w:rPr>
      </w:pPr>
    </w:p>
    <w:p w:rsidR="00B41459" w:rsidRPr="0051026D" w:rsidRDefault="00B41459" w:rsidP="00B41459">
      <w:pPr>
        <w:pStyle w:val="a6"/>
        <w:ind w:firstLine="567"/>
        <w:jc w:val="both"/>
        <w:rPr>
          <w:rFonts w:ascii="Times New Roman" w:hAnsi="Times New Roman" w:cs="Times New Roman"/>
          <w:sz w:val="28"/>
          <w:szCs w:val="28"/>
        </w:rPr>
      </w:pPr>
    </w:p>
    <w:p w:rsidR="00B41459" w:rsidRPr="0051026D" w:rsidRDefault="00B41459" w:rsidP="00B41459">
      <w:pPr>
        <w:widowControl/>
        <w:autoSpaceDE/>
        <w:autoSpaceDN/>
        <w:jc w:val="both"/>
        <w:rPr>
          <w:b/>
          <w:sz w:val="28"/>
          <w:szCs w:val="28"/>
          <w:lang w:eastAsia="ru-RU"/>
        </w:rPr>
      </w:pPr>
      <w:r w:rsidRPr="0051026D">
        <w:rPr>
          <w:b/>
          <w:sz w:val="28"/>
          <w:szCs w:val="28"/>
          <w:lang w:eastAsia="ru-RU"/>
        </w:rPr>
        <w:t>Раздел 1. Теоретический раздел</w:t>
      </w:r>
    </w:p>
    <w:p w:rsidR="00B41459" w:rsidRPr="0051026D" w:rsidRDefault="00B41459" w:rsidP="00B41459">
      <w:pPr>
        <w:pStyle w:val="Default"/>
        <w:jc w:val="both"/>
        <w:rPr>
          <w:b/>
          <w:bCs/>
          <w:sz w:val="28"/>
          <w:szCs w:val="28"/>
        </w:rPr>
      </w:pPr>
      <w:r w:rsidRPr="0051026D">
        <w:rPr>
          <w:b/>
          <w:bCs/>
          <w:sz w:val="28"/>
          <w:szCs w:val="28"/>
        </w:rPr>
        <w:t>Тема 1.1</w:t>
      </w:r>
      <w:r w:rsidRPr="0051026D">
        <w:rPr>
          <w:b/>
          <w:bCs/>
        </w:rPr>
        <w:t xml:space="preserve"> </w:t>
      </w:r>
      <w:r w:rsidRPr="0051026D">
        <w:rPr>
          <w:b/>
          <w:bCs/>
          <w:sz w:val="28"/>
          <w:szCs w:val="28"/>
        </w:rPr>
        <w:t>Современное состояние физической культуры и спорта</w:t>
      </w:r>
    </w:p>
    <w:p w:rsidR="00B41459" w:rsidRPr="0051026D" w:rsidRDefault="00B41459" w:rsidP="00B41459">
      <w:pPr>
        <w:widowControl/>
        <w:adjustRightInd w:val="0"/>
        <w:jc w:val="both"/>
        <w:rPr>
          <w:bCs/>
          <w:sz w:val="28"/>
          <w:szCs w:val="28"/>
          <w:lang w:eastAsia="ru-RU"/>
        </w:rPr>
      </w:pPr>
      <w:r w:rsidRPr="0051026D">
        <w:rPr>
          <w:bCs/>
          <w:sz w:val="28"/>
          <w:szCs w:val="28"/>
          <w:lang w:eastAsia="ru-RU"/>
        </w:rPr>
        <w:t>Физическая культура как часть культуры общества и человека. Роль физической культуры в общекультурном, профессиональном, социальном развитии человека. Основные понятия. Основные направления развития физической культуры в обществе и их формы организации.</w:t>
      </w:r>
    </w:p>
    <w:p w:rsidR="00B41459" w:rsidRPr="0051026D" w:rsidRDefault="00B41459" w:rsidP="00B41459">
      <w:pPr>
        <w:widowControl/>
        <w:adjustRightInd w:val="0"/>
        <w:jc w:val="both"/>
        <w:rPr>
          <w:bCs/>
          <w:sz w:val="28"/>
          <w:szCs w:val="28"/>
          <w:lang w:eastAsia="ru-RU"/>
        </w:rPr>
      </w:pPr>
      <w:r w:rsidRPr="0051026D">
        <w:rPr>
          <w:bCs/>
          <w:sz w:val="28"/>
          <w:szCs w:val="28"/>
          <w:lang w:eastAsia="ru-RU"/>
        </w:rPr>
        <w:t>Цели и задачи физического воспитания в колледже. Правила техники безопасности на уроках физической культуры (инструктаж). Самоконтроль во время занятий физической культурой.</w:t>
      </w:r>
    </w:p>
    <w:p w:rsidR="00B41459" w:rsidRPr="0051026D" w:rsidRDefault="00B41459" w:rsidP="00B41459">
      <w:pPr>
        <w:widowControl/>
        <w:adjustRightInd w:val="0"/>
        <w:jc w:val="both"/>
        <w:rPr>
          <w:b/>
          <w:bCs/>
          <w:color w:val="000000"/>
          <w:sz w:val="28"/>
          <w:szCs w:val="28"/>
          <w:lang w:eastAsia="ru-RU"/>
        </w:rPr>
      </w:pPr>
    </w:p>
    <w:p w:rsidR="00B41459" w:rsidRPr="0051026D" w:rsidRDefault="00B41459" w:rsidP="00B41459">
      <w:pPr>
        <w:widowControl/>
        <w:adjustRightInd w:val="0"/>
        <w:jc w:val="both"/>
        <w:rPr>
          <w:b/>
          <w:bCs/>
          <w:sz w:val="28"/>
          <w:szCs w:val="28"/>
          <w:lang w:eastAsia="ru-RU"/>
        </w:rPr>
      </w:pPr>
      <w:r w:rsidRPr="0051026D">
        <w:rPr>
          <w:b/>
          <w:bCs/>
          <w:color w:val="000000"/>
          <w:sz w:val="28"/>
          <w:szCs w:val="28"/>
          <w:lang w:eastAsia="ru-RU"/>
        </w:rPr>
        <w:t>Тема 1.2. Всероссийский физкультурно-спортивный комплекс «Готов к труду и обороне» (ГТО)</w:t>
      </w:r>
    </w:p>
    <w:p w:rsidR="00B41459" w:rsidRPr="0051026D" w:rsidRDefault="00B41459" w:rsidP="00B41459">
      <w:pPr>
        <w:widowControl/>
        <w:adjustRightInd w:val="0"/>
        <w:jc w:val="both"/>
        <w:rPr>
          <w:bCs/>
          <w:color w:val="000000"/>
          <w:sz w:val="28"/>
          <w:szCs w:val="28"/>
          <w:lang w:eastAsia="ru-RU"/>
        </w:rPr>
      </w:pPr>
      <w:r w:rsidRPr="0051026D">
        <w:rPr>
          <w:bCs/>
          <w:color w:val="000000"/>
          <w:sz w:val="28"/>
          <w:szCs w:val="28"/>
          <w:lang w:eastAsia="ru-RU"/>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Характеристика нормативных требований для обучающихся СПО</w:t>
      </w:r>
    </w:p>
    <w:p w:rsidR="00B41459" w:rsidRPr="0051026D" w:rsidRDefault="00B41459" w:rsidP="00B41459">
      <w:pPr>
        <w:widowControl/>
        <w:autoSpaceDE/>
        <w:autoSpaceDN/>
        <w:rPr>
          <w:b/>
          <w:bCs/>
          <w:sz w:val="28"/>
          <w:szCs w:val="28"/>
          <w:lang w:eastAsia="ru-RU"/>
        </w:rPr>
      </w:pPr>
    </w:p>
    <w:p w:rsidR="00B41459" w:rsidRPr="0051026D" w:rsidRDefault="00B41459" w:rsidP="00B41459">
      <w:pPr>
        <w:widowControl/>
        <w:autoSpaceDE/>
        <w:autoSpaceDN/>
        <w:rPr>
          <w:b/>
          <w:bCs/>
          <w:sz w:val="28"/>
          <w:szCs w:val="28"/>
          <w:lang w:eastAsia="ru-RU"/>
        </w:rPr>
      </w:pPr>
      <w:r w:rsidRPr="0051026D">
        <w:rPr>
          <w:b/>
          <w:bCs/>
          <w:sz w:val="28"/>
          <w:szCs w:val="28"/>
          <w:lang w:eastAsia="ru-RU"/>
        </w:rPr>
        <w:t>Тема 1.3 Здоровье и здоровый образ жизни</w:t>
      </w:r>
    </w:p>
    <w:p w:rsidR="00B41459" w:rsidRPr="0051026D" w:rsidRDefault="00B41459" w:rsidP="00B41459">
      <w:pPr>
        <w:widowControl/>
        <w:autoSpaceDE/>
        <w:autoSpaceDN/>
        <w:jc w:val="both"/>
        <w:rPr>
          <w:bCs/>
          <w:sz w:val="28"/>
          <w:szCs w:val="28"/>
          <w:lang w:eastAsia="ru-RU"/>
        </w:rPr>
      </w:pPr>
      <w:r w:rsidRPr="0051026D">
        <w:rPr>
          <w:bCs/>
          <w:sz w:val="28"/>
          <w:szCs w:val="28"/>
          <w:lang w:eastAsia="ru-RU"/>
        </w:rPr>
        <w:t>Понятие «здоровый образ жизни»; составляющие здорового образа жизни: режим труда и отдыха, искоренение вредных привычек, оптимальный двигательный режим, личная гигиена, закаливание, рациональное питание.</w:t>
      </w:r>
    </w:p>
    <w:p w:rsidR="00B41459" w:rsidRPr="0051026D" w:rsidRDefault="00B41459" w:rsidP="00B41459">
      <w:pPr>
        <w:widowControl/>
        <w:autoSpaceDE/>
        <w:autoSpaceDN/>
        <w:rPr>
          <w:sz w:val="28"/>
          <w:szCs w:val="28"/>
          <w:lang w:eastAsia="ru-RU"/>
        </w:rPr>
      </w:pPr>
    </w:p>
    <w:p w:rsidR="00B41459" w:rsidRPr="0051026D" w:rsidRDefault="00B41459" w:rsidP="00B41459">
      <w:pPr>
        <w:widowControl/>
        <w:autoSpaceDE/>
        <w:autoSpaceDN/>
        <w:jc w:val="both"/>
        <w:rPr>
          <w:b/>
          <w:bCs/>
          <w:sz w:val="28"/>
          <w:szCs w:val="28"/>
          <w:lang w:eastAsia="ru-RU"/>
        </w:rPr>
      </w:pPr>
      <w:r w:rsidRPr="0051026D">
        <w:rPr>
          <w:b/>
          <w:bCs/>
          <w:sz w:val="28"/>
          <w:szCs w:val="28"/>
          <w:lang w:eastAsia="ru-RU"/>
        </w:rPr>
        <w:lastRenderedPageBreak/>
        <w:t>Тема 1.4.</w:t>
      </w:r>
      <w:r w:rsidRPr="0051026D">
        <w:rPr>
          <w:bCs/>
          <w:iCs/>
          <w:sz w:val="28"/>
          <w:szCs w:val="28"/>
          <w:lang w:eastAsia="ru-RU"/>
        </w:rPr>
        <w:t xml:space="preserve"> </w:t>
      </w:r>
      <w:r w:rsidRPr="0051026D">
        <w:rPr>
          <w:b/>
          <w:bCs/>
          <w:iCs/>
          <w:sz w:val="28"/>
          <w:szCs w:val="28"/>
          <w:lang w:eastAsia="ru-RU"/>
        </w:rPr>
        <w:t>Физическая культура в профессиональной деятельности.</w:t>
      </w:r>
    </w:p>
    <w:p w:rsidR="00B41459" w:rsidRPr="0051026D" w:rsidRDefault="00B41459" w:rsidP="00B41459">
      <w:pPr>
        <w:widowControl/>
        <w:autoSpaceDE/>
        <w:autoSpaceDN/>
        <w:jc w:val="both"/>
        <w:rPr>
          <w:b/>
          <w:bCs/>
          <w:sz w:val="28"/>
          <w:szCs w:val="28"/>
          <w:lang w:eastAsia="ru-RU"/>
        </w:rPr>
      </w:pPr>
      <w:r w:rsidRPr="0051026D">
        <w:rPr>
          <w:bCs/>
          <w:iCs/>
          <w:sz w:val="28"/>
          <w:szCs w:val="28"/>
          <w:lang w:eastAsia="ru-RU"/>
        </w:rPr>
        <w:t>Формы организации физической культуры в условиях профессиональной деятельности, их роль и значение в оптимизации работоспособности и профилактике переутомления.</w:t>
      </w:r>
    </w:p>
    <w:p w:rsidR="00B41459" w:rsidRPr="0051026D" w:rsidRDefault="00B41459" w:rsidP="00B41459">
      <w:pPr>
        <w:widowControl/>
        <w:autoSpaceDE/>
        <w:autoSpaceDN/>
        <w:jc w:val="both"/>
        <w:rPr>
          <w:b/>
          <w:bCs/>
          <w:sz w:val="28"/>
          <w:szCs w:val="28"/>
          <w:lang w:eastAsia="ru-RU"/>
        </w:rPr>
      </w:pPr>
      <w:r w:rsidRPr="0051026D">
        <w:rPr>
          <w:bCs/>
          <w:sz w:val="28"/>
          <w:szCs w:val="28"/>
          <w:lang w:eastAsia="ru-RU"/>
        </w:rPr>
        <w:t>Профилактика профессиональных заболеваний средствами физической культуры.</w:t>
      </w:r>
      <w:r w:rsidRPr="0051026D">
        <w:rPr>
          <w:b/>
          <w:bCs/>
          <w:sz w:val="28"/>
          <w:szCs w:val="28"/>
          <w:lang w:eastAsia="ru-RU"/>
        </w:rPr>
        <w:t xml:space="preserve"> </w:t>
      </w:r>
    </w:p>
    <w:p w:rsidR="00B41459" w:rsidRPr="0051026D" w:rsidRDefault="00B41459" w:rsidP="00B41459">
      <w:pPr>
        <w:widowControl/>
        <w:autoSpaceDE/>
        <w:autoSpaceDN/>
        <w:jc w:val="both"/>
        <w:rPr>
          <w:b/>
          <w:bCs/>
          <w:sz w:val="28"/>
          <w:szCs w:val="28"/>
          <w:lang w:eastAsia="ru-RU"/>
        </w:rPr>
      </w:pPr>
    </w:p>
    <w:p w:rsidR="00B41459" w:rsidRPr="0051026D" w:rsidRDefault="00B41459" w:rsidP="00B41459">
      <w:pPr>
        <w:widowControl/>
        <w:autoSpaceDE/>
        <w:autoSpaceDN/>
        <w:jc w:val="both"/>
        <w:rPr>
          <w:b/>
          <w:bCs/>
          <w:sz w:val="28"/>
          <w:szCs w:val="28"/>
          <w:lang w:eastAsia="ru-RU"/>
        </w:rPr>
      </w:pPr>
      <w:r w:rsidRPr="0051026D">
        <w:rPr>
          <w:b/>
          <w:bCs/>
          <w:sz w:val="28"/>
          <w:szCs w:val="28"/>
          <w:lang w:eastAsia="ru-RU"/>
        </w:rPr>
        <w:t>Тема 1.5 Основы методики самостоятельных занятий физическими упражнениями</w:t>
      </w:r>
    </w:p>
    <w:p w:rsidR="00B41459" w:rsidRPr="0051026D" w:rsidRDefault="00B41459" w:rsidP="00B41459">
      <w:pPr>
        <w:widowControl/>
        <w:autoSpaceDE/>
        <w:autoSpaceDN/>
        <w:jc w:val="both"/>
        <w:rPr>
          <w:b/>
          <w:bCs/>
          <w:sz w:val="28"/>
          <w:szCs w:val="28"/>
          <w:lang w:eastAsia="ru-RU"/>
        </w:rPr>
      </w:pPr>
      <w:r w:rsidRPr="0051026D">
        <w:rPr>
          <w:sz w:val="28"/>
          <w:szCs w:val="28"/>
          <w:lang w:eastAsia="ru-RU"/>
        </w:rPr>
        <w:t>Формы и содержание самостоятельных занятий физическими упражнениями</w:t>
      </w:r>
    </w:p>
    <w:p w:rsidR="00B41459" w:rsidRPr="0051026D" w:rsidRDefault="00B41459" w:rsidP="00B41459">
      <w:pPr>
        <w:widowControl/>
        <w:autoSpaceDE/>
        <w:autoSpaceDN/>
        <w:jc w:val="both"/>
        <w:rPr>
          <w:b/>
          <w:bCs/>
          <w:sz w:val="28"/>
          <w:szCs w:val="28"/>
          <w:lang w:eastAsia="ru-RU"/>
        </w:rPr>
      </w:pPr>
      <w:r w:rsidRPr="0051026D">
        <w:rPr>
          <w:sz w:val="28"/>
          <w:szCs w:val="28"/>
          <w:lang w:eastAsia="ru-RU"/>
        </w:rPr>
        <w:t xml:space="preserve">Организация занятий физическими упражнениями различной направленности: </w:t>
      </w:r>
      <w:r w:rsidRPr="0051026D">
        <w:rPr>
          <w:iCs/>
          <w:sz w:val="28"/>
          <w:szCs w:val="28"/>
          <w:lang w:eastAsia="ru-RU"/>
        </w:rPr>
        <w:t>подготовка к занятиям физической культурой (выбор мест занятий, инвентаря и одежды, планирование занятий с разной функциональной направленностью); соблюдение требований безопасности и гигиенических правил во время занятий физической культурой и спортом</w:t>
      </w:r>
    </w:p>
    <w:p w:rsidR="00B41459" w:rsidRPr="0051026D" w:rsidRDefault="00B41459" w:rsidP="00B41459">
      <w:pPr>
        <w:widowControl/>
        <w:autoSpaceDE/>
        <w:autoSpaceDN/>
        <w:jc w:val="both"/>
        <w:rPr>
          <w:b/>
          <w:bCs/>
          <w:sz w:val="28"/>
          <w:szCs w:val="28"/>
          <w:lang w:eastAsia="ru-RU"/>
        </w:rPr>
      </w:pPr>
      <w:r w:rsidRPr="0051026D">
        <w:rPr>
          <w:sz w:val="28"/>
          <w:szCs w:val="28"/>
          <w:lang w:eastAsia="ru-RU"/>
        </w:rPr>
        <w:t>Основные принципы построения самостоятельных занятий и их гигиена</w:t>
      </w:r>
    </w:p>
    <w:p w:rsidR="00B41459" w:rsidRPr="0051026D" w:rsidRDefault="00B41459" w:rsidP="00B41459">
      <w:pPr>
        <w:widowControl/>
        <w:autoSpaceDE/>
        <w:autoSpaceDN/>
        <w:jc w:val="both"/>
        <w:rPr>
          <w:b/>
          <w:bCs/>
          <w:sz w:val="28"/>
          <w:szCs w:val="28"/>
          <w:lang w:eastAsia="ru-RU"/>
        </w:rPr>
      </w:pPr>
      <w:r w:rsidRPr="0051026D">
        <w:rPr>
          <w:sz w:val="28"/>
          <w:szCs w:val="28"/>
          <w:lang w:eastAsia="ru-RU"/>
        </w:rPr>
        <w:t>Нагрузка и факторы регуляции нагрузки при проведении самостоятельных занятий физическими упражнениями</w:t>
      </w:r>
    </w:p>
    <w:p w:rsidR="00B41459" w:rsidRPr="0051026D" w:rsidRDefault="00B41459" w:rsidP="00B41459">
      <w:pPr>
        <w:widowControl/>
        <w:autoSpaceDE/>
        <w:autoSpaceDN/>
        <w:jc w:val="both"/>
        <w:rPr>
          <w:b/>
          <w:color w:val="FF0000"/>
          <w:sz w:val="28"/>
          <w:szCs w:val="28"/>
          <w:lang w:eastAsia="ru-RU"/>
        </w:rPr>
      </w:pPr>
    </w:p>
    <w:p w:rsidR="00B41459" w:rsidRPr="0051026D" w:rsidRDefault="00B41459" w:rsidP="00B41459">
      <w:pPr>
        <w:widowControl/>
        <w:autoSpaceDE/>
        <w:autoSpaceDN/>
        <w:jc w:val="both"/>
        <w:rPr>
          <w:bCs/>
          <w:sz w:val="28"/>
          <w:szCs w:val="28"/>
          <w:lang w:eastAsia="ru-RU"/>
        </w:rPr>
      </w:pPr>
      <w:r w:rsidRPr="0051026D">
        <w:rPr>
          <w:b/>
          <w:sz w:val="28"/>
          <w:szCs w:val="28"/>
          <w:lang w:eastAsia="ru-RU"/>
        </w:rPr>
        <w:t>Тема 1.6.</w:t>
      </w:r>
      <w:r w:rsidRPr="0051026D">
        <w:rPr>
          <w:bCs/>
          <w:sz w:val="28"/>
          <w:szCs w:val="28"/>
          <w:lang w:eastAsia="ru-RU"/>
        </w:rPr>
        <w:t xml:space="preserve"> Основы самоконтроля за индивидуальными показателями здоровья, умственной и физической работоспособности, физического развития и физических качеств</w:t>
      </w:r>
    </w:p>
    <w:p w:rsidR="00B41459" w:rsidRPr="0051026D" w:rsidRDefault="00B41459" w:rsidP="00B41459">
      <w:pPr>
        <w:widowControl/>
        <w:autoSpaceDE/>
        <w:autoSpaceDN/>
        <w:jc w:val="both"/>
        <w:rPr>
          <w:sz w:val="28"/>
          <w:szCs w:val="28"/>
          <w:lang w:eastAsia="ru-RU"/>
        </w:rPr>
      </w:pPr>
      <w:r w:rsidRPr="0051026D">
        <w:rPr>
          <w:sz w:val="28"/>
          <w:szCs w:val="28"/>
          <w:lang w:eastAsia="ru-RU"/>
        </w:rPr>
        <w:t xml:space="preserve">Самоконтроль </w:t>
      </w:r>
      <w:r w:rsidRPr="0051026D">
        <w:rPr>
          <w:bCs/>
          <w:sz w:val="28"/>
          <w:szCs w:val="28"/>
          <w:lang w:eastAsia="ru-RU"/>
        </w:rPr>
        <w:t xml:space="preserve">за индивидуальными показателями </w:t>
      </w:r>
      <w:r w:rsidRPr="0051026D">
        <w:rPr>
          <w:sz w:val="28"/>
          <w:szCs w:val="28"/>
          <w:lang w:eastAsia="ru-RU"/>
        </w:rPr>
        <w:t>физического развития. Самоконтроль</w:t>
      </w:r>
      <w:r w:rsidRPr="0051026D">
        <w:rPr>
          <w:bCs/>
          <w:sz w:val="28"/>
          <w:szCs w:val="28"/>
          <w:lang w:eastAsia="ru-RU"/>
        </w:rPr>
        <w:t xml:space="preserve"> за индивидуальными показателями</w:t>
      </w:r>
      <w:r w:rsidRPr="0051026D">
        <w:rPr>
          <w:sz w:val="28"/>
          <w:szCs w:val="28"/>
          <w:lang w:eastAsia="ru-RU"/>
        </w:rPr>
        <w:t xml:space="preserve"> умственной и физической работоспособностью Самоконтроль </w:t>
      </w:r>
      <w:r w:rsidRPr="0051026D">
        <w:rPr>
          <w:bCs/>
          <w:sz w:val="28"/>
          <w:szCs w:val="28"/>
          <w:lang w:eastAsia="ru-RU"/>
        </w:rPr>
        <w:t>за индивидуальными показателями</w:t>
      </w:r>
      <w:r w:rsidRPr="0051026D">
        <w:rPr>
          <w:sz w:val="28"/>
          <w:szCs w:val="28"/>
          <w:lang w:eastAsia="ru-RU"/>
        </w:rPr>
        <w:t xml:space="preserve"> физической подготовленностью. Дневник самоконтроля.</w:t>
      </w:r>
    </w:p>
    <w:p w:rsidR="00B41459" w:rsidRPr="0051026D" w:rsidRDefault="00B41459" w:rsidP="00B41459">
      <w:pPr>
        <w:widowControl/>
        <w:autoSpaceDE/>
        <w:autoSpaceDN/>
        <w:jc w:val="both"/>
        <w:rPr>
          <w:sz w:val="28"/>
          <w:szCs w:val="28"/>
          <w:lang w:eastAsia="ru-RU"/>
        </w:rPr>
      </w:pPr>
    </w:p>
    <w:p w:rsidR="00B41459" w:rsidRPr="0051026D" w:rsidRDefault="00B41459" w:rsidP="00B41459">
      <w:pPr>
        <w:widowControl/>
        <w:autoSpaceDE/>
        <w:autoSpaceDN/>
        <w:jc w:val="both"/>
        <w:rPr>
          <w:b/>
          <w:sz w:val="28"/>
          <w:szCs w:val="28"/>
          <w:lang w:eastAsia="ru-RU"/>
        </w:rPr>
      </w:pPr>
      <w:r w:rsidRPr="0051026D">
        <w:rPr>
          <w:b/>
          <w:sz w:val="28"/>
          <w:szCs w:val="28"/>
          <w:lang w:eastAsia="ru-RU"/>
        </w:rPr>
        <w:t>Тема 1.7. Плавание</w:t>
      </w:r>
    </w:p>
    <w:p w:rsidR="00B41459" w:rsidRPr="0051026D" w:rsidRDefault="00B41459" w:rsidP="00B41459">
      <w:pPr>
        <w:widowControl/>
        <w:autoSpaceDE/>
        <w:autoSpaceDN/>
        <w:jc w:val="both"/>
        <w:rPr>
          <w:sz w:val="28"/>
          <w:szCs w:val="28"/>
          <w:lang w:eastAsia="ru-RU"/>
        </w:rPr>
      </w:pPr>
      <w:r w:rsidRPr="0051026D">
        <w:rPr>
          <w:sz w:val="28"/>
          <w:szCs w:val="28"/>
          <w:lang w:eastAsia="ru-RU"/>
        </w:rPr>
        <w:t>Техника безопасности при занятиях плаванием в открытых водоемах и бассейне. Спортивные способы плавания. Способы спасания утопающих.</w:t>
      </w:r>
    </w:p>
    <w:p w:rsidR="00B41459" w:rsidRPr="0051026D" w:rsidRDefault="00B41459" w:rsidP="00B41459">
      <w:pPr>
        <w:widowControl/>
        <w:autoSpaceDE/>
        <w:autoSpaceDN/>
        <w:jc w:val="both"/>
        <w:rPr>
          <w:b/>
          <w:bCs/>
          <w:sz w:val="28"/>
          <w:szCs w:val="28"/>
          <w:lang w:eastAsia="ru-RU"/>
        </w:rPr>
      </w:pPr>
    </w:p>
    <w:p w:rsidR="00B41459" w:rsidRPr="0051026D" w:rsidRDefault="00B41459" w:rsidP="00B41459">
      <w:pPr>
        <w:widowControl/>
        <w:autoSpaceDE/>
        <w:autoSpaceDN/>
        <w:jc w:val="both"/>
        <w:rPr>
          <w:b/>
          <w:bCs/>
          <w:sz w:val="28"/>
          <w:szCs w:val="28"/>
          <w:lang w:eastAsia="ru-RU"/>
        </w:rPr>
      </w:pPr>
      <w:r w:rsidRPr="0051026D">
        <w:rPr>
          <w:b/>
          <w:bCs/>
          <w:sz w:val="28"/>
          <w:szCs w:val="28"/>
          <w:lang w:eastAsia="ru-RU"/>
        </w:rPr>
        <w:t>Раздел 2 Практический раздел</w:t>
      </w:r>
    </w:p>
    <w:p w:rsidR="00B41459" w:rsidRPr="0051026D" w:rsidRDefault="00B41459" w:rsidP="00B41459">
      <w:pPr>
        <w:widowControl/>
        <w:autoSpaceDE/>
        <w:autoSpaceDN/>
        <w:jc w:val="both"/>
        <w:rPr>
          <w:b/>
          <w:sz w:val="28"/>
          <w:szCs w:val="28"/>
          <w:lang w:eastAsia="ru-RU"/>
        </w:rPr>
      </w:pPr>
    </w:p>
    <w:p w:rsidR="00B41459" w:rsidRPr="0051026D" w:rsidRDefault="00B41459" w:rsidP="00B41459">
      <w:pPr>
        <w:widowControl/>
        <w:autoSpaceDE/>
        <w:autoSpaceDN/>
        <w:jc w:val="both"/>
        <w:rPr>
          <w:b/>
          <w:sz w:val="28"/>
          <w:szCs w:val="28"/>
          <w:lang w:eastAsia="ru-RU"/>
        </w:rPr>
      </w:pPr>
      <w:r w:rsidRPr="0051026D">
        <w:rPr>
          <w:b/>
          <w:sz w:val="28"/>
          <w:szCs w:val="28"/>
          <w:lang w:eastAsia="ru-RU"/>
        </w:rPr>
        <w:t>Тема 2.1.Легкая атлетика.</w:t>
      </w:r>
    </w:p>
    <w:p w:rsidR="00B41459" w:rsidRPr="0051026D" w:rsidRDefault="00B41459" w:rsidP="00B41459">
      <w:pPr>
        <w:widowControl/>
        <w:autoSpaceDE/>
        <w:autoSpaceDN/>
        <w:jc w:val="both"/>
        <w:rPr>
          <w:sz w:val="28"/>
          <w:szCs w:val="28"/>
          <w:lang w:eastAsia="ru-RU"/>
        </w:rPr>
      </w:pPr>
      <w:r w:rsidRPr="0051026D">
        <w:rPr>
          <w:bCs/>
          <w:sz w:val="28"/>
          <w:szCs w:val="28"/>
          <w:lang w:eastAsia="ru-RU"/>
        </w:rPr>
        <w:t xml:space="preserve">Инструктаж по правилам техники безопасности на уроках лёгкой атлетики. </w:t>
      </w:r>
      <w:r w:rsidRPr="0051026D">
        <w:rPr>
          <w:sz w:val="28"/>
          <w:szCs w:val="28"/>
          <w:lang w:eastAsia="ru-RU"/>
        </w:rPr>
        <w:t xml:space="preserve">Техника беговых упражнений (кроссового бега, бег на короткие, средние и длинные дистанции), высокого и низкого старта, стартового разгона, финиширования; </w:t>
      </w:r>
      <w:r w:rsidRPr="0051026D">
        <w:rPr>
          <w:bCs/>
          <w:sz w:val="28"/>
          <w:szCs w:val="28"/>
          <w:lang w:eastAsia="ru-RU"/>
        </w:rPr>
        <w:t>Бег на короткую дистанцию (100 м)</w:t>
      </w:r>
      <w:proofErr w:type="gramStart"/>
      <w:r w:rsidRPr="0051026D">
        <w:rPr>
          <w:bCs/>
          <w:sz w:val="28"/>
          <w:szCs w:val="28"/>
          <w:lang w:eastAsia="ru-RU"/>
        </w:rPr>
        <w:t>.Б</w:t>
      </w:r>
      <w:proofErr w:type="gramEnd"/>
      <w:r w:rsidRPr="0051026D">
        <w:rPr>
          <w:bCs/>
          <w:sz w:val="28"/>
          <w:szCs w:val="28"/>
          <w:lang w:eastAsia="ru-RU"/>
        </w:rPr>
        <w:t xml:space="preserve">ег на среднюю дистанцию (400 м).Эстафетный бег. Бег на дистанцию 2000 м (девушки) и 3000 м (юноши). Метание гранаты 500 г (девушки) и 700 г (юноши). Прыжки в длину с разбега. Прыжки в длину с места. Тройной прыжок. Эстафетный бег 4*100м Бег с равномерной скоростью. Бег с ускорением, Бег по пересечённой местности, </w:t>
      </w:r>
      <w:r w:rsidRPr="0051026D">
        <w:rPr>
          <w:sz w:val="28"/>
          <w:szCs w:val="28"/>
          <w:lang w:eastAsia="ru-RU"/>
        </w:rPr>
        <w:t>сдача контрольных нормативов.</w:t>
      </w:r>
    </w:p>
    <w:p w:rsidR="00B41459" w:rsidRPr="0051026D" w:rsidRDefault="00B41459" w:rsidP="00B41459">
      <w:pPr>
        <w:widowControl/>
        <w:autoSpaceDE/>
        <w:autoSpaceDN/>
        <w:jc w:val="both"/>
        <w:rPr>
          <w:sz w:val="28"/>
          <w:szCs w:val="28"/>
          <w:lang w:eastAsia="ru-RU"/>
        </w:rPr>
      </w:pPr>
    </w:p>
    <w:p w:rsidR="00B41459" w:rsidRPr="0051026D" w:rsidRDefault="00B41459" w:rsidP="00B41459">
      <w:pPr>
        <w:widowControl/>
        <w:autoSpaceDE/>
        <w:autoSpaceDN/>
        <w:jc w:val="both"/>
        <w:rPr>
          <w:b/>
          <w:sz w:val="28"/>
          <w:szCs w:val="28"/>
          <w:lang w:eastAsia="ru-RU"/>
        </w:rPr>
      </w:pPr>
      <w:r w:rsidRPr="0051026D">
        <w:rPr>
          <w:b/>
          <w:sz w:val="28"/>
          <w:szCs w:val="28"/>
          <w:lang w:eastAsia="ru-RU"/>
        </w:rPr>
        <w:t>Тема 2.2. Баскетбол</w:t>
      </w:r>
    </w:p>
    <w:p w:rsidR="00B41459" w:rsidRPr="0051026D" w:rsidRDefault="00B41459" w:rsidP="00B41459">
      <w:pPr>
        <w:widowControl/>
        <w:autoSpaceDE/>
        <w:autoSpaceDN/>
        <w:jc w:val="both"/>
        <w:rPr>
          <w:bCs/>
          <w:sz w:val="28"/>
          <w:szCs w:val="28"/>
          <w:lang w:eastAsia="ru-RU"/>
        </w:rPr>
      </w:pPr>
      <w:r w:rsidRPr="0051026D">
        <w:rPr>
          <w:bCs/>
          <w:sz w:val="28"/>
          <w:szCs w:val="28"/>
          <w:lang w:eastAsia="ru-RU"/>
        </w:rPr>
        <w:lastRenderedPageBreak/>
        <w:t>Правила техники безопасности во время занятий спортивными играми (инструктаж). Стойки, перемещения, остановки. Ведение мяча на месте и в движении. Передачи мяча на месте и в движении различными способами. Ловля мяча. Броски мяча в кольцо с различных точек. Штрафные броски. Передачи мяча в движении в тройках со сменой места. Малая восьмёрка. Эстафеты с баскетбольными мячами. Подвижные игры с мячом. Бросок мяча в корзину после ведения. Бросок мяча в корзину после передачи. Правила игры в баскетбол. Тактические действия в защите индивидуальные и групповые. Тактические действия в нападении. Быстрый прорыв. Заслон. Двусторонняя игра в баскетбол по упрощённым правилам.</w:t>
      </w:r>
    </w:p>
    <w:p w:rsidR="00B41459" w:rsidRPr="0051026D" w:rsidRDefault="00B41459" w:rsidP="00B41459">
      <w:pPr>
        <w:widowControl/>
        <w:autoSpaceDE/>
        <w:autoSpaceDN/>
        <w:jc w:val="both"/>
        <w:rPr>
          <w:b/>
          <w:sz w:val="28"/>
          <w:szCs w:val="28"/>
          <w:lang w:eastAsia="ru-RU"/>
        </w:rPr>
      </w:pPr>
    </w:p>
    <w:p w:rsidR="00B41459" w:rsidRPr="0051026D" w:rsidRDefault="00B41459" w:rsidP="00B41459">
      <w:pPr>
        <w:widowControl/>
        <w:autoSpaceDE/>
        <w:autoSpaceDN/>
        <w:jc w:val="both"/>
        <w:rPr>
          <w:b/>
          <w:sz w:val="28"/>
          <w:szCs w:val="28"/>
          <w:lang w:eastAsia="ru-RU"/>
        </w:rPr>
      </w:pPr>
      <w:r w:rsidRPr="0051026D">
        <w:rPr>
          <w:b/>
          <w:sz w:val="28"/>
          <w:szCs w:val="28"/>
          <w:lang w:eastAsia="ru-RU"/>
        </w:rPr>
        <w:t>Тема 2.3. Гимнастика</w:t>
      </w:r>
    </w:p>
    <w:p w:rsidR="00B41459" w:rsidRPr="0051026D" w:rsidRDefault="00B41459" w:rsidP="00B41459">
      <w:pPr>
        <w:widowControl/>
        <w:autoSpaceDE/>
        <w:autoSpaceDN/>
        <w:jc w:val="both"/>
        <w:rPr>
          <w:bCs/>
          <w:sz w:val="28"/>
          <w:szCs w:val="28"/>
          <w:lang w:eastAsia="ru-RU"/>
        </w:rPr>
      </w:pPr>
      <w:r w:rsidRPr="0051026D">
        <w:rPr>
          <w:bCs/>
          <w:sz w:val="28"/>
          <w:szCs w:val="28"/>
          <w:lang w:eastAsia="ru-RU"/>
        </w:rPr>
        <w:t xml:space="preserve">Инструктаж по технике безопасности на уроках гимнастики. Строевые упражнения: построения, перестроения, повороты на месте и в движении, остановки. Общеразвивающие упражнения, упражнения в парах. Упражнения с палками. Упражнения со скакалками. Упражнения с обручем. Упражнения у гимнастической стенки. Упражнения на гимнастической скамейке. Упражнения на осанку. Акробатические упражнения: стойки, висы, упоры, группировки, мост, кувырок вперёд. Акробатическая комбинация: ласточка, кувырок вперёд, сед углом, стойка на лопатках, </w:t>
      </w:r>
      <w:proofErr w:type="spellStart"/>
      <w:r w:rsidRPr="0051026D">
        <w:rPr>
          <w:bCs/>
          <w:sz w:val="28"/>
          <w:szCs w:val="28"/>
          <w:lang w:eastAsia="ru-RU"/>
        </w:rPr>
        <w:t>полушпагат</w:t>
      </w:r>
      <w:proofErr w:type="spellEnd"/>
      <w:r w:rsidRPr="0051026D">
        <w:rPr>
          <w:bCs/>
          <w:sz w:val="28"/>
          <w:szCs w:val="28"/>
          <w:lang w:eastAsia="ru-RU"/>
        </w:rPr>
        <w:t xml:space="preserve">, упор присев, встать прыжком с поворотом на 360 градусов. </w:t>
      </w:r>
    </w:p>
    <w:p w:rsidR="00B41459" w:rsidRPr="0051026D" w:rsidRDefault="00B41459" w:rsidP="00B41459">
      <w:pPr>
        <w:widowControl/>
        <w:autoSpaceDE/>
        <w:autoSpaceDN/>
        <w:jc w:val="both"/>
        <w:rPr>
          <w:sz w:val="28"/>
          <w:szCs w:val="28"/>
          <w:lang w:eastAsia="ru-RU"/>
        </w:rPr>
      </w:pPr>
    </w:p>
    <w:p w:rsidR="00B41459" w:rsidRPr="0051026D" w:rsidRDefault="00B41459" w:rsidP="00B41459">
      <w:pPr>
        <w:widowControl/>
        <w:autoSpaceDE/>
        <w:autoSpaceDN/>
        <w:jc w:val="both"/>
        <w:rPr>
          <w:b/>
          <w:bCs/>
          <w:sz w:val="28"/>
          <w:szCs w:val="28"/>
          <w:lang w:eastAsia="ru-RU"/>
        </w:rPr>
      </w:pPr>
      <w:r w:rsidRPr="0051026D">
        <w:rPr>
          <w:b/>
          <w:sz w:val="28"/>
          <w:szCs w:val="28"/>
          <w:lang w:eastAsia="ru-RU"/>
        </w:rPr>
        <w:t>Тема 2.4</w:t>
      </w:r>
      <w:r w:rsidRPr="0051026D">
        <w:rPr>
          <w:sz w:val="28"/>
          <w:szCs w:val="28"/>
          <w:lang w:eastAsia="ru-RU"/>
        </w:rPr>
        <w:t xml:space="preserve"> </w:t>
      </w:r>
      <w:r w:rsidRPr="0051026D">
        <w:rPr>
          <w:b/>
          <w:bCs/>
          <w:sz w:val="28"/>
          <w:szCs w:val="28"/>
          <w:lang w:eastAsia="ru-RU"/>
        </w:rPr>
        <w:t>Профессионально прикладная физическая подготовка</w:t>
      </w:r>
    </w:p>
    <w:p w:rsidR="00B41459" w:rsidRPr="0051026D" w:rsidRDefault="00B41459" w:rsidP="00B41459">
      <w:pPr>
        <w:widowControl/>
        <w:autoSpaceDE/>
        <w:autoSpaceDN/>
        <w:jc w:val="both"/>
        <w:rPr>
          <w:b/>
          <w:bCs/>
          <w:sz w:val="28"/>
          <w:szCs w:val="28"/>
          <w:lang w:eastAsia="ru-RU"/>
        </w:rPr>
      </w:pPr>
      <w:r w:rsidRPr="0051026D">
        <w:rPr>
          <w:bCs/>
          <w:iCs/>
          <w:sz w:val="28"/>
          <w:szCs w:val="28"/>
          <w:lang w:eastAsia="ru-RU"/>
        </w:rPr>
        <w:t>Подбор упражнений, составление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p w:rsidR="00B41459" w:rsidRPr="0051026D" w:rsidRDefault="00B41459" w:rsidP="00B41459">
      <w:pPr>
        <w:widowControl/>
        <w:autoSpaceDE/>
        <w:autoSpaceDN/>
        <w:jc w:val="both"/>
        <w:rPr>
          <w:b/>
          <w:bCs/>
          <w:sz w:val="28"/>
          <w:szCs w:val="28"/>
          <w:lang w:eastAsia="ru-RU"/>
        </w:rPr>
      </w:pPr>
      <w:r w:rsidRPr="0051026D">
        <w:rPr>
          <w:bCs/>
          <w:sz w:val="28"/>
          <w:szCs w:val="28"/>
          <w:lang w:eastAsia="ru-RU"/>
        </w:rPr>
        <w:t>Методика контроля уровня физической подготовленности. Основы здорового образа жизни. Профилактика профессиональных заболеваний средствами физической культуры. Развитие профессионально значимых двигательных качеств.</w:t>
      </w:r>
    </w:p>
    <w:p w:rsidR="00B41459" w:rsidRPr="0051026D" w:rsidRDefault="00B41459" w:rsidP="00B41459">
      <w:pPr>
        <w:widowControl/>
        <w:autoSpaceDE/>
        <w:autoSpaceDN/>
        <w:jc w:val="both"/>
        <w:rPr>
          <w:sz w:val="28"/>
          <w:szCs w:val="28"/>
          <w:lang w:eastAsia="ru-RU"/>
        </w:rPr>
      </w:pPr>
    </w:p>
    <w:p w:rsidR="00B41459" w:rsidRPr="0051026D" w:rsidRDefault="00B41459" w:rsidP="00B41459">
      <w:pPr>
        <w:widowControl/>
        <w:autoSpaceDE/>
        <w:autoSpaceDN/>
        <w:jc w:val="both"/>
        <w:rPr>
          <w:b/>
          <w:sz w:val="28"/>
          <w:szCs w:val="28"/>
          <w:lang w:eastAsia="ru-RU"/>
        </w:rPr>
      </w:pPr>
      <w:r w:rsidRPr="0051026D">
        <w:rPr>
          <w:b/>
          <w:sz w:val="28"/>
          <w:szCs w:val="28"/>
          <w:lang w:eastAsia="ru-RU"/>
        </w:rPr>
        <w:t>Тема 2.5.</w:t>
      </w:r>
      <w:r w:rsidRPr="0051026D">
        <w:rPr>
          <w:sz w:val="28"/>
          <w:szCs w:val="28"/>
          <w:lang w:eastAsia="ru-RU"/>
        </w:rPr>
        <w:t xml:space="preserve"> </w:t>
      </w:r>
      <w:r w:rsidRPr="0051026D">
        <w:rPr>
          <w:b/>
          <w:sz w:val="28"/>
          <w:szCs w:val="28"/>
          <w:lang w:eastAsia="ru-RU"/>
        </w:rPr>
        <w:t>Подбор упражнений, составление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p w:rsidR="00B41459" w:rsidRPr="0051026D" w:rsidRDefault="00B41459" w:rsidP="00B41459">
      <w:pPr>
        <w:widowControl/>
        <w:autoSpaceDE/>
        <w:autoSpaceDN/>
        <w:jc w:val="both"/>
        <w:rPr>
          <w:sz w:val="28"/>
          <w:szCs w:val="28"/>
          <w:lang w:eastAsia="ru-RU"/>
        </w:rPr>
      </w:pPr>
      <w:r w:rsidRPr="0051026D">
        <w:rPr>
          <w:sz w:val="28"/>
          <w:szCs w:val="28"/>
          <w:lang w:eastAsia="ru-RU"/>
        </w:rPr>
        <w:t>Упражнения и комплексы упражнений для производственной гимнастики</w:t>
      </w:r>
    </w:p>
    <w:p w:rsidR="00B41459" w:rsidRPr="0051026D" w:rsidRDefault="00B41459" w:rsidP="00B41459">
      <w:pPr>
        <w:widowControl/>
        <w:autoSpaceDE/>
        <w:autoSpaceDN/>
        <w:jc w:val="both"/>
        <w:rPr>
          <w:sz w:val="28"/>
          <w:szCs w:val="28"/>
          <w:lang w:eastAsia="ru-RU"/>
        </w:rPr>
      </w:pPr>
      <w:r w:rsidRPr="0051026D">
        <w:rPr>
          <w:sz w:val="28"/>
          <w:szCs w:val="28"/>
          <w:lang w:eastAsia="ru-RU"/>
        </w:rPr>
        <w:t>Упражнения и комплексы упражнений для профилактики профессиональных заболеваний с учётом специфики будущей профессиональной деятельности</w:t>
      </w:r>
    </w:p>
    <w:p w:rsidR="00B41459" w:rsidRPr="0051026D" w:rsidRDefault="00B41459" w:rsidP="00B41459">
      <w:pPr>
        <w:widowControl/>
        <w:autoSpaceDE/>
        <w:autoSpaceDN/>
        <w:jc w:val="both"/>
        <w:rPr>
          <w:sz w:val="28"/>
          <w:szCs w:val="28"/>
          <w:lang w:eastAsia="ru-RU"/>
        </w:rPr>
      </w:pPr>
      <w:r w:rsidRPr="0051026D">
        <w:rPr>
          <w:sz w:val="28"/>
          <w:szCs w:val="28"/>
          <w:lang w:eastAsia="ru-RU"/>
        </w:rPr>
        <w:t>Упражнения и комплексы упражнений для профессионально-прикладной физической подготовки с учётом специфики будущей профессиональной деятельности</w:t>
      </w:r>
    </w:p>
    <w:p w:rsidR="00B41459" w:rsidRPr="0051026D" w:rsidRDefault="00B41459" w:rsidP="00B41459">
      <w:pPr>
        <w:widowControl/>
        <w:autoSpaceDE/>
        <w:autoSpaceDN/>
        <w:jc w:val="both"/>
        <w:rPr>
          <w:sz w:val="28"/>
          <w:szCs w:val="28"/>
          <w:lang w:eastAsia="ru-RU"/>
        </w:rPr>
      </w:pPr>
      <w:r w:rsidRPr="0051026D">
        <w:rPr>
          <w:sz w:val="28"/>
          <w:szCs w:val="28"/>
          <w:lang w:eastAsia="ru-RU"/>
        </w:rPr>
        <w:t>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p w:rsidR="00B41459" w:rsidRPr="0051026D" w:rsidRDefault="00B41459" w:rsidP="00B41459">
      <w:pPr>
        <w:widowControl/>
        <w:autoSpaceDE/>
        <w:autoSpaceDN/>
        <w:jc w:val="both"/>
        <w:rPr>
          <w:sz w:val="28"/>
          <w:szCs w:val="28"/>
          <w:lang w:eastAsia="ru-RU"/>
        </w:rPr>
      </w:pPr>
      <w:r w:rsidRPr="0051026D">
        <w:rPr>
          <w:sz w:val="28"/>
          <w:szCs w:val="28"/>
          <w:lang w:eastAsia="ru-RU"/>
        </w:rPr>
        <w:lastRenderedPageBreak/>
        <w:t>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p w:rsidR="00B41459" w:rsidRPr="0051026D" w:rsidRDefault="00B41459" w:rsidP="00B41459">
      <w:pPr>
        <w:widowControl/>
        <w:autoSpaceDE/>
        <w:autoSpaceDN/>
        <w:jc w:val="both"/>
        <w:rPr>
          <w:sz w:val="28"/>
          <w:szCs w:val="28"/>
          <w:lang w:eastAsia="ru-RU"/>
        </w:rPr>
      </w:pPr>
    </w:p>
    <w:p w:rsidR="00B41459" w:rsidRPr="0051026D" w:rsidRDefault="00B41459" w:rsidP="00B41459">
      <w:pPr>
        <w:widowControl/>
        <w:autoSpaceDE/>
        <w:autoSpaceDN/>
        <w:jc w:val="both"/>
        <w:rPr>
          <w:b/>
          <w:sz w:val="28"/>
          <w:szCs w:val="28"/>
          <w:lang w:eastAsia="ru-RU"/>
        </w:rPr>
      </w:pPr>
      <w:r w:rsidRPr="0051026D">
        <w:rPr>
          <w:b/>
          <w:sz w:val="28"/>
          <w:szCs w:val="28"/>
          <w:lang w:eastAsia="ru-RU"/>
        </w:rPr>
        <w:t>Тема 2.6. Лыжная подготовка</w:t>
      </w:r>
    </w:p>
    <w:p w:rsidR="00B41459" w:rsidRPr="0051026D" w:rsidRDefault="00B41459" w:rsidP="00B41459">
      <w:pPr>
        <w:widowControl/>
        <w:autoSpaceDE/>
        <w:autoSpaceDN/>
        <w:jc w:val="both"/>
        <w:rPr>
          <w:sz w:val="28"/>
          <w:szCs w:val="28"/>
          <w:lang w:eastAsia="ru-RU"/>
        </w:rPr>
      </w:pPr>
      <w:r w:rsidRPr="0051026D">
        <w:rPr>
          <w:sz w:val="28"/>
          <w:szCs w:val="28"/>
          <w:lang w:eastAsia="ru-RU"/>
        </w:rPr>
        <w:t xml:space="preserve">Правила соревнований, техника безопасности при занятиях лыжным спортом. </w:t>
      </w:r>
    </w:p>
    <w:p w:rsidR="00B41459" w:rsidRPr="0051026D" w:rsidRDefault="00B41459" w:rsidP="00B41459">
      <w:pPr>
        <w:widowControl/>
        <w:autoSpaceDE/>
        <w:autoSpaceDN/>
        <w:jc w:val="both"/>
        <w:rPr>
          <w:bCs/>
          <w:sz w:val="28"/>
          <w:szCs w:val="28"/>
          <w:lang w:eastAsia="ru-RU"/>
        </w:rPr>
      </w:pPr>
      <w:r w:rsidRPr="0051026D">
        <w:rPr>
          <w:bCs/>
          <w:sz w:val="28"/>
          <w:szCs w:val="28"/>
          <w:lang w:eastAsia="ru-RU"/>
        </w:rPr>
        <w:t xml:space="preserve">Техника безопасности на занятиях лыжной подготовкой. Первая помощь при обморожениях. Попеременный </w:t>
      </w:r>
      <w:proofErr w:type="spellStart"/>
      <w:r w:rsidRPr="0051026D">
        <w:rPr>
          <w:bCs/>
          <w:sz w:val="28"/>
          <w:szCs w:val="28"/>
          <w:lang w:eastAsia="ru-RU"/>
        </w:rPr>
        <w:t>двухшажный</w:t>
      </w:r>
      <w:proofErr w:type="spellEnd"/>
      <w:r w:rsidRPr="0051026D">
        <w:rPr>
          <w:bCs/>
          <w:sz w:val="28"/>
          <w:szCs w:val="28"/>
          <w:lang w:eastAsia="ru-RU"/>
        </w:rPr>
        <w:t xml:space="preserve"> ход. Одновременный </w:t>
      </w:r>
      <w:proofErr w:type="spellStart"/>
      <w:r w:rsidRPr="0051026D">
        <w:rPr>
          <w:bCs/>
          <w:sz w:val="28"/>
          <w:szCs w:val="28"/>
          <w:lang w:eastAsia="ru-RU"/>
        </w:rPr>
        <w:t>бесшажный</w:t>
      </w:r>
      <w:proofErr w:type="spellEnd"/>
      <w:r w:rsidRPr="0051026D">
        <w:rPr>
          <w:bCs/>
          <w:sz w:val="28"/>
          <w:szCs w:val="28"/>
          <w:lang w:eastAsia="ru-RU"/>
        </w:rPr>
        <w:t xml:space="preserve"> ход. Одновременный одношажный ход. Коньковый ход. Техника лыжных ходов, перехода с одновременных лыжных ходов на попеременные. Способы безопасного падения, Спуски в различных стойках. Преодоление бугров и впадин. Подъёмы: ступающим шагом, скользящим шагом, </w:t>
      </w:r>
      <w:proofErr w:type="spellStart"/>
      <w:r w:rsidRPr="0051026D">
        <w:rPr>
          <w:bCs/>
          <w:sz w:val="28"/>
          <w:szCs w:val="28"/>
          <w:lang w:eastAsia="ru-RU"/>
        </w:rPr>
        <w:t>полуёлочкой</w:t>
      </w:r>
      <w:proofErr w:type="spellEnd"/>
      <w:r w:rsidRPr="0051026D">
        <w:rPr>
          <w:bCs/>
          <w:sz w:val="28"/>
          <w:szCs w:val="28"/>
          <w:lang w:eastAsia="ru-RU"/>
        </w:rPr>
        <w:t xml:space="preserve">, ёлочкой, лесенкой. Повороты на месте вокруг пяток и вокруг носок лыж влево и вправо. Повороты в движении вправо и влево переступанием. Повороты на спусках упором, переступанием, </w:t>
      </w:r>
      <w:proofErr w:type="spellStart"/>
      <w:r w:rsidRPr="0051026D">
        <w:rPr>
          <w:bCs/>
          <w:sz w:val="28"/>
          <w:szCs w:val="28"/>
          <w:lang w:eastAsia="ru-RU"/>
        </w:rPr>
        <w:t>контруклоном</w:t>
      </w:r>
      <w:proofErr w:type="spellEnd"/>
      <w:r w:rsidRPr="0051026D">
        <w:rPr>
          <w:bCs/>
          <w:sz w:val="28"/>
          <w:szCs w:val="28"/>
          <w:lang w:eastAsia="ru-RU"/>
        </w:rPr>
        <w:t>. Торможения различными способами. Лыжные эстафеты. Краткие правила соревнований по лыжным гонкам. Лыжные гонки.</w:t>
      </w:r>
    </w:p>
    <w:p w:rsidR="00B41459" w:rsidRPr="0051026D" w:rsidRDefault="00B41459" w:rsidP="00B41459">
      <w:pPr>
        <w:widowControl/>
        <w:autoSpaceDE/>
        <w:autoSpaceDN/>
        <w:jc w:val="both"/>
        <w:rPr>
          <w:b/>
          <w:sz w:val="28"/>
          <w:szCs w:val="28"/>
          <w:lang w:eastAsia="ru-RU"/>
        </w:rPr>
      </w:pPr>
      <w:r w:rsidRPr="0051026D">
        <w:rPr>
          <w:b/>
          <w:sz w:val="28"/>
          <w:szCs w:val="28"/>
          <w:lang w:eastAsia="ru-RU"/>
        </w:rPr>
        <w:t>Тема 2.7. Волейбол</w:t>
      </w:r>
    </w:p>
    <w:p w:rsidR="00B41459" w:rsidRPr="0051026D" w:rsidRDefault="00B41459" w:rsidP="00B41459">
      <w:pPr>
        <w:widowControl/>
        <w:autoSpaceDE/>
        <w:autoSpaceDN/>
        <w:jc w:val="both"/>
        <w:rPr>
          <w:bCs/>
          <w:sz w:val="28"/>
          <w:szCs w:val="28"/>
          <w:lang w:eastAsia="ru-RU"/>
        </w:rPr>
      </w:pPr>
      <w:r w:rsidRPr="0051026D">
        <w:rPr>
          <w:bCs/>
          <w:sz w:val="28"/>
          <w:szCs w:val="28"/>
          <w:lang w:eastAsia="ru-RU"/>
        </w:rPr>
        <w:t>Правила игры в волейбол. Стойки, перемещения. Верхние передачи на месте, в парах, в кругу, через сетку, в стену, в парах в движении. Нижние передачи после набрасывания мяча партнёром, на месте над собой, в парах, в кругу, через сетку. Сочетание верхних и нижних передач. Передачи мяча из зон 1 и 5 в 6 зону. Нижняя подача мяча партнёру, в стену, через сетку. Верхняя подача мяча. Приём мяча с подачи. Подачи мяча в различные зоны. Снизу в парах после шага вправо или влево. Подводящие подвижные игры: два мяча, пионербол. Судейство соревнований по волейболу и жесты судей Двусторонняя учебная игра по упрощённым правилам. Тактические в нападении, Тактические действия в защите. Игра через игрока 3 зоны. Нападающий удар. Скидка. Постановка блока (ознакомление).</w:t>
      </w:r>
    </w:p>
    <w:p w:rsidR="00B41459" w:rsidRPr="0051026D" w:rsidRDefault="00B41459" w:rsidP="00B41459">
      <w:pPr>
        <w:widowControl/>
        <w:autoSpaceDE/>
        <w:autoSpaceDN/>
        <w:jc w:val="both"/>
        <w:rPr>
          <w:bCs/>
          <w:sz w:val="28"/>
          <w:szCs w:val="28"/>
          <w:lang w:eastAsia="ru-RU"/>
        </w:rPr>
      </w:pPr>
    </w:p>
    <w:p w:rsidR="00B41459" w:rsidRPr="0051026D" w:rsidRDefault="00B41459" w:rsidP="00B41459">
      <w:pPr>
        <w:widowControl/>
        <w:autoSpaceDE/>
        <w:autoSpaceDN/>
        <w:jc w:val="both"/>
        <w:rPr>
          <w:b/>
          <w:sz w:val="28"/>
          <w:szCs w:val="28"/>
          <w:lang w:eastAsia="ru-RU"/>
        </w:rPr>
      </w:pPr>
      <w:r w:rsidRPr="0051026D">
        <w:rPr>
          <w:b/>
          <w:sz w:val="28"/>
          <w:szCs w:val="28"/>
          <w:lang w:eastAsia="ru-RU"/>
        </w:rPr>
        <w:t>Тема 2.8. Атлетическая гимнастика</w:t>
      </w:r>
    </w:p>
    <w:p w:rsidR="00B41459" w:rsidRPr="0051026D" w:rsidRDefault="00B41459" w:rsidP="00B41459">
      <w:pPr>
        <w:widowControl/>
        <w:autoSpaceDE/>
        <w:autoSpaceDN/>
        <w:jc w:val="both"/>
        <w:rPr>
          <w:bCs/>
          <w:sz w:val="28"/>
          <w:szCs w:val="28"/>
          <w:lang w:eastAsia="ru-RU"/>
        </w:rPr>
      </w:pPr>
      <w:r w:rsidRPr="0051026D">
        <w:rPr>
          <w:bCs/>
          <w:sz w:val="28"/>
          <w:szCs w:val="28"/>
          <w:lang w:eastAsia="ru-RU"/>
        </w:rPr>
        <w:t>Упражнения с гантелями. Упражнения с набивными мячами. Работа на снарядах в тренажёрном зале. Упражнения на степах. Упражнения для коррекции телосложения. Упражнения на станциях на развитие двигательных качеств методом круговой тренировки.</w:t>
      </w:r>
    </w:p>
    <w:p w:rsidR="00B41459" w:rsidRPr="0051026D" w:rsidRDefault="00B41459" w:rsidP="00B41459">
      <w:pPr>
        <w:widowControl/>
        <w:autoSpaceDE/>
        <w:autoSpaceDN/>
        <w:jc w:val="both"/>
        <w:rPr>
          <w:bCs/>
          <w:sz w:val="28"/>
          <w:szCs w:val="28"/>
          <w:lang w:eastAsia="ru-RU"/>
        </w:rPr>
      </w:pPr>
    </w:p>
    <w:p w:rsidR="00B41459" w:rsidRPr="0051026D" w:rsidRDefault="00B41459" w:rsidP="00B41459">
      <w:pPr>
        <w:widowControl/>
        <w:autoSpaceDE/>
        <w:autoSpaceDN/>
        <w:jc w:val="both"/>
        <w:rPr>
          <w:sz w:val="28"/>
          <w:szCs w:val="28"/>
          <w:lang w:eastAsia="ru-RU"/>
        </w:rPr>
      </w:pPr>
      <w:r w:rsidRPr="0051026D">
        <w:rPr>
          <w:b/>
          <w:sz w:val="28"/>
          <w:szCs w:val="28"/>
          <w:lang w:eastAsia="ru-RU"/>
        </w:rPr>
        <w:t>Тема 2.9</w:t>
      </w:r>
      <w:r w:rsidRPr="0051026D">
        <w:rPr>
          <w:sz w:val="28"/>
          <w:szCs w:val="28"/>
          <w:lang w:eastAsia="ru-RU"/>
        </w:rPr>
        <w:t xml:space="preserve">. </w:t>
      </w:r>
      <w:r w:rsidRPr="0051026D">
        <w:rPr>
          <w:b/>
          <w:sz w:val="28"/>
          <w:szCs w:val="28"/>
          <w:lang w:eastAsia="ru-RU"/>
        </w:rPr>
        <w:t>Физические упражнения для оздоровительных форм занятий физической культурой профессионально-ориентированной направленности</w:t>
      </w:r>
    </w:p>
    <w:p w:rsidR="00B41459" w:rsidRPr="0051026D" w:rsidRDefault="00B41459" w:rsidP="00B41459">
      <w:pPr>
        <w:widowControl/>
        <w:autoSpaceDE/>
        <w:autoSpaceDN/>
        <w:jc w:val="both"/>
        <w:rPr>
          <w:sz w:val="28"/>
          <w:szCs w:val="28"/>
          <w:lang w:eastAsia="ru-RU"/>
        </w:rPr>
      </w:pPr>
      <w:r w:rsidRPr="0051026D">
        <w:rPr>
          <w:sz w:val="28"/>
          <w:szCs w:val="28"/>
          <w:lang w:eastAsia="ru-RU"/>
        </w:rPr>
        <w:t>Упражнения современных оздоровительных систем физического воспитания, ориентированные на поддержание работоспособности в процессе производственной деятельности, профилактику заболеваний, связанных с учебной и производственной деятельностью</w:t>
      </w:r>
    </w:p>
    <w:p w:rsidR="00B41459" w:rsidRPr="0051026D" w:rsidRDefault="00B41459" w:rsidP="00B41459">
      <w:pPr>
        <w:widowControl/>
        <w:autoSpaceDE/>
        <w:autoSpaceDN/>
        <w:jc w:val="both"/>
        <w:rPr>
          <w:sz w:val="28"/>
          <w:szCs w:val="28"/>
          <w:lang w:eastAsia="ru-RU"/>
        </w:rPr>
      </w:pPr>
      <w:r w:rsidRPr="0051026D">
        <w:rPr>
          <w:sz w:val="28"/>
          <w:szCs w:val="28"/>
          <w:lang w:eastAsia="ru-RU"/>
        </w:rPr>
        <w:t>В том числе практических занятий</w:t>
      </w:r>
    </w:p>
    <w:p w:rsidR="00B41459" w:rsidRPr="0051026D" w:rsidRDefault="00B41459" w:rsidP="00B41459">
      <w:pPr>
        <w:widowControl/>
        <w:autoSpaceDE/>
        <w:autoSpaceDN/>
        <w:jc w:val="both"/>
        <w:rPr>
          <w:sz w:val="28"/>
          <w:szCs w:val="28"/>
          <w:lang w:eastAsia="ru-RU"/>
        </w:rPr>
      </w:pPr>
      <w:r w:rsidRPr="0051026D">
        <w:rPr>
          <w:sz w:val="28"/>
          <w:szCs w:val="28"/>
          <w:lang w:eastAsia="ru-RU"/>
        </w:rPr>
        <w:t xml:space="preserve">Освоение упражнений современных оздоровительных систем физического воспитания, ориентированные на поддержание работоспособности в процессе </w:t>
      </w:r>
      <w:r w:rsidRPr="0051026D">
        <w:rPr>
          <w:sz w:val="28"/>
          <w:szCs w:val="28"/>
          <w:lang w:eastAsia="ru-RU"/>
        </w:rPr>
        <w:lastRenderedPageBreak/>
        <w:t>производственной деятельности, профилактику заболеваний, связанных с учебной и производственной деятельностью</w:t>
      </w:r>
    </w:p>
    <w:p w:rsidR="00B41459" w:rsidRPr="0051026D" w:rsidRDefault="00B41459" w:rsidP="00B41459">
      <w:pPr>
        <w:widowControl/>
        <w:autoSpaceDE/>
        <w:autoSpaceDN/>
        <w:jc w:val="both"/>
        <w:rPr>
          <w:sz w:val="28"/>
          <w:szCs w:val="28"/>
          <w:lang w:eastAsia="ru-RU"/>
        </w:rPr>
      </w:pPr>
    </w:p>
    <w:p w:rsidR="00B41459" w:rsidRPr="0051026D" w:rsidRDefault="00B41459" w:rsidP="00B41459">
      <w:pPr>
        <w:widowControl/>
        <w:autoSpaceDE/>
        <w:autoSpaceDN/>
        <w:jc w:val="both"/>
        <w:rPr>
          <w:b/>
          <w:sz w:val="28"/>
          <w:szCs w:val="28"/>
          <w:lang w:eastAsia="ru-RU"/>
        </w:rPr>
      </w:pPr>
      <w:r w:rsidRPr="0051026D">
        <w:rPr>
          <w:b/>
          <w:sz w:val="28"/>
          <w:szCs w:val="28"/>
          <w:lang w:eastAsia="ru-RU"/>
        </w:rPr>
        <w:t>Тема 2.10. Комплекс ГТО</w:t>
      </w:r>
    </w:p>
    <w:p w:rsidR="00B41459" w:rsidRPr="0051026D" w:rsidRDefault="00B41459" w:rsidP="00B41459">
      <w:pPr>
        <w:widowControl/>
        <w:adjustRightInd w:val="0"/>
        <w:jc w:val="both"/>
        <w:rPr>
          <w:bCs/>
          <w:sz w:val="28"/>
          <w:szCs w:val="28"/>
          <w:lang w:eastAsia="ru-RU"/>
        </w:rPr>
      </w:pPr>
      <w:r w:rsidRPr="0051026D">
        <w:rPr>
          <w:bCs/>
          <w:sz w:val="28"/>
          <w:szCs w:val="28"/>
          <w:lang w:eastAsia="ru-RU"/>
        </w:rPr>
        <w:t>Сгибание и разгибание рук в упоре лёжа. Поднимание туловища из положения лёжа. Прыжок в длину с места толчком двух. Метание гранаты. Бег на 2000м(девушки) и 3000 м (юноши). Челночный бег.</w:t>
      </w:r>
    </w:p>
    <w:p w:rsidR="00B41459" w:rsidRPr="0051026D" w:rsidRDefault="00B41459" w:rsidP="00B41459">
      <w:pPr>
        <w:widowControl/>
        <w:adjustRightInd w:val="0"/>
        <w:jc w:val="center"/>
        <w:rPr>
          <w:rFonts w:cs="Franklin Gothic Medium"/>
          <w:b/>
          <w:i/>
          <w:iCs/>
          <w:sz w:val="28"/>
          <w:szCs w:val="28"/>
          <w:lang w:eastAsia="ru-RU"/>
        </w:rPr>
      </w:pPr>
    </w:p>
    <w:p w:rsidR="00B41459" w:rsidRDefault="00B41459" w:rsidP="005064C9">
      <w:pPr>
        <w:pStyle w:val="a6"/>
        <w:ind w:firstLine="567"/>
        <w:jc w:val="both"/>
        <w:rPr>
          <w:rFonts w:ascii="Times New Roman" w:hAnsi="Times New Roman" w:cs="Times New Roman"/>
          <w:b/>
          <w:sz w:val="28"/>
          <w:szCs w:val="28"/>
        </w:rPr>
      </w:pPr>
    </w:p>
    <w:p w:rsidR="00B41459" w:rsidRDefault="00B41459" w:rsidP="005064C9">
      <w:pPr>
        <w:pStyle w:val="a6"/>
        <w:ind w:firstLine="567"/>
        <w:jc w:val="both"/>
        <w:rPr>
          <w:rFonts w:ascii="Times New Roman" w:hAnsi="Times New Roman" w:cs="Times New Roman"/>
          <w:b/>
          <w:sz w:val="28"/>
          <w:szCs w:val="28"/>
        </w:rPr>
      </w:pPr>
    </w:p>
    <w:p w:rsidR="00B41459" w:rsidRPr="005064C9" w:rsidRDefault="00B41459" w:rsidP="005064C9">
      <w:pPr>
        <w:pStyle w:val="a6"/>
        <w:ind w:firstLine="567"/>
        <w:jc w:val="both"/>
        <w:rPr>
          <w:rFonts w:ascii="Times New Roman" w:hAnsi="Times New Roman" w:cs="Times New Roman"/>
          <w:b/>
          <w:sz w:val="28"/>
          <w:szCs w:val="28"/>
        </w:rPr>
      </w:pPr>
    </w:p>
    <w:p w:rsidR="004152DC" w:rsidRPr="00197E63" w:rsidRDefault="004152DC" w:rsidP="005064C9">
      <w:pPr>
        <w:pStyle w:val="a6"/>
        <w:ind w:firstLine="567"/>
        <w:jc w:val="both"/>
        <w:rPr>
          <w:rFonts w:ascii="Times New Roman" w:hAnsi="Times New Roman" w:cs="Times New Roman"/>
          <w:sz w:val="28"/>
          <w:szCs w:val="28"/>
        </w:rPr>
      </w:pPr>
    </w:p>
    <w:bookmarkEnd w:id="3"/>
    <w:p w:rsidR="005F6862" w:rsidRPr="00597EC0" w:rsidRDefault="005F6862" w:rsidP="00213969">
      <w:pPr>
        <w:pStyle w:val="a6"/>
        <w:rPr>
          <w:rFonts w:ascii="Times New Roman" w:hAnsi="Times New Roman" w:cs="Times New Roman"/>
          <w:sz w:val="24"/>
          <w:szCs w:val="24"/>
        </w:rPr>
        <w:sectPr w:rsidR="005F6862" w:rsidRPr="00597EC0" w:rsidSect="005064C9">
          <w:headerReference w:type="default" r:id="rId11"/>
          <w:pgSz w:w="11906" w:h="16838"/>
          <w:pgMar w:top="1134" w:right="567" w:bottom="1134" w:left="1418" w:header="709" w:footer="709" w:gutter="0"/>
          <w:cols w:space="708"/>
          <w:docGrid w:linePitch="360"/>
        </w:sectPr>
      </w:pPr>
    </w:p>
    <w:p w:rsidR="00500267" w:rsidRDefault="00144FC6" w:rsidP="00144FC6">
      <w:pPr>
        <w:pStyle w:val="a6"/>
        <w:jc w:val="center"/>
        <w:rPr>
          <w:rFonts w:ascii="Times New Roman" w:hAnsi="Times New Roman" w:cs="Times New Roman"/>
          <w:b/>
          <w:sz w:val="28"/>
          <w:szCs w:val="28"/>
        </w:rPr>
      </w:pPr>
      <w:bookmarkStart w:id="4" w:name="_Hlk89431285"/>
      <w:r>
        <w:rPr>
          <w:rFonts w:ascii="Times New Roman" w:hAnsi="Times New Roman" w:cs="Times New Roman"/>
          <w:b/>
          <w:sz w:val="28"/>
          <w:szCs w:val="28"/>
        </w:rPr>
        <w:lastRenderedPageBreak/>
        <w:t>3. ТЕМАТИЧЕСКОЕ ПЛАНИРОВАНИЕ</w:t>
      </w:r>
    </w:p>
    <w:p w:rsidR="00002913" w:rsidRDefault="00002913" w:rsidP="00144FC6">
      <w:pPr>
        <w:pStyle w:val="a6"/>
        <w:jc w:val="center"/>
        <w:rPr>
          <w:rFonts w:ascii="Times New Roman" w:hAnsi="Times New Roman" w:cs="Times New Roman"/>
          <w:b/>
          <w:sz w:val="28"/>
          <w:szCs w:val="28"/>
        </w:rPr>
      </w:pPr>
    </w:p>
    <w:tbl>
      <w:tblPr>
        <w:tblW w:w="53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4"/>
        <w:gridCol w:w="1283"/>
        <w:gridCol w:w="7343"/>
        <w:gridCol w:w="1220"/>
        <w:gridCol w:w="2733"/>
      </w:tblGrid>
      <w:tr w:rsidR="00B41459" w:rsidRPr="00002913" w:rsidTr="00490A4C">
        <w:trPr>
          <w:trHeight w:val="118"/>
          <w:jc w:val="center"/>
        </w:trPr>
        <w:tc>
          <w:tcPr>
            <w:tcW w:w="1060" w:type="pct"/>
            <w:vAlign w:val="center"/>
            <w:hideMark/>
          </w:tcPr>
          <w:p w:rsidR="00B41459" w:rsidRPr="007F2BC6" w:rsidRDefault="00B41459" w:rsidP="00490A4C">
            <w:pPr>
              <w:pStyle w:val="a6"/>
              <w:jc w:val="center"/>
              <w:rPr>
                <w:rFonts w:ascii="Times New Roman" w:hAnsi="Times New Roman" w:cs="Times New Roman"/>
                <w:b/>
                <w:sz w:val="24"/>
                <w:szCs w:val="24"/>
              </w:rPr>
            </w:pPr>
            <w:r w:rsidRPr="007F2BC6">
              <w:rPr>
                <w:rFonts w:ascii="Times New Roman" w:hAnsi="Times New Roman" w:cs="Times New Roman"/>
                <w:b/>
                <w:sz w:val="24"/>
                <w:szCs w:val="24"/>
              </w:rPr>
              <w:t>Наименование разделов</w:t>
            </w:r>
          </w:p>
        </w:tc>
        <w:tc>
          <w:tcPr>
            <w:tcW w:w="2702" w:type="pct"/>
            <w:gridSpan w:val="2"/>
            <w:vAlign w:val="center"/>
          </w:tcPr>
          <w:p w:rsidR="00B41459" w:rsidRPr="007F2BC6" w:rsidRDefault="00B41459" w:rsidP="00490A4C">
            <w:pPr>
              <w:pStyle w:val="a6"/>
              <w:jc w:val="center"/>
              <w:rPr>
                <w:rFonts w:ascii="Times New Roman" w:hAnsi="Times New Roman" w:cs="Times New Roman"/>
                <w:b/>
                <w:sz w:val="24"/>
                <w:szCs w:val="24"/>
              </w:rPr>
            </w:pPr>
            <w:r w:rsidRPr="007F2BC6">
              <w:rPr>
                <w:rFonts w:ascii="Times New Roman" w:hAnsi="Times New Roman" w:cs="Times New Roman"/>
                <w:b/>
                <w:sz w:val="24"/>
                <w:szCs w:val="24"/>
              </w:rPr>
              <w:t>Темы лекционных и практических занятий, самостоятельная работа обучающихся,</w:t>
            </w:r>
          </w:p>
          <w:p w:rsidR="00B41459" w:rsidRPr="007F2BC6" w:rsidRDefault="00B41459" w:rsidP="00490A4C">
            <w:pPr>
              <w:pStyle w:val="a6"/>
              <w:jc w:val="center"/>
              <w:rPr>
                <w:rFonts w:ascii="Times New Roman" w:hAnsi="Times New Roman" w:cs="Times New Roman"/>
                <w:b/>
                <w:sz w:val="24"/>
                <w:szCs w:val="24"/>
              </w:rPr>
            </w:pPr>
            <w:r w:rsidRPr="007F2BC6">
              <w:rPr>
                <w:rFonts w:ascii="Times New Roman" w:hAnsi="Times New Roman" w:cs="Times New Roman"/>
                <w:b/>
                <w:sz w:val="24"/>
                <w:szCs w:val="24"/>
              </w:rPr>
              <w:t>курсовая работа, проект (если предусмотрено)</w:t>
            </w:r>
          </w:p>
        </w:tc>
        <w:tc>
          <w:tcPr>
            <w:tcW w:w="382" w:type="pct"/>
            <w:hideMark/>
          </w:tcPr>
          <w:p w:rsidR="00B41459" w:rsidRPr="007F2BC6" w:rsidRDefault="00B41459" w:rsidP="00490A4C">
            <w:pPr>
              <w:pStyle w:val="a6"/>
              <w:jc w:val="center"/>
              <w:rPr>
                <w:rFonts w:ascii="Times New Roman" w:hAnsi="Times New Roman" w:cs="Times New Roman"/>
                <w:b/>
                <w:sz w:val="24"/>
                <w:szCs w:val="24"/>
              </w:rPr>
            </w:pPr>
            <w:r w:rsidRPr="007F2BC6">
              <w:rPr>
                <w:rFonts w:ascii="Times New Roman" w:hAnsi="Times New Roman" w:cs="Times New Roman"/>
                <w:b/>
                <w:sz w:val="24"/>
                <w:szCs w:val="24"/>
              </w:rPr>
              <w:t>Объём часов</w:t>
            </w:r>
          </w:p>
        </w:tc>
        <w:tc>
          <w:tcPr>
            <w:tcW w:w="856" w:type="pct"/>
            <w:vAlign w:val="center"/>
            <w:hideMark/>
          </w:tcPr>
          <w:p w:rsidR="00B41459" w:rsidRPr="007F2BC6" w:rsidRDefault="00B41459" w:rsidP="00490A4C">
            <w:pPr>
              <w:suppressAutoHyphens/>
              <w:jc w:val="center"/>
              <w:rPr>
                <w:b/>
                <w:bCs/>
                <w:sz w:val="24"/>
                <w:szCs w:val="24"/>
              </w:rPr>
            </w:pPr>
            <w:r w:rsidRPr="007F2BC6">
              <w:rPr>
                <w:b/>
                <w:bCs/>
                <w:sz w:val="24"/>
                <w:szCs w:val="24"/>
              </w:rPr>
              <w:t xml:space="preserve">Коды общих компетенций (указанных в разделе 2) и личностных </w:t>
            </w:r>
            <w:proofErr w:type="spellStart"/>
            <w:r w:rsidRPr="007F2BC6">
              <w:rPr>
                <w:b/>
                <w:bCs/>
                <w:sz w:val="24"/>
                <w:szCs w:val="24"/>
              </w:rPr>
              <w:t>метапредметных</w:t>
            </w:r>
            <w:proofErr w:type="spellEnd"/>
            <w:r w:rsidRPr="007F2BC6">
              <w:rPr>
                <w:b/>
                <w:bCs/>
                <w:sz w:val="24"/>
                <w:szCs w:val="24"/>
              </w:rPr>
              <w:t>, предметных результатов, формированию которых способствует элемент программы</w:t>
            </w:r>
          </w:p>
        </w:tc>
      </w:tr>
      <w:tr w:rsidR="00B41459" w:rsidRPr="00002913" w:rsidTr="00490A4C">
        <w:trPr>
          <w:trHeight w:val="118"/>
          <w:jc w:val="center"/>
        </w:trPr>
        <w:tc>
          <w:tcPr>
            <w:tcW w:w="106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2702" w:type="pct"/>
            <w:gridSpan w:val="2"/>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center"/>
              <w:rPr>
                <w:sz w:val="24"/>
                <w:szCs w:val="24"/>
                <w:lang w:eastAsia="ru-RU"/>
              </w:rPr>
            </w:pPr>
            <w:r w:rsidRPr="00002913">
              <w:rPr>
                <w:sz w:val="24"/>
                <w:szCs w:val="24"/>
                <w:lang w:eastAsia="ru-RU"/>
              </w:rPr>
              <w:t>2</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3</w:t>
            </w:r>
          </w:p>
        </w:tc>
        <w:tc>
          <w:tcPr>
            <w:tcW w:w="856"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4</w:t>
            </w:r>
          </w:p>
        </w:tc>
      </w:tr>
      <w:tr w:rsidR="00B41459" w:rsidRPr="00002913" w:rsidTr="00490A4C">
        <w:trPr>
          <w:trHeight w:val="118"/>
          <w:jc w:val="center"/>
        </w:trPr>
        <w:tc>
          <w:tcPr>
            <w:tcW w:w="1060" w:type="pct"/>
            <w:tcBorders>
              <w:top w:val="single" w:sz="4" w:space="0" w:color="auto"/>
              <w:left w:val="single" w:sz="4" w:space="0" w:color="auto"/>
              <w:bottom w:val="single" w:sz="4" w:space="0" w:color="auto"/>
              <w:right w:val="single" w:sz="4" w:space="0" w:color="auto"/>
            </w:tcBorders>
          </w:tcPr>
          <w:p w:rsidR="00B41459" w:rsidRPr="003779BB" w:rsidRDefault="00B41459" w:rsidP="00490A4C">
            <w:pPr>
              <w:widowControl/>
              <w:autoSpaceDE/>
              <w:autoSpaceDN/>
              <w:jc w:val="center"/>
              <w:rPr>
                <w:b/>
                <w:sz w:val="24"/>
                <w:szCs w:val="24"/>
                <w:lang w:eastAsia="ru-RU"/>
              </w:rPr>
            </w:pPr>
            <w:r w:rsidRPr="003779BB">
              <w:rPr>
                <w:b/>
                <w:sz w:val="24"/>
                <w:szCs w:val="24"/>
                <w:lang w:eastAsia="ru-RU"/>
              </w:rPr>
              <w:t>Раздел 1</w:t>
            </w:r>
          </w:p>
        </w:tc>
        <w:tc>
          <w:tcPr>
            <w:tcW w:w="2702" w:type="pct"/>
            <w:gridSpan w:val="2"/>
            <w:tcBorders>
              <w:top w:val="single" w:sz="4" w:space="0" w:color="auto"/>
              <w:left w:val="single" w:sz="4" w:space="0" w:color="auto"/>
              <w:bottom w:val="single" w:sz="4" w:space="0" w:color="auto"/>
              <w:right w:val="single" w:sz="4" w:space="0" w:color="auto"/>
            </w:tcBorders>
          </w:tcPr>
          <w:p w:rsidR="00B41459" w:rsidRPr="003779BB" w:rsidRDefault="00B41459" w:rsidP="00490A4C">
            <w:pPr>
              <w:widowControl/>
              <w:autoSpaceDE/>
              <w:autoSpaceDN/>
              <w:jc w:val="both"/>
              <w:rPr>
                <w:b/>
                <w:sz w:val="24"/>
                <w:szCs w:val="24"/>
                <w:lang w:eastAsia="ru-RU"/>
              </w:rPr>
            </w:pPr>
            <w:r w:rsidRPr="003779BB">
              <w:rPr>
                <w:b/>
                <w:sz w:val="24"/>
                <w:szCs w:val="24"/>
                <w:lang w:eastAsia="ru-RU"/>
              </w:rPr>
              <w:t>Теоретический раздел</w:t>
            </w:r>
          </w:p>
        </w:tc>
        <w:tc>
          <w:tcPr>
            <w:tcW w:w="38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center"/>
              <w:rPr>
                <w:sz w:val="24"/>
                <w:szCs w:val="24"/>
                <w:lang w:eastAsia="ru-RU"/>
              </w:rPr>
            </w:pPr>
          </w:p>
        </w:tc>
        <w:tc>
          <w:tcPr>
            <w:tcW w:w="856"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center"/>
              <w:rPr>
                <w:sz w:val="24"/>
                <w:szCs w:val="24"/>
                <w:lang w:eastAsia="ru-RU"/>
              </w:rPr>
            </w:pPr>
          </w:p>
        </w:tc>
      </w:tr>
      <w:tr w:rsidR="00B41459" w:rsidRPr="00002913" w:rsidTr="00490A4C">
        <w:trPr>
          <w:trHeight w:val="118"/>
          <w:jc w:val="center"/>
        </w:trPr>
        <w:tc>
          <w:tcPr>
            <w:tcW w:w="1060" w:type="pct"/>
            <w:tcBorders>
              <w:top w:val="single" w:sz="4" w:space="0" w:color="auto"/>
              <w:left w:val="single" w:sz="4" w:space="0" w:color="auto"/>
              <w:bottom w:val="single" w:sz="4" w:space="0" w:color="auto"/>
              <w:right w:val="single" w:sz="4" w:space="0" w:color="auto"/>
            </w:tcBorders>
            <w:vAlign w:val="center"/>
            <w:hideMark/>
          </w:tcPr>
          <w:p w:rsidR="00B41459" w:rsidRPr="0034613B" w:rsidRDefault="00B41459" w:rsidP="00490A4C">
            <w:pPr>
              <w:widowControl/>
              <w:autoSpaceDE/>
              <w:autoSpaceDN/>
              <w:jc w:val="center"/>
              <w:rPr>
                <w:b/>
                <w:bCs/>
                <w:sz w:val="24"/>
                <w:szCs w:val="24"/>
                <w:lang w:eastAsia="ru-RU"/>
              </w:rPr>
            </w:pPr>
            <w:r w:rsidRPr="0034613B">
              <w:rPr>
                <w:b/>
                <w:bCs/>
                <w:sz w:val="24"/>
                <w:szCs w:val="24"/>
                <w:lang w:eastAsia="ru-RU"/>
              </w:rPr>
              <w:t xml:space="preserve">Тема1.1 </w:t>
            </w:r>
            <w:r w:rsidRPr="0034613B">
              <w:rPr>
                <w:bCs/>
                <w:sz w:val="24"/>
                <w:szCs w:val="24"/>
                <w:lang w:eastAsia="ru-RU"/>
              </w:rPr>
              <w:t>Современное состояние физической культуры и спорта</w:t>
            </w: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sidRPr="00002913">
              <w:rPr>
                <w:sz w:val="24"/>
                <w:szCs w:val="24"/>
                <w:lang w:eastAsia="ru-RU"/>
              </w:rPr>
              <w:t>1</w:t>
            </w:r>
          </w:p>
        </w:tc>
        <w:tc>
          <w:tcPr>
            <w:tcW w:w="2300" w:type="pct"/>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jc w:val="both"/>
              <w:rPr>
                <w:b/>
                <w:sz w:val="24"/>
                <w:szCs w:val="24"/>
                <w:lang w:eastAsia="ru-RU"/>
              </w:rPr>
            </w:pPr>
            <w:r w:rsidRPr="00002913">
              <w:rPr>
                <w:b/>
                <w:sz w:val="24"/>
                <w:szCs w:val="24"/>
                <w:lang w:eastAsia="ru-RU"/>
              </w:rPr>
              <w:t>Содержание учебного материала:</w:t>
            </w:r>
          </w:p>
          <w:p w:rsidR="00B41459" w:rsidRDefault="00B41459" w:rsidP="00490A4C">
            <w:pPr>
              <w:widowControl/>
              <w:autoSpaceDE/>
              <w:autoSpaceDN/>
              <w:jc w:val="both"/>
              <w:rPr>
                <w:bCs/>
                <w:sz w:val="24"/>
                <w:szCs w:val="24"/>
                <w:lang w:eastAsia="ru-RU"/>
              </w:rPr>
            </w:pPr>
            <w:r>
              <w:rPr>
                <w:bCs/>
                <w:sz w:val="24"/>
                <w:szCs w:val="24"/>
                <w:lang w:eastAsia="ru-RU"/>
              </w:rPr>
              <w:t>1.</w:t>
            </w:r>
            <w:r w:rsidRPr="0034613B">
              <w:rPr>
                <w:bCs/>
                <w:sz w:val="24"/>
                <w:szCs w:val="24"/>
                <w:lang w:eastAsia="ru-RU"/>
              </w:rPr>
              <w:t>Физическая культура как часть культуры общества и человека. Роль физической культуры в общекультурном, профессиональном, социальном развитии человека.</w:t>
            </w:r>
          </w:p>
          <w:p w:rsidR="00B41459" w:rsidRPr="0034613B" w:rsidRDefault="00B41459" w:rsidP="00490A4C">
            <w:pPr>
              <w:widowControl/>
              <w:autoSpaceDE/>
              <w:autoSpaceDN/>
              <w:jc w:val="both"/>
              <w:rPr>
                <w:bCs/>
                <w:sz w:val="24"/>
                <w:szCs w:val="24"/>
                <w:lang w:eastAsia="ru-RU"/>
              </w:rPr>
            </w:pPr>
            <w:r>
              <w:rPr>
                <w:bCs/>
                <w:sz w:val="24"/>
                <w:szCs w:val="24"/>
                <w:lang w:eastAsia="ru-RU"/>
              </w:rPr>
              <w:t>2.</w:t>
            </w:r>
            <w:r w:rsidRPr="0034613B">
              <w:rPr>
                <w:bCs/>
                <w:lang w:eastAsia="ru-RU"/>
              </w:rPr>
              <w:t xml:space="preserve"> </w:t>
            </w:r>
            <w:r>
              <w:rPr>
                <w:bCs/>
                <w:sz w:val="24"/>
                <w:szCs w:val="24"/>
                <w:lang w:eastAsia="ru-RU"/>
              </w:rPr>
              <w:t>Современное представление о физической культуре</w:t>
            </w:r>
            <w:r w:rsidRPr="0034613B">
              <w:rPr>
                <w:bCs/>
                <w:sz w:val="24"/>
                <w:szCs w:val="24"/>
                <w:lang w:eastAsia="ru-RU"/>
              </w:rPr>
              <w:t xml:space="preserve">: </w:t>
            </w:r>
            <w:r>
              <w:rPr>
                <w:bCs/>
                <w:sz w:val="24"/>
                <w:szCs w:val="24"/>
                <w:lang w:eastAsia="ru-RU"/>
              </w:rPr>
              <w:t>о</w:t>
            </w:r>
            <w:r w:rsidRPr="0034613B">
              <w:rPr>
                <w:bCs/>
                <w:sz w:val="24"/>
                <w:szCs w:val="24"/>
                <w:lang w:eastAsia="ru-RU"/>
              </w:rPr>
              <w:t>сновные понятия. Основные направления развития физической культуры в обществе и их формы организации.</w:t>
            </w:r>
          </w:p>
          <w:p w:rsidR="00B41459" w:rsidRPr="00002913" w:rsidRDefault="00B41459" w:rsidP="00490A4C">
            <w:pPr>
              <w:widowControl/>
              <w:autoSpaceDE/>
              <w:autoSpaceDN/>
              <w:jc w:val="both"/>
              <w:rPr>
                <w:sz w:val="24"/>
                <w:szCs w:val="24"/>
                <w:lang w:eastAsia="ru-RU"/>
              </w:rPr>
            </w:pPr>
            <w:r w:rsidRPr="0034613B">
              <w:rPr>
                <w:bCs/>
                <w:sz w:val="24"/>
                <w:szCs w:val="24"/>
                <w:lang w:eastAsia="ru-RU"/>
              </w:rPr>
              <w:t>Цели и задачи физического воспитания в колледже. Правила техники безопасности на уроках физической культуры (инструктаж).</w:t>
            </w:r>
          </w:p>
        </w:tc>
        <w:tc>
          <w:tcPr>
            <w:tcW w:w="382" w:type="pct"/>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Align w:val="center"/>
          </w:tcPr>
          <w:p w:rsidR="00B41459" w:rsidRDefault="00B41459" w:rsidP="00490A4C">
            <w:pPr>
              <w:rPr>
                <w:rFonts w:eastAsiaTheme="minorHAnsi"/>
                <w:bCs/>
                <w:sz w:val="24"/>
                <w:szCs w:val="24"/>
              </w:rPr>
            </w:pPr>
            <w:proofErr w:type="spellStart"/>
            <w:r w:rsidRPr="00825157">
              <w:rPr>
                <w:rFonts w:eastAsiaTheme="minorHAnsi"/>
                <w:bCs/>
                <w:sz w:val="24"/>
                <w:szCs w:val="24"/>
              </w:rPr>
              <w:t>ПРб</w:t>
            </w:r>
            <w:proofErr w:type="spellEnd"/>
            <w:r w:rsidRPr="00825157">
              <w:rPr>
                <w:rFonts w:eastAsiaTheme="minorHAnsi"/>
                <w:bCs/>
                <w:sz w:val="24"/>
                <w:szCs w:val="24"/>
              </w:rPr>
              <w:t xml:space="preserve"> 01; </w:t>
            </w:r>
          </w:p>
          <w:p w:rsidR="00B41459" w:rsidRDefault="00B41459" w:rsidP="00490A4C">
            <w:pPr>
              <w:rPr>
                <w:rFonts w:eastAsiaTheme="minorHAnsi"/>
                <w:bCs/>
                <w:sz w:val="24"/>
                <w:szCs w:val="24"/>
              </w:rPr>
            </w:pPr>
            <w:r>
              <w:rPr>
                <w:rFonts w:eastAsiaTheme="minorHAnsi"/>
                <w:bCs/>
                <w:sz w:val="24"/>
                <w:szCs w:val="24"/>
              </w:rPr>
              <w:t>ЛР 02, ,ЛР 13</w:t>
            </w:r>
          </w:p>
          <w:p w:rsidR="00B41459" w:rsidRPr="00825157" w:rsidRDefault="00B41459" w:rsidP="00490A4C">
            <w:pPr>
              <w:rPr>
                <w:rFonts w:eastAsiaTheme="minorHAnsi"/>
                <w:bCs/>
                <w:sz w:val="24"/>
                <w:szCs w:val="24"/>
              </w:rPr>
            </w:pPr>
            <w:r>
              <w:rPr>
                <w:rFonts w:eastAsiaTheme="minorHAnsi"/>
                <w:bCs/>
                <w:sz w:val="24"/>
                <w:szCs w:val="24"/>
              </w:rPr>
              <w:t>МР 04, МР 05</w:t>
            </w:r>
            <w:r w:rsidRPr="00825157">
              <w:rPr>
                <w:rFonts w:eastAsiaTheme="minorHAnsi"/>
                <w:bCs/>
                <w:sz w:val="24"/>
                <w:szCs w:val="24"/>
              </w:rPr>
              <w:t xml:space="preserve"> </w:t>
            </w:r>
          </w:p>
          <w:p w:rsidR="00B41459" w:rsidRPr="00825157" w:rsidRDefault="00B41459" w:rsidP="00490A4C">
            <w:pPr>
              <w:rPr>
                <w:rFonts w:eastAsiaTheme="minorHAnsi"/>
                <w:bCs/>
                <w:i/>
                <w:sz w:val="24"/>
                <w:szCs w:val="24"/>
              </w:rPr>
            </w:pPr>
            <w:r>
              <w:rPr>
                <w:rFonts w:eastAsiaTheme="minorHAnsi"/>
                <w:bCs/>
                <w:sz w:val="24"/>
                <w:szCs w:val="24"/>
              </w:rPr>
              <w:t>ОК 8</w:t>
            </w:r>
          </w:p>
        </w:tc>
      </w:tr>
      <w:tr w:rsidR="00B41459" w:rsidRPr="00002913" w:rsidTr="00490A4C">
        <w:trPr>
          <w:trHeight w:val="118"/>
          <w:jc w:val="center"/>
        </w:trPr>
        <w:tc>
          <w:tcPr>
            <w:tcW w:w="1060" w:type="pct"/>
            <w:tcBorders>
              <w:top w:val="single" w:sz="4" w:space="0" w:color="auto"/>
              <w:left w:val="single" w:sz="4" w:space="0" w:color="auto"/>
              <w:bottom w:val="single" w:sz="4" w:space="0" w:color="auto"/>
              <w:right w:val="single" w:sz="4" w:space="0" w:color="auto"/>
            </w:tcBorders>
            <w:vAlign w:val="center"/>
            <w:hideMark/>
          </w:tcPr>
          <w:p w:rsidR="00B41459" w:rsidRPr="00C97CD3" w:rsidRDefault="00B41459" w:rsidP="00490A4C">
            <w:pPr>
              <w:widowControl/>
              <w:autoSpaceDE/>
              <w:autoSpaceDN/>
              <w:jc w:val="center"/>
              <w:rPr>
                <w:b/>
                <w:sz w:val="24"/>
                <w:szCs w:val="24"/>
                <w:lang w:eastAsia="ru-RU"/>
              </w:rPr>
            </w:pPr>
            <w:r w:rsidRPr="0034613B">
              <w:rPr>
                <w:b/>
                <w:bCs/>
                <w:sz w:val="24"/>
                <w:szCs w:val="24"/>
                <w:lang w:eastAsia="ru-RU"/>
              </w:rPr>
              <w:t xml:space="preserve">Тема1.2 </w:t>
            </w:r>
            <w:r w:rsidRPr="0034613B">
              <w:rPr>
                <w:bCs/>
                <w:sz w:val="24"/>
                <w:szCs w:val="24"/>
                <w:lang w:eastAsia="ru-RU"/>
              </w:rPr>
              <w:t>Всероссийский физкультурно-спортивный комплекс «Готов к труду и обороне» (ГТО)</w:t>
            </w: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sidRPr="00002913">
              <w:rPr>
                <w:sz w:val="24"/>
                <w:szCs w:val="24"/>
                <w:lang w:eastAsia="ru-RU"/>
              </w:rPr>
              <w:t>2</w:t>
            </w:r>
          </w:p>
        </w:tc>
        <w:tc>
          <w:tcPr>
            <w:tcW w:w="2300" w:type="pct"/>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jc w:val="both"/>
              <w:rPr>
                <w:b/>
                <w:sz w:val="24"/>
                <w:szCs w:val="24"/>
                <w:lang w:eastAsia="ru-RU"/>
              </w:rPr>
            </w:pPr>
            <w:r w:rsidRPr="00002913">
              <w:rPr>
                <w:b/>
                <w:sz w:val="24"/>
                <w:szCs w:val="24"/>
                <w:lang w:eastAsia="ru-RU"/>
              </w:rPr>
              <w:t>Содержание учебного материала:</w:t>
            </w:r>
          </w:p>
          <w:p w:rsidR="00B41459" w:rsidRDefault="00B41459" w:rsidP="00490A4C">
            <w:pPr>
              <w:widowControl/>
              <w:autoSpaceDE/>
              <w:autoSpaceDN/>
              <w:jc w:val="both"/>
              <w:rPr>
                <w:bCs/>
                <w:sz w:val="24"/>
                <w:szCs w:val="24"/>
                <w:lang w:eastAsia="ru-RU"/>
              </w:rPr>
            </w:pPr>
            <w:r>
              <w:rPr>
                <w:bCs/>
                <w:sz w:val="24"/>
                <w:szCs w:val="24"/>
                <w:lang w:eastAsia="ru-RU"/>
              </w:rPr>
              <w:t>1.</w:t>
            </w:r>
            <w:r w:rsidRPr="0034613B">
              <w:rPr>
                <w:bCs/>
                <w:sz w:val="24"/>
                <w:szCs w:val="24"/>
                <w:lang w:eastAsia="ru-RU"/>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w:t>
            </w:r>
            <w:r>
              <w:rPr>
                <w:bCs/>
                <w:sz w:val="24"/>
                <w:szCs w:val="24"/>
                <w:lang w:eastAsia="ru-RU"/>
              </w:rPr>
              <w:t>.</w:t>
            </w:r>
          </w:p>
          <w:p w:rsidR="00B41459" w:rsidRPr="00002913" w:rsidRDefault="00B41459" w:rsidP="00490A4C">
            <w:pPr>
              <w:widowControl/>
              <w:autoSpaceDE/>
              <w:autoSpaceDN/>
              <w:jc w:val="both"/>
              <w:rPr>
                <w:sz w:val="24"/>
                <w:szCs w:val="24"/>
                <w:lang w:eastAsia="ru-RU"/>
              </w:rPr>
            </w:pPr>
            <w:r>
              <w:rPr>
                <w:bCs/>
                <w:sz w:val="24"/>
                <w:szCs w:val="24"/>
                <w:lang w:eastAsia="ru-RU"/>
              </w:rPr>
              <w:t xml:space="preserve">2. </w:t>
            </w:r>
            <w:r w:rsidRPr="0034613B">
              <w:rPr>
                <w:bCs/>
                <w:sz w:val="24"/>
                <w:szCs w:val="24"/>
                <w:lang w:eastAsia="ru-RU"/>
              </w:rPr>
              <w:t>Характеристика нормативных требований  обучающихся СПО</w:t>
            </w:r>
          </w:p>
        </w:tc>
        <w:tc>
          <w:tcPr>
            <w:tcW w:w="382" w:type="pct"/>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Align w:val="center"/>
          </w:tcPr>
          <w:p w:rsidR="00B41459" w:rsidRDefault="00B41459" w:rsidP="00490A4C">
            <w:pPr>
              <w:rPr>
                <w:rFonts w:eastAsiaTheme="minorHAnsi"/>
                <w:bCs/>
                <w:sz w:val="24"/>
                <w:szCs w:val="24"/>
              </w:rPr>
            </w:pPr>
            <w:proofErr w:type="spellStart"/>
            <w:r w:rsidRPr="00825157">
              <w:rPr>
                <w:rFonts w:eastAsiaTheme="minorHAnsi"/>
                <w:bCs/>
                <w:sz w:val="24"/>
                <w:szCs w:val="24"/>
              </w:rPr>
              <w:t>ПРб</w:t>
            </w:r>
            <w:proofErr w:type="spellEnd"/>
            <w:r w:rsidRPr="00825157">
              <w:rPr>
                <w:rFonts w:eastAsiaTheme="minorHAnsi"/>
                <w:bCs/>
                <w:sz w:val="24"/>
                <w:szCs w:val="24"/>
              </w:rPr>
              <w:t xml:space="preserve"> 01; </w:t>
            </w:r>
          </w:p>
          <w:p w:rsidR="00B41459" w:rsidRDefault="00B41459" w:rsidP="00490A4C">
            <w:pPr>
              <w:rPr>
                <w:rFonts w:eastAsiaTheme="minorHAnsi"/>
                <w:bCs/>
                <w:sz w:val="24"/>
                <w:szCs w:val="24"/>
              </w:rPr>
            </w:pPr>
            <w:r>
              <w:rPr>
                <w:rFonts w:eastAsiaTheme="minorHAnsi"/>
                <w:bCs/>
                <w:sz w:val="24"/>
                <w:szCs w:val="24"/>
              </w:rPr>
              <w:t>ЛР 02, ЛР 03, ЛР 11</w:t>
            </w:r>
          </w:p>
          <w:p w:rsidR="00B41459" w:rsidRPr="00825157" w:rsidRDefault="00B41459" w:rsidP="00490A4C">
            <w:pPr>
              <w:rPr>
                <w:rFonts w:eastAsiaTheme="minorHAnsi"/>
                <w:bCs/>
                <w:sz w:val="24"/>
                <w:szCs w:val="24"/>
              </w:rPr>
            </w:pPr>
            <w:r>
              <w:rPr>
                <w:rFonts w:eastAsiaTheme="minorHAnsi"/>
                <w:bCs/>
                <w:sz w:val="24"/>
                <w:szCs w:val="24"/>
              </w:rPr>
              <w:t>МР 04,</w:t>
            </w:r>
          </w:p>
          <w:p w:rsidR="00B41459" w:rsidRPr="00197E63" w:rsidRDefault="00B41459" w:rsidP="00490A4C">
            <w:pPr>
              <w:adjustRightInd w:val="0"/>
              <w:rPr>
                <w:rFonts w:eastAsiaTheme="minorHAnsi"/>
                <w:bCs/>
                <w:i/>
                <w:sz w:val="24"/>
                <w:szCs w:val="24"/>
                <w:highlight w:val="yellow"/>
              </w:rPr>
            </w:pPr>
            <w:r>
              <w:rPr>
                <w:rFonts w:eastAsiaTheme="minorHAnsi"/>
                <w:bCs/>
                <w:sz w:val="24"/>
                <w:szCs w:val="24"/>
              </w:rPr>
              <w:t>ОК 8</w:t>
            </w:r>
          </w:p>
        </w:tc>
      </w:tr>
      <w:tr w:rsidR="00B41459" w:rsidRPr="00002913" w:rsidTr="00490A4C">
        <w:trPr>
          <w:trHeight w:val="118"/>
          <w:jc w:val="center"/>
        </w:trPr>
        <w:tc>
          <w:tcPr>
            <w:tcW w:w="1060" w:type="pct"/>
            <w:tcBorders>
              <w:top w:val="single" w:sz="4" w:space="0" w:color="auto"/>
              <w:left w:val="single" w:sz="4" w:space="0" w:color="auto"/>
              <w:bottom w:val="single" w:sz="4" w:space="0" w:color="auto"/>
              <w:right w:val="single" w:sz="4" w:space="0" w:color="auto"/>
            </w:tcBorders>
            <w:vAlign w:val="center"/>
          </w:tcPr>
          <w:p w:rsidR="00B41459" w:rsidRPr="0034613B" w:rsidRDefault="00B41459" w:rsidP="00490A4C">
            <w:pPr>
              <w:widowControl/>
              <w:autoSpaceDE/>
              <w:autoSpaceDN/>
              <w:jc w:val="center"/>
              <w:rPr>
                <w:b/>
                <w:bCs/>
                <w:sz w:val="24"/>
                <w:szCs w:val="24"/>
                <w:lang w:eastAsia="ru-RU"/>
              </w:rPr>
            </w:pPr>
            <w:r>
              <w:rPr>
                <w:b/>
                <w:bCs/>
                <w:sz w:val="24"/>
                <w:szCs w:val="24"/>
                <w:lang w:eastAsia="ru-RU"/>
              </w:rPr>
              <w:t xml:space="preserve">Раздел 2 </w:t>
            </w:r>
          </w:p>
        </w:tc>
        <w:tc>
          <w:tcPr>
            <w:tcW w:w="2702" w:type="pct"/>
            <w:gridSpan w:val="2"/>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b/>
                <w:sz w:val="24"/>
                <w:szCs w:val="24"/>
                <w:lang w:eastAsia="ru-RU"/>
              </w:rPr>
            </w:pPr>
            <w:r>
              <w:rPr>
                <w:b/>
                <w:sz w:val="24"/>
                <w:szCs w:val="24"/>
                <w:lang w:eastAsia="ru-RU"/>
              </w:rPr>
              <w:t>Практический раздел</w:t>
            </w:r>
          </w:p>
        </w:tc>
        <w:tc>
          <w:tcPr>
            <w:tcW w:w="382" w:type="pct"/>
            <w:tcBorders>
              <w:top w:val="single" w:sz="4" w:space="0" w:color="auto"/>
              <w:left w:val="single" w:sz="4" w:space="0" w:color="auto"/>
              <w:bottom w:val="single" w:sz="4" w:space="0" w:color="auto"/>
              <w:right w:val="single" w:sz="4" w:space="0" w:color="auto"/>
            </w:tcBorders>
            <w:vAlign w:val="center"/>
          </w:tcPr>
          <w:p w:rsidR="00B41459" w:rsidRPr="00002913" w:rsidRDefault="00B41459" w:rsidP="00490A4C">
            <w:pPr>
              <w:widowControl/>
              <w:autoSpaceDE/>
              <w:autoSpaceDN/>
              <w:jc w:val="center"/>
              <w:rPr>
                <w:sz w:val="24"/>
                <w:szCs w:val="24"/>
                <w:lang w:eastAsia="ru-RU"/>
              </w:rPr>
            </w:pPr>
          </w:p>
        </w:tc>
        <w:tc>
          <w:tcPr>
            <w:tcW w:w="856" w:type="pct"/>
            <w:vAlign w:val="center"/>
          </w:tcPr>
          <w:p w:rsidR="00B41459" w:rsidRPr="00825157" w:rsidRDefault="00B41459" w:rsidP="00490A4C">
            <w:pPr>
              <w:rPr>
                <w:rFonts w:eastAsiaTheme="minorHAnsi"/>
                <w:bCs/>
                <w:sz w:val="24"/>
                <w:szCs w:val="24"/>
              </w:rPr>
            </w:pPr>
          </w:p>
        </w:tc>
      </w:tr>
      <w:tr w:rsidR="00B41459" w:rsidRPr="00002913" w:rsidTr="00490A4C">
        <w:trPr>
          <w:trHeight w:val="118"/>
          <w:jc w:val="center"/>
        </w:trPr>
        <w:tc>
          <w:tcPr>
            <w:tcW w:w="1060" w:type="pct"/>
            <w:vMerge w:val="restart"/>
            <w:tcBorders>
              <w:top w:val="single" w:sz="4" w:space="0" w:color="auto"/>
              <w:left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Pr>
                <w:b/>
                <w:sz w:val="24"/>
                <w:szCs w:val="24"/>
                <w:lang w:eastAsia="ru-RU"/>
              </w:rPr>
              <w:t xml:space="preserve">Тема 2.1 </w:t>
            </w:r>
            <w:r w:rsidRPr="00835FD1">
              <w:rPr>
                <w:sz w:val="24"/>
                <w:szCs w:val="24"/>
                <w:lang w:eastAsia="ru-RU"/>
              </w:rPr>
              <w:t>Легкая атлетика и кроссовая подготовка</w:t>
            </w: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3-4-5</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b/>
                <w:sz w:val="24"/>
                <w:szCs w:val="24"/>
                <w:lang w:eastAsia="ru-RU"/>
              </w:rPr>
            </w:pPr>
            <w:r w:rsidRPr="00002913">
              <w:rPr>
                <w:b/>
                <w:sz w:val="24"/>
                <w:szCs w:val="24"/>
                <w:lang w:eastAsia="ru-RU"/>
              </w:rPr>
              <w:t>Содержание учебного материала:</w:t>
            </w:r>
          </w:p>
          <w:p w:rsidR="00B41459" w:rsidRPr="00002913" w:rsidRDefault="00B41459" w:rsidP="00490A4C">
            <w:pPr>
              <w:widowControl/>
              <w:autoSpaceDE/>
              <w:autoSpaceDN/>
              <w:jc w:val="both"/>
              <w:rPr>
                <w:b/>
                <w:sz w:val="24"/>
                <w:szCs w:val="24"/>
                <w:lang w:eastAsia="ru-RU"/>
              </w:rPr>
            </w:pPr>
            <w:r w:rsidRPr="00002913">
              <w:rPr>
                <w:b/>
                <w:sz w:val="24"/>
                <w:szCs w:val="24"/>
                <w:lang w:eastAsia="ru-RU"/>
              </w:rPr>
              <w:t>Практические занятия</w:t>
            </w:r>
          </w:p>
          <w:p w:rsidR="00B41459" w:rsidRPr="00002913" w:rsidRDefault="00B41459" w:rsidP="00490A4C">
            <w:pPr>
              <w:widowControl/>
              <w:autoSpaceDE/>
              <w:autoSpaceDN/>
              <w:jc w:val="both"/>
              <w:rPr>
                <w:sz w:val="24"/>
                <w:szCs w:val="24"/>
                <w:lang w:eastAsia="ru-RU"/>
              </w:rPr>
            </w:pPr>
            <w:r w:rsidRPr="00002913">
              <w:rPr>
                <w:sz w:val="24"/>
                <w:szCs w:val="24"/>
                <w:lang w:eastAsia="ru-RU"/>
              </w:rPr>
              <w:t>Техника безопасности. Бег на короткие дистанции</w:t>
            </w:r>
          </w:p>
        </w:tc>
        <w:tc>
          <w:tcPr>
            <w:tcW w:w="38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center"/>
              <w:rPr>
                <w:sz w:val="24"/>
                <w:szCs w:val="24"/>
                <w:lang w:eastAsia="ru-RU"/>
              </w:rPr>
            </w:pPr>
            <w:r>
              <w:rPr>
                <w:sz w:val="24"/>
                <w:szCs w:val="24"/>
                <w:lang w:eastAsia="ru-RU"/>
              </w:rPr>
              <w:t>3</w:t>
            </w:r>
          </w:p>
        </w:tc>
        <w:tc>
          <w:tcPr>
            <w:tcW w:w="856" w:type="pct"/>
            <w:vMerge w:val="restart"/>
          </w:tcPr>
          <w:p w:rsidR="00B41459" w:rsidRPr="00CC251D" w:rsidRDefault="00B41459" w:rsidP="00490A4C">
            <w:pPr>
              <w:widowControl/>
              <w:autoSpaceDE/>
              <w:autoSpaceDN/>
              <w:rPr>
                <w:bCs/>
                <w:sz w:val="24"/>
                <w:szCs w:val="24"/>
                <w:lang w:eastAsia="ru-RU"/>
              </w:rPr>
            </w:pPr>
            <w:proofErr w:type="spellStart"/>
            <w:r w:rsidRPr="00CC251D">
              <w:rPr>
                <w:sz w:val="24"/>
                <w:szCs w:val="24"/>
                <w:lang w:eastAsia="ru-RU"/>
              </w:rPr>
              <w:t>ПРб</w:t>
            </w:r>
            <w:proofErr w:type="spellEnd"/>
            <w:r w:rsidRPr="00CC251D">
              <w:rPr>
                <w:sz w:val="24"/>
                <w:szCs w:val="24"/>
                <w:lang w:eastAsia="ru-RU"/>
              </w:rPr>
              <w:t xml:space="preserve"> 01, </w:t>
            </w:r>
            <w:proofErr w:type="spellStart"/>
            <w:r w:rsidRPr="00CC251D">
              <w:rPr>
                <w:bCs/>
                <w:sz w:val="24"/>
                <w:szCs w:val="24"/>
                <w:lang w:eastAsia="ru-RU"/>
              </w:rPr>
              <w:t>ПРб</w:t>
            </w:r>
            <w:proofErr w:type="spellEnd"/>
            <w:r w:rsidRPr="00CC251D">
              <w:rPr>
                <w:bCs/>
                <w:sz w:val="24"/>
                <w:szCs w:val="24"/>
                <w:lang w:eastAsia="ru-RU"/>
              </w:rPr>
              <w:t xml:space="preserve"> 04, </w:t>
            </w:r>
            <w:proofErr w:type="spellStart"/>
            <w:r w:rsidRPr="00CC251D">
              <w:rPr>
                <w:bCs/>
                <w:sz w:val="24"/>
                <w:szCs w:val="24"/>
                <w:lang w:eastAsia="ru-RU"/>
              </w:rPr>
              <w:t>ПРб</w:t>
            </w:r>
            <w:proofErr w:type="spellEnd"/>
            <w:r w:rsidRPr="00CC251D">
              <w:rPr>
                <w:bCs/>
                <w:sz w:val="24"/>
                <w:szCs w:val="24"/>
                <w:lang w:eastAsia="ru-RU"/>
              </w:rPr>
              <w:t xml:space="preserve"> 05, </w:t>
            </w:r>
          </w:p>
          <w:p w:rsidR="00B41459" w:rsidRPr="00CC251D" w:rsidRDefault="00B41459" w:rsidP="00490A4C">
            <w:pPr>
              <w:widowControl/>
              <w:autoSpaceDE/>
              <w:autoSpaceDN/>
              <w:rPr>
                <w:sz w:val="24"/>
                <w:szCs w:val="24"/>
                <w:lang w:eastAsia="ru-RU"/>
              </w:rPr>
            </w:pPr>
            <w:r w:rsidRPr="00CC251D">
              <w:rPr>
                <w:sz w:val="24"/>
                <w:szCs w:val="24"/>
                <w:lang w:eastAsia="ru-RU"/>
              </w:rPr>
              <w:t xml:space="preserve">ЛР 07, ЛР 10, ЛР 11, </w:t>
            </w:r>
          </w:p>
          <w:p w:rsidR="00B41459" w:rsidRPr="00CC251D" w:rsidRDefault="00B41459" w:rsidP="00490A4C">
            <w:pPr>
              <w:widowControl/>
              <w:autoSpaceDE/>
              <w:autoSpaceDN/>
              <w:rPr>
                <w:sz w:val="24"/>
                <w:szCs w:val="24"/>
                <w:lang w:eastAsia="ru-RU"/>
              </w:rPr>
            </w:pPr>
            <w:r w:rsidRPr="00CC251D">
              <w:rPr>
                <w:sz w:val="24"/>
                <w:szCs w:val="24"/>
                <w:lang w:eastAsia="ru-RU"/>
              </w:rPr>
              <w:t>МР 01, МР 02, МР 07</w:t>
            </w:r>
          </w:p>
          <w:p w:rsidR="00B41459" w:rsidRPr="00197E63" w:rsidRDefault="00B41459" w:rsidP="00490A4C">
            <w:pPr>
              <w:adjustRightInd w:val="0"/>
              <w:rPr>
                <w:rFonts w:eastAsiaTheme="minorHAnsi"/>
                <w:bCs/>
                <w:sz w:val="24"/>
                <w:szCs w:val="24"/>
                <w:highlight w:val="yellow"/>
              </w:rPr>
            </w:pPr>
            <w:r w:rsidRPr="00CC251D">
              <w:rPr>
                <w:iCs/>
                <w:sz w:val="24"/>
                <w:szCs w:val="24"/>
                <w:lang w:eastAsia="ru-RU"/>
              </w:rPr>
              <w:t>ОК</w:t>
            </w:r>
            <w:r>
              <w:rPr>
                <w:iCs/>
                <w:sz w:val="24"/>
                <w:szCs w:val="24"/>
                <w:lang w:eastAsia="ru-RU"/>
              </w:rPr>
              <w:t>8</w:t>
            </w:r>
          </w:p>
        </w:tc>
      </w:tr>
      <w:tr w:rsidR="00B41459" w:rsidRPr="00002913" w:rsidTr="00490A4C">
        <w:trPr>
          <w:trHeight w:val="118"/>
          <w:jc w:val="center"/>
        </w:trPr>
        <w:tc>
          <w:tcPr>
            <w:tcW w:w="1060" w:type="pct"/>
            <w:vMerge/>
            <w:tcBorders>
              <w:left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6-7</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Бег с равномерной скоростью</w:t>
            </w:r>
          </w:p>
        </w:tc>
        <w:tc>
          <w:tcPr>
            <w:tcW w:w="382" w:type="pct"/>
            <w:tcBorders>
              <w:top w:val="single" w:sz="4" w:space="0" w:color="auto"/>
              <w:left w:val="single" w:sz="4" w:space="0" w:color="auto"/>
              <w:bottom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2</w:t>
            </w:r>
          </w:p>
        </w:tc>
        <w:tc>
          <w:tcPr>
            <w:tcW w:w="856" w:type="pct"/>
            <w:vMerge/>
            <w:vAlign w:val="center"/>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left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8</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Беговые и прыжковые упражнения. Прыжок в длину с места</w:t>
            </w:r>
          </w:p>
        </w:tc>
        <w:tc>
          <w:tcPr>
            <w:tcW w:w="382" w:type="pct"/>
            <w:tcBorders>
              <w:top w:val="single" w:sz="4" w:space="0" w:color="auto"/>
              <w:left w:val="single" w:sz="4" w:space="0" w:color="auto"/>
              <w:bottom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vAlign w:val="center"/>
          </w:tcPr>
          <w:p w:rsidR="00B41459" w:rsidRPr="00002913" w:rsidRDefault="00B41459" w:rsidP="00490A4C">
            <w:pPr>
              <w:widowControl/>
              <w:autoSpaceDE/>
              <w:autoSpaceDN/>
              <w:rPr>
                <w:sz w:val="24"/>
                <w:szCs w:val="24"/>
                <w:lang w:eastAsia="ru-RU"/>
              </w:rPr>
            </w:pPr>
          </w:p>
        </w:tc>
      </w:tr>
      <w:tr w:rsidR="00B41459" w:rsidRPr="00002913" w:rsidTr="00490A4C">
        <w:trPr>
          <w:trHeight w:val="295"/>
          <w:jc w:val="center"/>
        </w:trPr>
        <w:tc>
          <w:tcPr>
            <w:tcW w:w="1060" w:type="pct"/>
            <w:vMerge/>
            <w:tcBorders>
              <w:left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9-10</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1E0903">
              <w:rPr>
                <w:sz w:val="24"/>
                <w:szCs w:val="24"/>
                <w:lang w:eastAsia="ru-RU"/>
              </w:rPr>
              <w:t>Совершенствование техники бега на средние и длинные дистанции</w:t>
            </w:r>
          </w:p>
        </w:tc>
        <w:tc>
          <w:tcPr>
            <w:tcW w:w="382" w:type="pct"/>
            <w:tcBorders>
              <w:top w:val="single" w:sz="4" w:space="0" w:color="auto"/>
              <w:left w:val="single" w:sz="4" w:space="0" w:color="auto"/>
              <w:bottom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2</w:t>
            </w:r>
          </w:p>
        </w:tc>
        <w:tc>
          <w:tcPr>
            <w:tcW w:w="856" w:type="pct"/>
            <w:vMerge/>
            <w:vAlign w:val="center"/>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left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11</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Бег с различной скоростью</w:t>
            </w:r>
          </w:p>
        </w:tc>
        <w:tc>
          <w:tcPr>
            <w:tcW w:w="382" w:type="pct"/>
            <w:tcBorders>
              <w:top w:val="single" w:sz="4" w:space="0" w:color="auto"/>
              <w:left w:val="single" w:sz="4" w:space="0" w:color="auto"/>
              <w:bottom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vAlign w:val="center"/>
          </w:tcPr>
          <w:p w:rsidR="00B41459" w:rsidRPr="00002913" w:rsidRDefault="00B41459" w:rsidP="00490A4C">
            <w:pPr>
              <w:widowControl/>
              <w:autoSpaceDE/>
              <w:autoSpaceDN/>
              <w:rPr>
                <w:sz w:val="24"/>
                <w:szCs w:val="24"/>
                <w:lang w:eastAsia="ru-RU"/>
              </w:rPr>
            </w:pPr>
          </w:p>
        </w:tc>
      </w:tr>
      <w:tr w:rsidR="00B41459" w:rsidRPr="00002913" w:rsidTr="00490A4C">
        <w:trPr>
          <w:trHeight w:val="271"/>
          <w:jc w:val="center"/>
        </w:trPr>
        <w:tc>
          <w:tcPr>
            <w:tcW w:w="1060" w:type="pct"/>
            <w:vMerge/>
            <w:tcBorders>
              <w:left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12</w:t>
            </w:r>
          </w:p>
        </w:tc>
        <w:tc>
          <w:tcPr>
            <w:tcW w:w="2300" w:type="pct"/>
            <w:tcBorders>
              <w:top w:val="single" w:sz="4" w:space="0" w:color="auto"/>
              <w:left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CC251D">
              <w:rPr>
                <w:sz w:val="24"/>
                <w:szCs w:val="24"/>
                <w:lang w:eastAsia="ru-RU"/>
              </w:rPr>
              <w:t>Совершенствование техники метания</w:t>
            </w:r>
          </w:p>
        </w:tc>
        <w:tc>
          <w:tcPr>
            <w:tcW w:w="382" w:type="pct"/>
            <w:tcBorders>
              <w:top w:val="single" w:sz="4" w:space="0" w:color="auto"/>
              <w:lef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vAlign w:val="center"/>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left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13-14</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Кроссовая подготовка</w:t>
            </w:r>
          </w:p>
        </w:tc>
        <w:tc>
          <w:tcPr>
            <w:tcW w:w="382" w:type="pct"/>
            <w:tcBorders>
              <w:top w:val="single" w:sz="4" w:space="0" w:color="auto"/>
              <w:left w:val="single" w:sz="4" w:space="0" w:color="auto"/>
              <w:bottom w:val="single" w:sz="4" w:space="0" w:color="auto"/>
            </w:tcBorders>
            <w:hideMark/>
          </w:tcPr>
          <w:p w:rsidR="00B41459" w:rsidRPr="00002913" w:rsidRDefault="00B41459" w:rsidP="00490A4C">
            <w:pPr>
              <w:widowControl/>
              <w:autoSpaceDE/>
              <w:autoSpaceDN/>
              <w:jc w:val="center"/>
              <w:rPr>
                <w:sz w:val="24"/>
                <w:szCs w:val="24"/>
                <w:lang w:eastAsia="ru-RU"/>
              </w:rPr>
            </w:pPr>
            <w:r>
              <w:rPr>
                <w:sz w:val="24"/>
                <w:szCs w:val="24"/>
                <w:lang w:eastAsia="ru-RU"/>
              </w:rPr>
              <w:t>2</w:t>
            </w:r>
          </w:p>
        </w:tc>
        <w:tc>
          <w:tcPr>
            <w:tcW w:w="856" w:type="pct"/>
            <w:vMerge/>
            <w:vAlign w:val="center"/>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left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15</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1E0903">
              <w:rPr>
                <w:sz w:val="24"/>
                <w:szCs w:val="24"/>
                <w:lang w:eastAsia="ru-RU"/>
              </w:rPr>
              <w:t>Совершенствование техники прыжка в длину с разбега</w:t>
            </w:r>
          </w:p>
        </w:tc>
        <w:tc>
          <w:tcPr>
            <w:tcW w:w="382" w:type="pct"/>
            <w:tcBorders>
              <w:top w:val="single" w:sz="4" w:space="0" w:color="auto"/>
              <w:left w:val="single" w:sz="4" w:space="0" w:color="auto"/>
              <w:bottom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vAlign w:val="center"/>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left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16</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1E0903">
              <w:rPr>
                <w:sz w:val="24"/>
                <w:szCs w:val="24"/>
                <w:lang w:eastAsia="ru-RU"/>
              </w:rPr>
              <w:t>Совершенствование техники эстафетного бега</w:t>
            </w:r>
          </w:p>
        </w:tc>
        <w:tc>
          <w:tcPr>
            <w:tcW w:w="382" w:type="pct"/>
            <w:tcBorders>
              <w:top w:val="single" w:sz="4" w:space="0" w:color="auto"/>
              <w:left w:val="single" w:sz="4" w:space="0" w:color="auto"/>
              <w:bottom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vAlign w:val="center"/>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left w:val="single" w:sz="4" w:space="0" w:color="auto"/>
              <w:right w:val="single" w:sz="4" w:space="0" w:color="auto"/>
            </w:tcBorders>
            <w:vAlign w:val="center"/>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Default="00B41459" w:rsidP="00490A4C">
            <w:pPr>
              <w:widowControl/>
              <w:autoSpaceDE/>
              <w:autoSpaceDN/>
              <w:jc w:val="both"/>
              <w:rPr>
                <w:sz w:val="24"/>
                <w:szCs w:val="24"/>
                <w:lang w:eastAsia="ru-RU"/>
              </w:rPr>
            </w:pPr>
            <w:r>
              <w:rPr>
                <w:sz w:val="24"/>
                <w:szCs w:val="24"/>
                <w:lang w:eastAsia="ru-RU"/>
              </w:rPr>
              <w:t>17</w:t>
            </w:r>
          </w:p>
        </w:tc>
        <w:tc>
          <w:tcPr>
            <w:tcW w:w="2300" w:type="pct"/>
            <w:tcBorders>
              <w:top w:val="single" w:sz="4" w:space="0" w:color="auto"/>
              <w:left w:val="single" w:sz="4" w:space="0" w:color="auto"/>
              <w:bottom w:val="single" w:sz="4" w:space="0" w:color="auto"/>
              <w:right w:val="single" w:sz="4" w:space="0" w:color="auto"/>
            </w:tcBorders>
          </w:tcPr>
          <w:p w:rsidR="00B41459" w:rsidRPr="001E0903" w:rsidRDefault="00B41459" w:rsidP="00490A4C">
            <w:pPr>
              <w:widowControl/>
              <w:autoSpaceDE/>
              <w:autoSpaceDN/>
              <w:jc w:val="both"/>
              <w:rPr>
                <w:sz w:val="24"/>
                <w:szCs w:val="24"/>
                <w:lang w:eastAsia="ru-RU"/>
              </w:rPr>
            </w:pPr>
            <w:r>
              <w:rPr>
                <w:sz w:val="24"/>
                <w:szCs w:val="24"/>
                <w:lang w:eastAsia="ru-RU"/>
              </w:rPr>
              <w:t>Бег с равномерной скоростью</w:t>
            </w:r>
          </w:p>
        </w:tc>
        <w:tc>
          <w:tcPr>
            <w:tcW w:w="382" w:type="pct"/>
            <w:tcBorders>
              <w:top w:val="single" w:sz="4" w:space="0" w:color="auto"/>
              <w:left w:val="single" w:sz="4" w:space="0" w:color="auto"/>
              <w:bottom w:val="single" w:sz="4" w:space="0" w:color="auto"/>
            </w:tcBorders>
          </w:tcPr>
          <w:p w:rsidR="00B41459" w:rsidRPr="00002913" w:rsidRDefault="00B41459" w:rsidP="00490A4C">
            <w:pPr>
              <w:widowControl/>
              <w:autoSpaceDE/>
              <w:autoSpaceDN/>
              <w:jc w:val="center"/>
              <w:rPr>
                <w:sz w:val="24"/>
                <w:szCs w:val="24"/>
                <w:lang w:eastAsia="ru-RU"/>
              </w:rPr>
            </w:pPr>
            <w:r>
              <w:rPr>
                <w:sz w:val="24"/>
                <w:szCs w:val="24"/>
                <w:lang w:eastAsia="ru-RU"/>
              </w:rPr>
              <w:t>1</w:t>
            </w:r>
          </w:p>
        </w:tc>
        <w:tc>
          <w:tcPr>
            <w:tcW w:w="856" w:type="pct"/>
            <w:vMerge/>
            <w:vAlign w:val="center"/>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left w:val="single" w:sz="4" w:space="0" w:color="auto"/>
              <w:bottom w:val="single" w:sz="4" w:space="0" w:color="auto"/>
              <w:right w:val="single" w:sz="4" w:space="0" w:color="auto"/>
            </w:tcBorders>
            <w:vAlign w:val="center"/>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Default="00B41459" w:rsidP="00490A4C">
            <w:pPr>
              <w:widowControl/>
              <w:autoSpaceDE/>
              <w:autoSpaceDN/>
              <w:jc w:val="both"/>
              <w:rPr>
                <w:sz w:val="24"/>
                <w:szCs w:val="24"/>
                <w:lang w:eastAsia="ru-RU"/>
              </w:rPr>
            </w:pPr>
            <w:r>
              <w:rPr>
                <w:sz w:val="24"/>
                <w:szCs w:val="24"/>
                <w:lang w:eastAsia="ru-RU"/>
              </w:rPr>
              <w:t>18</w:t>
            </w:r>
          </w:p>
        </w:tc>
        <w:tc>
          <w:tcPr>
            <w:tcW w:w="2300" w:type="pct"/>
            <w:tcBorders>
              <w:top w:val="single" w:sz="4" w:space="0" w:color="auto"/>
              <w:left w:val="single" w:sz="4" w:space="0" w:color="auto"/>
              <w:bottom w:val="single" w:sz="4" w:space="0" w:color="auto"/>
              <w:right w:val="single" w:sz="4" w:space="0" w:color="auto"/>
            </w:tcBorders>
          </w:tcPr>
          <w:p w:rsidR="00B41459" w:rsidRPr="001E0903" w:rsidRDefault="00B41459" w:rsidP="00490A4C">
            <w:pPr>
              <w:widowControl/>
              <w:autoSpaceDE/>
              <w:autoSpaceDN/>
              <w:jc w:val="both"/>
              <w:rPr>
                <w:sz w:val="24"/>
                <w:szCs w:val="24"/>
                <w:lang w:eastAsia="ru-RU"/>
              </w:rPr>
            </w:pPr>
            <w:r>
              <w:rPr>
                <w:sz w:val="24"/>
                <w:szCs w:val="24"/>
                <w:lang w:eastAsia="ru-RU"/>
              </w:rPr>
              <w:t>Бег с ускорением</w:t>
            </w:r>
          </w:p>
        </w:tc>
        <w:tc>
          <w:tcPr>
            <w:tcW w:w="382" w:type="pct"/>
            <w:tcBorders>
              <w:top w:val="single" w:sz="4" w:space="0" w:color="auto"/>
              <w:left w:val="single" w:sz="4" w:space="0" w:color="auto"/>
              <w:bottom w:val="single" w:sz="4" w:space="0" w:color="auto"/>
            </w:tcBorders>
          </w:tcPr>
          <w:p w:rsidR="00B41459" w:rsidRPr="00002913" w:rsidRDefault="00B41459" w:rsidP="00490A4C">
            <w:pPr>
              <w:widowControl/>
              <w:autoSpaceDE/>
              <w:autoSpaceDN/>
              <w:jc w:val="center"/>
              <w:rPr>
                <w:sz w:val="24"/>
                <w:szCs w:val="24"/>
                <w:lang w:eastAsia="ru-RU"/>
              </w:rPr>
            </w:pPr>
            <w:r>
              <w:rPr>
                <w:sz w:val="24"/>
                <w:szCs w:val="24"/>
                <w:lang w:eastAsia="ru-RU"/>
              </w:rPr>
              <w:t>1</w:t>
            </w:r>
          </w:p>
        </w:tc>
        <w:tc>
          <w:tcPr>
            <w:tcW w:w="856" w:type="pct"/>
            <w:vMerge/>
            <w:tcBorders>
              <w:bottom w:val="single" w:sz="4" w:space="0" w:color="auto"/>
            </w:tcBorders>
            <w:vAlign w:val="center"/>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val="restar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Pr>
                <w:b/>
                <w:sz w:val="24"/>
                <w:szCs w:val="24"/>
                <w:lang w:eastAsia="ru-RU"/>
              </w:rPr>
              <w:t xml:space="preserve">Тема 2.2. </w:t>
            </w:r>
            <w:r w:rsidRPr="00835FD1">
              <w:rPr>
                <w:sz w:val="24"/>
                <w:szCs w:val="24"/>
                <w:lang w:eastAsia="ru-RU"/>
              </w:rPr>
              <w:t>Баскетбол</w:t>
            </w:r>
            <w:r>
              <w:rPr>
                <w:sz w:val="24"/>
                <w:szCs w:val="24"/>
                <w:lang w:eastAsia="ru-RU"/>
              </w:rPr>
              <w:t>.</w:t>
            </w: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19</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b/>
                <w:sz w:val="24"/>
                <w:szCs w:val="24"/>
                <w:lang w:eastAsia="ru-RU"/>
              </w:rPr>
            </w:pPr>
            <w:r w:rsidRPr="00002913">
              <w:rPr>
                <w:b/>
                <w:sz w:val="24"/>
                <w:szCs w:val="24"/>
                <w:lang w:eastAsia="ru-RU"/>
              </w:rPr>
              <w:t>Содержание учебного материала:</w:t>
            </w:r>
          </w:p>
          <w:p w:rsidR="00B41459" w:rsidRPr="00002913" w:rsidRDefault="00B41459" w:rsidP="00490A4C">
            <w:pPr>
              <w:widowControl/>
              <w:autoSpaceDE/>
              <w:autoSpaceDN/>
              <w:jc w:val="both"/>
              <w:rPr>
                <w:b/>
                <w:sz w:val="24"/>
                <w:szCs w:val="24"/>
                <w:lang w:eastAsia="ru-RU"/>
              </w:rPr>
            </w:pPr>
            <w:r w:rsidRPr="00002913">
              <w:rPr>
                <w:b/>
                <w:sz w:val="24"/>
                <w:szCs w:val="24"/>
                <w:lang w:eastAsia="ru-RU"/>
              </w:rPr>
              <w:t>Практические занятия</w:t>
            </w:r>
          </w:p>
          <w:p w:rsidR="00B41459" w:rsidRPr="00002913" w:rsidRDefault="00B41459" w:rsidP="00490A4C">
            <w:pPr>
              <w:widowControl/>
              <w:autoSpaceDE/>
              <w:autoSpaceDN/>
              <w:jc w:val="both"/>
              <w:rPr>
                <w:sz w:val="24"/>
                <w:szCs w:val="24"/>
                <w:lang w:eastAsia="ru-RU"/>
              </w:rPr>
            </w:pPr>
            <w:r w:rsidRPr="00002913">
              <w:rPr>
                <w:b/>
                <w:sz w:val="24"/>
                <w:szCs w:val="24"/>
                <w:lang w:eastAsia="ru-RU"/>
              </w:rPr>
              <w:t>Инструктаж «Правила ТБ</w:t>
            </w:r>
            <w:r w:rsidRPr="00002913">
              <w:rPr>
                <w:sz w:val="24"/>
                <w:szCs w:val="24"/>
                <w:lang w:eastAsia="ru-RU"/>
              </w:rPr>
              <w:t xml:space="preserve"> на уроках спортивных игр (баскетбол)». Совершенствование перемещений и остановок. Передачи мяча на месте.</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val="restart"/>
            <w:tcBorders>
              <w:top w:val="single" w:sz="4" w:space="0" w:color="auto"/>
              <w:left w:val="single" w:sz="4" w:space="0" w:color="auto"/>
              <w:bottom w:val="single" w:sz="4" w:space="0" w:color="auto"/>
              <w:right w:val="single" w:sz="4" w:space="0" w:color="auto"/>
            </w:tcBorders>
            <w:hideMark/>
          </w:tcPr>
          <w:p w:rsidR="00B41459" w:rsidRPr="00CC251D" w:rsidRDefault="00B41459" w:rsidP="00490A4C">
            <w:pPr>
              <w:widowControl/>
              <w:autoSpaceDE/>
              <w:autoSpaceDN/>
              <w:rPr>
                <w:bCs/>
                <w:sz w:val="24"/>
                <w:szCs w:val="24"/>
                <w:lang w:eastAsia="ru-RU"/>
              </w:rPr>
            </w:pPr>
            <w:proofErr w:type="spellStart"/>
            <w:r w:rsidRPr="00CC251D">
              <w:rPr>
                <w:sz w:val="24"/>
                <w:szCs w:val="24"/>
                <w:lang w:eastAsia="ru-RU"/>
              </w:rPr>
              <w:t>ПРб</w:t>
            </w:r>
            <w:proofErr w:type="spellEnd"/>
            <w:r w:rsidRPr="00CC251D">
              <w:rPr>
                <w:sz w:val="24"/>
                <w:szCs w:val="24"/>
                <w:lang w:eastAsia="ru-RU"/>
              </w:rPr>
              <w:t xml:space="preserve"> 01, </w:t>
            </w:r>
            <w:proofErr w:type="spellStart"/>
            <w:r w:rsidRPr="00CC251D">
              <w:rPr>
                <w:bCs/>
                <w:sz w:val="24"/>
                <w:szCs w:val="24"/>
                <w:lang w:eastAsia="ru-RU"/>
              </w:rPr>
              <w:t>ПРб</w:t>
            </w:r>
            <w:proofErr w:type="spellEnd"/>
            <w:r w:rsidRPr="00CC251D">
              <w:rPr>
                <w:bCs/>
                <w:sz w:val="24"/>
                <w:szCs w:val="24"/>
                <w:lang w:eastAsia="ru-RU"/>
              </w:rPr>
              <w:t xml:space="preserve"> 04, </w:t>
            </w:r>
            <w:proofErr w:type="spellStart"/>
            <w:r w:rsidRPr="00CC251D">
              <w:rPr>
                <w:bCs/>
                <w:sz w:val="24"/>
                <w:szCs w:val="24"/>
                <w:lang w:eastAsia="ru-RU"/>
              </w:rPr>
              <w:t>ПРб</w:t>
            </w:r>
            <w:proofErr w:type="spellEnd"/>
            <w:r w:rsidRPr="00CC251D">
              <w:rPr>
                <w:bCs/>
                <w:sz w:val="24"/>
                <w:szCs w:val="24"/>
                <w:lang w:eastAsia="ru-RU"/>
              </w:rPr>
              <w:t xml:space="preserve"> 05,</w:t>
            </w:r>
          </w:p>
          <w:p w:rsidR="00B41459" w:rsidRPr="00CC251D" w:rsidRDefault="00B41459" w:rsidP="00490A4C">
            <w:pPr>
              <w:widowControl/>
              <w:autoSpaceDE/>
              <w:autoSpaceDN/>
              <w:rPr>
                <w:sz w:val="24"/>
                <w:szCs w:val="24"/>
                <w:lang w:eastAsia="ru-RU"/>
              </w:rPr>
            </w:pPr>
            <w:r w:rsidRPr="00CC251D">
              <w:rPr>
                <w:sz w:val="24"/>
                <w:szCs w:val="24"/>
                <w:lang w:eastAsia="ru-RU"/>
              </w:rPr>
              <w:t>ЛР 05, ЛР 06,</w:t>
            </w:r>
          </w:p>
          <w:p w:rsidR="00B41459" w:rsidRPr="00CC251D" w:rsidRDefault="00B41459" w:rsidP="00490A4C">
            <w:pPr>
              <w:widowControl/>
              <w:autoSpaceDE/>
              <w:autoSpaceDN/>
              <w:rPr>
                <w:sz w:val="24"/>
                <w:szCs w:val="24"/>
                <w:lang w:eastAsia="ru-RU"/>
              </w:rPr>
            </w:pPr>
            <w:r w:rsidRPr="00CC251D">
              <w:rPr>
                <w:sz w:val="24"/>
                <w:szCs w:val="24"/>
                <w:lang w:eastAsia="ru-RU"/>
              </w:rPr>
              <w:t>ЛР 07, ЛР 08, ЛР 10, ЛР 11,</w:t>
            </w:r>
          </w:p>
          <w:p w:rsidR="00B41459" w:rsidRPr="00CC251D" w:rsidRDefault="00B41459" w:rsidP="00490A4C">
            <w:pPr>
              <w:widowControl/>
              <w:autoSpaceDE/>
              <w:autoSpaceDN/>
              <w:rPr>
                <w:sz w:val="24"/>
                <w:szCs w:val="24"/>
                <w:lang w:eastAsia="ru-RU"/>
              </w:rPr>
            </w:pPr>
            <w:r w:rsidRPr="00CC251D">
              <w:rPr>
                <w:sz w:val="24"/>
                <w:szCs w:val="24"/>
                <w:lang w:eastAsia="ru-RU"/>
              </w:rPr>
              <w:t>МР 01, МР 02, МР 07</w:t>
            </w:r>
          </w:p>
          <w:p w:rsidR="00B41459" w:rsidRPr="00CC251D" w:rsidRDefault="00B41459" w:rsidP="00490A4C">
            <w:pPr>
              <w:widowControl/>
              <w:autoSpaceDE/>
              <w:autoSpaceDN/>
              <w:rPr>
                <w:sz w:val="24"/>
                <w:szCs w:val="24"/>
                <w:lang w:eastAsia="ru-RU"/>
              </w:rPr>
            </w:pPr>
          </w:p>
          <w:p w:rsidR="00B41459" w:rsidRPr="00CC251D" w:rsidRDefault="00B41459" w:rsidP="00490A4C">
            <w:pPr>
              <w:widowControl/>
              <w:autoSpaceDE/>
              <w:autoSpaceDN/>
              <w:rPr>
                <w:iCs/>
                <w:sz w:val="24"/>
                <w:szCs w:val="24"/>
                <w:lang w:eastAsia="ru-RU"/>
              </w:rPr>
            </w:pPr>
            <w:r>
              <w:rPr>
                <w:iCs/>
                <w:sz w:val="24"/>
                <w:szCs w:val="24"/>
                <w:lang w:eastAsia="ru-RU"/>
              </w:rPr>
              <w:t>ОК8</w:t>
            </w:r>
          </w:p>
          <w:p w:rsidR="00B41459" w:rsidRPr="00002913" w:rsidRDefault="00B41459" w:rsidP="00490A4C">
            <w:pPr>
              <w:widowControl/>
              <w:autoSpaceDE/>
              <w:autoSpaceDN/>
              <w:jc w:val="center"/>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20</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Совершенствование передач мяча различными способами на месте. Бросок в кольцо. Быстрый прорыв (2х1). (Передача  мяча  одной  рукой)</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21</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 xml:space="preserve">Ведение мяча с изменением высоты отскока и скорости. Бросок в кольцо из </w:t>
            </w:r>
            <w:proofErr w:type="gramStart"/>
            <w:r w:rsidRPr="00002913">
              <w:rPr>
                <w:sz w:val="24"/>
                <w:szCs w:val="24"/>
                <w:lang w:eastAsia="ru-RU"/>
              </w:rPr>
              <w:t>под</w:t>
            </w:r>
            <w:proofErr w:type="gramEnd"/>
            <w:r w:rsidRPr="00002913">
              <w:rPr>
                <w:sz w:val="24"/>
                <w:szCs w:val="24"/>
                <w:lang w:eastAsia="ru-RU"/>
              </w:rPr>
              <w:t xml:space="preserve"> щита. (Ведение  мяча  на  месте  и  в  движении)</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22</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Ловля высоко летящего мяча, бросок в кольцо. Передачи мяча со сменой мест в тройках. Малая восьмёрка.</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23</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Бросок  мяча  в  корзину  после  передачи</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24</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Эстафеты с ведением мяча и бросками в кольцо. Игра Стрит-бол. (Бросок  мяча  в  корзину  после  ведения)</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25</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Повторение техники штрафного броска. Тактика нападения. Совершенствование раннее изученных ЗУН. (Штрафные броски в  корзину)</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680"/>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26</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Развитие скоростных и координационных способностей.</w:t>
            </w:r>
          </w:p>
          <w:p w:rsidR="00B41459" w:rsidRPr="00002913" w:rsidRDefault="00B41459" w:rsidP="00490A4C">
            <w:pPr>
              <w:widowControl/>
              <w:autoSpaceDE/>
              <w:autoSpaceDN/>
              <w:jc w:val="both"/>
              <w:rPr>
                <w:sz w:val="24"/>
                <w:szCs w:val="24"/>
                <w:lang w:eastAsia="ru-RU"/>
              </w:rPr>
            </w:pPr>
            <w:r w:rsidRPr="00002913">
              <w:rPr>
                <w:sz w:val="24"/>
                <w:szCs w:val="24"/>
                <w:lang w:eastAsia="ru-RU"/>
              </w:rPr>
              <w:t>Игра баскетбол. (Двусторонняя игра в баскетбол по упрощённым  правилам)</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906"/>
          <w:jc w:val="center"/>
        </w:trPr>
        <w:tc>
          <w:tcPr>
            <w:tcW w:w="1060" w:type="pct"/>
            <w:vMerge w:val="restar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Pr>
                <w:b/>
                <w:sz w:val="24"/>
                <w:szCs w:val="24"/>
                <w:lang w:eastAsia="ru-RU"/>
              </w:rPr>
              <w:t xml:space="preserve">Тема 2.3. </w:t>
            </w:r>
            <w:r w:rsidRPr="00835FD1">
              <w:rPr>
                <w:sz w:val="24"/>
                <w:szCs w:val="24"/>
                <w:lang w:eastAsia="ru-RU"/>
              </w:rPr>
              <w:t>Гимнастика.</w:t>
            </w: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27</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b/>
                <w:sz w:val="24"/>
                <w:szCs w:val="24"/>
                <w:lang w:eastAsia="ru-RU"/>
              </w:rPr>
            </w:pPr>
            <w:r w:rsidRPr="00002913">
              <w:rPr>
                <w:b/>
                <w:sz w:val="24"/>
                <w:szCs w:val="24"/>
                <w:lang w:eastAsia="ru-RU"/>
              </w:rPr>
              <w:t>Содержание учебного материала:</w:t>
            </w:r>
          </w:p>
          <w:p w:rsidR="00B41459" w:rsidRPr="00002913" w:rsidRDefault="00B41459" w:rsidP="00490A4C">
            <w:pPr>
              <w:widowControl/>
              <w:autoSpaceDE/>
              <w:autoSpaceDN/>
              <w:jc w:val="both"/>
              <w:rPr>
                <w:b/>
                <w:sz w:val="24"/>
                <w:szCs w:val="24"/>
                <w:lang w:eastAsia="ru-RU"/>
              </w:rPr>
            </w:pPr>
            <w:r w:rsidRPr="00002913">
              <w:rPr>
                <w:b/>
                <w:sz w:val="24"/>
                <w:szCs w:val="24"/>
                <w:lang w:eastAsia="ru-RU"/>
              </w:rPr>
              <w:t>Практические занятия</w:t>
            </w:r>
          </w:p>
          <w:p w:rsidR="00B41459" w:rsidRPr="00002913" w:rsidRDefault="00B41459" w:rsidP="00490A4C">
            <w:pPr>
              <w:widowControl/>
              <w:autoSpaceDE/>
              <w:autoSpaceDN/>
              <w:jc w:val="both"/>
              <w:rPr>
                <w:sz w:val="24"/>
                <w:szCs w:val="24"/>
                <w:lang w:eastAsia="ru-RU"/>
              </w:rPr>
            </w:pPr>
            <w:r w:rsidRPr="00002913">
              <w:rPr>
                <w:b/>
                <w:sz w:val="24"/>
                <w:szCs w:val="24"/>
                <w:lang w:eastAsia="ru-RU"/>
              </w:rPr>
              <w:t>Техника безопасности на уроках гимнастики.</w:t>
            </w:r>
            <w:r w:rsidRPr="00002913">
              <w:rPr>
                <w:sz w:val="24"/>
                <w:szCs w:val="24"/>
                <w:lang w:eastAsia="ru-RU"/>
              </w:rPr>
              <w:t xml:space="preserve"> Строевые упражнения. Повторить акробатические упражнения (Стойки, упоры, висы)</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val="restart"/>
            <w:tcBorders>
              <w:top w:val="single" w:sz="4" w:space="0" w:color="auto"/>
              <w:left w:val="single" w:sz="4" w:space="0" w:color="auto"/>
              <w:bottom w:val="single" w:sz="4" w:space="0" w:color="auto"/>
              <w:right w:val="single" w:sz="4" w:space="0" w:color="auto"/>
            </w:tcBorders>
            <w:hideMark/>
          </w:tcPr>
          <w:p w:rsidR="00B41459" w:rsidRDefault="00B41459" w:rsidP="00490A4C">
            <w:pPr>
              <w:widowControl/>
              <w:autoSpaceDE/>
              <w:autoSpaceDN/>
              <w:rPr>
                <w:bCs/>
                <w:sz w:val="24"/>
                <w:szCs w:val="24"/>
                <w:lang w:eastAsia="ru-RU"/>
              </w:rPr>
            </w:pPr>
            <w:proofErr w:type="spellStart"/>
            <w:r w:rsidRPr="00CC251D">
              <w:rPr>
                <w:sz w:val="24"/>
                <w:szCs w:val="24"/>
                <w:lang w:eastAsia="ru-RU"/>
              </w:rPr>
              <w:t>ПРб</w:t>
            </w:r>
            <w:proofErr w:type="spellEnd"/>
            <w:r w:rsidRPr="00CC251D">
              <w:rPr>
                <w:sz w:val="24"/>
                <w:szCs w:val="24"/>
                <w:lang w:eastAsia="ru-RU"/>
              </w:rPr>
              <w:t xml:space="preserve"> 01, </w:t>
            </w:r>
            <w:proofErr w:type="spellStart"/>
            <w:r w:rsidRPr="00CC251D">
              <w:rPr>
                <w:bCs/>
                <w:sz w:val="24"/>
                <w:szCs w:val="24"/>
                <w:lang w:eastAsia="ru-RU"/>
              </w:rPr>
              <w:t>ПРб</w:t>
            </w:r>
            <w:proofErr w:type="spellEnd"/>
            <w:r w:rsidRPr="00CC251D">
              <w:rPr>
                <w:bCs/>
                <w:sz w:val="24"/>
                <w:szCs w:val="24"/>
                <w:lang w:eastAsia="ru-RU"/>
              </w:rPr>
              <w:t xml:space="preserve"> 05, </w:t>
            </w:r>
          </w:p>
          <w:p w:rsidR="00B41459" w:rsidRPr="00CC251D" w:rsidRDefault="00B41459" w:rsidP="00490A4C">
            <w:pPr>
              <w:widowControl/>
              <w:autoSpaceDE/>
              <w:autoSpaceDN/>
              <w:rPr>
                <w:sz w:val="24"/>
                <w:szCs w:val="24"/>
                <w:lang w:eastAsia="ru-RU"/>
              </w:rPr>
            </w:pPr>
            <w:r w:rsidRPr="00CC251D">
              <w:rPr>
                <w:bCs/>
                <w:sz w:val="24"/>
                <w:szCs w:val="24"/>
                <w:lang w:eastAsia="ru-RU"/>
              </w:rPr>
              <w:t xml:space="preserve">ЛР 07, </w:t>
            </w:r>
            <w:r>
              <w:rPr>
                <w:sz w:val="24"/>
                <w:szCs w:val="24"/>
                <w:lang w:eastAsia="ru-RU"/>
              </w:rPr>
              <w:t xml:space="preserve">ЛР 10, </w:t>
            </w:r>
            <w:r w:rsidRPr="00CC251D">
              <w:rPr>
                <w:sz w:val="24"/>
                <w:szCs w:val="24"/>
                <w:lang w:eastAsia="ru-RU"/>
              </w:rPr>
              <w:t xml:space="preserve">ЛР 11, </w:t>
            </w:r>
          </w:p>
          <w:p w:rsidR="00B41459" w:rsidRPr="00CC251D" w:rsidRDefault="00B41459" w:rsidP="00490A4C">
            <w:pPr>
              <w:widowControl/>
              <w:autoSpaceDE/>
              <w:autoSpaceDN/>
              <w:rPr>
                <w:sz w:val="24"/>
                <w:szCs w:val="24"/>
                <w:lang w:eastAsia="ru-RU"/>
              </w:rPr>
            </w:pPr>
            <w:r w:rsidRPr="00CC251D">
              <w:rPr>
                <w:sz w:val="24"/>
                <w:szCs w:val="24"/>
                <w:lang w:eastAsia="ru-RU"/>
              </w:rPr>
              <w:t>МР 01, МР 02, МР 07</w:t>
            </w:r>
          </w:p>
          <w:p w:rsidR="00B41459" w:rsidRPr="00002913" w:rsidRDefault="00B41459" w:rsidP="00490A4C">
            <w:pPr>
              <w:widowControl/>
              <w:autoSpaceDE/>
              <w:autoSpaceDN/>
              <w:rPr>
                <w:sz w:val="28"/>
                <w:szCs w:val="28"/>
                <w:lang w:eastAsia="ru-RU"/>
              </w:rPr>
            </w:pPr>
            <w:r w:rsidRPr="00CC251D">
              <w:rPr>
                <w:iCs/>
                <w:sz w:val="24"/>
                <w:szCs w:val="24"/>
                <w:lang w:eastAsia="ru-RU"/>
              </w:rPr>
              <w:t>ОК</w:t>
            </w:r>
            <w:r>
              <w:rPr>
                <w:iCs/>
                <w:sz w:val="24"/>
                <w:szCs w:val="24"/>
                <w:lang w:eastAsia="ru-RU"/>
              </w:rPr>
              <w:t>8</w:t>
            </w: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28</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b/>
                <w:sz w:val="24"/>
                <w:szCs w:val="24"/>
                <w:lang w:eastAsia="ru-RU"/>
              </w:rPr>
            </w:pPr>
            <w:r w:rsidRPr="00002913">
              <w:rPr>
                <w:sz w:val="24"/>
                <w:szCs w:val="24"/>
                <w:lang w:eastAsia="ru-RU"/>
              </w:rPr>
              <w:t>Обучение а</w:t>
            </w:r>
            <w:r>
              <w:rPr>
                <w:sz w:val="24"/>
                <w:szCs w:val="24"/>
                <w:lang w:eastAsia="ru-RU"/>
              </w:rPr>
              <w:t>кробатическим элементам</w:t>
            </w:r>
            <w:r w:rsidRPr="00002913">
              <w:rPr>
                <w:sz w:val="24"/>
                <w:szCs w:val="24"/>
                <w:lang w:eastAsia="ru-RU"/>
              </w:rPr>
              <w:t xml:space="preserve">: длинный кувырок вперёд, стойка на голове и руках силой. Стойка на лопатках перекатом </w:t>
            </w:r>
            <w:r w:rsidRPr="00002913">
              <w:rPr>
                <w:sz w:val="24"/>
                <w:szCs w:val="24"/>
                <w:lang w:eastAsia="ru-RU"/>
              </w:rPr>
              <w:lastRenderedPageBreak/>
              <w:t>назад.</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lastRenderedPageBreak/>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29</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Составление зачётной комбинации по акробатике.</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30</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 xml:space="preserve">Выполнение акробатической комбинации в целом: ласточка кувырок вперёд, сед углом, стойка на лопатках перекатом назад из седа, переворот в </w:t>
            </w:r>
            <w:proofErr w:type="spellStart"/>
            <w:r w:rsidRPr="00002913">
              <w:rPr>
                <w:sz w:val="24"/>
                <w:szCs w:val="24"/>
                <w:lang w:eastAsia="ru-RU"/>
              </w:rPr>
              <w:t>полушпагат</w:t>
            </w:r>
            <w:proofErr w:type="spellEnd"/>
            <w:r w:rsidRPr="00002913">
              <w:rPr>
                <w:sz w:val="24"/>
                <w:szCs w:val="24"/>
                <w:lang w:eastAsia="ru-RU"/>
              </w:rPr>
              <w:t>, упор присев встать прыжком с поворотом на 360.</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31</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 xml:space="preserve">Совершенствовать переворот назад через плечо в </w:t>
            </w:r>
            <w:proofErr w:type="spellStart"/>
            <w:r w:rsidRPr="00002913">
              <w:rPr>
                <w:sz w:val="24"/>
                <w:szCs w:val="24"/>
                <w:lang w:eastAsia="ru-RU"/>
              </w:rPr>
              <w:t>полушпагат</w:t>
            </w:r>
            <w:proofErr w:type="spellEnd"/>
            <w:r w:rsidRPr="00002913">
              <w:rPr>
                <w:sz w:val="24"/>
                <w:szCs w:val="24"/>
                <w:lang w:eastAsia="ru-RU"/>
              </w:rPr>
              <w:t>. Выполнение упражнений у гимнастической стенки. (Упражнения  у  гимнастической  стенки)</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32</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Совершенствовать  акробатические упражнения в комбинации. Выполнение упражнений на гимнастической скамейке.</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33</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Оценить акробатическую комбинацию. Выполнение упражнений с гантелями.</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34</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Выполнение гимнастических  упражнений  в  парах</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35</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Повторение акробатических упражнений: «мост», «</w:t>
            </w:r>
            <w:proofErr w:type="spellStart"/>
            <w:r w:rsidRPr="00002913">
              <w:rPr>
                <w:sz w:val="24"/>
                <w:szCs w:val="24"/>
                <w:lang w:eastAsia="ru-RU"/>
              </w:rPr>
              <w:t>полушпагат</w:t>
            </w:r>
            <w:proofErr w:type="spellEnd"/>
            <w:r w:rsidRPr="00002913">
              <w:rPr>
                <w:sz w:val="24"/>
                <w:szCs w:val="24"/>
                <w:lang w:eastAsia="ru-RU"/>
              </w:rPr>
              <w:t>», стойка на лопатках. Развитие равновесия, используя перевёрнутую гимнастическую скамейку. (Акробатическое  упражнение  «мост»)</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36</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Выполнение упражнений с гимнастическими палками, скакалкой, обручем. Игры –эстафеты.</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37</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Перекаты, кувырки</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noProof/>
                <w:sz w:val="24"/>
                <w:szCs w:val="24"/>
                <w:lang w:eastAsia="ru-RU"/>
              </w:rPr>
            </w:pPr>
            <w:r>
              <w:rPr>
                <w:noProof/>
                <w:sz w:val="24"/>
                <w:szCs w:val="24"/>
                <w:lang w:eastAsia="ru-RU"/>
              </w:rPr>
              <w:t>38</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noProof/>
                <w:sz w:val="24"/>
                <w:szCs w:val="24"/>
                <w:lang w:eastAsia="ru-RU"/>
              </w:rPr>
              <w:t>Повороты кругом в движении.</w:t>
            </w:r>
            <w:r w:rsidRPr="00002913">
              <w:rPr>
                <w:sz w:val="24"/>
                <w:szCs w:val="24"/>
                <w:lang w:eastAsia="ru-RU"/>
              </w:rPr>
              <w:t xml:space="preserve"> Развитие активной и пассивной гибкости.</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482"/>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39-40</w:t>
            </w:r>
          </w:p>
        </w:tc>
        <w:tc>
          <w:tcPr>
            <w:tcW w:w="2300" w:type="pct"/>
            <w:tcBorders>
              <w:top w:val="single" w:sz="4" w:space="0" w:color="auto"/>
              <w:left w:val="single" w:sz="4" w:space="0" w:color="auto"/>
              <w:bottom w:val="single" w:sz="4" w:space="0" w:color="auto"/>
              <w:right w:val="single" w:sz="4" w:space="0" w:color="auto"/>
            </w:tcBorders>
            <w:hideMark/>
          </w:tcPr>
          <w:p w:rsidR="00B41459" w:rsidRDefault="00B41459" w:rsidP="00490A4C">
            <w:pPr>
              <w:widowControl/>
              <w:autoSpaceDE/>
              <w:autoSpaceDN/>
              <w:jc w:val="both"/>
              <w:rPr>
                <w:sz w:val="24"/>
                <w:szCs w:val="24"/>
                <w:lang w:eastAsia="ru-RU"/>
              </w:rPr>
            </w:pPr>
            <w:r w:rsidRPr="00002913">
              <w:rPr>
                <w:sz w:val="24"/>
                <w:szCs w:val="24"/>
                <w:lang w:eastAsia="ru-RU"/>
              </w:rPr>
              <w:t>Составить 2-3с</w:t>
            </w:r>
            <w:r>
              <w:rPr>
                <w:sz w:val="24"/>
                <w:szCs w:val="24"/>
                <w:lang w:eastAsia="ru-RU"/>
              </w:rPr>
              <w:t>вязки из 2х и более упражнений.</w:t>
            </w:r>
          </w:p>
          <w:p w:rsidR="00B41459" w:rsidRPr="00002913" w:rsidRDefault="00B41459" w:rsidP="00490A4C">
            <w:pPr>
              <w:widowControl/>
              <w:autoSpaceDE/>
              <w:autoSpaceDN/>
              <w:jc w:val="both"/>
              <w:rPr>
                <w:noProof/>
                <w:sz w:val="24"/>
                <w:szCs w:val="24"/>
                <w:lang w:eastAsia="ru-RU"/>
              </w:rPr>
            </w:pPr>
            <w:r w:rsidRPr="00002913">
              <w:rPr>
                <w:sz w:val="24"/>
                <w:szCs w:val="24"/>
                <w:lang w:eastAsia="ru-RU"/>
              </w:rPr>
              <w:t>Круговая тренировка на 5-6 станциях.</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Pr>
                <w:sz w:val="24"/>
                <w:szCs w:val="24"/>
                <w:lang w:eastAsia="ru-RU"/>
              </w:rPr>
              <w:t>2</w:t>
            </w:r>
          </w:p>
          <w:p w:rsidR="00B41459" w:rsidRPr="00002913" w:rsidRDefault="00B41459" w:rsidP="00490A4C">
            <w:pPr>
              <w:widowControl/>
              <w:autoSpaceDE/>
              <w:autoSpaceDN/>
              <w:rPr>
                <w:sz w:val="24"/>
                <w:szCs w:val="24"/>
                <w:lang w:eastAsia="ru-RU"/>
              </w:rPr>
            </w:pP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482"/>
          <w:jc w:val="center"/>
        </w:trPr>
        <w:tc>
          <w:tcPr>
            <w:tcW w:w="1060" w:type="pct"/>
            <w:tcBorders>
              <w:top w:val="single" w:sz="4" w:space="0" w:color="auto"/>
              <w:left w:val="single" w:sz="4" w:space="0" w:color="auto"/>
              <w:bottom w:val="single" w:sz="4" w:space="0" w:color="auto"/>
              <w:right w:val="single" w:sz="4" w:space="0" w:color="auto"/>
            </w:tcBorders>
            <w:vAlign w:val="center"/>
          </w:tcPr>
          <w:p w:rsidR="00B41459" w:rsidRPr="00835FD1" w:rsidRDefault="00B41459" w:rsidP="00490A4C">
            <w:pPr>
              <w:widowControl/>
              <w:autoSpaceDE/>
              <w:autoSpaceDN/>
              <w:rPr>
                <w:b/>
                <w:sz w:val="24"/>
                <w:szCs w:val="24"/>
                <w:lang w:eastAsia="ru-RU"/>
              </w:rPr>
            </w:pPr>
            <w:r w:rsidRPr="00835FD1">
              <w:rPr>
                <w:b/>
                <w:sz w:val="24"/>
                <w:szCs w:val="24"/>
                <w:lang w:eastAsia="ru-RU"/>
              </w:rPr>
              <w:t>Раздел 1.</w:t>
            </w:r>
          </w:p>
        </w:tc>
        <w:tc>
          <w:tcPr>
            <w:tcW w:w="2702" w:type="pct"/>
            <w:gridSpan w:val="2"/>
            <w:tcBorders>
              <w:top w:val="single" w:sz="4" w:space="0" w:color="auto"/>
              <w:left w:val="single" w:sz="4" w:space="0" w:color="auto"/>
              <w:bottom w:val="single" w:sz="4" w:space="0" w:color="auto"/>
              <w:right w:val="single" w:sz="4" w:space="0" w:color="auto"/>
            </w:tcBorders>
          </w:tcPr>
          <w:p w:rsidR="00B41459" w:rsidRPr="00835FD1" w:rsidRDefault="00B41459" w:rsidP="00490A4C">
            <w:pPr>
              <w:widowControl/>
              <w:autoSpaceDE/>
              <w:autoSpaceDN/>
              <w:jc w:val="both"/>
              <w:rPr>
                <w:b/>
                <w:sz w:val="24"/>
                <w:szCs w:val="24"/>
                <w:lang w:eastAsia="ru-RU"/>
              </w:rPr>
            </w:pPr>
            <w:r w:rsidRPr="00835FD1">
              <w:rPr>
                <w:b/>
                <w:sz w:val="24"/>
                <w:szCs w:val="24"/>
                <w:lang w:eastAsia="ru-RU"/>
              </w:rPr>
              <w:t>Теоретический раздел</w:t>
            </w:r>
          </w:p>
        </w:tc>
        <w:tc>
          <w:tcPr>
            <w:tcW w:w="382" w:type="pct"/>
            <w:tcBorders>
              <w:top w:val="single" w:sz="4" w:space="0" w:color="auto"/>
              <w:left w:val="single" w:sz="4" w:space="0" w:color="auto"/>
              <w:bottom w:val="single" w:sz="4" w:space="0" w:color="auto"/>
              <w:right w:val="single" w:sz="4" w:space="0" w:color="auto"/>
            </w:tcBorders>
          </w:tcPr>
          <w:p w:rsidR="00B41459" w:rsidRDefault="00B41459" w:rsidP="00490A4C">
            <w:pPr>
              <w:widowControl/>
              <w:autoSpaceDE/>
              <w:autoSpaceDN/>
              <w:jc w:val="center"/>
              <w:rPr>
                <w:sz w:val="24"/>
                <w:szCs w:val="24"/>
                <w:lang w:eastAsia="ru-RU"/>
              </w:rPr>
            </w:pPr>
          </w:p>
        </w:tc>
        <w:tc>
          <w:tcPr>
            <w:tcW w:w="856" w:type="pct"/>
            <w:tcBorders>
              <w:top w:val="single" w:sz="4" w:space="0" w:color="auto"/>
              <w:left w:val="single" w:sz="4" w:space="0" w:color="auto"/>
              <w:bottom w:val="single" w:sz="4" w:space="0" w:color="auto"/>
              <w:right w:val="single" w:sz="4" w:space="0" w:color="auto"/>
            </w:tcBorders>
            <w:vAlign w:val="center"/>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pBdr>
                <w:between w:val="single" w:sz="4" w:space="1" w:color="auto"/>
              </w:pBdr>
              <w:autoSpaceDE/>
              <w:autoSpaceDN/>
              <w:jc w:val="center"/>
              <w:rPr>
                <w:b/>
                <w:bCs/>
                <w:sz w:val="24"/>
                <w:szCs w:val="24"/>
                <w:lang w:eastAsia="ru-RU"/>
              </w:rPr>
            </w:pPr>
            <w:r>
              <w:rPr>
                <w:b/>
                <w:bCs/>
                <w:sz w:val="24"/>
                <w:szCs w:val="24"/>
                <w:lang w:eastAsia="ru-RU"/>
              </w:rPr>
              <w:t xml:space="preserve">Тема 1.3. Здоровье и здоровый образ </w:t>
            </w:r>
            <w:r w:rsidRPr="00002913">
              <w:rPr>
                <w:b/>
                <w:bCs/>
                <w:sz w:val="24"/>
                <w:szCs w:val="24"/>
                <w:lang w:eastAsia="ru-RU"/>
              </w:rPr>
              <w:t>жизни</w:t>
            </w: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41</w:t>
            </w:r>
          </w:p>
        </w:tc>
        <w:tc>
          <w:tcPr>
            <w:tcW w:w="2300" w:type="pct"/>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jc w:val="both"/>
              <w:rPr>
                <w:b/>
                <w:sz w:val="24"/>
                <w:szCs w:val="24"/>
                <w:lang w:eastAsia="ru-RU"/>
              </w:rPr>
            </w:pPr>
            <w:r w:rsidRPr="00002913">
              <w:rPr>
                <w:b/>
                <w:sz w:val="24"/>
                <w:szCs w:val="24"/>
                <w:lang w:eastAsia="ru-RU"/>
              </w:rPr>
              <w:t>Содержание учебного материала:</w:t>
            </w:r>
          </w:p>
          <w:p w:rsidR="00B41459" w:rsidRDefault="00B41459" w:rsidP="00490A4C">
            <w:pPr>
              <w:widowControl/>
              <w:autoSpaceDE/>
              <w:autoSpaceDN/>
              <w:jc w:val="both"/>
              <w:rPr>
                <w:bCs/>
                <w:sz w:val="24"/>
                <w:szCs w:val="24"/>
                <w:lang w:eastAsia="ru-RU"/>
              </w:rPr>
            </w:pPr>
            <w:r>
              <w:rPr>
                <w:bCs/>
                <w:sz w:val="24"/>
                <w:szCs w:val="24"/>
                <w:lang w:eastAsia="ru-RU"/>
              </w:rPr>
              <w:t xml:space="preserve">1.Понятие «здоровье», физическое, психическое и социальное здоровье. </w:t>
            </w:r>
            <w:proofErr w:type="gramStart"/>
            <w:r>
              <w:rPr>
                <w:bCs/>
                <w:sz w:val="24"/>
                <w:szCs w:val="24"/>
                <w:lang w:eastAsia="ru-RU"/>
              </w:rPr>
              <w:t>Факторы</w:t>
            </w:r>
            <w:proofErr w:type="gramEnd"/>
            <w:r>
              <w:rPr>
                <w:bCs/>
                <w:sz w:val="24"/>
                <w:szCs w:val="24"/>
                <w:lang w:eastAsia="ru-RU"/>
              </w:rPr>
              <w:t xml:space="preserve"> определяющие здоровье.</w:t>
            </w:r>
          </w:p>
          <w:p w:rsidR="00B41459" w:rsidRPr="00002913" w:rsidRDefault="00B41459" w:rsidP="00490A4C">
            <w:pPr>
              <w:widowControl/>
              <w:autoSpaceDE/>
              <w:autoSpaceDN/>
              <w:jc w:val="both"/>
              <w:rPr>
                <w:b/>
                <w:sz w:val="24"/>
                <w:szCs w:val="24"/>
                <w:lang w:eastAsia="ru-RU"/>
              </w:rPr>
            </w:pPr>
            <w:r>
              <w:rPr>
                <w:bCs/>
                <w:sz w:val="24"/>
                <w:szCs w:val="24"/>
                <w:lang w:eastAsia="ru-RU"/>
              </w:rPr>
              <w:t>2.Понятие «здоровый образ жизни», составляющие здорового образа жизни</w:t>
            </w:r>
            <w:r w:rsidRPr="003B3366">
              <w:rPr>
                <w:bCs/>
                <w:sz w:val="24"/>
                <w:szCs w:val="24"/>
                <w:lang w:eastAsia="ru-RU"/>
              </w:rPr>
              <w:t xml:space="preserve">: </w:t>
            </w:r>
            <w:r>
              <w:rPr>
                <w:bCs/>
                <w:sz w:val="24"/>
                <w:szCs w:val="24"/>
                <w:lang w:eastAsia="ru-RU"/>
              </w:rPr>
              <w:t xml:space="preserve">режим труда и отдыха, искоренение </w:t>
            </w:r>
            <w:proofErr w:type="spellStart"/>
            <w:r>
              <w:rPr>
                <w:bCs/>
                <w:sz w:val="24"/>
                <w:szCs w:val="24"/>
                <w:lang w:eastAsia="ru-RU"/>
              </w:rPr>
              <w:t>вредныхпривычек</w:t>
            </w:r>
            <w:proofErr w:type="spellEnd"/>
            <w:r>
              <w:rPr>
                <w:bCs/>
                <w:sz w:val="24"/>
                <w:szCs w:val="24"/>
                <w:lang w:eastAsia="ru-RU"/>
              </w:rPr>
              <w:t>, оптимальный двигательный режим, личная гигиена, закаливание, рациональное питание.</w:t>
            </w:r>
          </w:p>
        </w:tc>
        <w:tc>
          <w:tcPr>
            <w:tcW w:w="382" w:type="pct"/>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tcBorders>
              <w:top w:val="single" w:sz="4" w:space="0" w:color="auto"/>
              <w:left w:val="single" w:sz="4" w:space="0" w:color="auto"/>
              <w:bottom w:val="single" w:sz="4" w:space="0" w:color="auto"/>
              <w:right w:val="single" w:sz="4" w:space="0" w:color="auto"/>
            </w:tcBorders>
            <w:hideMark/>
          </w:tcPr>
          <w:p w:rsidR="00B41459" w:rsidRPr="00CC251D" w:rsidRDefault="00B41459" w:rsidP="00490A4C">
            <w:pPr>
              <w:widowControl/>
              <w:autoSpaceDE/>
              <w:autoSpaceDN/>
              <w:jc w:val="both"/>
              <w:rPr>
                <w:sz w:val="24"/>
                <w:szCs w:val="24"/>
                <w:lang w:eastAsia="ru-RU"/>
              </w:rPr>
            </w:pPr>
            <w:proofErr w:type="spellStart"/>
            <w:r w:rsidRPr="00CC251D">
              <w:rPr>
                <w:sz w:val="24"/>
                <w:szCs w:val="24"/>
                <w:lang w:eastAsia="ru-RU"/>
              </w:rPr>
              <w:t>ПРб</w:t>
            </w:r>
            <w:proofErr w:type="spellEnd"/>
            <w:r w:rsidRPr="00CC251D">
              <w:rPr>
                <w:sz w:val="24"/>
                <w:szCs w:val="24"/>
                <w:lang w:eastAsia="ru-RU"/>
              </w:rPr>
              <w:t xml:space="preserve"> 01</w:t>
            </w:r>
          </w:p>
          <w:p w:rsidR="00B41459" w:rsidRPr="00CC251D" w:rsidRDefault="00B41459" w:rsidP="00490A4C">
            <w:pPr>
              <w:widowControl/>
              <w:autoSpaceDE/>
              <w:autoSpaceDN/>
              <w:jc w:val="both"/>
              <w:rPr>
                <w:sz w:val="24"/>
                <w:szCs w:val="24"/>
                <w:lang w:eastAsia="ru-RU"/>
              </w:rPr>
            </w:pPr>
            <w:r w:rsidRPr="00CC251D">
              <w:rPr>
                <w:sz w:val="24"/>
                <w:szCs w:val="24"/>
                <w:lang w:eastAsia="ru-RU"/>
              </w:rPr>
              <w:t xml:space="preserve">ЛР 02, ЛР 13, </w:t>
            </w:r>
          </w:p>
          <w:p w:rsidR="00B41459" w:rsidRPr="00CC251D" w:rsidRDefault="00B41459" w:rsidP="00490A4C">
            <w:pPr>
              <w:widowControl/>
              <w:autoSpaceDE/>
              <w:autoSpaceDN/>
              <w:jc w:val="both"/>
              <w:rPr>
                <w:sz w:val="24"/>
                <w:szCs w:val="24"/>
                <w:lang w:eastAsia="ru-RU"/>
              </w:rPr>
            </w:pPr>
            <w:r w:rsidRPr="00CC251D">
              <w:rPr>
                <w:sz w:val="24"/>
                <w:szCs w:val="24"/>
                <w:lang w:eastAsia="ru-RU"/>
              </w:rPr>
              <w:t>МР 04, МР 05.</w:t>
            </w:r>
          </w:p>
          <w:p w:rsidR="00B41459" w:rsidRPr="00002913" w:rsidRDefault="00B41459" w:rsidP="00490A4C">
            <w:pPr>
              <w:widowControl/>
              <w:autoSpaceDE/>
              <w:autoSpaceDN/>
              <w:jc w:val="both"/>
              <w:rPr>
                <w:sz w:val="24"/>
                <w:szCs w:val="24"/>
                <w:lang w:eastAsia="ru-RU"/>
              </w:rPr>
            </w:pPr>
            <w:r w:rsidRPr="00CC251D">
              <w:rPr>
                <w:sz w:val="24"/>
                <w:szCs w:val="24"/>
                <w:lang w:eastAsia="ru-RU"/>
              </w:rPr>
              <w:t>ОК 8</w:t>
            </w:r>
          </w:p>
        </w:tc>
      </w:tr>
      <w:tr w:rsidR="00B41459" w:rsidRPr="00002913" w:rsidTr="00490A4C">
        <w:trPr>
          <w:trHeight w:val="118"/>
          <w:jc w:val="center"/>
        </w:trPr>
        <w:tc>
          <w:tcPr>
            <w:tcW w:w="3762" w:type="pct"/>
            <w:gridSpan w:val="3"/>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b/>
                <w:sz w:val="24"/>
                <w:szCs w:val="24"/>
                <w:lang w:eastAsia="ru-RU"/>
              </w:rPr>
            </w:pPr>
            <w:r w:rsidRPr="00092234">
              <w:rPr>
                <w:b/>
                <w:bCs/>
                <w:sz w:val="24"/>
                <w:szCs w:val="24"/>
                <w:lang w:eastAsia="ru-RU"/>
              </w:rPr>
              <w:t>Профессионально ориентированное содержание</w:t>
            </w:r>
          </w:p>
        </w:tc>
        <w:tc>
          <w:tcPr>
            <w:tcW w:w="382" w:type="pct"/>
            <w:tcBorders>
              <w:top w:val="single" w:sz="4" w:space="0" w:color="auto"/>
              <w:left w:val="single" w:sz="4" w:space="0" w:color="auto"/>
              <w:bottom w:val="single" w:sz="4" w:space="0" w:color="auto"/>
              <w:right w:val="single" w:sz="4" w:space="0" w:color="auto"/>
            </w:tcBorders>
            <w:vAlign w:val="center"/>
          </w:tcPr>
          <w:p w:rsidR="00B41459" w:rsidRPr="00092234" w:rsidRDefault="00B41459" w:rsidP="00490A4C">
            <w:pPr>
              <w:widowControl/>
              <w:autoSpaceDE/>
              <w:autoSpaceDN/>
              <w:jc w:val="center"/>
              <w:rPr>
                <w:b/>
                <w:sz w:val="24"/>
                <w:szCs w:val="24"/>
                <w:lang w:eastAsia="ru-RU"/>
              </w:rPr>
            </w:pPr>
            <w:r w:rsidRPr="00092234">
              <w:rPr>
                <w:b/>
                <w:sz w:val="24"/>
                <w:szCs w:val="24"/>
                <w:lang w:eastAsia="ru-RU"/>
              </w:rPr>
              <w:t>9</w:t>
            </w:r>
          </w:p>
        </w:tc>
        <w:tc>
          <w:tcPr>
            <w:tcW w:w="856" w:type="pct"/>
            <w:tcBorders>
              <w:top w:val="single" w:sz="4" w:space="0" w:color="auto"/>
              <w:left w:val="single" w:sz="4" w:space="0" w:color="auto"/>
              <w:bottom w:val="single" w:sz="4" w:space="0" w:color="auto"/>
              <w:right w:val="single" w:sz="4" w:space="0" w:color="auto"/>
            </w:tcBorders>
          </w:tcPr>
          <w:p w:rsidR="00B41459" w:rsidRPr="00CC251D" w:rsidRDefault="00B41459" w:rsidP="00490A4C">
            <w:pPr>
              <w:widowControl/>
              <w:autoSpaceDE/>
              <w:autoSpaceDN/>
              <w:jc w:val="both"/>
              <w:rPr>
                <w:sz w:val="24"/>
                <w:szCs w:val="24"/>
                <w:lang w:eastAsia="ru-RU"/>
              </w:rPr>
            </w:pPr>
          </w:p>
        </w:tc>
      </w:tr>
      <w:tr w:rsidR="00B41459" w:rsidRPr="00002913" w:rsidTr="00490A4C">
        <w:trPr>
          <w:trHeight w:val="118"/>
          <w:jc w:val="center"/>
        </w:trPr>
        <w:tc>
          <w:tcPr>
            <w:tcW w:w="3762" w:type="pct"/>
            <w:gridSpan w:val="3"/>
            <w:tcBorders>
              <w:top w:val="single" w:sz="4" w:space="0" w:color="auto"/>
              <w:left w:val="single" w:sz="4" w:space="0" w:color="auto"/>
              <w:bottom w:val="single" w:sz="4" w:space="0" w:color="auto"/>
              <w:right w:val="single" w:sz="4" w:space="0" w:color="auto"/>
            </w:tcBorders>
          </w:tcPr>
          <w:p w:rsidR="00B41459" w:rsidRPr="00092234" w:rsidRDefault="00B41459" w:rsidP="00490A4C">
            <w:pPr>
              <w:widowControl/>
              <w:autoSpaceDE/>
              <w:autoSpaceDN/>
              <w:jc w:val="both"/>
              <w:rPr>
                <w:b/>
                <w:bCs/>
                <w:sz w:val="24"/>
                <w:szCs w:val="24"/>
                <w:lang w:eastAsia="ru-RU"/>
              </w:rPr>
            </w:pPr>
            <w:r>
              <w:rPr>
                <w:b/>
                <w:bCs/>
                <w:sz w:val="24"/>
                <w:szCs w:val="24"/>
                <w:lang w:eastAsia="ru-RU"/>
              </w:rPr>
              <w:t>Раздел 1.Теоретический раздел</w:t>
            </w:r>
          </w:p>
        </w:tc>
        <w:tc>
          <w:tcPr>
            <w:tcW w:w="382" w:type="pct"/>
            <w:tcBorders>
              <w:top w:val="single" w:sz="4" w:space="0" w:color="auto"/>
              <w:left w:val="single" w:sz="4" w:space="0" w:color="auto"/>
              <w:bottom w:val="single" w:sz="4" w:space="0" w:color="auto"/>
              <w:right w:val="single" w:sz="4" w:space="0" w:color="auto"/>
            </w:tcBorders>
            <w:vAlign w:val="center"/>
          </w:tcPr>
          <w:p w:rsidR="00B41459" w:rsidRPr="00092234" w:rsidRDefault="00B41459" w:rsidP="00490A4C">
            <w:pPr>
              <w:widowControl/>
              <w:autoSpaceDE/>
              <w:autoSpaceDN/>
              <w:jc w:val="center"/>
              <w:rPr>
                <w:b/>
                <w:sz w:val="24"/>
                <w:szCs w:val="24"/>
                <w:lang w:eastAsia="ru-RU"/>
              </w:rPr>
            </w:pPr>
            <w:r>
              <w:rPr>
                <w:b/>
                <w:sz w:val="24"/>
                <w:szCs w:val="24"/>
                <w:lang w:eastAsia="ru-RU"/>
              </w:rPr>
              <w:t>1</w:t>
            </w:r>
          </w:p>
        </w:tc>
        <w:tc>
          <w:tcPr>
            <w:tcW w:w="856" w:type="pct"/>
            <w:tcBorders>
              <w:top w:val="single" w:sz="4" w:space="0" w:color="auto"/>
              <w:left w:val="single" w:sz="4" w:space="0" w:color="auto"/>
              <w:bottom w:val="single" w:sz="4" w:space="0" w:color="auto"/>
              <w:right w:val="single" w:sz="4" w:space="0" w:color="auto"/>
            </w:tcBorders>
          </w:tcPr>
          <w:p w:rsidR="00B41459" w:rsidRPr="00CC251D" w:rsidRDefault="00B41459" w:rsidP="00490A4C">
            <w:pPr>
              <w:widowControl/>
              <w:autoSpaceDE/>
              <w:autoSpaceDN/>
              <w:jc w:val="both"/>
              <w:rPr>
                <w:sz w:val="24"/>
                <w:szCs w:val="24"/>
                <w:lang w:eastAsia="ru-RU"/>
              </w:rPr>
            </w:pPr>
          </w:p>
        </w:tc>
      </w:tr>
      <w:tr w:rsidR="00B41459" w:rsidRPr="00002913" w:rsidTr="00490A4C">
        <w:trPr>
          <w:trHeight w:val="118"/>
          <w:jc w:val="center"/>
        </w:trPr>
        <w:tc>
          <w:tcPr>
            <w:tcW w:w="1060" w:type="pct"/>
            <w:tcBorders>
              <w:top w:val="single" w:sz="4" w:space="0" w:color="auto"/>
              <w:left w:val="single" w:sz="4" w:space="0" w:color="auto"/>
              <w:bottom w:val="single" w:sz="4" w:space="0" w:color="auto"/>
              <w:right w:val="single" w:sz="4" w:space="0" w:color="auto"/>
            </w:tcBorders>
            <w:vAlign w:val="center"/>
          </w:tcPr>
          <w:p w:rsidR="00B41459" w:rsidRPr="00D32F4B" w:rsidRDefault="00B41459" w:rsidP="00490A4C">
            <w:pPr>
              <w:widowControl/>
              <w:autoSpaceDE/>
              <w:autoSpaceDN/>
              <w:jc w:val="center"/>
              <w:rPr>
                <w:b/>
                <w:color w:val="000000" w:themeColor="text1"/>
                <w:sz w:val="24"/>
                <w:szCs w:val="24"/>
                <w:highlight w:val="yellow"/>
                <w:lang w:eastAsia="ru-RU"/>
              </w:rPr>
            </w:pPr>
            <w:r w:rsidRPr="00925EB9">
              <w:rPr>
                <w:rFonts w:eastAsia="Calibri"/>
                <w:b/>
                <w:bCs/>
                <w:iCs/>
                <w:color w:val="000000" w:themeColor="text1"/>
                <w:sz w:val="24"/>
                <w:szCs w:val="24"/>
              </w:rPr>
              <w:lastRenderedPageBreak/>
              <w:t>Тема 1.4.</w:t>
            </w:r>
            <w:r>
              <w:rPr>
                <w:rFonts w:eastAsia="Calibri"/>
                <w:b/>
                <w:bCs/>
                <w:iCs/>
                <w:color w:val="000000" w:themeColor="text1"/>
                <w:sz w:val="24"/>
                <w:szCs w:val="24"/>
              </w:rPr>
              <w:t xml:space="preserve"> </w:t>
            </w:r>
            <w:r w:rsidRPr="00D32F4B">
              <w:rPr>
                <w:rFonts w:eastAsia="Calibri"/>
                <w:b/>
                <w:bCs/>
                <w:iCs/>
                <w:color w:val="000000" w:themeColor="text1"/>
                <w:sz w:val="24"/>
                <w:szCs w:val="24"/>
              </w:rPr>
              <w:t>Физическая культура в профессиональной деятельности.</w:t>
            </w:r>
          </w:p>
        </w:tc>
        <w:tc>
          <w:tcPr>
            <w:tcW w:w="402" w:type="pct"/>
            <w:tcBorders>
              <w:top w:val="single" w:sz="4" w:space="0" w:color="auto"/>
              <w:left w:val="single" w:sz="4" w:space="0" w:color="auto"/>
              <w:bottom w:val="single" w:sz="4" w:space="0" w:color="auto"/>
              <w:right w:val="single" w:sz="4" w:space="0" w:color="auto"/>
            </w:tcBorders>
          </w:tcPr>
          <w:p w:rsidR="00B41459" w:rsidRPr="00CC250C" w:rsidRDefault="00B41459" w:rsidP="00490A4C">
            <w:pPr>
              <w:widowControl/>
              <w:autoSpaceDE/>
              <w:autoSpaceDN/>
              <w:jc w:val="both"/>
              <w:rPr>
                <w:sz w:val="24"/>
                <w:szCs w:val="24"/>
                <w:lang w:eastAsia="ru-RU"/>
              </w:rPr>
            </w:pPr>
            <w:r w:rsidRPr="00CC250C">
              <w:rPr>
                <w:sz w:val="24"/>
                <w:szCs w:val="24"/>
                <w:lang w:eastAsia="ru-RU"/>
              </w:rPr>
              <w:t>42</w:t>
            </w:r>
          </w:p>
        </w:tc>
        <w:tc>
          <w:tcPr>
            <w:tcW w:w="2300" w:type="pct"/>
            <w:tcBorders>
              <w:top w:val="single" w:sz="4" w:space="0" w:color="auto"/>
              <w:left w:val="single" w:sz="4" w:space="0" w:color="auto"/>
              <w:bottom w:val="single" w:sz="4" w:space="0" w:color="auto"/>
              <w:right w:val="single" w:sz="4" w:space="0" w:color="auto"/>
            </w:tcBorders>
          </w:tcPr>
          <w:p w:rsidR="00B41459" w:rsidRPr="00CC250C" w:rsidRDefault="00B41459" w:rsidP="00490A4C">
            <w:pPr>
              <w:widowControl/>
              <w:autoSpaceDE/>
              <w:autoSpaceDN/>
              <w:jc w:val="both"/>
              <w:rPr>
                <w:b/>
                <w:sz w:val="24"/>
                <w:szCs w:val="24"/>
                <w:lang w:eastAsia="ru-RU"/>
              </w:rPr>
            </w:pPr>
            <w:r w:rsidRPr="00CC250C">
              <w:rPr>
                <w:b/>
                <w:sz w:val="24"/>
                <w:szCs w:val="24"/>
                <w:lang w:eastAsia="ru-RU"/>
              </w:rPr>
              <w:t>Содержание учебного материала:</w:t>
            </w:r>
          </w:p>
          <w:p w:rsidR="00B41459" w:rsidRPr="00CC250C" w:rsidRDefault="00B41459" w:rsidP="00490A4C">
            <w:pPr>
              <w:widowControl/>
              <w:autoSpaceDE/>
              <w:autoSpaceDN/>
              <w:jc w:val="both"/>
              <w:rPr>
                <w:bCs/>
                <w:iCs/>
                <w:sz w:val="24"/>
                <w:szCs w:val="24"/>
                <w:lang w:eastAsia="ru-RU"/>
              </w:rPr>
            </w:pPr>
            <w:r w:rsidRPr="00CC250C">
              <w:rPr>
                <w:bCs/>
                <w:iCs/>
                <w:sz w:val="24"/>
                <w:szCs w:val="24"/>
                <w:lang w:eastAsia="ru-RU"/>
              </w:rPr>
              <w:t>1.Условия профессиональной деятельности и зоны риска физического здоровья</w:t>
            </w:r>
          </w:p>
          <w:p w:rsidR="00B41459" w:rsidRPr="00CC250C" w:rsidRDefault="00B41459" w:rsidP="00490A4C">
            <w:pPr>
              <w:widowControl/>
              <w:autoSpaceDE/>
              <w:autoSpaceDN/>
              <w:jc w:val="both"/>
              <w:rPr>
                <w:bCs/>
                <w:iCs/>
                <w:sz w:val="24"/>
                <w:szCs w:val="24"/>
                <w:lang w:eastAsia="ru-RU"/>
              </w:rPr>
            </w:pPr>
            <w:r w:rsidRPr="00CC250C">
              <w:rPr>
                <w:bCs/>
                <w:iCs/>
                <w:sz w:val="24"/>
                <w:szCs w:val="24"/>
                <w:lang w:eastAsia="ru-RU"/>
              </w:rPr>
              <w:t>2. Формы организации физической культуры в условиях профессиональной деятельности, их роль и значение в оптимизации работоспособности и профилактике переутомления</w:t>
            </w:r>
          </w:p>
          <w:p w:rsidR="00B41459" w:rsidRPr="00CC250C" w:rsidRDefault="00B41459" w:rsidP="00490A4C">
            <w:pPr>
              <w:widowControl/>
              <w:autoSpaceDE/>
              <w:autoSpaceDN/>
              <w:jc w:val="both"/>
              <w:rPr>
                <w:sz w:val="24"/>
                <w:szCs w:val="24"/>
                <w:lang w:eastAsia="ru-RU"/>
              </w:rPr>
            </w:pPr>
            <w:r w:rsidRPr="00CC250C">
              <w:rPr>
                <w:bCs/>
                <w:iCs/>
                <w:sz w:val="24"/>
                <w:szCs w:val="24"/>
                <w:lang w:eastAsia="ru-RU"/>
              </w:rPr>
              <w:t>3.</w:t>
            </w:r>
            <w:r w:rsidRPr="00CC250C">
              <w:rPr>
                <w:bCs/>
                <w:sz w:val="24"/>
                <w:szCs w:val="24"/>
                <w:lang w:eastAsia="ru-RU"/>
              </w:rPr>
              <w:t xml:space="preserve"> Профилактика профессиональных заболеваний средствами физической культуры</w:t>
            </w:r>
          </w:p>
        </w:tc>
        <w:tc>
          <w:tcPr>
            <w:tcW w:w="382" w:type="pct"/>
            <w:tcBorders>
              <w:top w:val="single" w:sz="4" w:space="0" w:color="auto"/>
              <w:left w:val="single" w:sz="4" w:space="0" w:color="auto"/>
              <w:bottom w:val="single" w:sz="4" w:space="0" w:color="auto"/>
              <w:right w:val="single" w:sz="4" w:space="0" w:color="auto"/>
            </w:tcBorders>
          </w:tcPr>
          <w:p w:rsidR="00B41459" w:rsidRPr="00BB1D32" w:rsidRDefault="00B41459" w:rsidP="00490A4C">
            <w:pPr>
              <w:widowControl/>
              <w:autoSpaceDE/>
              <w:autoSpaceDN/>
              <w:jc w:val="center"/>
              <w:rPr>
                <w:color w:val="00B050"/>
                <w:sz w:val="24"/>
                <w:szCs w:val="24"/>
                <w:lang w:eastAsia="ru-RU"/>
              </w:rPr>
            </w:pPr>
            <w:r w:rsidRPr="00CC250C">
              <w:rPr>
                <w:sz w:val="24"/>
                <w:szCs w:val="24"/>
                <w:lang w:eastAsia="ru-RU"/>
              </w:rPr>
              <w:t>1</w:t>
            </w:r>
          </w:p>
        </w:tc>
        <w:tc>
          <w:tcPr>
            <w:tcW w:w="856" w:type="pct"/>
            <w:tcBorders>
              <w:top w:val="single" w:sz="4" w:space="0" w:color="auto"/>
              <w:left w:val="single" w:sz="4" w:space="0" w:color="auto"/>
              <w:bottom w:val="single" w:sz="4" w:space="0" w:color="auto"/>
              <w:right w:val="single" w:sz="4" w:space="0" w:color="auto"/>
            </w:tcBorders>
            <w:vAlign w:val="center"/>
          </w:tcPr>
          <w:p w:rsidR="00B41459" w:rsidRPr="004455DA" w:rsidRDefault="00B41459" w:rsidP="00490A4C">
            <w:pPr>
              <w:widowControl/>
              <w:suppressAutoHyphens/>
              <w:autoSpaceDE/>
              <w:autoSpaceDN/>
              <w:rPr>
                <w:sz w:val="24"/>
                <w:szCs w:val="24"/>
                <w:lang w:eastAsia="ru-RU"/>
              </w:rPr>
            </w:pPr>
            <w:proofErr w:type="spellStart"/>
            <w:r w:rsidRPr="004455DA">
              <w:rPr>
                <w:sz w:val="24"/>
                <w:szCs w:val="24"/>
                <w:lang w:eastAsia="ru-RU"/>
              </w:rPr>
              <w:t>ПРб</w:t>
            </w:r>
            <w:proofErr w:type="spellEnd"/>
            <w:r w:rsidRPr="004455DA">
              <w:rPr>
                <w:sz w:val="24"/>
                <w:szCs w:val="24"/>
                <w:lang w:eastAsia="ru-RU"/>
              </w:rPr>
              <w:t xml:space="preserve"> 01, </w:t>
            </w:r>
            <w:proofErr w:type="spellStart"/>
            <w:r w:rsidRPr="004455DA">
              <w:rPr>
                <w:sz w:val="24"/>
                <w:szCs w:val="24"/>
                <w:lang w:eastAsia="ru-RU"/>
              </w:rPr>
              <w:t>ПРб</w:t>
            </w:r>
            <w:proofErr w:type="spellEnd"/>
            <w:r w:rsidRPr="004455DA">
              <w:rPr>
                <w:sz w:val="24"/>
                <w:szCs w:val="24"/>
                <w:lang w:eastAsia="ru-RU"/>
              </w:rPr>
              <w:t xml:space="preserve"> 02,</w:t>
            </w:r>
          </w:p>
          <w:p w:rsidR="00B41459" w:rsidRPr="004455DA" w:rsidRDefault="00B41459" w:rsidP="00490A4C">
            <w:pPr>
              <w:widowControl/>
              <w:suppressAutoHyphens/>
              <w:autoSpaceDE/>
              <w:autoSpaceDN/>
              <w:rPr>
                <w:sz w:val="24"/>
                <w:szCs w:val="24"/>
                <w:lang w:eastAsia="ru-RU"/>
              </w:rPr>
            </w:pPr>
            <w:r w:rsidRPr="004455DA">
              <w:rPr>
                <w:sz w:val="24"/>
                <w:szCs w:val="24"/>
                <w:lang w:eastAsia="ru-RU"/>
              </w:rPr>
              <w:t xml:space="preserve">ЛР 05, ЛР 09, ЛР 11, ЛР 12, </w:t>
            </w:r>
            <w:r w:rsidRPr="004455DA">
              <w:rPr>
                <w:bCs/>
                <w:sz w:val="24"/>
                <w:szCs w:val="24"/>
                <w:lang w:eastAsia="ru-RU"/>
              </w:rPr>
              <w:t>ЛР 13,</w:t>
            </w:r>
          </w:p>
          <w:p w:rsidR="00B41459" w:rsidRPr="004455DA" w:rsidRDefault="00B41459" w:rsidP="00490A4C">
            <w:pPr>
              <w:widowControl/>
              <w:suppressAutoHyphens/>
              <w:autoSpaceDE/>
              <w:autoSpaceDN/>
              <w:rPr>
                <w:sz w:val="24"/>
                <w:szCs w:val="24"/>
                <w:lang w:eastAsia="ru-RU"/>
              </w:rPr>
            </w:pPr>
            <w:r w:rsidRPr="004455DA">
              <w:rPr>
                <w:sz w:val="24"/>
                <w:szCs w:val="24"/>
                <w:lang w:eastAsia="ru-RU"/>
              </w:rPr>
              <w:t>МР 01, МР 04, МР 09</w:t>
            </w:r>
          </w:p>
          <w:p w:rsidR="00B41459" w:rsidRPr="004455DA" w:rsidRDefault="00B41459" w:rsidP="00490A4C">
            <w:pPr>
              <w:widowControl/>
              <w:suppressAutoHyphens/>
              <w:autoSpaceDE/>
              <w:autoSpaceDN/>
              <w:rPr>
                <w:sz w:val="24"/>
                <w:szCs w:val="24"/>
                <w:lang w:eastAsia="ru-RU"/>
              </w:rPr>
            </w:pPr>
          </w:p>
          <w:p w:rsidR="00B41459" w:rsidRPr="00002913" w:rsidRDefault="00B41459" w:rsidP="00490A4C">
            <w:pPr>
              <w:widowControl/>
              <w:autoSpaceDE/>
              <w:autoSpaceDN/>
              <w:rPr>
                <w:sz w:val="24"/>
                <w:szCs w:val="24"/>
                <w:lang w:eastAsia="ru-RU"/>
              </w:rPr>
            </w:pPr>
            <w:r w:rsidRPr="004455DA">
              <w:rPr>
                <w:iCs/>
                <w:sz w:val="24"/>
                <w:szCs w:val="24"/>
                <w:lang w:eastAsia="ru-RU"/>
              </w:rPr>
              <w:t>ОК</w:t>
            </w:r>
            <w:r>
              <w:rPr>
                <w:iCs/>
                <w:sz w:val="24"/>
                <w:szCs w:val="24"/>
                <w:lang w:eastAsia="ru-RU"/>
              </w:rPr>
              <w:t>8</w:t>
            </w:r>
          </w:p>
        </w:tc>
      </w:tr>
      <w:tr w:rsidR="00B41459" w:rsidRPr="00002913" w:rsidTr="00490A4C">
        <w:trPr>
          <w:trHeight w:val="118"/>
          <w:jc w:val="center"/>
        </w:trPr>
        <w:tc>
          <w:tcPr>
            <w:tcW w:w="3762" w:type="pct"/>
            <w:gridSpan w:val="3"/>
            <w:tcBorders>
              <w:top w:val="single" w:sz="4" w:space="0" w:color="auto"/>
              <w:left w:val="single" w:sz="4" w:space="0" w:color="auto"/>
              <w:bottom w:val="single" w:sz="4" w:space="0" w:color="auto"/>
              <w:right w:val="single" w:sz="4" w:space="0" w:color="auto"/>
            </w:tcBorders>
          </w:tcPr>
          <w:p w:rsidR="00B41459" w:rsidRPr="00A24993" w:rsidRDefault="00B41459" w:rsidP="00490A4C">
            <w:pPr>
              <w:widowControl/>
              <w:autoSpaceDE/>
              <w:autoSpaceDN/>
              <w:jc w:val="both"/>
              <w:rPr>
                <w:b/>
                <w:color w:val="000000" w:themeColor="text1"/>
                <w:sz w:val="24"/>
                <w:szCs w:val="24"/>
                <w:lang w:eastAsia="ru-RU"/>
              </w:rPr>
            </w:pPr>
            <w:r>
              <w:rPr>
                <w:b/>
                <w:sz w:val="24"/>
                <w:szCs w:val="24"/>
              </w:rPr>
              <w:t xml:space="preserve">Раздел 2. </w:t>
            </w:r>
            <w:r w:rsidRPr="00092234">
              <w:rPr>
                <w:b/>
                <w:sz w:val="24"/>
                <w:szCs w:val="24"/>
              </w:rPr>
              <w:t>Практический раздел</w:t>
            </w:r>
          </w:p>
        </w:tc>
        <w:tc>
          <w:tcPr>
            <w:tcW w:w="382" w:type="pct"/>
            <w:tcBorders>
              <w:top w:val="single" w:sz="4" w:space="0" w:color="auto"/>
              <w:left w:val="single" w:sz="4" w:space="0" w:color="auto"/>
              <w:bottom w:val="single" w:sz="4" w:space="0" w:color="auto"/>
              <w:right w:val="single" w:sz="4" w:space="0" w:color="auto"/>
            </w:tcBorders>
            <w:vAlign w:val="center"/>
          </w:tcPr>
          <w:p w:rsidR="00B41459" w:rsidRPr="00092234" w:rsidRDefault="00B41459" w:rsidP="00490A4C">
            <w:pPr>
              <w:widowControl/>
              <w:autoSpaceDE/>
              <w:autoSpaceDN/>
              <w:jc w:val="center"/>
              <w:rPr>
                <w:b/>
                <w:sz w:val="24"/>
                <w:szCs w:val="24"/>
                <w:lang w:eastAsia="ru-RU"/>
              </w:rPr>
            </w:pPr>
            <w:r w:rsidRPr="00092234">
              <w:rPr>
                <w:b/>
                <w:sz w:val="24"/>
                <w:szCs w:val="24"/>
                <w:lang w:eastAsia="ru-RU"/>
              </w:rPr>
              <w:t>8</w:t>
            </w:r>
          </w:p>
        </w:tc>
        <w:tc>
          <w:tcPr>
            <w:tcW w:w="856" w:type="pct"/>
            <w:tcBorders>
              <w:top w:val="single" w:sz="4" w:space="0" w:color="auto"/>
              <w:left w:val="single" w:sz="4" w:space="0" w:color="auto"/>
              <w:bottom w:val="single" w:sz="4" w:space="0" w:color="auto"/>
              <w:right w:val="single" w:sz="4" w:space="0" w:color="auto"/>
            </w:tcBorders>
          </w:tcPr>
          <w:p w:rsidR="00B41459" w:rsidRPr="00CC251D" w:rsidRDefault="00B41459" w:rsidP="00490A4C">
            <w:pPr>
              <w:widowControl/>
              <w:autoSpaceDE/>
              <w:autoSpaceDN/>
              <w:jc w:val="both"/>
              <w:rPr>
                <w:sz w:val="24"/>
                <w:szCs w:val="24"/>
                <w:lang w:eastAsia="ru-RU"/>
              </w:rPr>
            </w:pPr>
          </w:p>
        </w:tc>
      </w:tr>
      <w:tr w:rsidR="00B41459" w:rsidRPr="00002913" w:rsidTr="00490A4C">
        <w:trPr>
          <w:trHeight w:val="118"/>
          <w:jc w:val="center"/>
        </w:trPr>
        <w:tc>
          <w:tcPr>
            <w:tcW w:w="1060" w:type="pct"/>
            <w:tcBorders>
              <w:top w:val="single" w:sz="4" w:space="0" w:color="auto"/>
              <w:left w:val="single" w:sz="4" w:space="0" w:color="auto"/>
              <w:bottom w:val="single" w:sz="4" w:space="0" w:color="auto"/>
              <w:right w:val="single" w:sz="4" w:space="0" w:color="auto"/>
            </w:tcBorders>
            <w:vAlign w:val="center"/>
          </w:tcPr>
          <w:p w:rsidR="00B41459" w:rsidRPr="00D32F4B" w:rsidRDefault="00B41459" w:rsidP="00490A4C">
            <w:pPr>
              <w:widowControl/>
              <w:autoSpaceDE/>
              <w:autoSpaceDN/>
              <w:jc w:val="center"/>
              <w:rPr>
                <w:b/>
                <w:color w:val="000000" w:themeColor="text1"/>
                <w:sz w:val="24"/>
                <w:szCs w:val="24"/>
                <w:lang w:eastAsia="ru-RU"/>
              </w:rPr>
            </w:pPr>
            <w:r>
              <w:rPr>
                <w:b/>
                <w:bCs/>
                <w:iCs/>
                <w:color w:val="000000" w:themeColor="text1"/>
                <w:sz w:val="24"/>
                <w:szCs w:val="24"/>
                <w:lang w:eastAsia="ru-RU"/>
              </w:rPr>
              <w:t xml:space="preserve">Тема 2.4 </w:t>
            </w:r>
            <w:r w:rsidRPr="00E85D44">
              <w:rPr>
                <w:bCs/>
                <w:iCs/>
                <w:color w:val="000000" w:themeColor="text1"/>
                <w:sz w:val="24"/>
                <w:szCs w:val="24"/>
                <w:lang w:eastAsia="ru-RU"/>
              </w:rPr>
              <w:t>Профессионально-прикладная физическая подготовка</w:t>
            </w:r>
          </w:p>
        </w:tc>
        <w:tc>
          <w:tcPr>
            <w:tcW w:w="402" w:type="pct"/>
            <w:tcBorders>
              <w:top w:val="single" w:sz="4" w:space="0" w:color="auto"/>
              <w:left w:val="single" w:sz="4" w:space="0" w:color="auto"/>
              <w:bottom w:val="single" w:sz="4" w:space="0" w:color="auto"/>
              <w:right w:val="single" w:sz="4" w:space="0" w:color="auto"/>
            </w:tcBorders>
          </w:tcPr>
          <w:p w:rsidR="00B41459" w:rsidRPr="00D32F4B" w:rsidRDefault="00B41459" w:rsidP="00490A4C">
            <w:pPr>
              <w:widowControl/>
              <w:autoSpaceDE/>
              <w:autoSpaceDN/>
              <w:rPr>
                <w:color w:val="000000" w:themeColor="text1"/>
                <w:sz w:val="24"/>
                <w:szCs w:val="24"/>
                <w:lang w:eastAsia="ru-RU"/>
              </w:rPr>
            </w:pPr>
            <w:r>
              <w:rPr>
                <w:color w:val="000000" w:themeColor="text1"/>
                <w:sz w:val="24"/>
                <w:szCs w:val="24"/>
                <w:lang w:eastAsia="ru-RU"/>
              </w:rPr>
              <w:t>43-44-45</w:t>
            </w:r>
          </w:p>
        </w:tc>
        <w:tc>
          <w:tcPr>
            <w:tcW w:w="2300" w:type="pct"/>
            <w:tcBorders>
              <w:top w:val="single" w:sz="4" w:space="0" w:color="auto"/>
              <w:left w:val="single" w:sz="4" w:space="0" w:color="auto"/>
              <w:bottom w:val="single" w:sz="4" w:space="0" w:color="auto"/>
              <w:right w:val="single" w:sz="4" w:space="0" w:color="auto"/>
            </w:tcBorders>
          </w:tcPr>
          <w:p w:rsidR="00B41459" w:rsidRPr="00A24993" w:rsidRDefault="00B41459" w:rsidP="00490A4C">
            <w:pPr>
              <w:widowControl/>
              <w:autoSpaceDE/>
              <w:autoSpaceDN/>
              <w:jc w:val="both"/>
              <w:rPr>
                <w:b/>
                <w:color w:val="000000" w:themeColor="text1"/>
                <w:sz w:val="24"/>
                <w:szCs w:val="24"/>
                <w:lang w:eastAsia="ru-RU"/>
              </w:rPr>
            </w:pPr>
            <w:r w:rsidRPr="00A24993">
              <w:rPr>
                <w:b/>
                <w:color w:val="000000" w:themeColor="text1"/>
                <w:sz w:val="24"/>
                <w:szCs w:val="24"/>
                <w:lang w:eastAsia="ru-RU"/>
              </w:rPr>
              <w:t>Содержание учебного материала:</w:t>
            </w:r>
          </w:p>
          <w:p w:rsidR="00B41459" w:rsidRPr="00480B87" w:rsidRDefault="00B41459" w:rsidP="00490A4C">
            <w:pPr>
              <w:widowControl/>
              <w:autoSpaceDE/>
              <w:autoSpaceDN/>
              <w:jc w:val="both"/>
              <w:rPr>
                <w:b/>
                <w:sz w:val="24"/>
                <w:szCs w:val="24"/>
                <w:lang w:eastAsia="ru-RU"/>
              </w:rPr>
            </w:pPr>
            <w:r w:rsidRPr="00480B87">
              <w:rPr>
                <w:b/>
                <w:sz w:val="24"/>
                <w:szCs w:val="24"/>
                <w:lang w:eastAsia="ru-RU"/>
              </w:rPr>
              <w:t>Практические занятия</w:t>
            </w:r>
          </w:p>
          <w:p w:rsidR="00B41459" w:rsidRPr="00A24993" w:rsidRDefault="00B41459" w:rsidP="00490A4C">
            <w:pPr>
              <w:widowControl/>
              <w:autoSpaceDE/>
              <w:autoSpaceDN/>
              <w:jc w:val="both"/>
              <w:rPr>
                <w:color w:val="000000" w:themeColor="text1"/>
                <w:sz w:val="24"/>
                <w:szCs w:val="24"/>
                <w:lang w:eastAsia="ru-RU"/>
              </w:rPr>
            </w:pPr>
            <w:r w:rsidRPr="00480B87">
              <w:rPr>
                <w:bCs/>
                <w:iCs/>
                <w:sz w:val="24"/>
                <w:szCs w:val="24"/>
                <w:lang w:eastAsia="ru-RU"/>
              </w:rPr>
              <w:t>Развитие профессионально-значимых двигательных качеств</w:t>
            </w:r>
            <w:r>
              <w:rPr>
                <w:bCs/>
                <w:iCs/>
                <w:sz w:val="24"/>
                <w:szCs w:val="24"/>
                <w:lang w:eastAsia="ru-RU"/>
              </w:rPr>
              <w:t xml:space="preserve"> (с </w:t>
            </w:r>
            <w:r w:rsidRPr="00480B87">
              <w:rPr>
                <w:bCs/>
                <w:iCs/>
                <w:sz w:val="24"/>
                <w:szCs w:val="24"/>
                <w:lang w:eastAsia="ru-RU"/>
              </w:rPr>
              <w:t>учётом специфики вида профессиональной деятельности</w:t>
            </w:r>
            <w:r>
              <w:rPr>
                <w:bCs/>
                <w:iCs/>
                <w:sz w:val="24"/>
                <w:szCs w:val="24"/>
                <w:lang w:eastAsia="ru-RU"/>
              </w:rPr>
              <w:t>)</w:t>
            </w:r>
          </w:p>
        </w:tc>
        <w:tc>
          <w:tcPr>
            <w:tcW w:w="382" w:type="pct"/>
            <w:tcBorders>
              <w:top w:val="single" w:sz="4" w:space="0" w:color="auto"/>
              <w:left w:val="single" w:sz="4" w:space="0" w:color="auto"/>
              <w:bottom w:val="single" w:sz="4" w:space="0" w:color="auto"/>
              <w:right w:val="single" w:sz="4" w:space="0" w:color="auto"/>
            </w:tcBorders>
          </w:tcPr>
          <w:p w:rsidR="00B41459" w:rsidRPr="00A24993" w:rsidRDefault="00B41459" w:rsidP="00490A4C">
            <w:pPr>
              <w:widowControl/>
              <w:autoSpaceDE/>
              <w:autoSpaceDN/>
              <w:jc w:val="center"/>
              <w:rPr>
                <w:color w:val="000000" w:themeColor="text1"/>
                <w:sz w:val="24"/>
                <w:szCs w:val="24"/>
                <w:lang w:eastAsia="ru-RU"/>
              </w:rPr>
            </w:pPr>
            <w:r>
              <w:rPr>
                <w:color w:val="000000" w:themeColor="text1"/>
                <w:sz w:val="24"/>
                <w:szCs w:val="24"/>
                <w:lang w:eastAsia="ru-RU"/>
              </w:rPr>
              <w:t>3</w:t>
            </w:r>
          </w:p>
        </w:tc>
        <w:tc>
          <w:tcPr>
            <w:tcW w:w="856" w:type="pct"/>
            <w:tcBorders>
              <w:top w:val="single" w:sz="4" w:space="0" w:color="auto"/>
              <w:left w:val="single" w:sz="4" w:space="0" w:color="auto"/>
              <w:bottom w:val="single" w:sz="4" w:space="0" w:color="auto"/>
              <w:right w:val="single" w:sz="4" w:space="0" w:color="auto"/>
            </w:tcBorders>
            <w:vAlign w:val="center"/>
          </w:tcPr>
          <w:p w:rsidR="00B41459" w:rsidRPr="00D32F4B" w:rsidRDefault="00B41459" w:rsidP="00490A4C">
            <w:pPr>
              <w:widowControl/>
              <w:suppressAutoHyphens/>
              <w:autoSpaceDE/>
              <w:autoSpaceDN/>
              <w:jc w:val="both"/>
              <w:rPr>
                <w:color w:val="000000" w:themeColor="text1"/>
                <w:sz w:val="24"/>
                <w:szCs w:val="24"/>
                <w:lang w:eastAsia="ru-RU"/>
              </w:rPr>
            </w:pPr>
            <w:proofErr w:type="spellStart"/>
            <w:r w:rsidRPr="00D32F4B">
              <w:rPr>
                <w:color w:val="000000" w:themeColor="text1"/>
                <w:sz w:val="24"/>
                <w:szCs w:val="24"/>
                <w:lang w:eastAsia="ru-RU"/>
              </w:rPr>
              <w:t>ПРб</w:t>
            </w:r>
            <w:proofErr w:type="spellEnd"/>
            <w:r w:rsidRPr="00D32F4B">
              <w:rPr>
                <w:color w:val="000000" w:themeColor="text1"/>
                <w:sz w:val="24"/>
                <w:szCs w:val="24"/>
                <w:lang w:eastAsia="ru-RU"/>
              </w:rPr>
              <w:t xml:space="preserve"> 01,</w:t>
            </w:r>
          </w:p>
          <w:p w:rsidR="00B41459" w:rsidRPr="00D32F4B" w:rsidRDefault="00B41459" w:rsidP="00490A4C">
            <w:pPr>
              <w:widowControl/>
              <w:suppressAutoHyphens/>
              <w:autoSpaceDE/>
              <w:autoSpaceDN/>
              <w:jc w:val="both"/>
              <w:rPr>
                <w:color w:val="000000" w:themeColor="text1"/>
                <w:sz w:val="24"/>
                <w:szCs w:val="24"/>
                <w:lang w:eastAsia="ru-RU"/>
              </w:rPr>
            </w:pPr>
            <w:r w:rsidRPr="00D32F4B">
              <w:rPr>
                <w:color w:val="000000" w:themeColor="text1"/>
                <w:sz w:val="24"/>
                <w:szCs w:val="24"/>
                <w:lang w:eastAsia="ru-RU"/>
              </w:rPr>
              <w:t xml:space="preserve">ЛР 05, ЛР 09, ЛР 11, </w:t>
            </w:r>
            <w:r w:rsidRPr="00D32F4B">
              <w:rPr>
                <w:bCs/>
                <w:color w:val="000000" w:themeColor="text1"/>
                <w:sz w:val="24"/>
                <w:szCs w:val="24"/>
                <w:lang w:eastAsia="ru-RU"/>
              </w:rPr>
              <w:t>ЛР 13,</w:t>
            </w:r>
          </w:p>
          <w:p w:rsidR="00B41459" w:rsidRPr="00D32F4B" w:rsidRDefault="00B41459" w:rsidP="00490A4C">
            <w:pPr>
              <w:widowControl/>
              <w:suppressAutoHyphens/>
              <w:autoSpaceDE/>
              <w:autoSpaceDN/>
              <w:jc w:val="both"/>
              <w:rPr>
                <w:color w:val="000000" w:themeColor="text1"/>
                <w:sz w:val="24"/>
                <w:szCs w:val="24"/>
                <w:lang w:eastAsia="ru-RU"/>
              </w:rPr>
            </w:pPr>
            <w:r w:rsidRPr="00D32F4B">
              <w:rPr>
                <w:color w:val="000000" w:themeColor="text1"/>
                <w:sz w:val="24"/>
                <w:szCs w:val="24"/>
                <w:lang w:eastAsia="ru-RU"/>
              </w:rPr>
              <w:t>МР 01, МР 04, МР 09</w:t>
            </w:r>
          </w:p>
          <w:p w:rsidR="00B41459" w:rsidRPr="00D32F4B" w:rsidRDefault="00B41459" w:rsidP="00490A4C">
            <w:pPr>
              <w:widowControl/>
              <w:autoSpaceDE/>
              <w:autoSpaceDN/>
              <w:jc w:val="both"/>
              <w:rPr>
                <w:color w:val="000000" w:themeColor="text1"/>
                <w:sz w:val="24"/>
                <w:szCs w:val="24"/>
                <w:lang w:eastAsia="ru-RU"/>
              </w:rPr>
            </w:pPr>
            <w:r w:rsidRPr="00D32F4B">
              <w:rPr>
                <w:iCs/>
                <w:color w:val="000000" w:themeColor="text1"/>
                <w:sz w:val="24"/>
                <w:szCs w:val="24"/>
                <w:lang w:eastAsia="ru-RU"/>
              </w:rPr>
              <w:t>ОК08</w:t>
            </w:r>
          </w:p>
        </w:tc>
      </w:tr>
      <w:tr w:rsidR="00B41459" w:rsidRPr="00002913" w:rsidTr="00490A4C">
        <w:trPr>
          <w:trHeight w:val="118"/>
          <w:jc w:val="center"/>
        </w:trPr>
        <w:tc>
          <w:tcPr>
            <w:tcW w:w="1060" w:type="pct"/>
            <w:vMerge w:val="restart"/>
            <w:tcBorders>
              <w:top w:val="single" w:sz="4" w:space="0" w:color="auto"/>
              <w:left w:val="single" w:sz="4" w:space="0" w:color="auto"/>
              <w:right w:val="single" w:sz="4" w:space="0" w:color="auto"/>
            </w:tcBorders>
            <w:vAlign w:val="center"/>
          </w:tcPr>
          <w:p w:rsidR="00B41459" w:rsidRPr="00E85D44" w:rsidRDefault="00B41459" w:rsidP="00490A4C">
            <w:pPr>
              <w:widowControl/>
              <w:autoSpaceDE/>
              <w:autoSpaceDN/>
              <w:jc w:val="center"/>
              <w:rPr>
                <w:bCs/>
                <w:iCs/>
                <w:color w:val="000000" w:themeColor="text1"/>
                <w:sz w:val="24"/>
                <w:szCs w:val="24"/>
                <w:lang w:eastAsia="ru-RU"/>
              </w:rPr>
            </w:pPr>
            <w:r>
              <w:rPr>
                <w:b/>
                <w:bCs/>
                <w:iCs/>
                <w:color w:val="000000" w:themeColor="text1"/>
                <w:sz w:val="24"/>
                <w:szCs w:val="24"/>
                <w:lang w:eastAsia="ru-RU"/>
              </w:rPr>
              <w:t>Тема 2.5</w:t>
            </w:r>
            <w:r w:rsidRPr="00925EB9">
              <w:rPr>
                <w:b/>
                <w:bCs/>
                <w:iCs/>
                <w:color w:val="000000" w:themeColor="text1"/>
                <w:sz w:val="24"/>
                <w:szCs w:val="24"/>
                <w:lang w:eastAsia="ru-RU"/>
              </w:rPr>
              <w:t>.</w:t>
            </w:r>
            <w:r>
              <w:rPr>
                <w:bCs/>
                <w:iCs/>
                <w:color w:val="000000" w:themeColor="text1"/>
                <w:sz w:val="24"/>
                <w:szCs w:val="24"/>
                <w:lang w:eastAsia="ru-RU"/>
              </w:rPr>
              <w:t xml:space="preserve"> </w:t>
            </w:r>
            <w:r w:rsidRPr="00E85D44">
              <w:rPr>
                <w:bCs/>
                <w:iCs/>
                <w:color w:val="000000" w:themeColor="text1"/>
                <w:sz w:val="24"/>
                <w:szCs w:val="24"/>
                <w:lang w:eastAsia="ru-RU"/>
              </w:rPr>
              <w:t>Подбор упражнений, составление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tc>
        <w:tc>
          <w:tcPr>
            <w:tcW w:w="402" w:type="pct"/>
            <w:tcBorders>
              <w:top w:val="single" w:sz="4" w:space="0" w:color="auto"/>
              <w:left w:val="single" w:sz="4" w:space="0" w:color="auto"/>
              <w:bottom w:val="single" w:sz="4" w:space="0" w:color="auto"/>
              <w:right w:val="single" w:sz="4" w:space="0" w:color="auto"/>
            </w:tcBorders>
          </w:tcPr>
          <w:p w:rsidR="00B41459" w:rsidRPr="00D32F4B" w:rsidRDefault="00B41459" w:rsidP="00490A4C">
            <w:pPr>
              <w:widowControl/>
              <w:autoSpaceDE/>
              <w:autoSpaceDN/>
              <w:rPr>
                <w:color w:val="000000" w:themeColor="text1"/>
                <w:sz w:val="24"/>
                <w:szCs w:val="24"/>
                <w:lang w:eastAsia="ru-RU"/>
              </w:rPr>
            </w:pPr>
            <w:r w:rsidRPr="00D32F4B">
              <w:rPr>
                <w:color w:val="000000" w:themeColor="text1"/>
                <w:sz w:val="24"/>
                <w:szCs w:val="24"/>
                <w:lang w:eastAsia="ru-RU"/>
              </w:rPr>
              <w:t>46</w:t>
            </w:r>
            <w:r>
              <w:rPr>
                <w:color w:val="000000" w:themeColor="text1"/>
                <w:sz w:val="24"/>
                <w:szCs w:val="24"/>
                <w:lang w:eastAsia="ru-RU"/>
              </w:rPr>
              <w:t>-47</w:t>
            </w:r>
          </w:p>
        </w:tc>
        <w:tc>
          <w:tcPr>
            <w:tcW w:w="2300"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b/>
                <w:sz w:val="24"/>
                <w:szCs w:val="24"/>
                <w:lang w:eastAsia="ru-RU"/>
              </w:rPr>
            </w:pPr>
            <w:r w:rsidRPr="00002913">
              <w:rPr>
                <w:b/>
                <w:sz w:val="24"/>
                <w:szCs w:val="24"/>
                <w:lang w:eastAsia="ru-RU"/>
              </w:rPr>
              <w:t>Содержание учебного материала:</w:t>
            </w:r>
          </w:p>
          <w:p w:rsidR="00B41459" w:rsidRDefault="00B41459" w:rsidP="00490A4C">
            <w:pPr>
              <w:widowControl/>
              <w:autoSpaceDE/>
              <w:autoSpaceDN/>
              <w:jc w:val="both"/>
              <w:rPr>
                <w:b/>
                <w:sz w:val="24"/>
                <w:szCs w:val="24"/>
                <w:lang w:eastAsia="ru-RU"/>
              </w:rPr>
            </w:pPr>
            <w:r>
              <w:rPr>
                <w:b/>
                <w:sz w:val="24"/>
                <w:szCs w:val="24"/>
                <w:lang w:eastAsia="ru-RU"/>
              </w:rPr>
              <w:t>Практические занятия</w:t>
            </w:r>
          </w:p>
          <w:p w:rsidR="00B41459" w:rsidRPr="009164D5" w:rsidRDefault="00B41459" w:rsidP="00490A4C">
            <w:pPr>
              <w:widowControl/>
              <w:autoSpaceDE/>
              <w:autoSpaceDN/>
              <w:jc w:val="both"/>
              <w:rPr>
                <w:b/>
                <w:sz w:val="24"/>
                <w:szCs w:val="24"/>
                <w:lang w:eastAsia="ru-RU"/>
              </w:rPr>
            </w:pPr>
            <w:r>
              <w:rPr>
                <w:b/>
                <w:sz w:val="24"/>
                <w:szCs w:val="24"/>
                <w:lang w:eastAsia="ru-RU"/>
              </w:rPr>
              <w:t>С</w:t>
            </w:r>
            <w:r>
              <w:rPr>
                <w:bCs/>
                <w:sz w:val="24"/>
                <w:szCs w:val="24"/>
                <w:lang w:eastAsia="ru-RU"/>
              </w:rPr>
              <w:t>оставление и проведение</w:t>
            </w:r>
            <w:r w:rsidRPr="00194B9B">
              <w:rPr>
                <w:bCs/>
                <w:sz w:val="24"/>
                <w:szCs w:val="24"/>
                <w:lang w:eastAsia="ru-RU"/>
              </w:rPr>
              <w:t xml:space="preserve"> комплексов упражнений для производственной гимнастики, </w:t>
            </w:r>
          </w:p>
        </w:tc>
        <w:tc>
          <w:tcPr>
            <w:tcW w:w="382" w:type="pct"/>
            <w:tcBorders>
              <w:top w:val="single" w:sz="4" w:space="0" w:color="auto"/>
              <w:left w:val="single" w:sz="4" w:space="0" w:color="auto"/>
              <w:bottom w:val="single" w:sz="4" w:space="0" w:color="auto"/>
              <w:right w:val="single" w:sz="4" w:space="0" w:color="auto"/>
            </w:tcBorders>
          </w:tcPr>
          <w:p w:rsidR="00B41459" w:rsidRPr="00A24993" w:rsidRDefault="00B41459" w:rsidP="00490A4C">
            <w:pPr>
              <w:widowControl/>
              <w:autoSpaceDE/>
              <w:autoSpaceDN/>
              <w:jc w:val="center"/>
              <w:rPr>
                <w:color w:val="000000" w:themeColor="text1"/>
                <w:sz w:val="24"/>
                <w:szCs w:val="24"/>
                <w:lang w:eastAsia="ru-RU"/>
              </w:rPr>
            </w:pPr>
            <w:r>
              <w:rPr>
                <w:color w:val="000000" w:themeColor="text1"/>
                <w:sz w:val="24"/>
                <w:szCs w:val="24"/>
                <w:lang w:eastAsia="ru-RU"/>
              </w:rPr>
              <w:t>2</w:t>
            </w:r>
          </w:p>
        </w:tc>
        <w:tc>
          <w:tcPr>
            <w:tcW w:w="856" w:type="pct"/>
            <w:vMerge w:val="restart"/>
            <w:tcBorders>
              <w:top w:val="single" w:sz="4" w:space="0" w:color="auto"/>
              <w:left w:val="single" w:sz="4" w:space="0" w:color="auto"/>
              <w:right w:val="single" w:sz="4" w:space="0" w:color="auto"/>
            </w:tcBorders>
            <w:vAlign w:val="center"/>
          </w:tcPr>
          <w:p w:rsidR="00B41459" w:rsidRPr="00D32F4B" w:rsidRDefault="00B41459" w:rsidP="00490A4C">
            <w:pPr>
              <w:widowControl/>
              <w:autoSpaceDE/>
              <w:autoSpaceDN/>
              <w:jc w:val="both"/>
              <w:rPr>
                <w:bCs/>
                <w:sz w:val="24"/>
                <w:szCs w:val="24"/>
                <w:lang w:eastAsia="ru-RU"/>
              </w:rPr>
            </w:pPr>
            <w:proofErr w:type="spellStart"/>
            <w:r w:rsidRPr="00D32F4B">
              <w:rPr>
                <w:bCs/>
                <w:sz w:val="24"/>
                <w:szCs w:val="24"/>
                <w:lang w:eastAsia="ru-RU"/>
              </w:rPr>
              <w:t>ПРб</w:t>
            </w:r>
            <w:proofErr w:type="spellEnd"/>
            <w:r w:rsidRPr="00D32F4B">
              <w:rPr>
                <w:bCs/>
                <w:sz w:val="24"/>
                <w:szCs w:val="24"/>
                <w:lang w:eastAsia="ru-RU"/>
              </w:rPr>
              <w:t xml:space="preserve"> 01, </w:t>
            </w:r>
            <w:proofErr w:type="spellStart"/>
            <w:r w:rsidRPr="00D32F4B">
              <w:rPr>
                <w:bCs/>
                <w:sz w:val="24"/>
                <w:szCs w:val="24"/>
                <w:lang w:eastAsia="ru-RU"/>
              </w:rPr>
              <w:t>ПРб</w:t>
            </w:r>
            <w:proofErr w:type="spellEnd"/>
            <w:r w:rsidRPr="00D32F4B">
              <w:rPr>
                <w:bCs/>
                <w:sz w:val="24"/>
                <w:szCs w:val="24"/>
                <w:lang w:eastAsia="ru-RU"/>
              </w:rPr>
              <w:t xml:space="preserve"> 02, </w:t>
            </w:r>
            <w:proofErr w:type="spellStart"/>
            <w:r w:rsidRPr="00D32F4B">
              <w:rPr>
                <w:bCs/>
                <w:sz w:val="24"/>
                <w:szCs w:val="24"/>
                <w:lang w:eastAsia="ru-RU"/>
              </w:rPr>
              <w:t>ПРб</w:t>
            </w:r>
            <w:proofErr w:type="spellEnd"/>
            <w:r w:rsidRPr="00D32F4B">
              <w:rPr>
                <w:bCs/>
                <w:sz w:val="24"/>
                <w:szCs w:val="24"/>
                <w:lang w:eastAsia="ru-RU"/>
              </w:rPr>
              <w:t xml:space="preserve"> 04,</w:t>
            </w:r>
          </w:p>
          <w:p w:rsidR="00B41459" w:rsidRPr="00D32F4B" w:rsidRDefault="00B41459" w:rsidP="00490A4C">
            <w:pPr>
              <w:widowControl/>
              <w:autoSpaceDE/>
              <w:autoSpaceDN/>
              <w:jc w:val="both"/>
              <w:rPr>
                <w:bCs/>
                <w:sz w:val="24"/>
                <w:szCs w:val="24"/>
                <w:lang w:eastAsia="ru-RU"/>
              </w:rPr>
            </w:pPr>
            <w:r w:rsidRPr="00D32F4B">
              <w:rPr>
                <w:bCs/>
                <w:sz w:val="24"/>
                <w:szCs w:val="24"/>
                <w:lang w:eastAsia="ru-RU"/>
              </w:rPr>
              <w:t>ЛР 05, ЛР 11, ЛР 12, ЛР 13,</w:t>
            </w:r>
          </w:p>
          <w:p w:rsidR="00B41459" w:rsidRPr="00D32F4B" w:rsidRDefault="00B41459" w:rsidP="00490A4C">
            <w:pPr>
              <w:widowControl/>
              <w:autoSpaceDE/>
              <w:autoSpaceDN/>
              <w:jc w:val="both"/>
              <w:rPr>
                <w:bCs/>
                <w:sz w:val="24"/>
                <w:szCs w:val="24"/>
                <w:lang w:eastAsia="ru-RU"/>
              </w:rPr>
            </w:pPr>
            <w:r w:rsidRPr="00D32F4B">
              <w:rPr>
                <w:bCs/>
                <w:sz w:val="24"/>
                <w:szCs w:val="24"/>
                <w:lang w:eastAsia="ru-RU"/>
              </w:rPr>
              <w:t>МР 01, МР 04, МР 05, МР 09</w:t>
            </w:r>
          </w:p>
          <w:p w:rsidR="00B41459" w:rsidRPr="00D32F4B" w:rsidRDefault="00B41459" w:rsidP="00490A4C">
            <w:pPr>
              <w:widowControl/>
              <w:suppressAutoHyphens/>
              <w:autoSpaceDE/>
              <w:autoSpaceDN/>
              <w:jc w:val="both"/>
              <w:rPr>
                <w:color w:val="00B050"/>
                <w:sz w:val="24"/>
                <w:szCs w:val="24"/>
                <w:lang w:eastAsia="ru-RU"/>
              </w:rPr>
            </w:pPr>
            <w:r w:rsidRPr="00D32F4B">
              <w:rPr>
                <w:iCs/>
                <w:sz w:val="24"/>
                <w:szCs w:val="24"/>
                <w:lang w:eastAsia="ru-RU"/>
              </w:rPr>
              <w:t>ОК 8</w:t>
            </w:r>
          </w:p>
        </w:tc>
      </w:tr>
      <w:tr w:rsidR="00B41459" w:rsidRPr="00002913" w:rsidTr="00490A4C">
        <w:trPr>
          <w:trHeight w:val="118"/>
          <w:jc w:val="center"/>
        </w:trPr>
        <w:tc>
          <w:tcPr>
            <w:tcW w:w="1060" w:type="pct"/>
            <w:vMerge/>
            <w:tcBorders>
              <w:top w:val="single" w:sz="4" w:space="0" w:color="auto"/>
              <w:left w:val="single" w:sz="4" w:space="0" w:color="auto"/>
              <w:right w:val="single" w:sz="4" w:space="0" w:color="auto"/>
            </w:tcBorders>
            <w:vAlign w:val="center"/>
          </w:tcPr>
          <w:p w:rsidR="00B41459" w:rsidRDefault="00B41459" w:rsidP="00490A4C">
            <w:pPr>
              <w:widowControl/>
              <w:autoSpaceDE/>
              <w:autoSpaceDN/>
              <w:jc w:val="center"/>
              <w:rPr>
                <w:b/>
                <w:bCs/>
                <w:iCs/>
                <w:color w:val="000000" w:themeColor="text1"/>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D32F4B" w:rsidRDefault="00B41459" w:rsidP="00490A4C">
            <w:pPr>
              <w:widowControl/>
              <w:autoSpaceDE/>
              <w:autoSpaceDN/>
              <w:rPr>
                <w:color w:val="000000" w:themeColor="text1"/>
                <w:sz w:val="24"/>
                <w:szCs w:val="24"/>
                <w:lang w:eastAsia="ru-RU"/>
              </w:rPr>
            </w:pPr>
            <w:r>
              <w:rPr>
                <w:color w:val="000000" w:themeColor="text1"/>
                <w:sz w:val="24"/>
                <w:szCs w:val="24"/>
                <w:lang w:eastAsia="ru-RU"/>
              </w:rPr>
              <w:t>48-49</w:t>
            </w:r>
          </w:p>
        </w:tc>
        <w:tc>
          <w:tcPr>
            <w:tcW w:w="2300"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b/>
                <w:sz w:val="24"/>
                <w:szCs w:val="24"/>
                <w:lang w:eastAsia="ru-RU"/>
              </w:rPr>
            </w:pPr>
            <w:r>
              <w:rPr>
                <w:bCs/>
                <w:sz w:val="24"/>
                <w:szCs w:val="24"/>
                <w:lang w:eastAsia="ru-RU"/>
              </w:rPr>
              <w:t>Составление и проведение</w:t>
            </w:r>
            <w:r w:rsidRPr="00194B9B">
              <w:rPr>
                <w:bCs/>
                <w:sz w:val="24"/>
                <w:szCs w:val="24"/>
                <w:lang w:eastAsia="ru-RU"/>
              </w:rPr>
              <w:t xml:space="preserve"> комплексов упражнений для профилактики профессиональных заболеваний с учётом специфики будущей профессиональной деятельности</w:t>
            </w:r>
          </w:p>
        </w:tc>
        <w:tc>
          <w:tcPr>
            <w:tcW w:w="382" w:type="pct"/>
            <w:tcBorders>
              <w:top w:val="single" w:sz="4" w:space="0" w:color="auto"/>
              <w:left w:val="single" w:sz="4" w:space="0" w:color="auto"/>
              <w:bottom w:val="single" w:sz="4" w:space="0" w:color="auto"/>
              <w:right w:val="single" w:sz="4" w:space="0" w:color="auto"/>
            </w:tcBorders>
          </w:tcPr>
          <w:p w:rsidR="00B41459" w:rsidRPr="00A24993" w:rsidRDefault="00B41459" w:rsidP="00490A4C">
            <w:pPr>
              <w:widowControl/>
              <w:autoSpaceDE/>
              <w:autoSpaceDN/>
              <w:jc w:val="center"/>
              <w:rPr>
                <w:color w:val="000000" w:themeColor="text1"/>
                <w:sz w:val="24"/>
                <w:szCs w:val="24"/>
                <w:lang w:eastAsia="ru-RU"/>
              </w:rPr>
            </w:pPr>
            <w:r>
              <w:rPr>
                <w:color w:val="000000" w:themeColor="text1"/>
                <w:sz w:val="24"/>
                <w:szCs w:val="24"/>
                <w:lang w:eastAsia="ru-RU"/>
              </w:rPr>
              <w:t>2</w:t>
            </w:r>
          </w:p>
        </w:tc>
        <w:tc>
          <w:tcPr>
            <w:tcW w:w="856" w:type="pct"/>
            <w:vMerge/>
            <w:tcBorders>
              <w:top w:val="single" w:sz="4" w:space="0" w:color="auto"/>
              <w:left w:val="single" w:sz="4" w:space="0" w:color="auto"/>
              <w:right w:val="single" w:sz="4" w:space="0" w:color="auto"/>
            </w:tcBorders>
            <w:vAlign w:val="center"/>
          </w:tcPr>
          <w:p w:rsidR="00B41459" w:rsidRPr="00D32F4B" w:rsidRDefault="00B41459" w:rsidP="00490A4C">
            <w:pPr>
              <w:widowControl/>
              <w:autoSpaceDE/>
              <w:autoSpaceDN/>
              <w:jc w:val="both"/>
              <w:rPr>
                <w:bCs/>
                <w:sz w:val="24"/>
                <w:szCs w:val="24"/>
                <w:lang w:eastAsia="ru-RU"/>
              </w:rPr>
            </w:pPr>
          </w:p>
        </w:tc>
      </w:tr>
      <w:tr w:rsidR="00B41459" w:rsidRPr="00002913" w:rsidTr="00490A4C">
        <w:trPr>
          <w:trHeight w:val="118"/>
          <w:jc w:val="center"/>
        </w:trPr>
        <w:tc>
          <w:tcPr>
            <w:tcW w:w="1060" w:type="pct"/>
            <w:vMerge/>
            <w:tcBorders>
              <w:left w:val="single" w:sz="4" w:space="0" w:color="auto"/>
              <w:bottom w:val="single" w:sz="4" w:space="0" w:color="auto"/>
              <w:right w:val="single" w:sz="4" w:space="0" w:color="auto"/>
            </w:tcBorders>
            <w:vAlign w:val="center"/>
          </w:tcPr>
          <w:p w:rsidR="00B41459" w:rsidRPr="00D32F4B" w:rsidRDefault="00B41459" w:rsidP="00490A4C">
            <w:pPr>
              <w:widowControl/>
              <w:autoSpaceDE/>
              <w:autoSpaceDN/>
              <w:jc w:val="center"/>
              <w:rPr>
                <w:b/>
                <w:bCs/>
                <w:iCs/>
                <w:color w:val="000000" w:themeColor="text1"/>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D32F4B" w:rsidRDefault="00B41459" w:rsidP="00490A4C">
            <w:pPr>
              <w:widowControl/>
              <w:autoSpaceDE/>
              <w:autoSpaceDN/>
              <w:rPr>
                <w:color w:val="000000" w:themeColor="text1"/>
                <w:sz w:val="24"/>
                <w:szCs w:val="24"/>
                <w:lang w:eastAsia="ru-RU"/>
              </w:rPr>
            </w:pPr>
            <w:r>
              <w:rPr>
                <w:color w:val="000000" w:themeColor="text1"/>
                <w:sz w:val="24"/>
                <w:szCs w:val="24"/>
                <w:lang w:eastAsia="ru-RU"/>
              </w:rPr>
              <w:t>50</w:t>
            </w:r>
          </w:p>
        </w:tc>
        <w:tc>
          <w:tcPr>
            <w:tcW w:w="2300" w:type="pct"/>
            <w:tcBorders>
              <w:top w:val="single" w:sz="4" w:space="0" w:color="auto"/>
              <w:left w:val="single" w:sz="4" w:space="0" w:color="auto"/>
              <w:bottom w:val="single" w:sz="4" w:space="0" w:color="auto"/>
              <w:right w:val="single" w:sz="4" w:space="0" w:color="auto"/>
            </w:tcBorders>
          </w:tcPr>
          <w:p w:rsidR="00B41459" w:rsidRPr="00194B9B" w:rsidRDefault="00B41459" w:rsidP="00490A4C">
            <w:pPr>
              <w:widowControl/>
              <w:autoSpaceDE/>
              <w:autoSpaceDN/>
              <w:jc w:val="both"/>
              <w:rPr>
                <w:bCs/>
                <w:sz w:val="24"/>
                <w:szCs w:val="24"/>
                <w:lang w:eastAsia="ru-RU"/>
              </w:rPr>
            </w:pPr>
            <w:r>
              <w:rPr>
                <w:bCs/>
                <w:sz w:val="24"/>
                <w:szCs w:val="24"/>
                <w:lang w:eastAsia="ru-RU"/>
              </w:rPr>
              <w:t>Составления и проведение</w:t>
            </w:r>
            <w:r w:rsidRPr="00194B9B">
              <w:rPr>
                <w:bCs/>
                <w:sz w:val="24"/>
                <w:szCs w:val="24"/>
                <w:lang w:eastAsia="ru-RU"/>
              </w:rPr>
              <w:t xml:space="preserve">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382" w:type="pct"/>
            <w:tcBorders>
              <w:top w:val="single" w:sz="4" w:space="0" w:color="auto"/>
              <w:left w:val="single" w:sz="4" w:space="0" w:color="auto"/>
              <w:bottom w:val="single" w:sz="4" w:space="0" w:color="auto"/>
              <w:right w:val="single" w:sz="4" w:space="0" w:color="auto"/>
            </w:tcBorders>
          </w:tcPr>
          <w:p w:rsidR="00B41459" w:rsidRPr="00A24993" w:rsidRDefault="00B41459" w:rsidP="00490A4C">
            <w:pPr>
              <w:widowControl/>
              <w:autoSpaceDE/>
              <w:autoSpaceDN/>
              <w:jc w:val="center"/>
              <w:rPr>
                <w:color w:val="000000" w:themeColor="text1"/>
                <w:sz w:val="24"/>
                <w:szCs w:val="24"/>
                <w:lang w:eastAsia="ru-RU"/>
              </w:rPr>
            </w:pPr>
            <w:r>
              <w:rPr>
                <w:color w:val="000000" w:themeColor="text1"/>
                <w:sz w:val="24"/>
                <w:szCs w:val="24"/>
                <w:lang w:eastAsia="ru-RU"/>
              </w:rPr>
              <w:t>1</w:t>
            </w:r>
          </w:p>
        </w:tc>
        <w:tc>
          <w:tcPr>
            <w:tcW w:w="856" w:type="pct"/>
            <w:vMerge/>
            <w:tcBorders>
              <w:left w:val="single" w:sz="4" w:space="0" w:color="auto"/>
              <w:bottom w:val="single" w:sz="4" w:space="0" w:color="auto"/>
              <w:right w:val="single" w:sz="4" w:space="0" w:color="auto"/>
            </w:tcBorders>
            <w:vAlign w:val="center"/>
          </w:tcPr>
          <w:p w:rsidR="00B41459" w:rsidRPr="00D32F4B" w:rsidRDefault="00B41459" w:rsidP="00490A4C">
            <w:pPr>
              <w:widowControl/>
              <w:suppressAutoHyphens/>
              <w:autoSpaceDE/>
              <w:autoSpaceDN/>
              <w:jc w:val="both"/>
              <w:rPr>
                <w:color w:val="00B050"/>
                <w:sz w:val="24"/>
                <w:szCs w:val="24"/>
                <w:lang w:eastAsia="ru-RU"/>
              </w:rPr>
            </w:pPr>
          </w:p>
        </w:tc>
      </w:tr>
      <w:tr w:rsidR="00B41459" w:rsidRPr="00002913" w:rsidTr="00490A4C">
        <w:trPr>
          <w:trHeight w:val="118"/>
          <w:jc w:val="center"/>
        </w:trPr>
        <w:tc>
          <w:tcPr>
            <w:tcW w:w="1060"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9164D5" w:rsidRDefault="00B41459" w:rsidP="00490A4C">
            <w:pPr>
              <w:widowControl/>
              <w:autoSpaceDE/>
              <w:autoSpaceDN/>
              <w:jc w:val="both"/>
              <w:rPr>
                <w:b/>
                <w:bCs/>
                <w:sz w:val="24"/>
                <w:szCs w:val="24"/>
                <w:lang w:eastAsia="ru-RU"/>
              </w:rPr>
            </w:pPr>
            <w:r w:rsidRPr="009164D5">
              <w:rPr>
                <w:b/>
                <w:bCs/>
                <w:sz w:val="24"/>
                <w:szCs w:val="24"/>
                <w:lang w:eastAsia="ru-RU"/>
              </w:rPr>
              <w:t>51</w:t>
            </w:r>
          </w:p>
        </w:tc>
        <w:tc>
          <w:tcPr>
            <w:tcW w:w="2300" w:type="pct"/>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jc w:val="both"/>
              <w:rPr>
                <w:b/>
                <w:sz w:val="24"/>
                <w:szCs w:val="24"/>
                <w:lang w:eastAsia="ru-RU"/>
              </w:rPr>
            </w:pPr>
            <w:r w:rsidRPr="00002913">
              <w:rPr>
                <w:b/>
                <w:bCs/>
                <w:sz w:val="24"/>
                <w:szCs w:val="24"/>
                <w:lang w:eastAsia="ru-RU"/>
              </w:rPr>
              <w:t>Зачет</w:t>
            </w:r>
          </w:p>
        </w:tc>
        <w:tc>
          <w:tcPr>
            <w:tcW w:w="382" w:type="pct"/>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center"/>
              <w:rPr>
                <w:sz w:val="24"/>
                <w:szCs w:val="24"/>
                <w:lang w:eastAsia="ru-RU"/>
              </w:rPr>
            </w:pPr>
          </w:p>
        </w:tc>
      </w:tr>
      <w:tr w:rsidR="00B41459" w:rsidRPr="00002913" w:rsidTr="00490A4C">
        <w:trPr>
          <w:trHeight w:val="118"/>
          <w:jc w:val="center"/>
        </w:trPr>
        <w:tc>
          <w:tcPr>
            <w:tcW w:w="1060" w:type="pct"/>
            <w:tcBorders>
              <w:top w:val="single" w:sz="4" w:space="0" w:color="auto"/>
              <w:left w:val="single" w:sz="4" w:space="0" w:color="auto"/>
              <w:bottom w:val="single" w:sz="4" w:space="0" w:color="auto"/>
              <w:right w:val="single" w:sz="4" w:space="0" w:color="auto"/>
            </w:tcBorders>
          </w:tcPr>
          <w:p w:rsidR="00B41459" w:rsidRPr="00CE7A05" w:rsidRDefault="00B41459" w:rsidP="00490A4C">
            <w:pPr>
              <w:widowControl/>
              <w:autoSpaceDE/>
              <w:autoSpaceDN/>
              <w:rPr>
                <w:b/>
                <w:sz w:val="24"/>
                <w:szCs w:val="24"/>
                <w:lang w:eastAsia="ru-RU"/>
              </w:rPr>
            </w:pPr>
            <w:r w:rsidRPr="00CE7A05">
              <w:rPr>
                <w:b/>
                <w:sz w:val="24"/>
                <w:szCs w:val="24"/>
                <w:lang w:eastAsia="ru-RU"/>
              </w:rPr>
              <w:t>Раздел 1</w:t>
            </w:r>
          </w:p>
        </w:tc>
        <w:tc>
          <w:tcPr>
            <w:tcW w:w="2702" w:type="pct"/>
            <w:gridSpan w:val="2"/>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b/>
                <w:bCs/>
                <w:sz w:val="24"/>
                <w:szCs w:val="24"/>
                <w:lang w:eastAsia="ru-RU"/>
              </w:rPr>
            </w:pPr>
            <w:r>
              <w:rPr>
                <w:b/>
                <w:bCs/>
                <w:sz w:val="24"/>
                <w:szCs w:val="24"/>
                <w:lang w:eastAsia="ru-RU"/>
              </w:rPr>
              <w:t>Теоретический раздел</w:t>
            </w:r>
          </w:p>
        </w:tc>
        <w:tc>
          <w:tcPr>
            <w:tcW w:w="382" w:type="pct"/>
            <w:tcBorders>
              <w:top w:val="single" w:sz="4" w:space="0" w:color="auto"/>
              <w:left w:val="single" w:sz="4" w:space="0" w:color="auto"/>
              <w:bottom w:val="single" w:sz="4" w:space="0" w:color="auto"/>
              <w:right w:val="single" w:sz="4" w:space="0" w:color="auto"/>
            </w:tcBorders>
            <w:vAlign w:val="center"/>
          </w:tcPr>
          <w:p w:rsidR="00B41459" w:rsidRPr="00002913" w:rsidRDefault="00B41459" w:rsidP="00490A4C">
            <w:pPr>
              <w:widowControl/>
              <w:autoSpaceDE/>
              <w:autoSpaceDN/>
              <w:jc w:val="center"/>
              <w:rPr>
                <w:sz w:val="24"/>
                <w:szCs w:val="24"/>
                <w:lang w:eastAsia="ru-RU"/>
              </w:rPr>
            </w:pPr>
          </w:p>
        </w:tc>
        <w:tc>
          <w:tcPr>
            <w:tcW w:w="856"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center"/>
              <w:rPr>
                <w:sz w:val="24"/>
                <w:szCs w:val="24"/>
                <w:lang w:eastAsia="ru-RU"/>
              </w:rPr>
            </w:pPr>
          </w:p>
        </w:tc>
      </w:tr>
      <w:tr w:rsidR="00B41459" w:rsidRPr="00002913" w:rsidTr="00490A4C">
        <w:trPr>
          <w:trHeight w:val="479"/>
          <w:jc w:val="center"/>
        </w:trPr>
        <w:tc>
          <w:tcPr>
            <w:tcW w:w="1060" w:type="pct"/>
            <w:vMerge w:val="restart"/>
            <w:tcBorders>
              <w:top w:val="single" w:sz="4" w:space="0" w:color="auto"/>
              <w:left w:val="single" w:sz="4" w:space="0" w:color="auto"/>
              <w:right w:val="single" w:sz="4" w:space="0" w:color="auto"/>
            </w:tcBorders>
            <w:vAlign w:val="center"/>
          </w:tcPr>
          <w:p w:rsidR="00B41459" w:rsidRPr="00002913" w:rsidRDefault="00B41459" w:rsidP="00490A4C">
            <w:pPr>
              <w:widowControl/>
              <w:pBdr>
                <w:between w:val="single" w:sz="4" w:space="1" w:color="auto"/>
              </w:pBdr>
              <w:autoSpaceDE/>
              <w:autoSpaceDN/>
              <w:jc w:val="center"/>
              <w:rPr>
                <w:b/>
                <w:bCs/>
                <w:sz w:val="24"/>
                <w:szCs w:val="24"/>
                <w:lang w:eastAsia="ru-RU"/>
              </w:rPr>
            </w:pPr>
            <w:r w:rsidRPr="00CE7A05">
              <w:rPr>
                <w:b/>
                <w:bCs/>
                <w:lang w:eastAsia="ru-RU"/>
              </w:rPr>
              <w:t>Тема1.5</w:t>
            </w:r>
            <w:r>
              <w:rPr>
                <w:b/>
                <w:bCs/>
                <w:lang w:eastAsia="ru-RU"/>
              </w:rPr>
              <w:t xml:space="preserve"> </w:t>
            </w:r>
            <w:r w:rsidRPr="00CE7A05">
              <w:rPr>
                <w:bCs/>
                <w:sz w:val="24"/>
                <w:szCs w:val="24"/>
                <w:lang w:eastAsia="ru-RU"/>
              </w:rPr>
              <w:t>Основы методики самостоятельных занятий физическими упражнениями</w:t>
            </w:r>
          </w:p>
        </w:tc>
        <w:tc>
          <w:tcPr>
            <w:tcW w:w="402" w:type="pct"/>
            <w:tcBorders>
              <w:top w:val="single" w:sz="4" w:space="0" w:color="auto"/>
              <w:left w:val="single" w:sz="4" w:space="0" w:color="auto"/>
              <w:right w:val="single" w:sz="4" w:space="0" w:color="auto"/>
            </w:tcBorders>
          </w:tcPr>
          <w:p w:rsidR="00B41459" w:rsidRPr="00002913" w:rsidRDefault="00B41459" w:rsidP="00490A4C">
            <w:pPr>
              <w:widowControl/>
              <w:autoSpaceDE/>
              <w:autoSpaceDN/>
              <w:jc w:val="both"/>
              <w:rPr>
                <w:bCs/>
                <w:sz w:val="24"/>
                <w:szCs w:val="24"/>
                <w:lang w:eastAsia="ru-RU"/>
              </w:rPr>
            </w:pPr>
            <w:r w:rsidRPr="00002913">
              <w:rPr>
                <w:bCs/>
                <w:sz w:val="24"/>
                <w:szCs w:val="24"/>
                <w:lang w:eastAsia="ru-RU"/>
              </w:rPr>
              <w:t>52</w:t>
            </w:r>
          </w:p>
        </w:tc>
        <w:tc>
          <w:tcPr>
            <w:tcW w:w="2300" w:type="pct"/>
            <w:tcBorders>
              <w:top w:val="single" w:sz="4" w:space="0" w:color="auto"/>
              <w:left w:val="single" w:sz="4" w:space="0" w:color="auto"/>
              <w:right w:val="single" w:sz="4" w:space="0" w:color="auto"/>
            </w:tcBorders>
          </w:tcPr>
          <w:p w:rsidR="00B41459" w:rsidRPr="00CE7A05" w:rsidRDefault="00B41459" w:rsidP="00490A4C">
            <w:pPr>
              <w:adjustRightInd w:val="0"/>
              <w:jc w:val="both"/>
              <w:rPr>
                <w:b/>
                <w:bCs/>
                <w:lang w:eastAsia="ru-RU"/>
              </w:rPr>
            </w:pPr>
            <w:r w:rsidRPr="00CE7A05">
              <w:rPr>
                <w:color w:val="000000"/>
                <w:lang w:eastAsia="ru-RU"/>
              </w:rPr>
              <w:t>Формы и содержание самостоятельных занятий физическими упражнениями</w:t>
            </w:r>
          </w:p>
          <w:p w:rsidR="00B41459" w:rsidRPr="00925EB9" w:rsidRDefault="00B41459" w:rsidP="00490A4C">
            <w:pPr>
              <w:widowControl/>
              <w:adjustRightInd w:val="0"/>
              <w:jc w:val="both"/>
              <w:rPr>
                <w:b/>
                <w:bCs/>
                <w:sz w:val="24"/>
                <w:szCs w:val="24"/>
                <w:lang w:eastAsia="ru-RU"/>
              </w:rPr>
            </w:pPr>
            <w:r w:rsidRPr="00CE7A05">
              <w:rPr>
                <w:color w:val="000000"/>
                <w:sz w:val="24"/>
                <w:szCs w:val="24"/>
                <w:lang w:eastAsia="ru-RU"/>
              </w:rPr>
              <w:t xml:space="preserve">Организация занятий физическими упражнениями различной направленности: </w:t>
            </w:r>
            <w:r w:rsidRPr="00CE7A05">
              <w:rPr>
                <w:iCs/>
                <w:color w:val="000000"/>
                <w:sz w:val="24"/>
                <w:szCs w:val="24"/>
                <w:lang w:eastAsia="ru-RU"/>
              </w:rPr>
              <w:t>подготовка к занятиям физической культурой (выбор мест занятий, инвентаря и одежды, планирование занятий с разной функциональной направленностью);</w:t>
            </w:r>
            <w:r>
              <w:rPr>
                <w:iCs/>
                <w:color w:val="000000"/>
                <w:sz w:val="24"/>
                <w:szCs w:val="24"/>
                <w:lang w:eastAsia="ru-RU"/>
              </w:rPr>
              <w:t xml:space="preserve"> </w:t>
            </w:r>
            <w:r w:rsidRPr="00CE7A05">
              <w:rPr>
                <w:iCs/>
                <w:color w:val="000000"/>
                <w:sz w:val="24"/>
                <w:szCs w:val="24"/>
                <w:lang w:eastAsia="ru-RU"/>
              </w:rPr>
              <w:t>соблюдение требований безопасности и гигиенических правил во время занятий физической культурой и спортом</w:t>
            </w:r>
          </w:p>
        </w:tc>
        <w:tc>
          <w:tcPr>
            <w:tcW w:w="382" w:type="pct"/>
            <w:tcBorders>
              <w:top w:val="single" w:sz="4" w:space="0" w:color="auto"/>
              <w:left w:val="single" w:sz="4" w:space="0" w:color="auto"/>
              <w:right w:val="single" w:sz="4" w:space="0" w:color="auto"/>
            </w:tcBorders>
            <w:vAlign w:val="center"/>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tcBorders>
              <w:top w:val="single" w:sz="4" w:space="0" w:color="auto"/>
              <w:left w:val="single" w:sz="4" w:space="0" w:color="auto"/>
              <w:bottom w:val="single" w:sz="4" w:space="0" w:color="auto"/>
              <w:right w:val="single" w:sz="4" w:space="0" w:color="auto"/>
            </w:tcBorders>
            <w:hideMark/>
          </w:tcPr>
          <w:p w:rsidR="00B41459" w:rsidRDefault="00B41459" w:rsidP="00490A4C">
            <w:pPr>
              <w:widowControl/>
              <w:suppressAutoHyphens/>
              <w:autoSpaceDE/>
              <w:autoSpaceDN/>
              <w:rPr>
                <w:sz w:val="24"/>
                <w:szCs w:val="24"/>
                <w:lang w:eastAsia="ru-RU"/>
              </w:rPr>
            </w:pPr>
            <w:proofErr w:type="spellStart"/>
            <w:r w:rsidRPr="004455DA">
              <w:rPr>
                <w:sz w:val="24"/>
                <w:szCs w:val="24"/>
                <w:lang w:eastAsia="ru-RU"/>
              </w:rPr>
              <w:t>ПРб</w:t>
            </w:r>
            <w:proofErr w:type="spellEnd"/>
            <w:r w:rsidRPr="004455DA">
              <w:rPr>
                <w:sz w:val="24"/>
                <w:szCs w:val="24"/>
                <w:lang w:eastAsia="ru-RU"/>
              </w:rPr>
              <w:t xml:space="preserve"> 01, </w:t>
            </w:r>
          </w:p>
          <w:p w:rsidR="00B41459" w:rsidRPr="004455DA" w:rsidRDefault="00B41459" w:rsidP="00490A4C">
            <w:pPr>
              <w:widowControl/>
              <w:suppressAutoHyphens/>
              <w:autoSpaceDE/>
              <w:autoSpaceDN/>
              <w:rPr>
                <w:sz w:val="24"/>
                <w:szCs w:val="24"/>
                <w:lang w:eastAsia="ru-RU"/>
              </w:rPr>
            </w:pPr>
            <w:r>
              <w:rPr>
                <w:sz w:val="24"/>
                <w:szCs w:val="24"/>
                <w:lang w:eastAsia="ru-RU"/>
              </w:rPr>
              <w:t>ЛР 05, ЛР 11, ЛР 12,</w:t>
            </w:r>
          </w:p>
          <w:p w:rsidR="00B41459" w:rsidRDefault="00B41459" w:rsidP="00490A4C">
            <w:pPr>
              <w:widowControl/>
              <w:suppressAutoHyphens/>
              <w:autoSpaceDE/>
              <w:autoSpaceDN/>
              <w:rPr>
                <w:sz w:val="24"/>
                <w:szCs w:val="24"/>
                <w:lang w:eastAsia="ru-RU"/>
              </w:rPr>
            </w:pPr>
            <w:r>
              <w:rPr>
                <w:sz w:val="24"/>
                <w:szCs w:val="24"/>
                <w:lang w:eastAsia="ru-RU"/>
              </w:rPr>
              <w:t>МР 01, МР 03,</w:t>
            </w:r>
          </w:p>
          <w:p w:rsidR="00B41459" w:rsidRPr="00002913" w:rsidRDefault="00B41459" w:rsidP="00490A4C">
            <w:pPr>
              <w:widowControl/>
              <w:suppressAutoHyphens/>
              <w:autoSpaceDE/>
              <w:autoSpaceDN/>
              <w:rPr>
                <w:sz w:val="24"/>
                <w:szCs w:val="24"/>
                <w:lang w:eastAsia="ru-RU"/>
              </w:rPr>
            </w:pPr>
            <w:r w:rsidRPr="004455DA">
              <w:rPr>
                <w:iCs/>
                <w:sz w:val="24"/>
                <w:szCs w:val="24"/>
                <w:lang w:eastAsia="ru-RU"/>
              </w:rPr>
              <w:t>ОК</w:t>
            </w:r>
            <w:r>
              <w:rPr>
                <w:iCs/>
                <w:sz w:val="24"/>
                <w:szCs w:val="24"/>
                <w:lang w:eastAsia="ru-RU"/>
              </w:rPr>
              <w:t>8</w:t>
            </w:r>
          </w:p>
        </w:tc>
      </w:tr>
      <w:tr w:rsidR="00B41459" w:rsidRPr="00002913" w:rsidTr="00490A4C">
        <w:trPr>
          <w:trHeight w:val="479"/>
          <w:jc w:val="center"/>
        </w:trPr>
        <w:tc>
          <w:tcPr>
            <w:tcW w:w="1060" w:type="pct"/>
            <w:vMerge/>
            <w:tcBorders>
              <w:left w:val="single" w:sz="4" w:space="0" w:color="auto"/>
              <w:bottom w:val="single" w:sz="4" w:space="0" w:color="auto"/>
              <w:right w:val="single" w:sz="4" w:space="0" w:color="auto"/>
            </w:tcBorders>
            <w:vAlign w:val="center"/>
          </w:tcPr>
          <w:p w:rsidR="00B41459" w:rsidRPr="00CE7A05" w:rsidRDefault="00B41459" w:rsidP="00490A4C">
            <w:pPr>
              <w:widowControl/>
              <w:pBdr>
                <w:between w:val="single" w:sz="4" w:space="1" w:color="auto"/>
              </w:pBdr>
              <w:autoSpaceDE/>
              <w:autoSpaceDN/>
              <w:jc w:val="center"/>
              <w:rPr>
                <w:b/>
                <w:bCs/>
                <w:lang w:eastAsia="ru-RU"/>
              </w:rPr>
            </w:pPr>
          </w:p>
        </w:tc>
        <w:tc>
          <w:tcPr>
            <w:tcW w:w="402" w:type="pct"/>
            <w:tcBorders>
              <w:top w:val="single" w:sz="4" w:space="0" w:color="auto"/>
              <w:left w:val="single" w:sz="4" w:space="0" w:color="auto"/>
              <w:right w:val="single" w:sz="4" w:space="0" w:color="auto"/>
            </w:tcBorders>
          </w:tcPr>
          <w:p w:rsidR="00B41459" w:rsidRPr="00002913" w:rsidRDefault="00B41459" w:rsidP="00490A4C">
            <w:pPr>
              <w:widowControl/>
              <w:autoSpaceDE/>
              <w:autoSpaceDN/>
              <w:jc w:val="both"/>
              <w:rPr>
                <w:bCs/>
                <w:sz w:val="24"/>
                <w:szCs w:val="24"/>
                <w:lang w:eastAsia="ru-RU"/>
              </w:rPr>
            </w:pPr>
            <w:r>
              <w:rPr>
                <w:bCs/>
                <w:sz w:val="24"/>
                <w:szCs w:val="24"/>
                <w:lang w:eastAsia="ru-RU"/>
              </w:rPr>
              <w:t>53</w:t>
            </w:r>
          </w:p>
        </w:tc>
        <w:tc>
          <w:tcPr>
            <w:tcW w:w="2300" w:type="pct"/>
            <w:tcBorders>
              <w:top w:val="single" w:sz="4" w:space="0" w:color="auto"/>
              <w:left w:val="single" w:sz="4" w:space="0" w:color="auto"/>
              <w:right w:val="single" w:sz="4" w:space="0" w:color="auto"/>
            </w:tcBorders>
          </w:tcPr>
          <w:p w:rsidR="00B41459" w:rsidRPr="00CE7A05" w:rsidRDefault="00B41459" w:rsidP="00490A4C">
            <w:pPr>
              <w:widowControl/>
              <w:adjustRightInd w:val="0"/>
              <w:jc w:val="both"/>
              <w:rPr>
                <w:b/>
                <w:bCs/>
                <w:sz w:val="24"/>
                <w:szCs w:val="24"/>
                <w:lang w:eastAsia="ru-RU"/>
              </w:rPr>
            </w:pPr>
            <w:r w:rsidRPr="00CE7A05">
              <w:rPr>
                <w:color w:val="000000"/>
                <w:sz w:val="24"/>
                <w:szCs w:val="24"/>
                <w:lang w:eastAsia="ru-RU"/>
              </w:rPr>
              <w:t>Основные принципы построения самостоятельных занятий и их гигиена</w:t>
            </w:r>
          </w:p>
          <w:p w:rsidR="00B41459" w:rsidRDefault="00B41459" w:rsidP="00490A4C">
            <w:pPr>
              <w:adjustRightInd w:val="0"/>
              <w:jc w:val="both"/>
              <w:rPr>
                <w:color w:val="000000"/>
                <w:lang w:eastAsia="ru-RU"/>
              </w:rPr>
            </w:pPr>
            <w:r w:rsidRPr="00CE7A05">
              <w:rPr>
                <w:sz w:val="24"/>
                <w:szCs w:val="24"/>
                <w:lang w:eastAsia="ru-RU"/>
              </w:rPr>
              <w:t>Нагрузка и факторы регуляции нагрузки при проведении самостоятельных занятий физическими упражнениями</w:t>
            </w:r>
          </w:p>
        </w:tc>
        <w:tc>
          <w:tcPr>
            <w:tcW w:w="382" w:type="pct"/>
            <w:tcBorders>
              <w:top w:val="single" w:sz="4" w:space="0" w:color="auto"/>
              <w:left w:val="single" w:sz="4" w:space="0" w:color="auto"/>
              <w:right w:val="single" w:sz="4" w:space="0" w:color="auto"/>
            </w:tcBorders>
            <w:vAlign w:val="center"/>
          </w:tcPr>
          <w:p w:rsidR="00B41459" w:rsidRPr="00002913" w:rsidRDefault="00B41459" w:rsidP="00490A4C">
            <w:pPr>
              <w:widowControl/>
              <w:autoSpaceDE/>
              <w:autoSpaceDN/>
              <w:jc w:val="center"/>
              <w:rPr>
                <w:sz w:val="24"/>
                <w:szCs w:val="24"/>
                <w:lang w:eastAsia="ru-RU"/>
              </w:rPr>
            </w:pPr>
            <w:r>
              <w:rPr>
                <w:sz w:val="24"/>
                <w:szCs w:val="24"/>
                <w:lang w:eastAsia="ru-RU"/>
              </w:rPr>
              <w:t>1</w:t>
            </w:r>
          </w:p>
        </w:tc>
        <w:tc>
          <w:tcPr>
            <w:tcW w:w="856" w:type="pct"/>
            <w:tcBorders>
              <w:top w:val="single" w:sz="4" w:space="0" w:color="auto"/>
              <w:left w:val="single" w:sz="4" w:space="0" w:color="auto"/>
              <w:bottom w:val="single" w:sz="4" w:space="0" w:color="auto"/>
              <w:right w:val="single" w:sz="4" w:space="0" w:color="auto"/>
            </w:tcBorders>
          </w:tcPr>
          <w:p w:rsidR="00B41459" w:rsidRPr="004455DA" w:rsidRDefault="00B41459" w:rsidP="00490A4C">
            <w:pPr>
              <w:widowControl/>
              <w:suppressAutoHyphens/>
              <w:autoSpaceDE/>
              <w:autoSpaceDN/>
              <w:rPr>
                <w:sz w:val="24"/>
                <w:szCs w:val="24"/>
                <w:lang w:eastAsia="ru-RU"/>
              </w:rPr>
            </w:pPr>
          </w:p>
        </w:tc>
      </w:tr>
      <w:tr w:rsidR="00B41459" w:rsidRPr="00002913" w:rsidTr="00490A4C">
        <w:trPr>
          <w:trHeight w:val="479"/>
          <w:jc w:val="center"/>
        </w:trPr>
        <w:tc>
          <w:tcPr>
            <w:tcW w:w="1060" w:type="pct"/>
            <w:tcBorders>
              <w:top w:val="single" w:sz="4" w:space="0" w:color="auto"/>
              <w:left w:val="single" w:sz="4" w:space="0" w:color="auto"/>
              <w:bottom w:val="single" w:sz="4" w:space="0" w:color="auto"/>
              <w:right w:val="single" w:sz="4" w:space="0" w:color="auto"/>
            </w:tcBorders>
            <w:vAlign w:val="center"/>
          </w:tcPr>
          <w:p w:rsidR="00B41459" w:rsidRPr="00CE7A05" w:rsidRDefault="00B41459" w:rsidP="00490A4C">
            <w:pPr>
              <w:widowControl/>
              <w:pBdr>
                <w:between w:val="single" w:sz="4" w:space="1" w:color="auto"/>
              </w:pBdr>
              <w:autoSpaceDE/>
              <w:autoSpaceDN/>
              <w:jc w:val="both"/>
              <w:rPr>
                <w:b/>
                <w:bCs/>
                <w:sz w:val="24"/>
                <w:szCs w:val="24"/>
                <w:lang w:eastAsia="ru-RU"/>
              </w:rPr>
            </w:pPr>
            <w:r w:rsidRPr="00CE7A05">
              <w:rPr>
                <w:b/>
                <w:bCs/>
                <w:sz w:val="24"/>
                <w:szCs w:val="24"/>
                <w:lang w:eastAsia="ru-RU"/>
              </w:rPr>
              <w:t xml:space="preserve">Раздел 2. </w:t>
            </w:r>
          </w:p>
        </w:tc>
        <w:tc>
          <w:tcPr>
            <w:tcW w:w="2702" w:type="pct"/>
            <w:gridSpan w:val="2"/>
            <w:tcBorders>
              <w:top w:val="single" w:sz="4" w:space="0" w:color="auto"/>
              <w:left w:val="single" w:sz="4" w:space="0" w:color="auto"/>
              <w:right w:val="single" w:sz="4" w:space="0" w:color="auto"/>
            </w:tcBorders>
          </w:tcPr>
          <w:p w:rsidR="00B41459" w:rsidRPr="00CE7A05" w:rsidRDefault="00B41459" w:rsidP="00490A4C">
            <w:pPr>
              <w:adjustRightInd w:val="0"/>
              <w:jc w:val="both"/>
              <w:rPr>
                <w:b/>
                <w:color w:val="000000"/>
                <w:lang w:eastAsia="ru-RU"/>
              </w:rPr>
            </w:pPr>
            <w:r w:rsidRPr="00CE7A05">
              <w:rPr>
                <w:b/>
                <w:bCs/>
                <w:sz w:val="24"/>
                <w:szCs w:val="24"/>
                <w:lang w:eastAsia="ru-RU"/>
              </w:rPr>
              <w:t>Практический раздел</w:t>
            </w:r>
          </w:p>
        </w:tc>
        <w:tc>
          <w:tcPr>
            <w:tcW w:w="382" w:type="pct"/>
            <w:tcBorders>
              <w:top w:val="single" w:sz="4" w:space="0" w:color="auto"/>
              <w:left w:val="single" w:sz="4" w:space="0" w:color="auto"/>
              <w:right w:val="single" w:sz="4" w:space="0" w:color="auto"/>
            </w:tcBorders>
            <w:vAlign w:val="center"/>
          </w:tcPr>
          <w:p w:rsidR="00B41459" w:rsidRPr="00002913" w:rsidRDefault="00B41459" w:rsidP="00490A4C">
            <w:pPr>
              <w:widowControl/>
              <w:autoSpaceDE/>
              <w:autoSpaceDN/>
              <w:jc w:val="center"/>
              <w:rPr>
                <w:sz w:val="24"/>
                <w:szCs w:val="24"/>
                <w:lang w:eastAsia="ru-RU"/>
              </w:rPr>
            </w:pPr>
          </w:p>
        </w:tc>
        <w:tc>
          <w:tcPr>
            <w:tcW w:w="856" w:type="pct"/>
            <w:tcBorders>
              <w:top w:val="single" w:sz="4" w:space="0" w:color="auto"/>
              <w:left w:val="single" w:sz="4" w:space="0" w:color="auto"/>
              <w:bottom w:val="single" w:sz="4" w:space="0" w:color="auto"/>
              <w:right w:val="single" w:sz="4" w:space="0" w:color="auto"/>
            </w:tcBorders>
          </w:tcPr>
          <w:p w:rsidR="00B41459" w:rsidRPr="004455DA" w:rsidRDefault="00B41459" w:rsidP="00490A4C">
            <w:pPr>
              <w:widowControl/>
              <w:suppressAutoHyphens/>
              <w:autoSpaceDE/>
              <w:autoSpaceDN/>
              <w:rPr>
                <w:sz w:val="24"/>
                <w:szCs w:val="24"/>
                <w:lang w:eastAsia="ru-RU"/>
              </w:rPr>
            </w:pPr>
          </w:p>
        </w:tc>
      </w:tr>
      <w:tr w:rsidR="00B41459" w:rsidRPr="00002913" w:rsidTr="00490A4C">
        <w:trPr>
          <w:trHeight w:val="118"/>
          <w:jc w:val="center"/>
        </w:trPr>
        <w:tc>
          <w:tcPr>
            <w:tcW w:w="1060" w:type="pct"/>
            <w:vMerge w:val="restart"/>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jc w:val="center"/>
              <w:rPr>
                <w:sz w:val="24"/>
                <w:szCs w:val="24"/>
                <w:lang w:eastAsia="ru-RU"/>
              </w:rPr>
            </w:pPr>
            <w:r>
              <w:rPr>
                <w:b/>
                <w:sz w:val="24"/>
                <w:szCs w:val="24"/>
                <w:lang w:eastAsia="ru-RU"/>
              </w:rPr>
              <w:t xml:space="preserve">Тема 2.6. </w:t>
            </w:r>
            <w:r w:rsidRPr="00002913">
              <w:rPr>
                <w:b/>
                <w:sz w:val="24"/>
                <w:szCs w:val="24"/>
                <w:lang w:eastAsia="ru-RU"/>
              </w:rPr>
              <w:t>Лыжная подготовка</w:t>
            </w: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54-55</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b/>
                <w:sz w:val="24"/>
                <w:szCs w:val="24"/>
                <w:lang w:eastAsia="ru-RU"/>
              </w:rPr>
            </w:pPr>
            <w:r w:rsidRPr="00002913">
              <w:rPr>
                <w:b/>
                <w:sz w:val="24"/>
                <w:szCs w:val="24"/>
                <w:lang w:eastAsia="ru-RU"/>
              </w:rPr>
              <w:t>Содержание учебного материала:</w:t>
            </w:r>
          </w:p>
          <w:p w:rsidR="00B41459" w:rsidRPr="00002913" w:rsidRDefault="00B41459" w:rsidP="00490A4C">
            <w:pPr>
              <w:widowControl/>
              <w:autoSpaceDE/>
              <w:autoSpaceDN/>
              <w:jc w:val="both"/>
              <w:rPr>
                <w:b/>
                <w:sz w:val="24"/>
                <w:szCs w:val="24"/>
                <w:lang w:eastAsia="ru-RU"/>
              </w:rPr>
            </w:pPr>
            <w:r w:rsidRPr="00002913">
              <w:rPr>
                <w:b/>
                <w:sz w:val="24"/>
                <w:szCs w:val="24"/>
                <w:lang w:eastAsia="ru-RU"/>
              </w:rPr>
              <w:t>Практические занятия</w:t>
            </w:r>
          </w:p>
          <w:p w:rsidR="00B41459" w:rsidRPr="00002913" w:rsidRDefault="00B41459" w:rsidP="00490A4C">
            <w:pPr>
              <w:widowControl/>
              <w:autoSpaceDE/>
              <w:autoSpaceDN/>
              <w:jc w:val="both"/>
              <w:rPr>
                <w:sz w:val="24"/>
                <w:szCs w:val="24"/>
                <w:lang w:eastAsia="ru-RU"/>
              </w:rPr>
            </w:pPr>
            <w:r w:rsidRPr="00002913">
              <w:rPr>
                <w:sz w:val="24"/>
                <w:szCs w:val="24"/>
                <w:lang w:eastAsia="ru-RU"/>
              </w:rPr>
              <w:t>Техника безопас</w:t>
            </w:r>
            <w:r>
              <w:rPr>
                <w:sz w:val="24"/>
                <w:szCs w:val="24"/>
                <w:lang w:eastAsia="ru-RU"/>
              </w:rPr>
              <w:t xml:space="preserve">ности Попеременный  </w:t>
            </w:r>
            <w:proofErr w:type="spellStart"/>
            <w:r>
              <w:rPr>
                <w:sz w:val="24"/>
                <w:szCs w:val="24"/>
                <w:lang w:eastAsia="ru-RU"/>
              </w:rPr>
              <w:t>двухшажный</w:t>
            </w:r>
            <w:proofErr w:type="spellEnd"/>
            <w:r>
              <w:rPr>
                <w:sz w:val="24"/>
                <w:szCs w:val="24"/>
                <w:lang w:eastAsia="ru-RU"/>
              </w:rPr>
              <w:t xml:space="preserve"> </w:t>
            </w:r>
            <w:r w:rsidRPr="00002913">
              <w:rPr>
                <w:sz w:val="24"/>
                <w:szCs w:val="24"/>
                <w:lang w:eastAsia="ru-RU"/>
              </w:rPr>
              <w:t>ход</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2</w:t>
            </w:r>
          </w:p>
        </w:tc>
        <w:tc>
          <w:tcPr>
            <w:tcW w:w="856" w:type="pct"/>
            <w:vMerge w:val="restart"/>
            <w:tcBorders>
              <w:top w:val="single" w:sz="4" w:space="0" w:color="auto"/>
              <w:left w:val="single" w:sz="4" w:space="0" w:color="auto"/>
              <w:right w:val="single" w:sz="4" w:space="0" w:color="auto"/>
            </w:tcBorders>
            <w:hideMark/>
          </w:tcPr>
          <w:p w:rsidR="00B41459" w:rsidRDefault="00B41459" w:rsidP="00490A4C">
            <w:pPr>
              <w:rPr>
                <w:bCs/>
                <w:sz w:val="24"/>
                <w:szCs w:val="24"/>
                <w:lang w:eastAsia="ru-RU"/>
              </w:rPr>
            </w:pPr>
            <w:proofErr w:type="spellStart"/>
            <w:r>
              <w:rPr>
                <w:sz w:val="24"/>
                <w:szCs w:val="24"/>
                <w:lang w:eastAsia="ru-RU"/>
              </w:rPr>
              <w:t>ПРб</w:t>
            </w:r>
            <w:proofErr w:type="spellEnd"/>
            <w:r>
              <w:rPr>
                <w:sz w:val="24"/>
                <w:szCs w:val="24"/>
                <w:lang w:eastAsia="ru-RU"/>
              </w:rPr>
              <w:t xml:space="preserve"> 01, </w:t>
            </w:r>
            <w:proofErr w:type="spellStart"/>
            <w:r>
              <w:rPr>
                <w:bCs/>
                <w:sz w:val="24"/>
                <w:szCs w:val="24"/>
                <w:lang w:eastAsia="ru-RU"/>
              </w:rPr>
              <w:t>ПРб</w:t>
            </w:r>
            <w:proofErr w:type="spellEnd"/>
            <w:r>
              <w:rPr>
                <w:bCs/>
                <w:sz w:val="24"/>
                <w:szCs w:val="24"/>
                <w:lang w:eastAsia="ru-RU"/>
              </w:rPr>
              <w:t xml:space="preserve"> 04, </w:t>
            </w:r>
            <w:proofErr w:type="spellStart"/>
            <w:r>
              <w:rPr>
                <w:bCs/>
                <w:sz w:val="24"/>
                <w:szCs w:val="24"/>
                <w:lang w:eastAsia="ru-RU"/>
              </w:rPr>
              <w:t>ПРб</w:t>
            </w:r>
            <w:proofErr w:type="spellEnd"/>
            <w:r>
              <w:rPr>
                <w:bCs/>
                <w:sz w:val="24"/>
                <w:szCs w:val="24"/>
                <w:lang w:eastAsia="ru-RU"/>
              </w:rPr>
              <w:t xml:space="preserve"> 05, </w:t>
            </w:r>
          </w:p>
          <w:p w:rsidR="00B41459" w:rsidRDefault="00B41459" w:rsidP="00490A4C">
            <w:pPr>
              <w:rPr>
                <w:sz w:val="24"/>
                <w:szCs w:val="24"/>
                <w:lang w:eastAsia="ru-RU"/>
              </w:rPr>
            </w:pPr>
            <w:r>
              <w:rPr>
                <w:sz w:val="24"/>
                <w:szCs w:val="24"/>
                <w:lang w:eastAsia="ru-RU"/>
              </w:rPr>
              <w:t xml:space="preserve">ЛР 07, ЛР 10, ЛР 11, </w:t>
            </w:r>
          </w:p>
          <w:p w:rsidR="00B41459" w:rsidRDefault="00B41459" w:rsidP="00490A4C">
            <w:pPr>
              <w:rPr>
                <w:sz w:val="24"/>
                <w:szCs w:val="24"/>
                <w:lang w:eastAsia="ru-RU"/>
              </w:rPr>
            </w:pPr>
            <w:r>
              <w:rPr>
                <w:sz w:val="24"/>
                <w:szCs w:val="24"/>
                <w:lang w:eastAsia="ru-RU"/>
              </w:rPr>
              <w:t>МР 01, МР 02, МР 07</w:t>
            </w:r>
          </w:p>
          <w:p w:rsidR="00B41459" w:rsidRPr="00002913" w:rsidRDefault="00B41459" w:rsidP="00490A4C">
            <w:pPr>
              <w:widowControl/>
              <w:autoSpaceDE/>
              <w:autoSpaceDN/>
              <w:rPr>
                <w:sz w:val="24"/>
                <w:szCs w:val="24"/>
                <w:lang w:eastAsia="ru-RU"/>
              </w:rPr>
            </w:pPr>
            <w:r>
              <w:rPr>
                <w:iCs/>
                <w:sz w:val="24"/>
                <w:szCs w:val="24"/>
                <w:lang w:eastAsia="ru-RU"/>
              </w:rPr>
              <w:t>ОК8</w:t>
            </w: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56-57</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Одновременные хода</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2</w:t>
            </w:r>
          </w:p>
        </w:tc>
        <w:tc>
          <w:tcPr>
            <w:tcW w:w="856" w:type="pct"/>
            <w:vMerge/>
            <w:tcBorders>
              <w:left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58-59</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Коньковый ход</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2</w:t>
            </w:r>
          </w:p>
        </w:tc>
        <w:tc>
          <w:tcPr>
            <w:tcW w:w="856" w:type="pct"/>
            <w:vMerge/>
            <w:tcBorders>
              <w:left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60</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Pr>
                <w:sz w:val="24"/>
                <w:szCs w:val="24"/>
                <w:lang w:eastAsia="ru-RU"/>
              </w:rPr>
              <w:t>Спуски  в  различных</w:t>
            </w:r>
            <w:r w:rsidRPr="00002913">
              <w:rPr>
                <w:sz w:val="24"/>
                <w:szCs w:val="24"/>
                <w:lang w:eastAsia="ru-RU"/>
              </w:rPr>
              <w:t xml:space="preserve"> стойках</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left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Default="00B41459" w:rsidP="00490A4C">
            <w:pPr>
              <w:widowControl/>
              <w:autoSpaceDE/>
              <w:autoSpaceDN/>
              <w:jc w:val="both"/>
              <w:rPr>
                <w:sz w:val="24"/>
                <w:szCs w:val="24"/>
                <w:lang w:eastAsia="ru-RU"/>
              </w:rPr>
            </w:pPr>
            <w:r>
              <w:rPr>
                <w:sz w:val="24"/>
                <w:szCs w:val="24"/>
                <w:lang w:eastAsia="ru-RU"/>
              </w:rPr>
              <w:t>61</w:t>
            </w:r>
          </w:p>
        </w:tc>
        <w:tc>
          <w:tcPr>
            <w:tcW w:w="2300" w:type="pct"/>
            <w:tcBorders>
              <w:top w:val="single" w:sz="4" w:space="0" w:color="auto"/>
              <w:left w:val="single" w:sz="4" w:space="0" w:color="auto"/>
              <w:bottom w:val="single" w:sz="4" w:space="0" w:color="auto"/>
              <w:right w:val="single" w:sz="4" w:space="0" w:color="auto"/>
            </w:tcBorders>
          </w:tcPr>
          <w:p w:rsidR="00B41459" w:rsidRDefault="00B41459" w:rsidP="00490A4C">
            <w:pPr>
              <w:widowControl/>
              <w:autoSpaceDE/>
              <w:autoSpaceDN/>
              <w:jc w:val="both"/>
              <w:rPr>
                <w:sz w:val="24"/>
                <w:szCs w:val="24"/>
                <w:lang w:eastAsia="ru-RU"/>
              </w:rPr>
            </w:pPr>
            <w:r>
              <w:rPr>
                <w:bCs/>
                <w:sz w:val="24"/>
                <w:szCs w:val="24"/>
                <w:lang w:eastAsia="ru-RU"/>
              </w:rPr>
              <w:t>Преодоление п</w:t>
            </w:r>
            <w:r w:rsidRPr="00CD148B">
              <w:rPr>
                <w:bCs/>
                <w:sz w:val="24"/>
                <w:szCs w:val="24"/>
                <w:lang w:eastAsia="ru-RU"/>
              </w:rPr>
              <w:t>о</w:t>
            </w:r>
            <w:r>
              <w:rPr>
                <w:bCs/>
                <w:sz w:val="24"/>
                <w:szCs w:val="24"/>
                <w:lang w:eastAsia="ru-RU"/>
              </w:rPr>
              <w:t>дъёмов</w:t>
            </w:r>
            <w:r w:rsidRPr="00CD148B">
              <w:rPr>
                <w:bCs/>
                <w:sz w:val="24"/>
                <w:szCs w:val="24"/>
                <w:lang w:eastAsia="ru-RU"/>
              </w:rPr>
              <w:t xml:space="preserve">: ступающим шагом, скользящим шагом, </w:t>
            </w:r>
            <w:proofErr w:type="spellStart"/>
            <w:r w:rsidRPr="00CD148B">
              <w:rPr>
                <w:bCs/>
                <w:sz w:val="24"/>
                <w:szCs w:val="24"/>
                <w:lang w:eastAsia="ru-RU"/>
              </w:rPr>
              <w:t>полуёлочкой</w:t>
            </w:r>
            <w:proofErr w:type="spellEnd"/>
            <w:r w:rsidRPr="00CD148B">
              <w:rPr>
                <w:bCs/>
                <w:sz w:val="24"/>
                <w:szCs w:val="24"/>
                <w:lang w:eastAsia="ru-RU"/>
              </w:rPr>
              <w:t>, ёлочкой, лесенкой.</w:t>
            </w:r>
          </w:p>
        </w:tc>
        <w:tc>
          <w:tcPr>
            <w:tcW w:w="38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center"/>
              <w:rPr>
                <w:sz w:val="24"/>
                <w:szCs w:val="24"/>
                <w:lang w:eastAsia="ru-RU"/>
              </w:rPr>
            </w:pPr>
            <w:r>
              <w:rPr>
                <w:sz w:val="24"/>
                <w:szCs w:val="24"/>
                <w:lang w:eastAsia="ru-RU"/>
              </w:rPr>
              <w:t>1</w:t>
            </w:r>
          </w:p>
        </w:tc>
        <w:tc>
          <w:tcPr>
            <w:tcW w:w="856" w:type="pct"/>
            <w:vMerge/>
            <w:tcBorders>
              <w:left w:val="single" w:sz="4" w:space="0" w:color="auto"/>
              <w:right w:val="single" w:sz="4" w:space="0" w:color="auto"/>
            </w:tcBorders>
            <w:vAlign w:val="center"/>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62</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Pr>
                <w:sz w:val="24"/>
                <w:szCs w:val="24"/>
                <w:lang w:eastAsia="ru-RU"/>
              </w:rPr>
              <w:t xml:space="preserve">Преодоление бугров и </w:t>
            </w:r>
            <w:r w:rsidRPr="00002913">
              <w:rPr>
                <w:sz w:val="24"/>
                <w:szCs w:val="24"/>
                <w:lang w:eastAsia="ru-RU"/>
              </w:rPr>
              <w:t>впадин</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Pr>
                <w:sz w:val="24"/>
                <w:szCs w:val="24"/>
                <w:lang w:eastAsia="ru-RU"/>
              </w:rPr>
              <w:t>2</w:t>
            </w:r>
          </w:p>
        </w:tc>
        <w:tc>
          <w:tcPr>
            <w:tcW w:w="856" w:type="pct"/>
            <w:vMerge/>
            <w:tcBorders>
              <w:left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63</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Pr>
                <w:sz w:val="24"/>
                <w:szCs w:val="24"/>
                <w:lang w:eastAsia="ru-RU"/>
              </w:rPr>
              <w:t xml:space="preserve">Повороты </w:t>
            </w:r>
            <w:r w:rsidRPr="00002913">
              <w:rPr>
                <w:sz w:val="24"/>
                <w:szCs w:val="24"/>
                <w:lang w:eastAsia="ru-RU"/>
              </w:rPr>
              <w:t>и торможения</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left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Default="00B41459" w:rsidP="00490A4C">
            <w:pPr>
              <w:widowControl/>
              <w:autoSpaceDE/>
              <w:autoSpaceDN/>
              <w:jc w:val="both"/>
              <w:rPr>
                <w:sz w:val="24"/>
                <w:szCs w:val="24"/>
                <w:lang w:eastAsia="ru-RU"/>
              </w:rPr>
            </w:pPr>
            <w:r>
              <w:rPr>
                <w:sz w:val="24"/>
                <w:szCs w:val="24"/>
                <w:lang w:eastAsia="ru-RU"/>
              </w:rPr>
              <w:t>64</w:t>
            </w:r>
          </w:p>
        </w:tc>
        <w:tc>
          <w:tcPr>
            <w:tcW w:w="2300" w:type="pct"/>
            <w:tcBorders>
              <w:top w:val="single" w:sz="4" w:space="0" w:color="auto"/>
              <w:left w:val="single" w:sz="4" w:space="0" w:color="auto"/>
              <w:bottom w:val="single" w:sz="4" w:space="0" w:color="auto"/>
              <w:right w:val="single" w:sz="4" w:space="0" w:color="auto"/>
            </w:tcBorders>
          </w:tcPr>
          <w:p w:rsidR="00B41459" w:rsidRDefault="00B41459" w:rsidP="00490A4C">
            <w:pPr>
              <w:widowControl/>
              <w:autoSpaceDE/>
              <w:autoSpaceDN/>
              <w:jc w:val="both"/>
              <w:rPr>
                <w:sz w:val="24"/>
                <w:szCs w:val="24"/>
                <w:lang w:eastAsia="ru-RU"/>
              </w:rPr>
            </w:pPr>
            <w:r w:rsidRPr="00CD148B">
              <w:rPr>
                <w:bCs/>
                <w:sz w:val="24"/>
                <w:szCs w:val="24"/>
                <w:lang w:eastAsia="ru-RU"/>
              </w:rPr>
              <w:t>Техника лыжных ходов, перехода с одновременных лыжных ходов на попеременные.</w:t>
            </w:r>
          </w:p>
        </w:tc>
        <w:tc>
          <w:tcPr>
            <w:tcW w:w="38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center"/>
              <w:rPr>
                <w:sz w:val="24"/>
                <w:szCs w:val="24"/>
                <w:lang w:eastAsia="ru-RU"/>
              </w:rPr>
            </w:pPr>
            <w:r>
              <w:rPr>
                <w:sz w:val="24"/>
                <w:szCs w:val="24"/>
                <w:lang w:eastAsia="ru-RU"/>
              </w:rPr>
              <w:t>1</w:t>
            </w:r>
          </w:p>
        </w:tc>
        <w:tc>
          <w:tcPr>
            <w:tcW w:w="856" w:type="pct"/>
            <w:vMerge/>
            <w:tcBorders>
              <w:left w:val="single" w:sz="4" w:space="0" w:color="auto"/>
              <w:right w:val="single" w:sz="4" w:space="0" w:color="auto"/>
            </w:tcBorders>
            <w:vAlign w:val="center"/>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65</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Лыжные эстафеты</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left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66-67</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Лыжные гонки</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2</w:t>
            </w:r>
          </w:p>
        </w:tc>
        <w:tc>
          <w:tcPr>
            <w:tcW w:w="856" w:type="pct"/>
            <w:vMerge/>
            <w:tcBorders>
              <w:left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tcBorders>
              <w:top w:val="single" w:sz="4" w:space="0" w:color="auto"/>
              <w:left w:val="single" w:sz="4" w:space="0" w:color="auto"/>
              <w:bottom w:val="single" w:sz="4" w:space="0" w:color="auto"/>
              <w:right w:val="single" w:sz="4" w:space="0" w:color="auto"/>
            </w:tcBorders>
            <w:vAlign w:val="center"/>
          </w:tcPr>
          <w:p w:rsidR="00B41459" w:rsidRPr="0080522C" w:rsidRDefault="00B41459" w:rsidP="00490A4C">
            <w:pPr>
              <w:widowControl/>
              <w:autoSpaceDE/>
              <w:autoSpaceDN/>
              <w:rPr>
                <w:b/>
                <w:sz w:val="24"/>
                <w:szCs w:val="24"/>
                <w:lang w:eastAsia="ru-RU"/>
              </w:rPr>
            </w:pPr>
            <w:r w:rsidRPr="0080522C">
              <w:rPr>
                <w:b/>
                <w:sz w:val="24"/>
                <w:szCs w:val="24"/>
                <w:lang w:eastAsia="ru-RU"/>
              </w:rPr>
              <w:t xml:space="preserve">Раздел 1. </w:t>
            </w:r>
          </w:p>
        </w:tc>
        <w:tc>
          <w:tcPr>
            <w:tcW w:w="2702" w:type="pct"/>
            <w:gridSpan w:val="2"/>
            <w:tcBorders>
              <w:top w:val="single" w:sz="4" w:space="0" w:color="auto"/>
              <w:left w:val="single" w:sz="4" w:space="0" w:color="auto"/>
              <w:bottom w:val="single" w:sz="4" w:space="0" w:color="auto"/>
              <w:right w:val="single" w:sz="4" w:space="0" w:color="auto"/>
            </w:tcBorders>
          </w:tcPr>
          <w:p w:rsidR="00B41459" w:rsidRPr="0080522C" w:rsidRDefault="00B41459" w:rsidP="00490A4C">
            <w:pPr>
              <w:widowControl/>
              <w:autoSpaceDE/>
              <w:autoSpaceDN/>
              <w:jc w:val="both"/>
              <w:rPr>
                <w:b/>
                <w:sz w:val="24"/>
                <w:szCs w:val="24"/>
                <w:lang w:eastAsia="ru-RU"/>
              </w:rPr>
            </w:pPr>
            <w:r w:rsidRPr="0080522C">
              <w:rPr>
                <w:b/>
                <w:sz w:val="24"/>
                <w:szCs w:val="24"/>
                <w:lang w:eastAsia="ru-RU"/>
              </w:rPr>
              <w:t>Теоретический раздел</w:t>
            </w:r>
          </w:p>
        </w:tc>
        <w:tc>
          <w:tcPr>
            <w:tcW w:w="38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center"/>
              <w:rPr>
                <w:sz w:val="24"/>
                <w:szCs w:val="24"/>
                <w:lang w:eastAsia="ru-RU"/>
              </w:rPr>
            </w:pPr>
          </w:p>
        </w:tc>
        <w:tc>
          <w:tcPr>
            <w:tcW w:w="856" w:type="pct"/>
            <w:tcBorders>
              <w:left w:val="single" w:sz="4" w:space="0" w:color="auto"/>
              <w:right w:val="single" w:sz="4" w:space="0" w:color="auto"/>
            </w:tcBorders>
            <w:vAlign w:val="center"/>
          </w:tcPr>
          <w:p w:rsidR="00B41459" w:rsidRPr="00002913" w:rsidRDefault="00B41459" w:rsidP="00490A4C">
            <w:pPr>
              <w:widowControl/>
              <w:autoSpaceDE/>
              <w:autoSpaceDN/>
              <w:rPr>
                <w:sz w:val="24"/>
                <w:szCs w:val="24"/>
                <w:lang w:eastAsia="ru-RU"/>
              </w:rPr>
            </w:pPr>
          </w:p>
        </w:tc>
      </w:tr>
      <w:tr w:rsidR="00B41459" w:rsidRPr="00002913" w:rsidTr="00490A4C">
        <w:trPr>
          <w:trHeight w:val="492"/>
          <w:jc w:val="center"/>
        </w:trPr>
        <w:tc>
          <w:tcPr>
            <w:tcW w:w="1060" w:type="pct"/>
            <w:tcBorders>
              <w:top w:val="single" w:sz="4" w:space="0" w:color="auto"/>
              <w:left w:val="single" w:sz="4" w:space="0" w:color="auto"/>
              <w:bottom w:val="single" w:sz="4" w:space="0" w:color="auto"/>
              <w:right w:val="single" w:sz="4" w:space="0" w:color="auto"/>
            </w:tcBorders>
            <w:vAlign w:val="center"/>
            <w:hideMark/>
          </w:tcPr>
          <w:p w:rsidR="00B41459" w:rsidRPr="00CE7A05" w:rsidRDefault="00B41459" w:rsidP="00490A4C">
            <w:pPr>
              <w:widowControl/>
              <w:pBdr>
                <w:between w:val="single" w:sz="4" w:space="1" w:color="auto"/>
              </w:pBdr>
              <w:autoSpaceDE/>
              <w:autoSpaceDN/>
              <w:jc w:val="center"/>
              <w:rPr>
                <w:b/>
                <w:bCs/>
                <w:lang w:eastAsia="ru-RU"/>
              </w:rPr>
            </w:pPr>
            <w:r>
              <w:rPr>
                <w:b/>
                <w:lang w:eastAsia="ru-RU"/>
              </w:rPr>
              <w:t>Тема 1.6</w:t>
            </w:r>
            <w:r w:rsidRPr="00CE7A05">
              <w:rPr>
                <w:b/>
                <w:lang w:eastAsia="ru-RU"/>
              </w:rPr>
              <w:t>.</w:t>
            </w:r>
            <w:r w:rsidRPr="00CE7A05">
              <w:rPr>
                <w:lang w:eastAsia="ru-RU"/>
              </w:rPr>
              <w:t>.</w:t>
            </w:r>
            <w:r w:rsidRPr="00CE7A05">
              <w:rPr>
                <w:bCs/>
                <w:sz w:val="24"/>
                <w:szCs w:val="24"/>
                <w:lang w:eastAsia="ru-RU"/>
              </w:rPr>
              <w:t xml:space="preserve"> </w:t>
            </w:r>
            <w:r>
              <w:rPr>
                <w:bCs/>
                <w:sz w:val="24"/>
                <w:szCs w:val="24"/>
                <w:lang w:eastAsia="ru-RU"/>
              </w:rPr>
              <w:t xml:space="preserve">Основы самоконтроля за </w:t>
            </w:r>
            <w:r w:rsidRPr="00CE7A05">
              <w:rPr>
                <w:bCs/>
                <w:sz w:val="24"/>
                <w:szCs w:val="24"/>
                <w:lang w:eastAsia="ru-RU"/>
              </w:rPr>
              <w:t>индивидуальными показателями здоровья, умственной и физической работоспособности, физического развития и физических качеств</w:t>
            </w:r>
          </w:p>
        </w:tc>
        <w:tc>
          <w:tcPr>
            <w:tcW w:w="402" w:type="pct"/>
            <w:tcBorders>
              <w:top w:val="single" w:sz="4" w:space="0" w:color="auto"/>
              <w:left w:val="single" w:sz="4" w:space="0" w:color="auto"/>
              <w:right w:val="single" w:sz="4" w:space="0" w:color="auto"/>
            </w:tcBorders>
            <w:hideMark/>
          </w:tcPr>
          <w:p w:rsidR="00B41459" w:rsidRPr="00002913" w:rsidRDefault="00B41459" w:rsidP="00490A4C">
            <w:pPr>
              <w:widowControl/>
              <w:autoSpaceDE/>
              <w:autoSpaceDN/>
              <w:jc w:val="both"/>
              <w:rPr>
                <w:bCs/>
                <w:sz w:val="24"/>
                <w:szCs w:val="24"/>
                <w:lang w:eastAsia="ru-RU"/>
              </w:rPr>
            </w:pPr>
            <w:r>
              <w:rPr>
                <w:bCs/>
                <w:sz w:val="24"/>
                <w:szCs w:val="24"/>
                <w:lang w:eastAsia="ru-RU"/>
              </w:rPr>
              <w:t>68</w:t>
            </w:r>
          </w:p>
        </w:tc>
        <w:tc>
          <w:tcPr>
            <w:tcW w:w="2300" w:type="pct"/>
            <w:tcBorders>
              <w:top w:val="single" w:sz="4" w:space="0" w:color="auto"/>
              <w:left w:val="single" w:sz="4" w:space="0" w:color="auto"/>
              <w:right w:val="single" w:sz="4" w:space="0" w:color="auto"/>
            </w:tcBorders>
            <w:hideMark/>
          </w:tcPr>
          <w:p w:rsidR="00B41459" w:rsidRDefault="00B41459" w:rsidP="00490A4C">
            <w:pPr>
              <w:adjustRightInd w:val="0"/>
              <w:jc w:val="both"/>
              <w:rPr>
                <w:lang w:eastAsia="ru-RU"/>
              </w:rPr>
            </w:pPr>
            <w:r>
              <w:rPr>
                <w:sz w:val="24"/>
                <w:szCs w:val="24"/>
                <w:lang w:eastAsia="ru-RU"/>
              </w:rPr>
              <w:t>1.</w:t>
            </w:r>
            <w:r w:rsidRPr="00CD148B">
              <w:rPr>
                <w:sz w:val="24"/>
                <w:szCs w:val="24"/>
                <w:lang w:eastAsia="ru-RU"/>
              </w:rPr>
              <w:t xml:space="preserve">Самоконтроль </w:t>
            </w:r>
            <w:r w:rsidRPr="00CD148B">
              <w:rPr>
                <w:bCs/>
                <w:sz w:val="24"/>
                <w:szCs w:val="24"/>
                <w:lang w:eastAsia="ru-RU"/>
              </w:rPr>
              <w:t xml:space="preserve">за индивидуальными показателями </w:t>
            </w:r>
            <w:r w:rsidRPr="00CD148B">
              <w:rPr>
                <w:sz w:val="24"/>
                <w:szCs w:val="24"/>
                <w:lang w:eastAsia="ru-RU"/>
              </w:rPr>
              <w:t>физического развития.</w:t>
            </w:r>
          </w:p>
          <w:p w:rsidR="00B41459" w:rsidRDefault="00B41459" w:rsidP="00490A4C">
            <w:pPr>
              <w:adjustRightInd w:val="0"/>
              <w:jc w:val="both"/>
              <w:rPr>
                <w:sz w:val="24"/>
                <w:szCs w:val="24"/>
                <w:lang w:eastAsia="ru-RU"/>
              </w:rPr>
            </w:pPr>
            <w:r>
              <w:rPr>
                <w:lang w:eastAsia="ru-RU"/>
              </w:rPr>
              <w:t xml:space="preserve">2. </w:t>
            </w:r>
            <w:r w:rsidRPr="00CD148B">
              <w:rPr>
                <w:sz w:val="24"/>
                <w:szCs w:val="24"/>
                <w:lang w:eastAsia="ru-RU"/>
              </w:rPr>
              <w:t>Самоконтроль</w:t>
            </w:r>
            <w:r w:rsidRPr="00CD148B">
              <w:rPr>
                <w:bCs/>
                <w:sz w:val="24"/>
                <w:szCs w:val="24"/>
                <w:lang w:eastAsia="ru-RU"/>
              </w:rPr>
              <w:t xml:space="preserve"> за индивидуальными показателями</w:t>
            </w:r>
            <w:r w:rsidRPr="00CD148B">
              <w:rPr>
                <w:sz w:val="24"/>
                <w:szCs w:val="24"/>
                <w:lang w:eastAsia="ru-RU"/>
              </w:rPr>
              <w:t xml:space="preserve"> умственной </w:t>
            </w:r>
            <w:r>
              <w:rPr>
                <w:sz w:val="24"/>
                <w:szCs w:val="24"/>
                <w:lang w:eastAsia="ru-RU"/>
              </w:rPr>
              <w:t>и физической работоспособностью</w:t>
            </w:r>
          </w:p>
          <w:p w:rsidR="00B41459" w:rsidRDefault="00B41459" w:rsidP="00490A4C">
            <w:pPr>
              <w:adjustRightInd w:val="0"/>
              <w:jc w:val="both"/>
              <w:rPr>
                <w:sz w:val="24"/>
                <w:szCs w:val="24"/>
                <w:lang w:eastAsia="ru-RU"/>
              </w:rPr>
            </w:pPr>
            <w:r>
              <w:rPr>
                <w:sz w:val="24"/>
                <w:szCs w:val="24"/>
                <w:lang w:eastAsia="ru-RU"/>
              </w:rPr>
              <w:t xml:space="preserve">3. </w:t>
            </w:r>
            <w:r w:rsidRPr="00CD148B">
              <w:rPr>
                <w:sz w:val="24"/>
                <w:szCs w:val="24"/>
                <w:lang w:eastAsia="ru-RU"/>
              </w:rPr>
              <w:t xml:space="preserve">Самоконтроль </w:t>
            </w:r>
            <w:r w:rsidRPr="00CD148B">
              <w:rPr>
                <w:bCs/>
                <w:sz w:val="24"/>
                <w:szCs w:val="24"/>
                <w:lang w:eastAsia="ru-RU"/>
              </w:rPr>
              <w:t>за индивидуальными показателями</w:t>
            </w:r>
            <w:r w:rsidRPr="00CD148B">
              <w:rPr>
                <w:sz w:val="24"/>
                <w:szCs w:val="24"/>
                <w:lang w:eastAsia="ru-RU"/>
              </w:rPr>
              <w:t xml:space="preserve"> физической подготовленностью. </w:t>
            </w:r>
          </w:p>
          <w:p w:rsidR="00B41459" w:rsidRDefault="00B41459" w:rsidP="00490A4C">
            <w:pPr>
              <w:adjustRightInd w:val="0"/>
              <w:jc w:val="both"/>
              <w:rPr>
                <w:color w:val="000000"/>
                <w:lang w:eastAsia="ru-RU"/>
              </w:rPr>
            </w:pPr>
            <w:r>
              <w:rPr>
                <w:sz w:val="24"/>
                <w:szCs w:val="24"/>
                <w:lang w:eastAsia="ru-RU"/>
              </w:rPr>
              <w:t xml:space="preserve">4. </w:t>
            </w:r>
            <w:r w:rsidRPr="00CD148B">
              <w:rPr>
                <w:sz w:val="24"/>
                <w:szCs w:val="24"/>
                <w:lang w:eastAsia="ru-RU"/>
              </w:rPr>
              <w:t>Дневник самоконтроля.</w:t>
            </w:r>
          </w:p>
        </w:tc>
        <w:tc>
          <w:tcPr>
            <w:tcW w:w="382" w:type="pct"/>
            <w:tcBorders>
              <w:top w:val="single" w:sz="4" w:space="0" w:color="auto"/>
              <w:left w:val="single" w:sz="4" w:space="0" w:color="auto"/>
              <w:right w:val="single" w:sz="4" w:space="0" w:color="auto"/>
            </w:tcBorders>
            <w:vAlign w:val="center"/>
            <w:hideMark/>
          </w:tcPr>
          <w:p w:rsidR="00B41459" w:rsidRPr="00002913" w:rsidRDefault="00B41459" w:rsidP="00490A4C">
            <w:pPr>
              <w:widowControl/>
              <w:autoSpaceDE/>
              <w:autoSpaceDN/>
              <w:jc w:val="center"/>
              <w:rPr>
                <w:sz w:val="24"/>
                <w:szCs w:val="24"/>
                <w:lang w:eastAsia="ru-RU"/>
              </w:rPr>
            </w:pPr>
            <w:r>
              <w:rPr>
                <w:sz w:val="24"/>
                <w:szCs w:val="24"/>
                <w:lang w:eastAsia="ru-RU"/>
              </w:rPr>
              <w:t>1</w:t>
            </w:r>
          </w:p>
        </w:tc>
        <w:tc>
          <w:tcPr>
            <w:tcW w:w="856" w:type="pct"/>
            <w:tcBorders>
              <w:top w:val="single" w:sz="4" w:space="0" w:color="auto"/>
              <w:left w:val="single" w:sz="4" w:space="0" w:color="auto"/>
              <w:bottom w:val="single" w:sz="4" w:space="0" w:color="auto"/>
              <w:right w:val="single" w:sz="4" w:space="0" w:color="auto"/>
            </w:tcBorders>
            <w:hideMark/>
          </w:tcPr>
          <w:p w:rsidR="00B41459" w:rsidRDefault="00B41459" w:rsidP="00490A4C">
            <w:pPr>
              <w:widowControl/>
              <w:suppressAutoHyphens/>
              <w:autoSpaceDE/>
              <w:autoSpaceDN/>
              <w:rPr>
                <w:sz w:val="24"/>
                <w:szCs w:val="24"/>
                <w:lang w:eastAsia="ru-RU"/>
              </w:rPr>
            </w:pPr>
            <w:proofErr w:type="spellStart"/>
            <w:r>
              <w:rPr>
                <w:sz w:val="24"/>
                <w:szCs w:val="24"/>
                <w:lang w:eastAsia="ru-RU"/>
              </w:rPr>
              <w:t>ПРб</w:t>
            </w:r>
            <w:proofErr w:type="spellEnd"/>
            <w:r>
              <w:rPr>
                <w:sz w:val="24"/>
                <w:szCs w:val="24"/>
                <w:lang w:eastAsia="ru-RU"/>
              </w:rPr>
              <w:t xml:space="preserve"> 03</w:t>
            </w:r>
            <w:r w:rsidRPr="004455DA">
              <w:rPr>
                <w:sz w:val="24"/>
                <w:szCs w:val="24"/>
                <w:lang w:eastAsia="ru-RU"/>
              </w:rPr>
              <w:t xml:space="preserve">, </w:t>
            </w:r>
          </w:p>
          <w:p w:rsidR="00B41459" w:rsidRPr="004455DA" w:rsidRDefault="00B41459" w:rsidP="00490A4C">
            <w:pPr>
              <w:widowControl/>
              <w:suppressAutoHyphens/>
              <w:autoSpaceDE/>
              <w:autoSpaceDN/>
              <w:rPr>
                <w:sz w:val="24"/>
                <w:szCs w:val="24"/>
                <w:lang w:eastAsia="ru-RU"/>
              </w:rPr>
            </w:pPr>
            <w:r>
              <w:rPr>
                <w:sz w:val="24"/>
                <w:szCs w:val="24"/>
                <w:lang w:eastAsia="ru-RU"/>
              </w:rPr>
              <w:t>ЛР 05, ЛР 11, ЛР 12,</w:t>
            </w:r>
          </w:p>
          <w:p w:rsidR="00B41459" w:rsidRDefault="00B41459" w:rsidP="00490A4C">
            <w:pPr>
              <w:widowControl/>
              <w:suppressAutoHyphens/>
              <w:autoSpaceDE/>
              <w:autoSpaceDN/>
              <w:rPr>
                <w:sz w:val="24"/>
                <w:szCs w:val="24"/>
                <w:lang w:eastAsia="ru-RU"/>
              </w:rPr>
            </w:pPr>
            <w:r>
              <w:rPr>
                <w:sz w:val="24"/>
                <w:szCs w:val="24"/>
                <w:lang w:eastAsia="ru-RU"/>
              </w:rPr>
              <w:t>МР 01, МР 03,</w:t>
            </w:r>
          </w:p>
          <w:p w:rsidR="00B41459" w:rsidRPr="004455DA" w:rsidRDefault="00B41459" w:rsidP="00490A4C">
            <w:pPr>
              <w:widowControl/>
              <w:suppressAutoHyphens/>
              <w:autoSpaceDE/>
              <w:autoSpaceDN/>
              <w:rPr>
                <w:sz w:val="24"/>
                <w:szCs w:val="24"/>
                <w:lang w:eastAsia="ru-RU"/>
              </w:rPr>
            </w:pPr>
            <w:r w:rsidRPr="004455DA">
              <w:rPr>
                <w:iCs/>
                <w:sz w:val="24"/>
                <w:szCs w:val="24"/>
                <w:lang w:eastAsia="ru-RU"/>
              </w:rPr>
              <w:t>ОК</w:t>
            </w:r>
            <w:r>
              <w:rPr>
                <w:iCs/>
                <w:sz w:val="24"/>
                <w:szCs w:val="24"/>
                <w:lang w:eastAsia="ru-RU"/>
              </w:rPr>
              <w:t>8</w:t>
            </w:r>
          </w:p>
        </w:tc>
      </w:tr>
      <w:tr w:rsidR="00B41459" w:rsidRPr="00002913" w:rsidTr="00490A4C">
        <w:trPr>
          <w:trHeight w:val="885"/>
          <w:jc w:val="center"/>
        </w:trPr>
        <w:tc>
          <w:tcPr>
            <w:tcW w:w="1060"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center"/>
              <w:rPr>
                <w:b/>
                <w:sz w:val="24"/>
                <w:szCs w:val="24"/>
                <w:lang w:eastAsia="ru-RU"/>
              </w:rPr>
            </w:pPr>
            <w:r>
              <w:rPr>
                <w:b/>
                <w:sz w:val="24"/>
                <w:szCs w:val="24"/>
                <w:lang w:eastAsia="ru-RU"/>
              </w:rPr>
              <w:t xml:space="preserve">Тема 1.7. </w:t>
            </w:r>
            <w:r w:rsidRPr="0080522C">
              <w:rPr>
                <w:sz w:val="24"/>
                <w:szCs w:val="24"/>
                <w:lang w:eastAsia="ru-RU"/>
              </w:rPr>
              <w:t>Плавание</w:t>
            </w:r>
          </w:p>
        </w:tc>
        <w:tc>
          <w:tcPr>
            <w:tcW w:w="402" w:type="pct"/>
            <w:tcBorders>
              <w:top w:val="single" w:sz="4" w:space="0" w:color="auto"/>
              <w:left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69</w:t>
            </w:r>
          </w:p>
        </w:tc>
        <w:tc>
          <w:tcPr>
            <w:tcW w:w="2300" w:type="pct"/>
            <w:tcBorders>
              <w:top w:val="single" w:sz="4" w:space="0" w:color="auto"/>
              <w:left w:val="single" w:sz="4" w:space="0" w:color="auto"/>
              <w:right w:val="single" w:sz="4" w:space="0" w:color="auto"/>
            </w:tcBorders>
          </w:tcPr>
          <w:p w:rsidR="00B41459" w:rsidRPr="00002913" w:rsidRDefault="00B41459" w:rsidP="00490A4C">
            <w:pPr>
              <w:widowControl/>
              <w:autoSpaceDE/>
              <w:autoSpaceDN/>
              <w:jc w:val="both"/>
              <w:rPr>
                <w:b/>
                <w:sz w:val="24"/>
                <w:szCs w:val="24"/>
                <w:lang w:eastAsia="ru-RU"/>
              </w:rPr>
            </w:pPr>
            <w:r w:rsidRPr="00002913">
              <w:rPr>
                <w:b/>
                <w:sz w:val="24"/>
                <w:szCs w:val="24"/>
                <w:lang w:eastAsia="ru-RU"/>
              </w:rPr>
              <w:t>Содержание учебного материала:</w:t>
            </w:r>
          </w:p>
          <w:p w:rsidR="00B41459" w:rsidRDefault="00B41459" w:rsidP="00490A4C">
            <w:pPr>
              <w:widowControl/>
              <w:autoSpaceDE/>
              <w:autoSpaceDN/>
              <w:jc w:val="both"/>
              <w:rPr>
                <w:sz w:val="24"/>
                <w:szCs w:val="24"/>
                <w:lang w:eastAsia="ru-RU"/>
              </w:rPr>
            </w:pPr>
            <w:r>
              <w:rPr>
                <w:sz w:val="24"/>
                <w:szCs w:val="24"/>
                <w:lang w:eastAsia="ru-RU"/>
              </w:rPr>
              <w:t>1.</w:t>
            </w:r>
            <w:r w:rsidRPr="00002913">
              <w:rPr>
                <w:sz w:val="24"/>
                <w:szCs w:val="24"/>
                <w:lang w:eastAsia="ru-RU"/>
              </w:rPr>
              <w:t>Спортивные  способы  плавания</w:t>
            </w:r>
            <w:r>
              <w:rPr>
                <w:sz w:val="24"/>
                <w:szCs w:val="24"/>
                <w:lang w:eastAsia="ru-RU"/>
              </w:rPr>
              <w:t>,</w:t>
            </w:r>
          </w:p>
          <w:p w:rsidR="00B41459" w:rsidRPr="00002913" w:rsidRDefault="00B41459" w:rsidP="00490A4C">
            <w:pPr>
              <w:widowControl/>
              <w:autoSpaceDE/>
              <w:autoSpaceDN/>
              <w:jc w:val="both"/>
              <w:rPr>
                <w:sz w:val="24"/>
                <w:szCs w:val="24"/>
                <w:lang w:eastAsia="ru-RU"/>
              </w:rPr>
            </w:pPr>
            <w:r>
              <w:rPr>
                <w:sz w:val="24"/>
                <w:szCs w:val="24"/>
                <w:lang w:eastAsia="ru-RU"/>
              </w:rPr>
              <w:t>2.способы спасания утопающих</w:t>
            </w:r>
          </w:p>
        </w:tc>
        <w:tc>
          <w:tcPr>
            <w:tcW w:w="382" w:type="pct"/>
            <w:tcBorders>
              <w:top w:val="single" w:sz="4" w:space="0" w:color="auto"/>
              <w:left w:val="single" w:sz="4" w:space="0" w:color="auto"/>
              <w:right w:val="single" w:sz="4" w:space="0" w:color="auto"/>
            </w:tcBorders>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tcBorders>
              <w:top w:val="single" w:sz="4" w:space="0" w:color="auto"/>
              <w:left w:val="single" w:sz="4" w:space="0" w:color="auto"/>
              <w:bottom w:val="single" w:sz="4" w:space="0" w:color="auto"/>
              <w:right w:val="single" w:sz="4" w:space="0" w:color="auto"/>
            </w:tcBorders>
          </w:tcPr>
          <w:p w:rsidR="00B41459" w:rsidRPr="004455DA" w:rsidRDefault="00B41459" w:rsidP="00490A4C">
            <w:pPr>
              <w:widowControl/>
              <w:suppressAutoHyphens/>
              <w:autoSpaceDE/>
              <w:autoSpaceDN/>
              <w:rPr>
                <w:sz w:val="24"/>
                <w:szCs w:val="24"/>
                <w:lang w:eastAsia="ru-RU"/>
              </w:rPr>
            </w:pPr>
            <w:proofErr w:type="spellStart"/>
            <w:r w:rsidRPr="004455DA">
              <w:rPr>
                <w:sz w:val="24"/>
                <w:szCs w:val="24"/>
                <w:lang w:eastAsia="ru-RU"/>
              </w:rPr>
              <w:t>ПРб</w:t>
            </w:r>
            <w:proofErr w:type="spellEnd"/>
            <w:r w:rsidRPr="004455DA">
              <w:rPr>
                <w:sz w:val="24"/>
                <w:szCs w:val="24"/>
                <w:lang w:eastAsia="ru-RU"/>
              </w:rPr>
              <w:t xml:space="preserve"> 01, </w:t>
            </w:r>
            <w:proofErr w:type="spellStart"/>
            <w:r w:rsidRPr="004455DA">
              <w:rPr>
                <w:sz w:val="24"/>
                <w:szCs w:val="24"/>
                <w:lang w:eastAsia="ru-RU"/>
              </w:rPr>
              <w:t>ПРб</w:t>
            </w:r>
            <w:proofErr w:type="spellEnd"/>
            <w:r w:rsidRPr="004455DA">
              <w:rPr>
                <w:sz w:val="24"/>
                <w:szCs w:val="24"/>
                <w:lang w:eastAsia="ru-RU"/>
              </w:rPr>
              <w:t xml:space="preserve"> 02,</w:t>
            </w:r>
          </w:p>
          <w:p w:rsidR="00B41459" w:rsidRPr="004455DA" w:rsidRDefault="00B41459" w:rsidP="00490A4C">
            <w:pPr>
              <w:widowControl/>
              <w:suppressAutoHyphens/>
              <w:autoSpaceDE/>
              <w:autoSpaceDN/>
              <w:rPr>
                <w:sz w:val="24"/>
                <w:szCs w:val="24"/>
                <w:lang w:eastAsia="ru-RU"/>
              </w:rPr>
            </w:pPr>
            <w:r>
              <w:rPr>
                <w:sz w:val="24"/>
                <w:szCs w:val="24"/>
                <w:lang w:eastAsia="ru-RU"/>
              </w:rPr>
              <w:t>ЛР 05, ЛР 09, ЛР 11, ЛР 12,</w:t>
            </w:r>
          </w:p>
          <w:p w:rsidR="00B41459" w:rsidRPr="004455DA" w:rsidRDefault="00B41459" w:rsidP="00490A4C">
            <w:pPr>
              <w:widowControl/>
              <w:suppressAutoHyphens/>
              <w:autoSpaceDE/>
              <w:autoSpaceDN/>
              <w:rPr>
                <w:sz w:val="24"/>
                <w:szCs w:val="24"/>
                <w:lang w:eastAsia="ru-RU"/>
              </w:rPr>
            </w:pPr>
            <w:r w:rsidRPr="004455DA">
              <w:rPr>
                <w:sz w:val="24"/>
                <w:szCs w:val="24"/>
                <w:lang w:eastAsia="ru-RU"/>
              </w:rPr>
              <w:t>МР 01, МР 04, МР 09</w:t>
            </w:r>
          </w:p>
          <w:p w:rsidR="00B41459" w:rsidRPr="00002913" w:rsidRDefault="00B41459" w:rsidP="00490A4C">
            <w:pPr>
              <w:widowControl/>
              <w:autoSpaceDE/>
              <w:autoSpaceDN/>
              <w:rPr>
                <w:sz w:val="24"/>
                <w:szCs w:val="24"/>
                <w:lang w:eastAsia="ru-RU"/>
              </w:rPr>
            </w:pPr>
            <w:r w:rsidRPr="004455DA">
              <w:rPr>
                <w:iCs/>
                <w:sz w:val="24"/>
                <w:szCs w:val="24"/>
                <w:lang w:eastAsia="ru-RU"/>
              </w:rPr>
              <w:t>ОК</w:t>
            </w:r>
            <w:r>
              <w:rPr>
                <w:iCs/>
                <w:sz w:val="24"/>
                <w:szCs w:val="24"/>
                <w:lang w:eastAsia="ru-RU"/>
              </w:rPr>
              <w:t>8</w:t>
            </w:r>
          </w:p>
        </w:tc>
      </w:tr>
      <w:tr w:rsidR="00B41459" w:rsidRPr="00002913" w:rsidTr="00490A4C">
        <w:trPr>
          <w:trHeight w:val="492"/>
          <w:jc w:val="center"/>
        </w:trPr>
        <w:tc>
          <w:tcPr>
            <w:tcW w:w="1060" w:type="pct"/>
            <w:tcBorders>
              <w:top w:val="single" w:sz="4" w:space="0" w:color="auto"/>
              <w:left w:val="single" w:sz="4" w:space="0" w:color="auto"/>
              <w:bottom w:val="single" w:sz="4" w:space="0" w:color="auto"/>
              <w:right w:val="single" w:sz="4" w:space="0" w:color="auto"/>
            </w:tcBorders>
          </w:tcPr>
          <w:p w:rsidR="00B41459" w:rsidRDefault="00B41459" w:rsidP="00490A4C">
            <w:pPr>
              <w:widowControl/>
              <w:autoSpaceDE/>
              <w:autoSpaceDN/>
              <w:jc w:val="center"/>
              <w:rPr>
                <w:b/>
                <w:sz w:val="24"/>
                <w:szCs w:val="24"/>
                <w:lang w:eastAsia="ru-RU"/>
              </w:rPr>
            </w:pPr>
            <w:r>
              <w:rPr>
                <w:b/>
                <w:sz w:val="24"/>
                <w:szCs w:val="24"/>
                <w:lang w:eastAsia="ru-RU"/>
              </w:rPr>
              <w:lastRenderedPageBreak/>
              <w:t>Раздел 2.</w:t>
            </w:r>
          </w:p>
        </w:tc>
        <w:tc>
          <w:tcPr>
            <w:tcW w:w="2702" w:type="pct"/>
            <w:gridSpan w:val="2"/>
            <w:tcBorders>
              <w:top w:val="single" w:sz="4" w:space="0" w:color="auto"/>
              <w:left w:val="single" w:sz="4" w:space="0" w:color="auto"/>
              <w:right w:val="single" w:sz="4" w:space="0" w:color="auto"/>
            </w:tcBorders>
          </w:tcPr>
          <w:p w:rsidR="00B41459" w:rsidRPr="00002913" w:rsidRDefault="00B41459" w:rsidP="00490A4C">
            <w:pPr>
              <w:widowControl/>
              <w:autoSpaceDE/>
              <w:autoSpaceDN/>
              <w:jc w:val="both"/>
              <w:rPr>
                <w:b/>
                <w:sz w:val="24"/>
                <w:szCs w:val="24"/>
                <w:lang w:eastAsia="ru-RU"/>
              </w:rPr>
            </w:pPr>
            <w:r>
              <w:rPr>
                <w:b/>
                <w:sz w:val="24"/>
                <w:szCs w:val="24"/>
                <w:lang w:eastAsia="ru-RU"/>
              </w:rPr>
              <w:t xml:space="preserve">Практический раздел </w:t>
            </w:r>
          </w:p>
        </w:tc>
        <w:tc>
          <w:tcPr>
            <w:tcW w:w="382" w:type="pct"/>
            <w:tcBorders>
              <w:top w:val="single" w:sz="4" w:space="0" w:color="auto"/>
              <w:left w:val="single" w:sz="4" w:space="0" w:color="auto"/>
              <w:right w:val="single" w:sz="4" w:space="0" w:color="auto"/>
            </w:tcBorders>
          </w:tcPr>
          <w:p w:rsidR="00B41459" w:rsidRPr="00002913" w:rsidRDefault="00B41459" w:rsidP="00490A4C">
            <w:pPr>
              <w:widowControl/>
              <w:autoSpaceDE/>
              <w:autoSpaceDN/>
              <w:jc w:val="center"/>
              <w:rPr>
                <w:sz w:val="24"/>
                <w:szCs w:val="24"/>
                <w:lang w:eastAsia="ru-RU"/>
              </w:rPr>
            </w:pPr>
          </w:p>
        </w:tc>
        <w:tc>
          <w:tcPr>
            <w:tcW w:w="856" w:type="pct"/>
            <w:tcBorders>
              <w:top w:val="single" w:sz="4" w:space="0" w:color="auto"/>
              <w:left w:val="single" w:sz="4" w:space="0" w:color="auto"/>
              <w:bottom w:val="single" w:sz="4" w:space="0" w:color="auto"/>
              <w:right w:val="single" w:sz="4" w:space="0" w:color="auto"/>
            </w:tcBorders>
          </w:tcPr>
          <w:p w:rsidR="00B41459" w:rsidRPr="004455DA" w:rsidRDefault="00B41459" w:rsidP="00490A4C">
            <w:pPr>
              <w:widowControl/>
              <w:suppressAutoHyphens/>
              <w:autoSpaceDE/>
              <w:autoSpaceDN/>
              <w:rPr>
                <w:sz w:val="24"/>
                <w:szCs w:val="24"/>
                <w:lang w:eastAsia="ru-RU"/>
              </w:rPr>
            </w:pPr>
          </w:p>
        </w:tc>
      </w:tr>
      <w:tr w:rsidR="00B41459" w:rsidRPr="00002913" w:rsidTr="00490A4C">
        <w:trPr>
          <w:trHeight w:val="1133"/>
          <w:jc w:val="center"/>
        </w:trPr>
        <w:tc>
          <w:tcPr>
            <w:tcW w:w="1060" w:type="pct"/>
            <w:vMerge w:val="restar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tabs>
                <w:tab w:val="left" w:pos="1875"/>
              </w:tabs>
              <w:autoSpaceDE/>
              <w:autoSpaceDN/>
              <w:jc w:val="center"/>
              <w:rPr>
                <w:b/>
                <w:sz w:val="24"/>
                <w:szCs w:val="24"/>
                <w:lang w:eastAsia="ru-RU"/>
              </w:rPr>
            </w:pPr>
            <w:r>
              <w:rPr>
                <w:b/>
                <w:sz w:val="24"/>
                <w:szCs w:val="24"/>
                <w:lang w:eastAsia="ru-RU"/>
              </w:rPr>
              <w:t xml:space="preserve">Тема 2.7. </w:t>
            </w:r>
            <w:r w:rsidRPr="00DB2090">
              <w:rPr>
                <w:sz w:val="24"/>
                <w:szCs w:val="24"/>
                <w:lang w:eastAsia="ru-RU"/>
              </w:rPr>
              <w:t>Волейбол</w:t>
            </w: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70-71</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b/>
                <w:sz w:val="24"/>
                <w:szCs w:val="24"/>
                <w:lang w:eastAsia="ru-RU"/>
              </w:rPr>
            </w:pPr>
            <w:r w:rsidRPr="00002913">
              <w:rPr>
                <w:b/>
                <w:sz w:val="24"/>
                <w:szCs w:val="24"/>
                <w:lang w:eastAsia="ru-RU"/>
              </w:rPr>
              <w:t>Содержание учебного материала:</w:t>
            </w:r>
          </w:p>
          <w:p w:rsidR="00B41459" w:rsidRPr="00002913" w:rsidRDefault="00B41459" w:rsidP="00490A4C">
            <w:pPr>
              <w:widowControl/>
              <w:autoSpaceDE/>
              <w:autoSpaceDN/>
              <w:jc w:val="both"/>
              <w:rPr>
                <w:b/>
                <w:sz w:val="24"/>
                <w:szCs w:val="24"/>
                <w:lang w:eastAsia="ru-RU"/>
              </w:rPr>
            </w:pPr>
            <w:r w:rsidRPr="00002913">
              <w:rPr>
                <w:b/>
                <w:sz w:val="24"/>
                <w:szCs w:val="24"/>
                <w:lang w:eastAsia="ru-RU"/>
              </w:rPr>
              <w:t>Практические занятия</w:t>
            </w:r>
          </w:p>
          <w:p w:rsidR="00B41459" w:rsidRPr="00002913" w:rsidRDefault="00B41459" w:rsidP="00490A4C">
            <w:pPr>
              <w:widowControl/>
              <w:autoSpaceDE/>
              <w:autoSpaceDN/>
              <w:jc w:val="both"/>
              <w:rPr>
                <w:b/>
                <w:sz w:val="24"/>
                <w:szCs w:val="24"/>
                <w:lang w:eastAsia="ru-RU"/>
              </w:rPr>
            </w:pPr>
            <w:r w:rsidRPr="00002913">
              <w:rPr>
                <w:b/>
                <w:sz w:val="24"/>
                <w:szCs w:val="24"/>
                <w:lang w:eastAsia="ru-RU"/>
              </w:rPr>
              <w:t xml:space="preserve">Техника </w:t>
            </w:r>
            <w:proofErr w:type="spellStart"/>
            <w:r w:rsidRPr="00002913">
              <w:rPr>
                <w:b/>
                <w:sz w:val="24"/>
                <w:szCs w:val="24"/>
                <w:lang w:eastAsia="ru-RU"/>
              </w:rPr>
              <w:t>безопасности</w:t>
            </w:r>
            <w:proofErr w:type="gramStart"/>
            <w:r w:rsidRPr="00002913">
              <w:rPr>
                <w:b/>
                <w:sz w:val="24"/>
                <w:szCs w:val="24"/>
                <w:lang w:eastAsia="ru-RU"/>
              </w:rPr>
              <w:t>.</w:t>
            </w:r>
            <w:r w:rsidRPr="00002913">
              <w:rPr>
                <w:sz w:val="24"/>
                <w:szCs w:val="24"/>
                <w:lang w:eastAsia="ru-RU"/>
              </w:rPr>
              <w:t>П</w:t>
            </w:r>
            <w:proofErr w:type="gramEnd"/>
            <w:r w:rsidRPr="00002913">
              <w:rPr>
                <w:sz w:val="24"/>
                <w:szCs w:val="24"/>
                <w:lang w:eastAsia="ru-RU"/>
              </w:rPr>
              <w:t>риём</w:t>
            </w:r>
            <w:proofErr w:type="spellEnd"/>
            <w:r w:rsidRPr="00002913">
              <w:rPr>
                <w:sz w:val="24"/>
                <w:szCs w:val="24"/>
                <w:lang w:eastAsia="ru-RU"/>
              </w:rPr>
              <w:t xml:space="preserve"> мяча снизу с подачи. Совершенствовать технику передач мяча через сетку</w:t>
            </w:r>
            <w:r w:rsidRPr="00002913">
              <w:rPr>
                <w:b/>
                <w:sz w:val="24"/>
                <w:szCs w:val="24"/>
                <w:lang w:eastAsia="ru-RU"/>
              </w:rPr>
              <w:t xml:space="preserve"> (</w:t>
            </w:r>
            <w:r w:rsidRPr="00002913">
              <w:rPr>
                <w:sz w:val="24"/>
                <w:szCs w:val="24"/>
                <w:lang w:eastAsia="ru-RU"/>
              </w:rPr>
              <w:t>Верхние  передачи)</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2</w:t>
            </w:r>
          </w:p>
        </w:tc>
        <w:tc>
          <w:tcPr>
            <w:tcW w:w="856" w:type="pct"/>
            <w:vMerge w:val="restart"/>
            <w:tcBorders>
              <w:top w:val="single" w:sz="4" w:space="0" w:color="auto"/>
              <w:left w:val="single" w:sz="4" w:space="0" w:color="auto"/>
              <w:bottom w:val="single" w:sz="4" w:space="0" w:color="auto"/>
              <w:right w:val="single" w:sz="4" w:space="0" w:color="auto"/>
            </w:tcBorders>
            <w:hideMark/>
          </w:tcPr>
          <w:p w:rsidR="00B41459" w:rsidRDefault="00B41459" w:rsidP="00490A4C">
            <w:pPr>
              <w:rPr>
                <w:bCs/>
                <w:sz w:val="24"/>
                <w:szCs w:val="24"/>
                <w:lang w:eastAsia="ru-RU"/>
              </w:rPr>
            </w:pPr>
            <w:proofErr w:type="spellStart"/>
            <w:r>
              <w:rPr>
                <w:sz w:val="24"/>
                <w:szCs w:val="24"/>
                <w:lang w:eastAsia="ru-RU"/>
              </w:rPr>
              <w:t>ПРб</w:t>
            </w:r>
            <w:proofErr w:type="spellEnd"/>
            <w:r>
              <w:rPr>
                <w:sz w:val="24"/>
                <w:szCs w:val="24"/>
                <w:lang w:eastAsia="ru-RU"/>
              </w:rPr>
              <w:t xml:space="preserve"> 01, </w:t>
            </w:r>
            <w:proofErr w:type="spellStart"/>
            <w:r>
              <w:rPr>
                <w:bCs/>
                <w:sz w:val="24"/>
                <w:szCs w:val="24"/>
                <w:lang w:eastAsia="ru-RU"/>
              </w:rPr>
              <w:t>ПРб</w:t>
            </w:r>
            <w:proofErr w:type="spellEnd"/>
            <w:r>
              <w:rPr>
                <w:bCs/>
                <w:sz w:val="24"/>
                <w:szCs w:val="24"/>
                <w:lang w:eastAsia="ru-RU"/>
              </w:rPr>
              <w:t xml:space="preserve"> 04, </w:t>
            </w:r>
            <w:proofErr w:type="spellStart"/>
            <w:r>
              <w:rPr>
                <w:bCs/>
                <w:sz w:val="24"/>
                <w:szCs w:val="24"/>
                <w:lang w:eastAsia="ru-RU"/>
              </w:rPr>
              <w:t>ПРб</w:t>
            </w:r>
            <w:proofErr w:type="spellEnd"/>
            <w:r>
              <w:rPr>
                <w:bCs/>
                <w:sz w:val="24"/>
                <w:szCs w:val="24"/>
                <w:lang w:eastAsia="ru-RU"/>
              </w:rPr>
              <w:t xml:space="preserve"> 05,</w:t>
            </w:r>
          </w:p>
          <w:p w:rsidR="00B41459" w:rsidRDefault="00B41459" w:rsidP="00490A4C">
            <w:pPr>
              <w:rPr>
                <w:sz w:val="24"/>
                <w:szCs w:val="24"/>
                <w:lang w:eastAsia="ru-RU"/>
              </w:rPr>
            </w:pPr>
            <w:r>
              <w:rPr>
                <w:sz w:val="24"/>
                <w:szCs w:val="24"/>
                <w:lang w:eastAsia="ru-RU"/>
              </w:rPr>
              <w:t>ЛР 05, ЛР 06,</w:t>
            </w:r>
          </w:p>
          <w:p w:rsidR="00B41459" w:rsidRDefault="00B41459" w:rsidP="00490A4C">
            <w:pPr>
              <w:rPr>
                <w:sz w:val="24"/>
                <w:szCs w:val="24"/>
                <w:lang w:eastAsia="ru-RU"/>
              </w:rPr>
            </w:pPr>
            <w:r>
              <w:rPr>
                <w:sz w:val="24"/>
                <w:szCs w:val="24"/>
                <w:lang w:eastAsia="ru-RU"/>
              </w:rPr>
              <w:t xml:space="preserve">ЛР 07, ЛР 08, ЛР 10, ЛР 11, </w:t>
            </w:r>
          </w:p>
          <w:p w:rsidR="00B41459" w:rsidRDefault="00B41459" w:rsidP="00490A4C">
            <w:pPr>
              <w:rPr>
                <w:sz w:val="24"/>
                <w:szCs w:val="24"/>
                <w:lang w:eastAsia="ru-RU"/>
              </w:rPr>
            </w:pPr>
            <w:r>
              <w:rPr>
                <w:sz w:val="24"/>
                <w:szCs w:val="24"/>
                <w:lang w:eastAsia="ru-RU"/>
              </w:rPr>
              <w:t>МР 01, МР 02, МР 07</w:t>
            </w:r>
          </w:p>
          <w:p w:rsidR="00B41459" w:rsidRPr="00002913" w:rsidRDefault="00B41459" w:rsidP="00490A4C">
            <w:pPr>
              <w:widowControl/>
              <w:autoSpaceDE/>
              <w:autoSpaceDN/>
              <w:rPr>
                <w:sz w:val="24"/>
                <w:szCs w:val="24"/>
                <w:lang w:eastAsia="ru-RU"/>
              </w:rPr>
            </w:pPr>
            <w:r>
              <w:rPr>
                <w:iCs/>
                <w:sz w:val="24"/>
                <w:szCs w:val="24"/>
                <w:lang w:eastAsia="ru-RU"/>
              </w:rPr>
              <w:t>ОК8</w:t>
            </w: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72</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Закрепить технику приёма мяча снизу с подачи.  Учить передаче мяча из зон 1, 5 и 6 в зону. Совершенствовать технику изученных приёмов. (Приём  с  подачи)</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sidRPr="00002913">
              <w:rPr>
                <w:sz w:val="24"/>
                <w:szCs w:val="24"/>
                <w:lang w:eastAsia="ru-RU"/>
              </w:rPr>
              <w:t>7</w:t>
            </w:r>
            <w:r>
              <w:rPr>
                <w:sz w:val="24"/>
                <w:szCs w:val="24"/>
                <w:lang w:eastAsia="ru-RU"/>
              </w:rPr>
              <w:t>3</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Совершенствовать технику передач мяча через сетку</w:t>
            </w:r>
            <w:r w:rsidRPr="00002913">
              <w:rPr>
                <w:b/>
                <w:sz w:val="24"/>
                <w:szCs w:val="24"/>
                <w:lang w:eastAsia="ru-RU"/>
              </w:rPr>
              <w:t>. (</w:t>
            </w:r>
            <w:r w:rsidRPr="00002913">
              <w:rPr>
                <w:sz w:val="24"/>
                <w:szCs w:val="24"/>
                <w:lang w:eastAsia="ru-RU"/>
              </w:rPr>
              <w:t>Нижние  передачи)</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sidRPr="00002913">
              <w:rPr>
                <w:sz w:val="24"/>
                <w:szCs w:val="24"/>
                <w:lang w:eastAsia="ru-RU"/>
              </w:rPr>
              <w:t>7</w:t>
            </w:r>
            <w:r>
              <w:rPr>
                <w:sz w:val="24"/>
                <w:szCs w:val="24"/>
                <w:lang w:eastAsia="ru-RU"/>
              </w:rPr>
              <w:t>4</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Обучение  нападающему удару в парах. Совершенствовать верхнюю прямую подачу.(Верхняя подача)</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sidRPr="00002913">
              <w:rPr>
                <w:sz w:val="24"/>
                <w:szCs w:val="24"/>
                <w:lang w:eastAsia="ru-RU"/>
              </w:rPr>
              <w:t>7</w:t>
            </w:r>
            <w:r>
              <w:rPr>
                <w:sz w:val="24"/>
                <w:szCs w:val="24"/>
                <w:lang w:eastAsia="ru-RU"/>
              </w:rPr>
              <w:t>5</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Повторить технику нападающего удара. Учебная игра.</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sidRPr="00002913">
              <w:rPr>
                <w:sz w:val="24"/>
                <w:szCs w:val="24"/>
                <w:lang w:eastAsia="ru-RU"/>
              </w:rPr>
              <w:t>7</w:t>
            </w:r>
            <w:r>
              <w:rPr>
                <w:sz w:val="24"/>
                <w:szCs w:val="24"/>
                <w:lang w:eastAsia="ru-RU"/>
              </w:rPr>
              <w:t>6</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Совершенствовать технику нападающего удара. Совершенствовать верхнюю прямую подачу.</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sidRPr="00002913">
              <w:rPr>
                <w:sz w:val="24"/>
                <w:szCs w:val="24"/>
                <w:lang w:eastAsia="ru-RU"/>
              </w:rPr>
              <w:t>7</w:t>
            </w:r>
            <w:r>
              <w:rPr>
                <w:sz w:val="24"/>
                <w:szCs w:val="24"/>
                <w:lang w:eastAsia="ru-RU"/>
              </w:rPr>
              <w:t>7</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 xml:space="preserve">Нижняя  подача, </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260"/>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sidRPr="00002913">
              <w:rPr>
                <w:sz w:val="24"/>
                <w:szCs w:val="24"/>
                <w:lang w:eastAsia="ru-RU"/>
              </w:rPr>
              <w:t>7</w:t>
            </w:r>
            <w:r>
              <w:rPr>
                <w:sz w:val="24"/>
                <w:szCs w:val="24"/>
                <w:lang w:eastAsia="ru-RU"/>
              </w:rPr>
              <w:t>8</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Зачёт- верхняя прямая подача. Тактические действия игроков в волейболе, блокирование. (Постановка  блока)</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260"/>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79</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Передачи в тройках Учебно-тренировочная игра.</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260"/>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80</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Верхние и нижние передачи в щит. Повторение правил игры.</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260"/>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81</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Приём мяча снизу в парах после шага вправо или влево.</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260"/>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82</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Совершенствование изученных приёмов игры.</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260"/>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83</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Двусторонняя учебная игра по упрощённым правилам</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260"/>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84</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Игра через игрока третьей зоны. Скидки. (Техника  нападения)</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260"/>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85</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Техника  защиты</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86-87</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Двусторонняя учебная  игра по упрощенным правилам</w:t>
            </w:r>
          </w:p>
        </w:tc>
        <w:tc>
          <w:tcPr>
            <w:tcW w:w="382" w:type="pct"/>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2</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val="restar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rPr>
                <w:sz w:val="24"/>
                <w:szCs w:val="24"/>
                <w:lang w:eastAsia="ru-RU"/>
              </w:rPr>
            </w:pPr>
            <w:r>
              <w:rPr>
                <w:b/>
                <w:sz w:val="24"/>
                <w:szCs w:val="24"/>
                <w:lang w:eastAsia="ru-RU"/>
              </w:rPr>
              <w:t xml:space="preserve">Тема 2.8. </w:t>
            </w:r>
            <w:r w:rsidRPr="008030BA">
              <w:rPr>
                <w:sz w:val="24"/>
                <w:szCs w:val="24"/>
                <w:lang w:eastAsia="ru-RU"/>
              </w:rPr>
              <w:t>Атлетическая гимнастика</w:t>
            </w: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88-89</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b/>
                <w:sz w:val="24"/>
                <w:szCs w:val="24"/>
                <w:lang w:eastAsia="ru-RU"/>
              </w:rPr>
            </w:pPr>
            <w:r w:rsidRPr="00002913">
              <w:rPr>
                <w:b/>
                <w:sz w:val="24"/>
                <w:szCs w:val="24"/>
                <w:lang w:eastAsia="ru-RU"/>
              </w:rPr>
              <w:t>Содержание учебного материала:</w:t>
            </w:r>
          </w:p>
          <w:p w:rsidR="00B41459" w:rsidRPr="00002913" w:rsidRDefault="00B41459" w:rsidP="00490A4C">
            <w:pPr>
              <w:widowControl/>
              <w:autoSpaceDE/>
              <w:autoSpaceDN/>
              <w:jc w:val="both"/>
              <w:rPr>
                <w:b/>
                <w:sz w:val="24"/>
                <w:szCs w:val="24"/>
                <w:lang w:eastAsia="ru-RU"/>
              </w:rPr>
            </w:pPr>
            <w:r w:rsidRPr="00002913">
              <w:rPr>
                <w:b/>
                <w:sz w:val="24"/>
                <w:szCs w:val="24"/>
                <w:lang w:eastAsia="ru-RU"/>
              </w:rPr>
              <w:t>Практические занятия</w:t>
            </w:r>
          </w:p>
          <w:p w:rsidR="00B41459" w:rsidRPr="00002913" w:rsidRDefault="00B41459" w:rsidP="00490A4C">
            <w:pPr>
              <w:widowControl/>
              <w:autoSpaceDE/>
              <w:autoSpaceDN/>
              <w:rPr>
                <w:b/>
                <w:sz w:val="24"/>
                <w:szCs w:val="24"/>
                <w:lang w:eastAsia="ru-RU"/>
              </w:rPr>
            </w:pPr>
            <w:r w:rsidRPr="00002913">
              <w:rPr>
                <w:b/>
                <w:sz w:val="24"/>
                <w:szCs w:val="24"/>
                <w:lang w:eastAsia="ru-RU"/>
              </w:rPr>
              <w:t>Техника безопасности.</w:t>
            </w:r>
          </w:p>
          <w:p w:rsidR="00B41459" w:rsidRPr="00002913" w:rsidRDefault="00B41459" w:rsidP="00490A4C">
            <w:pPr>
              <w:widowControl/>
              <w:autoSpaceDE/>
              <w:autoSpaceDN/>
              <w:rPr>
                <w:sz w:val="24"/>
                <w:szCs w:val="24"/>
                <w:lang w:eastAsia="ru-RU"/>
              </w:rPr>
            </w:pPr>
            <w:r w:rsidRPr="00002913">
              <w:rPr>
                <w:sz w:val="24"/>
                <w:szCs w:val="24"/>
                <w:lang w:eastAsia="ru-RU"/>
              </w:rPr>
              <w:t>Развитие  силы  избранных  групп  мышц</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9A55DB" w:rsidP="00490A4C">
            <w:pPr>
              <w:widowControl/>
              <w:autoSpaceDE/>
              <w:autoSpaceDN/>
              <w:jc w:val="center"/>
              <w:rPr>
                <w:sz w:val="24"/>
                <w:szCs w:val="24"/>
                <w:lang w:eastAsia="ru-RU"/>
              </w:rPr>
            </w:pPr>
            <w:r>
              <w:rPr>
                <w:sz w:val="24"/>
                <w:szCs w:val="24"/>
                <w:lang w:eastAsia="ru-RU"/>
              </w:rPr>
              <w:t>2</w:t>
            </w:r>
          </w:p>
        </w:tc>
        <w:tc>
          <w:tcPr>
            <w:tcW w:w="856" w:type="pct"/>
            <w:vMerge w:val="restart"/>
            <w:tcBorders>
              <w:top w:val="single" w:sz="4" w:space="0" w:color="auto"/>
              <w:left w:val="single" w:sz="4" w:space="0" w:color="auto"/>
              <w:bottom w:val="single" w:sz="4" w:space="0" w:color="auto"/>
              <w:right w:val="single" w:sz="4" w:space="0" w:color="auto"/>
            </w:tcBorders>
            <w:hideMark/>
          </w:tcPr>
          <w:p w:rsidR="00B41459" w:rsidRPr="00CC251D" w:rsidRDefault="00B41459" w:rsidP="00490A4C">
            <w:pPr>
              <w:widowControl/>
              <w:autoSpaceDE/>
              <w:autoSpaceDN/>
              <w:rPr>
                <w:sz w:val="24"/>
                <w:szCs w:val="24"/>
                <w:lang w:eastAsia="ru-RU"/>
              </w:rPr>
            </w:pPr>
            <w:proofErr w:type="spellStart"/>
            <w:r w:rsidRPr="00CC251D">
              <w:rPr>
                <w:sz w:val="24"/>
                <w:szCs w:val="24"/>
                <w:lang w:eastAsia="ru-RU"/>
              </w:rPr>
              <w:t>ПРб</w:t>
            </w:r>
            <w:proofErr w:type="spellEnd"/>
            <w:r w:rsidRPr="00CC251D">
              <w:rPr>
                <w:sz w:val="24"/>
                <w:szCs w:val="24"/>
                <w:lang w:eastAsia="ru-RU"/>
              </w:rPr>
              <w:t xml:space="preserve"> 01, </w:t>
            </w:r>
            <w:proofErr w:type="spellStart"/>
            <w:r w:rsidRPr="00CC251D">
              <w:rPr>
                <w:bCs/>
                <w:sz w:val="24"/>
                <w:szCs w:val="24"/>
                <w:lang w:eastAsia="ru-RU"/>
              </w:rPr>
              <w:t>ПРб</w:t>
            </w:r>
            <w:proofErr w:type="spellEnd"/>
            <w:r w:rsidRPr="00CC251D">
              <w:rPr>
                <w:bCs/>
                <w:sz w:val="24"/>
                <w:szCs w:val="24"/>
                <w:lang w:eastAsia="ru-RU"/>
              </w:rPr>
              <w:t xml:space="preserve"> 04, </w:t>
            </w:r>
            <w:proofErr w:type="spellStart"/>
            <w:r w:rsidRPr="00CC251D">
              <w:rPr>
                <w:bCs/>
                <w:sz w:val="24"/>
                <w:szCs w:val="24"/>
                <w:lang w:eastAsia="ru-RU"/>
              </w:rPr>
              <w:t>ПРб</w:t>
            </w:r>
            <w:proofErr w:type="spellEnd"/>
            <w:r w:rsidRPr="00CC251D">
              <w:rPr>
                <w:bCs/>
                <w:sz w:val="24"/>
                <w:szCs w:val="24"/>
                <w:lang w:eastAsia="ru-RU"/>
              </w:rPr>
              <w:t xml:space="preserve"> 05,</w:t>
            </w:r>
            <w:r w:rsidRPr="00CC251D">
              <w:rPr>
                <w:sz w:val="24"/>
                <w:szCs w:val="24"/>
                <w:lang w:eastAsia="ru-RU"/>
              </w:rPr>
              <w:t xml:space="preserve"> </w:t>
            </w:r>
          </w:p>
          <w:p w:rsidR="00B41459" w:rsidRPr="00CC251D" w:rsidRDefault="00B41459" w:rsidP="00490A4C">
            <w:pPr>
              <w:widowControl/>
              <w:autoSpaceDE/>
              <w:autoSpaceDN/>
              <w:rPr>
                <w:bCs/>
                <w:sz w:val="24"/>
                <w:szCs w:val="24"/>
                <w:lang w:eastAsia="ru-RU"/>
              </w:rPr>
            </w:pPr>
            <w:r w:rsidRPr="00CC251D">
              <w:rPr>
                <w:bCs/>
                <w:sz w:val="24"/>
                <w:szCs w:val="24"/>
                <w:lang w:eastAsia="ru-RU"/>
              </w:rPr>
              <w:t xml:space="preserve">ЛР 07, ЛР 10, ЛР 11, </w:t>
            </w:r>
          </w:p>
          <w:p w:rsidR="00B41459" w:rsidRPr="00CC251D" w:rsidRDefault="00B41459" w:rsidP="00490A4C">
            <w:pPr>
              <w:widowControl/>
              <w:autoSpaceDE/>
              <w:autoSpaceDN/>
              <w:rPr>
                <w:bCs/>
                <w:sz w:val="24"/>
                <w:szCs w:val="24"/>
                <w:lang w:eastAsia="ru-RU"/>
              </w:rPr>
            </w:pPr>
            <w:r w:rsidRPr="00CC251D">
              <w:rPr>
                <w:bCs/>
                <w:sz w:val="24"/>
                <w:szCs w:val="24"/>
                <w:lang w:eastAsia="ru-RU"/>
              </w:rPr>
              <w:t>МР 01, МР 02, МР 07</w:t>
            </w:r>
          </w:p>
          <w:p w:rsidR="00B41459" w:rsidRPr="00002913" w:rsidRDefault="00B41459" w:rsidP="00490A4C">
            <w:pPr>
              <w:widowControl/>
              <w:autoSpaceDE/>
              <w:autoSpaceDN/>
              <w:jc w:val="center"/>
              <w:rPr>
                <w:sz w:val="24"/>
                <w:szCs w:val="24"/>
                <w:lang w:eastAsia="ru-RU"/>
              </w:rPr>
            </w:pPr>
            <w:r w:rsidRPr="00CC251D">
              <w:rPr>
                <w:iCs/>
                <w:sz w:val="24"/>
                <w:szCs w:val="24"/>
                <w:lang w:eastAsia="ru-RU"/>
              </w:rPr>
              <w:t>ОК</w:t>
            </w:r>
            <w:r>
              <w:rPr>
                <w:iCs/>
                <w:sz w:val="24"/>
                <w:szCs w:val="24"/>
                <w:lang w:eastAsia="ru-RU"/>
              </w:rPr>
              <w:t>8</w:t>
            </w: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rPr>
                <w:sz w:val="24"/>
                <w:szCs w:val="24"/>
                <w:lang w:eastAsia="ru-RU"/>
              </w:rPr>
            </w:pPr>
            <w:r>
              <w:rPr>
                <w:sz w:val="24"/>
                <w:szCs w:val="24"/>
                <w:lang w:eastAsia="ru-RU"/>
              </w:rPr>
              <w:t>90-91</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rPr>
                <w:sz w:val="24"/>
                <w:szCs w:val="24"/>
                <w:lang w:eastAsia="ru-RU"/>
              </w:rPr>
            </w:pPr>
            <w:r w:rsidRPr="00002913">
              <w:rPr>
                <w:sz w:val="24"/>
                <w:szCs w:val="24"/>
                <w:lang w:eastAsia="ru-RU"/>
              </w:rPr>
              <w:t>Развитие  подвижности  избранных  суставов</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9A55DB" w:rsidP="00490A4C">
            <w:pPr>
              <w:widowControl/>
              <w:autoSpaceDE/>
              <w:autoSpaceDN/>
              <w:jc w:val="center"/>
              <w:rPr>
                <w:sz w:val="24"/>
                <w:szCs w:val="24"/>
                <w:lang w:eastAsia="ru-RU"/>
              </w:rPr>
            </w:pPr>
            <w:r>
              <w:rPr>
                <w:sz w:val="24"/>
                <w:szCs w:val="24"/>
                <w:lang w:eastAsia="ru-RU"/>
              </w:rPr>
              <w:t>2</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rPr>
                <w:sz w:val="24"/>
                <w:szCs w:val="24"/>
                <w:lang w:eastAsia="ru-RU"/>
              </w:rPr>
            </w:pPr>
            <w:r>
              <w:rPr>
                <w:sz w:val="24"/>
                <w:szCs w:val="24"/>
                <w:lang w:eastAsia="ru-RU"/>
              </w:rPr>
              <w:t>92-93</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rPr>
                <w:sz w:val="24"/>
                <w:szCs w:val="24"/>
                <w:lang w:eastAsia="ru-RU"/>
              </w:rPr>
            </w:pPr>
            <w:r w:rsidRPr="00002913">
              <w:rPr>
                <w:sz w:val="24"/>
                <w:szCs w:val="24"/>
                <w:lang w:eastAsia="ru-RU"/>
              </w:rPr>
              <w:t>Коррекция  фигуры</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9A55DB" w:rsidP="00490A4C">
            <w:pPr>
              <w:widowControl/>
              <w:autoSpaceDE/>
              <w:autoSpaceDN/>
              <w:jc w:val="center"/>
              <w:rPr>
                <w:sz w:val="24"/>
                <w:szCs w:val="24"/>
                <w:lang w:eastAsia="ru-RU"/>
              </w:rPr>
            </w:pPr>
            <w:r>
              <w:rPr>
                <w:sz w:val="24"/>
                <w:szCs w:val="24"/>
                <w:lang w:eastAsia="ru-RU"/>
              </w:rPr>
              <w:t>2</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26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right w:val="single" w:sz="4" w:space="0" w:color="auto"/>
            </w:tcBorders>
          </w:tcPr>
          <w:p w:rsidR="00B41459" w:rsidRPr="00002913" w:rsidRDefault="00B41459" w:rsidP="00490A4C">
            <w:pPr>
              <w:widowControl/>
              <w:autoSpaceDE/>
              <w:autoSpaceDN/>
              <w:rPr>
                <w:sz w:val="24"/>
                <w:szCs w:val="24"/>
                <w:lang w:eastAsia="ru-RU"/>
              </w:rPr>
            </w:pPr>
            <w:r>
              <w:rPr>
                <w:sz w:val="24"/>
                <w:szCs w:val="24"/>
                <w:lang w:eastAsia="ru-RU"/>
              </w:rPr>
              <w:t>94-95</w:t>
            </w:r>
          </w:p>
        </w:tc>
        <w:tc>
          <w:tcPr>
            <w:tcW w:w="2300" w:type="pct"/>
            <w:tcBorders>
              <w:top w:val="single" w:sz="4" w:space="0" w:color="auto"/>
              <w:left w:val="single" w:sz="4" w:space="0" w:color="auto"/>
              <w:right w:val="single" w:sz="4" w:space="0" w:color="auto"/>
            </w:tcBorders>
            <w:hideMark/>
          </w:tcPr>
          <w:p w:rsidR="00B41459" w:rsidRPr="00002913" w:rsidRDefault="00B41459" w:rsidP="00490A4C">
            <w:pPr>
              <w:widowControl/>
              <w:autoSpaceDE/>
              <w:autoSpaceDN/>
              <w:rPr>
                <w:sz w:val="24"/>
                <w:szCs w:val="24"/>
                <w:lang w:eastAsia="ru-RU"/>
              </w:rPr>
            </w:pPr>
            <w:r w:rsidRPr="00002913">
              <w:rPr>
                <w:sz w:val="24"/>
                <w:szCs w:val="24"/>
                <w:lang w:eastAsia="ru-RU"/>
              </w:rPr>
              <w:t>Регуляция  мышечного  тонуса</w:t>
            </w:r>
          </w:p>
        </w:tc>
        <w:tc>
          <w:tcPr>
            <w:tcW w:w="382" w:type="pct"/>
            <w:tcBorders>
              <w:top w:val="single" w:sz="4" w:space="0" w:color="auto"/>
              <w:left w:val="single" w:sz="4" w:space="0" w:color="auto"/>
              <w:right w:val="single" w:sz="4" w:space="0" w:color="auto"/>
            </w:tcBorders>
            <w:hideMark/>
          </w:tcPr>
          <w:p w:rsidR="00B41459" w:rsidRPr="00002913" w:rsidRDefault="009A55DB" w:rsidP="00490A4C">
            <w:pPr>
              <w:widowControl/>
              <w:autoSpaceDE/>
              <w:autoSpaceDN/>
              <w:jc w:val="center"/>
              <w:rPr>
                <w:sz w:val="24"/>
                <w:szCs w:val="24"/>
                <w:lang w:eastAsia="ru-RU"/>
              </w:rPr>
            </w:pPr>
            <w:r>
              <w:rPr>
                <w:sz w:val="24"/>
                <w:szCs w:val="24"/>
                <w:lang w:eastAsia="ru-RU"/>
              </w:rPr>
              <w:t>2</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D32F4B" w:rsidTr="00490A4C">
        <w:trPr>
          <w:trHeight w:val="405"/>
          <w:jc w:val="center"/>
        </w:trPr>
        <w:tc>
          <w:tcPr>
            <w:tcW w:w="3762" w:type="pct"/>
            <w:gridSpan w:val="3"/>
            <w:tcBorders>
              <w:top w:val="single" w:sz="4" w:space="0" w:color="auto"/>
              <w:left w:val="single" w:sz="4" w:space="0" w:color="auto"/>
              <w:bottom w:val="single" w:sz="4" w:space="0" w:color="auto"/>
              <w:right w:val="single" w:sz="4" w:space="0" w:color="auto"/>
            </w:tcBorders>
          </w:tcPr>
          <w:p w:rsidR="00B41459" w:rsidRPr="00D32F4B" w:rsidRDefault="00B41459" w:rsidP="00490A4C">
            <w:pPr>
              <w:widowControl/>
              <w:autoSpaceDE/>
              <w:autoSpaceDN/>
              <w:jc w:val="both"/>
              <w:rPr>
                <w:b/>
                <w:color w:val="000000" w:themeColor="text1"/>
                <w:sz w:val="24"/>
                <w:szCs w:val="24"/>
                <w:lang w:eastAsia="ru-RU"/>
              </w:rPr>
            </w:pPr>
            <w:r w:rsidRPr="00D32F4B">
              <w:rPr>
                <w:b/>
                <w:i/>
                <w:color w:val="000000" w:themeColor="text1"/>
                <w:sz w:val="24"/>
                <w:szCs w:val="24"/>
                <w:lang w:eastAsia="ru-RU"/>
              </w:rPr>
              <w:lastRenderedPageBreak/>
              <w:t>Профессионально ориентированное содержание</w:t>
            </w:r>
          </w:p>
        </w:tc>
        <w:tc>
          <w:tcPr>
            <w:tcW w:w="382" w:type="pct"/>
            <w:tcBorders>
              <w:top w:val="single" w:sz="4" w:space="0" w:color="auto"/>
              <w:left w:val="single" w:sz="4" w:space="0" w:color="auto"/>
              <w:right w:val="single" w:sz="4" w:space="0" w:color="auto"/>
            </w:tcBorders>
          </w:tcPr>
          <w:p w:rsidR="00B41459" w:rsidRPr="00D32F4B" w:rsidRDefault="00B41459" w:rsidP="00490A4C">
            <w:pPr>
              <w:widowControl/>
              <w:autoSpaceDE/>
              <w:autoSpaceDN/>
              <w:jc w:val="center"/>
              <w:rPr>
                <w:b/>
                <w:color w:val="000000" w:themeColor="text1"/>
                <w:sz w:val="24"/>
                <w:szCs w:val="24"/>
                <w:lang w:eastAsia="ru-RU"/>
              </w:rPr>
            </w:pPr>
            <w:r>
              <w:rPr>
                <w:b/>
                <w:color w:val="000000" w:themeColor="text1"/>
                <w:sz w:val="24"/>
                <w:szCs w:val="24"/>
                <w:lang w:eastAsia="ru-RU"/>
              </w:rPr>
              <w:t>14</w:t>
            </w:r>
          </w:p>
        </w:tc>
        <w:tc>
          <w:tcPr>
            <w:tcW w:w="856" w:type="pct"/>
            <w:tcBorders>
              <w:top w:val="single" w:sz="4" w:space="0" w:color="auto"/>
              <w:left w:val="single" w:sz="4" w:space="0" w:color="auto"/>
              <w:bottom w:val="single" w:sz="4" w:space="0" w:color="auto"/>
              <w:right w:val="single" w:sz="4" w:space="0" w:color="auto"/>
            </w:tcBorders>
          </w:tcPr>
          <w:p w:rsidR="00B41459" w:rsidRPr="00D32F4B" w:rsidRDefault="00B41459" w:rsidP="00490A4C">
            <w:pPr>
              <w:widowControl/>
              <w:suppressAutoHyphens/>
              <w:autoSpaceDE/>
              <w:autoSpaceDN/>
              <w:rPr>
                <w:b/>
                <w:color w:val="000000" w:themeColor="text1"/>
                <w:sz w:val="24"/>
                <w:szCs w:val="24"/>
                <w:lang w:eastAsia="ru-RU"/>
              </w:rPr>
            </w:pPr>
          </w:p>
        </w:tc>
      </w:tr>
      <w:tr w:rsidR="00B41459" w:rsidRPr="00002913" w:rsidTr="00490A4C">
        <w:trPr>
          <w:trHeight w:val="1140"/>
          <w:jc w:val="center"/>
        </w:trPr>
        <w:tc>
          <w:tcPr>
            <w:tcW w:w="1060" w:type="pct"/>
            <w:vMerge w:val="restart"/>
            <w:tcBorders>
              <w:top w:val="single" w:sz="4" w:space="0" w:color="auto"/>
              <w:left w:val="single" w:sz="4" w:space="0" w:color="auto"/>
              <w:right w:val="single" w:sz="4" w:space="0" w:color="auto"/>
            </w:tcBorders>
            <w:vAlign w:val="center"/>
          </w:tcPr>
          <w:p w:rsidR="00B41459" w:rsidRPr="00D32F4B" w:rsidRDefault="00B41459" w:rsidP="00490A4C">
            <w:pPr>
              <w:widowControl/>
              <w:autoSpaceDE/>
              <w:autoSpaceDN/>
              <w:jc w:val="center"/>
              <w:rPr>
                <w:rFonts w:eastAsia="Calibri"/>
                <w:b/>
                <w:bCs/>
                <w:iCs/>
                <w:color w:val="000000" w:themeColor="text1"/>
                <w:sz w:val="24"/>
                <w:szCs w:val="24"/>
              </w:rPr>
            </w:pPr>
            <w:r>
              <w:rPr>
                <w:b/>
                <w:bCs/>
                <w:iCs/>
                <w:color w:val="000000" w:themeColor="text1"/>
                <w:sz w:val="24"/>
                <w:szCs w:val="24"/>
                <w:lang w:eastAsia="ru-RU"/>
              </w:rPr>
              <w:t xml:space="preserve">Тема 2.9. </w:t>
            </w:r>
            <w:r w:rsidRPr="008030BA">
              <w:rPr>
                <w:bCs/>
                <w:iCs/>
                <w:color w:val="000000" w:themeColor="text1"/>
                <w:sz w:val="24"/>
                <w:szCs w:val="24"/>
                <w:lang w:eastAsia="ru-RU"/>
              </w:rPr>
              <w:t>Физические упражнения для оздоровительных форм занятий физической культурой профессионально-ориентированной направленности</w:t>
            </w:r>
          </w:p>
        </w:tc>
        <w:tc>
          <w:tcPr>
            <w:tcW w:w="402" w:type="pct"/>
            <w:tcBorders>
              <w:top w:val="single" w:sz="4" w:space="0" w:color="auto"/>
              <w:left w:val="single" w:sz="4" w:space="0" w:color="auto"/>
              <w:bottom w:val="single" w:sz="4" w:space="0" w:color="auto"/>
              <w:right w:val="single" w:sz="4" w:space="0" w:color="auto"/>
            </w:tcBorders>
          </w:tcPr>
          <w:p w:rsidR="00B41459" w:rsidRPr="008030BA" w:rsidRDefault="00B41459" w:rsidP="00490A4C">
            <w:pPr>
              <w:widowControl/>
              <w:autoSpaceDE/>
              <w:autoSpaceDN/>
              <w:jc w:val="both"/>
              <w:rPr>
                <w:sz w:val="24"/>
                <w:szCs w:val="24"/>
                <w:lang w:eastAsia="ru-RU"/>
              </w:rPr>
            </w:pPr>
            <w:r w:rsidRPr="008030BA">
              <w:rPr>
                <w:sz w:val="24"/>
                <w:szCs w:val="24"/>
                <w:lang w:eastAsia="ru-RU"/>
              </w:rPr>
              <w:t>96-97</w:t>
            </w:r>
          </w:p>
        </w:tc>
        <w:tc>
          <w:tcPr>
            <w:tcW w:w="2300" w:type="pct"/>
            <w:tcBorders>
              <w:top w:val="single" w:sz="4" w:space="0" w:color="auto"/>
              <w:left w:val="single" w:sz="4" w:space="0" w:color="auto"/>
              <w:bottom w:val="single" w:sz="4" w:space="0" w:color="auto"/>
              <w:right w:val="single" w:sz="4" w:space="0" w:color="auto"/>
            </w:tcBorders>
          </w:tcPr>
          <w:p w:rsidR="00B41459" w:rsidRPr="008030BA" w:rsidRDefault="00B41459" w:rsidP="00490A4C">
            <w:pPr>
              <w:widowControl/>
              <w:autoSpaceDE/>
              <w:autoSpaceDN/>
              <w:jc w:val="both"/>
              <w:rPr>
                <w:b/>
                <w:sz w:val="24"/>
                <w:szCs w:val="24"/>
                <w:lang w:eastAsia="ru-RU"/>
              </w:rPr>
            </w:pPr>
            <w:r w:rsidRPr="008030BA">
              <w:rPr>
                <w:b/>
                <w:sz w:val="24"/>
                <w:szCs w:val="24"/>
                <w:lang w:eastAsia="ru-RU"/>
              </w:rPr>
              <w:t>Содержание учебного материала:</w:t>
            </w:r>
          </w:p>
          <w:p w:rsidR="00B41459" w:rsidRPr="008030BA" w:rsidRDefault="00B41459" w:rsidP="00490A4C">
            <w:pPr>
              <w:widowControl/>
              <w:autoSpaceDE/>
              <w:autoSpaceDN/>
              <w:jc w:val="both"/>
              <w:rPr>
                <w:b/>
                <w:sz w:val="24"/>
                <w:szCs w:val="24"/>
                <w:lang w:eastAsia="ru-RU"/>
              </w:rPr>
            </w:pPr>
            <w:r w:rsidRPr="008030BA">
              <w:rPr>
                <w:b/>
                <w:sz w:val="24"/>
                <w:szCs w:val="24"/>
                <w:lang w:eastAsia="ru-RU"/>
              </w:rPr>
              <w:t>Практические занятия</w:t>
            </w:r>
          </w:p>
          <w:p w:rsidR="00B41459" w:rsidRPr="008030BA" w:rsidRDefault="00B41459" w:rsidP="00490A4C">
            <w:pPr>
              <w:widowControl/>
              <w:autoSpaceDE/>
              <w:autoSpaceDN/>
              <w:jc w:val="both"/>
              <w:rPr>
                <w:bCs/>
                <w:iCs/>
                <w:sz w:val="24"/>
                <w:szCs w:val="24"/>
                <w:lang w:eastAsia="ru-RU"/>
              </w:rPr>
            </w:pPr>
            <w:r w:rsidRPr="008030BA">
              <w:rPr>
                <w:sz w:val="24"/>
                <w:szCs w:val="24"/>
                <w:lang w:eastAsia="ru-RU"/>
              </w:rPr>
              <w:t>Составление и выполнение комплексов упражнений для профилактики нарушений осанки</w:t>
            </w:r>
          </w:p>
        </w:tc>
        <w:tc>
          <w:tcPr>
            <w:tcW w:w="382" w:type="pct"/>
            <w:tcBorders>
              <w:top w:val="single" w:sz="4" w:space="0" w:color="auto"/>
              <w:left w:val="single" w:sz="4" w:space="0" w:color="auto"/>
              <w:bottom w:val="single" w:sz="4" w:space="0" w:color="auto"/>
              <w:right w:val="single" w:sz="4" w:space="0" w:color="auto"/>
            </w:tcBorders>
          </w:tcPr>
          <w:p w:rsidR="00B41459" w:rsidRPr="008030BA" w:rsidRDefault="00B41459" w:rsidP="00490A4C">
            <w:pPr>
              <w:widowControl/>
              <w:autoSpaceDE/>
              <w:autoSpaceDN/>
              <w:jc w:val="center"/>
              <w:rPr>
                <w:sz w:val="24"/>
                <w:szCs w:val="24"/>
                <w:lang w:eastAsia="ru-RU"/>
              </w:rPr>
            </w:pPr>
            <w:r w:rsidRPr="008030BA">
              <w:rPr>
                <w:sz w:val="24"/>
                <w:szCs w:val="24"/>
                <w:lang w:eastAsia="ru-RU"/>
              </w:rPr>
              <w:t>6</w:t>
            </w:r>
          </w:p>
        </w:tc>
        <w:tc>
          <w:tcPr>
            <w:tcW w:w="856" w:type="pct"/>
            <w:vMerge w:val="restart"/>
            <w:tcBorders>
              <w:top w:val="single" w:sz="4" w:space="0" w:color="auto"/>
              <w:left w:val="single" w:sz="4" w:space="0" w:color="auto"/>
              <w:right w:val="single" w:sz="4" w:space="0" w:color="auto"/>
            </w:tcBorders>
            <w:vAlign w:val="center"/>
          </w:tcPr>
          <w:p w:rsidR="00B41459" w:rsidRPr="008030BA" w:rsidRDefault="00B41459" w:rsidP="00490A4C">
            <w:pPr>
              <w:widowControl/>
              <w:autoSpaceDE/>
              <w:autoSpaceDN/>
              <w:rPr>
                <w:bCs/>
                <w:sz w:val="24"/>
                <w:szCs w:val="24"/>
                <w:lang w:eastAsia="ru-RU"/>
              </w:rPr>
            </w:pPr>
            <w:proofErr w:type="spellStart"/>
            <w:r w:rsidRPr="008030BA">
              <w:rPr>
                <w:bCs/>
                <w:sz w:val="24"/>
                <w:szCs w:val="24"/>
                <w:lang w:eastAsia="ru-RU"/>
              </w:rPr>
              <w:t>ПРб</w:t>
            </w:r>
            <w:proofErr w:type="spellEnd"/>
            <w:r w:rsidRPr="008030BA">
              <w:rPr>
                <w:bCs/>
                <w:sz w:val="24"/>
                <w:szCs w:val="24"/>
                <w:lang w:eastAsia="ru-RU"/>
              </w:rPr>
              <w:t xml:space="preserve"> 04,</w:t>
            </w:r>
          </w:p>
          <w:p w:rsidR="00B41459" w:rsidRPr="008030BA" w:rsidRDefault="00B41459" w:rsidP="00490A4C">
            <w:pPr>
              <w:widowControl/>
              <w:autoSpaceDE/>
              <w:autoSpaceDN/>
              <w:rPr>
                <w:bCs/>
                <w:sz w:val="24"/>
                <w:szCs w:val="24"/>
                <w:lang w:eastAsia="ru-RU"/>
              </w:rPr>
            </w:pPr>
            <w:r w:rsidRPr="008030BA">
              <w:rPr>
                <w:bCs/>
                <w:sz w:val="24"/>
                <w:szCs w:val="24"/>
                <w:lang w:eastAsia="ru-RU"/>
              </w:rPr>
              <w:t>ЛР 05, ЛР 11, ЛР 12, ЛР 13.</w:t>
            </w:r>
          </w:p>
          <w:p w:rsidR="00B41459" w:rsidRPr="008030BA" w:rsidRDefault="00B41459" w:rsidP="00490A4C">
            <w:pPr>
              <w:widowControl/>
              <w:autoSpaceDE/>
              <w:autoSpaceDN/>
              <w:rPr>
                <w:bCs/>
                <w:sz w:val="24"/>
                <w:szCs w:val="24"/>
                <w:lang w:eastAsia="ru-RU"/>
              </w:rPr>
            </w:pPr>
            <w:r w:rsidRPr="008030BA">
              <w:rPr>
                <w:sz w:val="24"/>
                <w:szCs w:val="24"/>
                <w:lang w:eastAsia="ru-RU"/>
              </w:rPr>
              <w:t>МР 03</w:t>
            </w:r>
          </w:p>
          <w:p w:rsidR="00B41459" w:rsidRPr="008030BA" w:rsidRDefault="00B41459" w:rsidP="00490A4C">
            <w:pPr>
              <w:widowControl/>
              <w:autoSpaceDE/>
              <w:autoSpaceDN/>
              <w:rPr>
                <w:bCs/>
                <w:iCs/>
                <w:sz w:val="24"/>
                <w:szCs w:val="24"/>
                <w:lang w:eastAsia="ru-RU"/>
              </w:rPr>
            </w:pPr>
            <w:r w:rsidRPr="008030BA">
              <w:rPr>
                <w:bCs/>
                <w:iCs/>
                <w:sz w:val="24"/>
                <w:szCs w:val="24"/>
                <w:lang w:eastAsia="ru-RU"/>
              </w:rPr>
              <w:t>ОК8</w:t>
            </w:r>
          </w:p>
        </w:tc>
      </w:tr>
      <w:tr w:rsidR="00B41459" w:rsidRPr="00002913" w:rsidTr="00490A4C">
        <w:trPr>
          <w:trHeight w:val="118"/>
          <w:jc w:val="center"/>
        </w:trPr>
        <w:tc>
          <w:tcPr>
            <w:tcW w:w="1060" w:type="pct"/>
            <w:vMerge/>
            <w:tcBorders>
              <w:left w:val="single" w:sz="4" w:space="0" w:color="auto"/>
              <w:right w:val="single" w:sz="4" w:space="0" w:color="auto"/>
            </w:tcBorders>
            <w:vAlign w:val="center"/>
          </w:tcPr>
          <w:p w:rsidR="00B41459" w:rsidRPr="00D32F4B" w:rsidRDefault="00B41459" w:rsidP="00490A4C">
            <w:pPr>
              <w:widowControl/>
              <w:autoSpaceDE/>
              <w:autoSpaceDN/>
              <w:jc w:val="center"/>
              <w:rPr>
                <w:b/>
                <w:bCs/>
                <w:iCs/>
                <w:color w:val="000000" w:themeColor="text1"/>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687133" w:rsidRDefault="00B41459" w:rsidP="00490A4C">
            <w:pPr>
              <w:widowControl/>
              <w:autoSpaceDE/>
              <w:autoSpaceDN/>
              <w:jc w:val="both"/>
              <w:rPr>
                <w:sz w:val="24"/>
                <w:szCs w:val="24"/>
                <w:lang w:eastAsia="ru-RU"/>
              </w:rPr>
            </w:pPr>
            <w:r w:rsidRPr="00687133">
              <w:rPr>
                <w:sz w:val="24"/>
                <w:szCs w:val="24"/>
                <w:lang w:eastAsia="ru-RU"/>
              </w:rPr>
              <w:t>98-99</w:t>
            </w:r>
          </w:p>
        </w:tc>
        <w:tc>
          <w:tcPr>
            <w:tcW w:w="2300" w:type="pct"/>
            <w:tcBorders>
              <w:top w:val="single" w:sz="4" w:space="0" w:color="auto"/>
              <w:left w:val="single" w:sz="4" w:space="0" w:color="auto"/>
              <w:bottom w:val="single" w:sz="4" w:space="0" w:color="auto"/>
              <w:right w:val="single" w:sz="4" w:space="0" w:color="auto"/>
            </w:tcBorders>
          </w:tcPr>
          <w:p w:rsidR="00B41459" w:rsidRPr="008030BA" w:rsidRDefault="00B41459" w:rsidP="00490A4C">
            <w:pPr>
              <w:jc w:val="both"/>
              <w:rPr>
                <w:rFonts w:eastAsia="Calibri"/>
                <w:bCs/>
                <w:iCs/>
                <w:sz w:val="24"/>
                <w:szCs w:val="24"/>
              </w:rPr>
            </w:pPr>
            <w:r w:rsidRPr="008030BA">
              <w:rPr>
                <w:rFonts w:eastAsia="Calibri"/>
                <w:bCs/>
                <w:iCs/>
                <w:sz w:val="24"/>
                <w:szCs w:val="24"/>
              </w:rPr>
              <w:t xml:space="preserve">Физические упражнения для развития физических качеств, </w:t>
            </w:r>
          </w:p>
        </w:tc>
        <w:tc>
          <w:tcPr>
            <w:tcW w:w="382" w:type="pct"/>
            <w:tcBorders>
              <w:top w:val="single" w:sz="4" w:space="0" w:color="auto"/>
              <w:left w:val="single" w:sz="4" w:space="0" w:color="auto"/>
              <w:bottom w:val="single" w:sz="4" w:space="0" w:color="auto"/>
              <w:right w:val="single" w:sz="4" w:space="0" w:color="auto"/>
            </w:tcBorders>
          </w:tcPr>
          <w:p w:rsidR="00B41459" w:rsidRPr="00687133" w:rsidRDefault="00B41459" w:rsidP="00490A4C">
            <w:pPr>
              <w:widowControl/>
              <w:autoSpaceDE/>
              <w:autoSpaceDN/>
              <w:jc w:val="center"/>
              <w:rPr>
                <w:sz w:val="24"/>
                <w:szCs w:val="24"/>
                <w:lang w:eastAsia="ru-RU"/>
              </w:rPr>
            </w:pPr>
            <w:r w:rsidRPr="00687133">
              <w:rPr>
                <w:sz w:val="24"/>
                <w:szCs w:val="24"/>
                <w:lang w:eastAsia="ru-RU"/>
              </w:rPr>
              <w:t>2</w:t>
            </w:r>
          </w:p>
        </w:tc>
        <w:tc>
          <w:tcPr>
            <w:tcW w:w="856" w:type="pct"/>
            <w:vMerge/>
            <w:tcBorders>
              <w:left w:val="single" w:sz="4" w:space="0" w:color="auto"/>
              <w:right w:val="single" w:sz="4" w:space="0" w:color="auto"/>
            </w:tcBorders>
            <w:vAlign w:val="center"/>
          </w:tcPr>
          <w:p w:rsidR="00B41459" w:rsidRPr="00BB1D32" w:rsidRDefault="00B41459" w:rsidP="00490A4C">
            <w:pPr>
              <w:widowControl/>
              <w:autoSpaceDE/>
              <w:autoSpaceDN/>
              <w:rPr>
                <w:bCs/>
                <w:sz w:val="24"/>
                <w:szCs w:val="24"/>
                <w:lang w:eastAsia="ru-RU"/>
              </w:rPr>
            </w:pPr>
          </w:p>
        </w:tc>
      </w:tr>
      <w:tr w:rsidR="00B41459" w:rsidRPr="00002913" w:rsidTr="00490A4C">
        <w:trPr>
          <w:trHeight w:val="118"/>
          <w:jc w:val="center"/>
        </w:trPr>
        <w:tc>
          <w:tcPr>
            <w:tcW w:w="1060" w:type="pct"/>
            <w:vMerge/>
            <w:tcBorders>
              <w:left w:val="single" w:sz="4" w:space="0" w:color="auto"/>
              <w:bottom w:val="single" w:sz="4" w:space="0" w:color="auto"/>
              <w:right w:val="single" w:sz="4" w:space="0" w:color="auto"/>
            </w:tcBorders>
            <w:vAlign w:val="center"/>
          </w:tcPr>
          <w:p w:rsidR="00B41459" w:rsidRPr="00D32F4B" w:rsidRDefault="00B41459" w:rsidP="00490A4C">
            <w:pPr>
              <w:widowControl/>
              <w:autoSpaceDE/>
              <w:autoSpaceDN/>
              <w:jc w:val="center"/>
              <w:rPr>
                <w:b/>
                <w:bCs/>
                <w:iCs/>
                <w:color w:val="000000" w:themeColor="text1"/>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687133" w:rsidRDefault="00B41459" w:rsidP="00490A4C">
            <w:pPr>
              <w:widowControl/>
              <w:autoSpaceDE/>
              <w:autoSpaceDN/>
              <w:jc w:val="both"/>
              <w:rPr>
                <w:sz w:val="24"/>
                <w:szCs w:val="24"/>
                <w:lang w:eastAsia="ru-RU"/>
              </w:rPr>
            </w:pPr>
            <w:r w:rsidRPr="00687133">
              <w:rPr>
                <w:sz w:val="24"/>
                <w:szCs w:val="24"/>
                <w:lang w:eastAsia="ru-RU"/>
              </w:rPr>
              <w:t>100-101</w:t>
            </w:r>
          </w:p>
        </w:tc>
        <w:tc>
          <w:tcPr>
            <w:tcW w:w="2300" w:type="pct"/>
            <w:tcBorders>
              <w:top w:val="single" w:sz="4" w:space="0" w:color="auto"/>
              <w:left w:val="single" w:sz="4" w:space="0" w:color="auto"/>
              <w:bottom w:val="single" w:sz="4" w:space="0" w:color="auto"/>
              <w:right w:val="single" w:sz="4" w:space="0" w:color="auto"/>
            </w:tcBorders>
          </w:tcPr>
          <w:p w:rsidR="00B41459" w:rsidRPr="008030BA" w:rsidRDefault="00B41459" w:rsidP="00490A4C">
            <w:pPr>
              <w:jc w:val="both"/>
              <w:rPr>
                <w:rFonts w:eastAsia="Calibri"/>
                <w:bCs/>
                <w:iCs/>
                <w:sz w:val="24"/>
                <w:szCs w:val="24"/>
              </w:rPr>
            </w:pPr>
            <w:r w:rsidRPr="008030BA">
              <w:rPr>
                <w:rFonts w:eastAsia="Calibri"/>
                <w:bCs/>
                <w:iCs/>
                <w:sz w:val="24"/>
                <w:szCs w:val="24"/>
              </w:rPr>
              <w:t xml:space="preserve">Физические упражнения для профилактики заболеваний, связанных с </w:t>
            </w:r>
            <w:r>
              <w:rPr>
                <w:rFonts w:eastAsia="Calibri"/>
                <w:bCs/>
                <w:iCs/>
                <w:sz w:val="24"/>
                <w:szCs w:val="24"/>
              </w:rPr>
              <w:t xml:space="preserve">учебной и </w:t>
            </w:r>
            <w:r w:rsidRPr="008030BA">
              <w:rPr>
                <w:rFonts w:eastAsia="Calibri"/>
                <w:bCs/>
                <w:iCs/>
                <w:sz w:val="24"/>
                <w:szCs w:val="24"/>
              </w:rPr>
              <w:t>производственной деятельностью;</w:t>
            </w:r>
          </w:p>
        </w:tc>
        <w:tc>
          <w:tcPr>
            <w:tcW w:w="382" w:type="pct"/>
            <w:tcBorders>
              <w:top w:val="single" w:sz="4" w:space="0" w:color="auto"/>
              <w:left w:val="single" w:sz="4" w:space="0" w:color="auto"/>
              <w:bottom w:val="single" w:sz="4" w:space="0" w:color="auto"/>
              <w:right w:val="single" w:sz="4" w:space="0" w:color="auto"/>
            </w:tcBorders>
          </w:tcPr>
          <w:p w:rsidR="00B41459" w:rsidRPr="00687133" w:rsidRDefault="00B41459" w:rsidP="00490A4C">
            <w:pPr>
              <w:widowControl/>
              <w:autoSpaceDE/>
              <w:autoSpaceDN/>
              <w:jc w:val="center"/>
              <w:rPr>
                <w:sz w:val="24"/>
                <w:szCs w:val="24"/>
                <w:lang w:eastAsia="ru-RU"/>
              </w:rPr>
            </w:pPr>
            <w:r w:rsidRPr="00687133">
              <w:rPr>
                <w:sz w:val="24"/>
                <w:szCs w:val="24"/>
                <w:lang w:eastAsia="ru-RU"/>
              </w:rPr>
              <w:t>2</w:t>
            </w:r>
          </w:p>
        </w:tc>
        <w:tc>
          <w:tcPr>
            <w:tcW w:w="856" w:type="pct"/>
            <w:vMerge/>
            <w:tcBorders>
              <w:left w:val="single" w:sz="4" w:space="0" w:color="auto"/>
              <w:bottom w:val="single" w:sz="4" w:space="0" w:color="auto"/>
              <w:right w:val="single" w:sz="4" w:space="0" w:color="auto"/>
            </w:tcBorders>
            <w:vAlign w:val="center"/>
          </w:tcPr>
          <w:p w:rsidR="00B41459" w:rsidRPr="00BB1D32" w:rsidRDefault="00B41459" w:rsidP="00490A4C">
            <w:pPr>
              <w:widowControl/>
              <w:autoSpaceDE/>
              <w:autoSpaceDN/>
              <w:rPr>
                <w:bCs/>
                <w:sz w:val="24"/>
                <w:szCs w:val="24"/>
                <w:lang w:eastAsia="ru-RU"/>
              </w:rPr>
            </w:pPr>
          </w:p>
        </w:tc>
      </w:tr>
      <w:tr w:rsidR="00B41459" w:rsidRPr="00002913" w:rsidTr="00490A4C">
        <w:trPr>
          <w:trHeight w:val="118"/>
          <w:jc w:val="center"/>
        </w:trPr>
        <w:tc>
          <w:tcPr>
            <w:tcW w:w="1060" w:type="pct"/>
            <w:vMerge w:val="restart"/>
            <w:tcBorders>
              <w:top w:val="single" w:sz="4" w:space="0" w:color="auto"/>
              <w:left w:val="single" w:sz="4" w:space="0" w:color="auto"/>
              <w:right w:val="single" w:sz="4" w:space="0" w:color="auto"/>
            </w:tcBorders>
            <w:vAlign w:val="center"/>
          </w:tcPr>
          <w:p w:rsidR="00B41459" w:rsidRPr="00D32F4B" w:rsidRDefault="00B41459" w:rsidP="00490A4C">
            <w:pPr>
              <w:widowControl/>
              <w:autoSpaceDE/>
              <w:autoSpaceDN/>
              <w:jc w:val="center"/>
              <w:rPr>
                <w:rFonts w:eastAsia="Calibri"/>
                <w:b/>
                <w:bCs/>
                <w:iCs/>
                <w:color w:val="000000" w:themeColor="text1"/>
                <w:sz w:val="24"/>
                <w:szCs w:val="24"/>
              </w:rPr>
            </w:pPr>
            <w:r>
              <w:rPr>
                <w:b/>
                <w:bCs/>
                <w:iCs/>
                <w:color w:val="000000" w:themeColor="text1"/>
                <w:sz w:val="24"/>
                <w:szCs w:val="24"/>
                <w:lang w:eastAsia="ru-RU"/>
              </w:rPr>
              <w:t xml:space="preserve">Тема 2.4. </w:t>
            </w:r>
            <w:r w:rsidRPr="008030BA">
              <w:rPr>
                <w:bCs/>
                <w:iCs/>
                <w:color w:val="000000" w:themeColor="text1"/>
                <w:sz w:val="24"/>
                <w:szCs w:val="24"/>
                <w:lang w:eastAsia="ru-RU"/>
              </w:rPr>
              <w:t>Профессионально-прикладная физическая подготовка</w:t>
            </w:r>
          </w:p>
        </w:tc>
        <w:tc>
          <w:tcPr>
            <w:tcW w:w="402" w:type="pct"/>
            <w:tcBorders>
              <w:top w:val="single" w:sz="4" w:space="0" w:color="auto"/>
              <w:left w:val="single" w:sz="4" w:space="0" w:color="auto"/>
              <w:bottom w:val="single" w:sz="4" w:space="0" w:color="auto"/>
              <w:right w:val="single" w:sz="4" w:space="0" w:color="auto"/>
            </w:tcBorders>
          </w:tcPr>
          <w:p w:rsidR="00B41459" w:rsidRDefault="00B41459" w:rsidP="00490A4C">
            <w:pPr>
              <w:widowControl/>
              <w:autoSpaceDE/>
              <w:autoSpaceDN/>
              <w:jc w:val="both"/>
              <w:rPr>
                <w:sz w:val="24"/>
                <w:szCs w:val="24"/>
                <w:lang w:eastAsia="ru-RU"/>
              </w:rPr>
            </w:pPr>
            <w:r>
              <w:rPr>
                <w:sz w:val="24"/>
                <w:szCs w:val="24"/>
                <w:lang w:eastAsia="ru-RU"/>
              </w:rPr>
              <w:t>102-103</w:t>
            </w:r>
          </w:p>
        </w:tc>
        <w:tc>
          <w:tcPr>
            <w:tcW w:w="2300" w:type="pct"/>
            <w:tcBorders>
              <w:top w:val="single" w:sz="4" w:space="0" w:color="auto"/>
              <w:left w:val="single" w:sz="4" w:space="0" w:color="auto"/>
              <w:bottom w:val="single" w:sz="4" w:space="0" w:color="auto"/>
              <w:right w:val="single" w:sz="4" w:space="0" w:color="auto"/>
            </w:tcBorders>
          </w:tcPr>
          <w:p w:rsidR="00B41459" w:rsidRPr="00687133" w:rsidRDefault="00B41459" w:rsidP="00490A4C">
            <w:pPr>
              <w:widowControl/>
              <w:autoSpaceDE/>
              <w:autoSpaceDN/>
              <w:jc w:val="both"/>
              <w:rPr>
                <w:b/>
                <w:sz w:val="24"/>
                <w:szCs w:val="24"/>
                <w:lang w:eastAsia="ru-RU"/>
              </w:rPr>
            </w:pPr>
            <w:r w:rsidRPr="00687133">
              <w:rPr>
                <w:b/>
                <w:sz w:val="24"/>
                <w:szCs w:val="24"/>
                <w:lang w:eastAsia="ru-RU"/>
              </w:rPr>
              <w:t>Содержание учебного материала:</w:t>
            </w:r>
          </w:p>
          <w:p w:rsidR="00B41459" w:rsidRPr="00687133" w:rsidRDefault="00B41459" w:rsidP="00490A4C">
            <w:pPr>
              <w:widowControl/>
              <w:autoSpaceDE/>
              <w:autoSpaceDN/>
              <w:jc w:val="both"/>
              <w:rPr>
                <w:b/>
                <w:sz w:val="24"/>
                <w:szCs w:val="24"/>
                <w:lang w:eastAsia="ru-RU"/>
              </w:rPr>
            </w:pPr>
            <w:r w:rsidRPr="00687133">
              <w:rPr>
                <w:b/>
                <w:sz w:val="24"/>
                <w:szCs w:val="24"/>
                <w:lang w:eastAsia="ru-RU"/>
              </w:rPr>
              <w:t>Практические занятия</w:t>
            </w:r>
          </w:p>
          <w:p w:rsidR="00B41459" w:rsidRPr="00687133" w:rsidRDefault="00B41459" w:rsidP="00490A4C">
            <w:pPr>
              <w:widowControl/>
              <w:autoSpaceDE/>
              <w:autoSpaceDN/>
              <w:jc w:val="both"/>
              <w:rPr>
                <w:bCs/>
                <w:iCs/>
                <w:sz w:val="24"/>
                <w:szCs w:val="24"/>
                <w:lang w:eastAsia="ru-RU"/>
              </w:rPr>
            </w:pPr>
            <w:r w:rsidRPr="00687133">
              <w:rPr>
                <w:bCs/>
                <w:iCs/>
                <w:sz w:val="24"/>
                <w:szCs w:val="24"/>
                <w:lang w:eastAsia="ru-RU"/>
              </w:rPr>
              <w:t>Разработка и провед</w:t>
            </w:r>
            <w:r>
              <w:rPr>
                <w:bCs/>
                <w:iCs/>
                <w:sz w:val="24"/>
                <w:szCs w:val="24"/>
                <w:lang w:eastAsia="ru-RU"/>
              </w:rPr>
              <w:t>е</w:t>
            </w:r>
            <w:r w:rsidRPr="00687133">
              <w:rPr>
                <w:bCs/>
                <w:iCs/>
                <w:sz w:val="24"/>
                <w:szCs w:val="24"/>
                <w:lang w:eastAsia="ru-RU"/>
              </w:rPr>
              <w:t>ние производственной гимнастики с учетом специфики профессиональной деятельности</w:t>
            </w:r>
          </w:p>
        </w:tc>
        <w:tc>
          <w:tcPr>
            <w:tcW w:w="382" w:type="pct"/>
            <w:tcBorders>
              <w:top w:val="single" w:sz="4" w:space="0" w:color="auto"/>
              <w:left w:val="single" w:sz="4" w:space="0" w:color="auto"/>
              <w:bottom w:val="single" w:sz="4" w:space="0" w:color="auto"/>
              <w:right w:val="single" w:sz="4" w:space="0" w:color="auto"/>
            </w:tcBorders>
          </w:tcPr>
          <w:p w:rsidR="00B41459" w:rsidRDefault="00B41459" w:rsidP="00490A4C">
            <w:pPr>
              <w:widowControl/>
              <w:autoSpaceDE/>
              <w:autoSpaceDN/>
              <w:jc w:val="center"/>
              <w:rPr>
                <w:sz w:val="24"/>
                <w:szCs w:val="24"/>
                <w:lang w:eastAsia="ru-RU"/>
              </w:rPr>
            </w:pPr>
            <w:r>
              <w:rPr>
                <w:sz w:val="24"/>
                <w:szCs w:val="24"/>
                <w:lang w:eastAsia="ru-RU"/>
              </w:rPr>
              <w:t>2</w:t>
            </w:r>
          </w:p>
        </w:tc>
        <w:tc>
          <w:tcPr>
            <w:tcW w:w="856" w:type="pct"/>
            <w:vMerge w:val="restart"/>
            <w:tcBorders>
              <w:top w:val="single" w:sz="4" w:space="0" w:color="auto"/>
              <w:left w:val="single" w:sz="4" w:space="0" w:color="auto"/>
              <w:right w:val="single" w:sz="4" w:space="0" w:color="auto"/>
            </w:tcBorders>
            <w:vAlign w:val="center"/>
          </w:tcPr>
          <w:p w:rsidR="00B41459" w:rsidRPr="00BB1D32" w:rsidRDefault="00B41459" w:rsidP="00490A4C">
            <w:pPr>
              <w:widowControl/>
              <w:autoSpaceDE/>
              <w:autoSpaceDN/>
              <w:rPr>
                <w:bCs/>
                <w:sz w:val="24"/>
                <w:szCs w:val="24"/>
                <w:lang w:eastAsia="ru-RU"/>
              </w:rPr>
            </w:pPr>
            <w:proofErr w:type="spellStart"/>
            <w:r w:rsidRPr="00BB1D32">
              <w:rPr>
                <w:bCs/>
                <w:sz w:val="24"/>
                <w:szCs w:val="24"/>
                <w:lang w:eastAsia="ru-RU"/>
              </w:rPr>
              <w:t>ПРб</w:t>
            </w:r>
            <w:proofErr w:type="spellEnd"/>
            <w:r w:rsidRPr="00BB1D32">
              <w:rPr>
                <w:bCs/>
                <w:sz w:val="24"/>
                <w:szCs w:val="24"/>
                <w:lang w:eastAsia="ru-RU"/>
              </w:rPr>
              <w:t xml:space="preserve"> 01, </w:t>
            </w:r>
            <w:proofErr w:type="spellStart"/>
            <w:r w:rsidRPr="00BB1D32">
              <w:rPr>
                <w:bCs/>
                <w:sz w:val="24"/>
                <w:szCs w:val="24"/>
                <w:lang w:eastAsia="ru-RU"/>
              </w:rPr>
              <w:t>ПРб</w:t>
            </w:r>
            <w:proofErr w:type="spellEnd"/>
            <w:r w:rsidRPr="00BB1D32">
              <w:rPr>
                <w:bCs/>
                <w:sz w:val="24"/>
                <w:szCs w:val="24"/>
                <w:lang w:eastAsia="ru-RU"/>
              </w:rPr>
              <w:t xml:space="preserve"> 04, </w:t>
            </w:r>
            <w:proofErr w:type="spellStart"/>
            <w:r w:rsidRPr="00BB1D32">
              <w:rPr>
                <w:bCs/>
                <w:sz w:val="24"/>
                <w:szCs w:val="24"/>
                <w:lang w:eastAsia="ru-RU"/>
              </w:rPr>
              <w:t>ПРб</w:t>
            </w:r>
            <w:proofErr w:type="spellEnd"/>
            <w:r w:rsidRPr="00BB1D32">
              <w:rPr>
                <w:bCs/>
                <w:sz w:val="24"/>
                <w:szCs w:val="24"/>
                <w:lang w:eastAsia="ru-RU"/>
              </w:rPr>
              <w:t xml:space="preserve"> 05,</w:t>
            </w:r>
          </w:p>
          <w:p w:rsidR="00B41459" w:rsidRPr="00BB1D32" w:rsidRDefault="00B41459" w:rsidP="00490A4C">
            <w:pPr>
              <w:widowControl/>
              <w:autoSpaceDE/>
              <w:autoSpaceDN/>
              <w:rPr>
                <w:bCs/>
                <w:sz w:val="24"/>
                <w:szCs w:val="24"/>
                <w:lang w:eastAsia="ru-RU"/>
              </w:rPr>
            </w:pPr>
            <w:r w:rsidRPr="00BB1D32">
              <w:rPr>
                <w:bCs/>
                <w:sz w:val="24"/>
                <w:szCs w:val="24"/>
                <w:lang w:eastAsia="ru-RU"/>
              </w:rPr>
              <w:t xml:space="preserve">ЛР 05, ЛР 06, ЛР 09, ЛР 07, ЛР 08, ЛР 10, ЛР 11, </w:t>
            </w:r>
          </w:p>
          <w:p w:rsidR="00B41459" w:rsidRPr="00687133" w:rsidRDefault="00B41459" w:rsidP="00490A4C">
            <w:pPr>
              <w:widowControl/>
              <w:autoSpaceDE/>
              <w:autoSpaceDN/>
              <w:rPr>
                <w:bCs/>
                <w:sz w:val="24"/>
                <w:szCs w:val="24"/>
                <w:lang w:eastAsia="ru-RU"/>
              </w:rPr>
            </w:pPr>
            <w:r>
              <w:rPr>
                <w:bCs/>
                <w:sz w:val="24"/>
                <w:szCs w:val="24"/>
                <w:lang w:eastAsia="ru-RU"/>
              </w:rPr>
              <w:t>МР 01, МР 02, МР 07</w:t>
            </w:r>
          </w:p>
          <w:p w:rsidR="00B41459" w:rsidRPr="004455DA" w:rsidRDefault="00B41459" w:rsidP="00490A4C">
            <w:pPr>
              <w:widowControl/>
              <w:suppressAutoHyphens/>
              <w:autoSpaceDE/>
              <w:autoSpaceDN/>
              <w:rPr>
                <w:sz w:val="24"/>
                <w:szCs w:val="24"/>
                <w:lang w:eastAsia="ru-RU"/>
              </w:rPr>
            </w:pPr>
            <w:r w:rsidRPr="00BB1D32">
              <w:rPr>
                <w:iCs/>
                <w:sz w:val="24"/>
                <w:szCs w:val="24"/>
                <w:lang w:eastAsia="ru-RU"/>
              </w:rPr>
              <w:t>ОК</w:t>
            </w:r>
            <w:r>
              <w:rPr>
                <w:iCs/>
                <w:sz w:val="24"/>
                <w:szCs w:val="24"/>
                <w:lang w:eastAsia="ru-RU"/>
              </w:rPr>
              <w:t>8</w:t>
            </w:r>
          </w:p>
        </w:tc>
      </w:tr>
      <w:tr w:rsidR="00B41459" w:rsidRPr="00002913" w:rsidTr="00490A4C">
        <w:trPr>
          <w:trHeight w:val="118"/>
          <w:jc w:val="center"/>
        </w:trPr>
        <w:tc>
          <w:tcPr>
            <w:tcW w:w="1060" w:type="pct"/>
            <w:vMerge/>
            <w:tcBorders>
              <w:left w:val="single" w:sz="4" w:space="0" w:color="auto"/>
              <w:right w:val="single" w:sz="4" w:space="0" w:color="auto"/>
            </w:tcBorders>
            <w:vAlign w:val="center"/>
          </w:tcPr>
          <w:p w:rsidR="00B41459" w:rsidRPr="00D32F4B" w:rsidRDefault="00B41459" w:rsidP="00490A4C">
            <w:pPr>
              <w:widowControl/>
              <w:autoSpaceDE/>
              <w:autoSpaceDN/>
              <w:jc w:val="center"/>
              <w:rPr>
                <w:b/>
                <w:bCs/>
                <w:iCs/>
                <w:color w:val="000000" w:themeColor="text1"/>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Default="00B41459" w:rsidP="00490A4C">
            <w:pPr>
              <w:widowControl/>
              <w:autoSpaceDE/>
              <w:autoSpaceDN/>
              <w:jc w:val="both"/>
              <w:rPr>
                <w:sz w:val="24"/>
                <w:szCs w:val="24"/>
                <w:lang w:eastAsia="ru-RU"/>
              </w:rPr>
            </w:pPr>
            <w:r>
              <w:rPr>
                <w:sz w:val="24"/>
                <w:szCs w:val="24"/>
                <w:lang w:eastAsia="ru-RU"/>
              </w:rPr>
              <w:t>104-105</w:t>
            </w:r>
          </w:p>
        </w:tc>
        <w:tc>
          <w:tcPr>
            <w:tcW w:w="2300" w:type="pct"/>
            <w:tcBorders>
              <w:top w:val="single" w:sz="4" w:space="0" w:color="auto"/>
              <w:left w:val="single" w:sz="4" w:space="0" w:color="auto"/>
              <w:bottom w:val="single" w:sz="4" w:space="0" w:color="auto"/>
              <w:right w:val="single" w:sz="4" w:space="0" w:color="auto"/>
            </w:tcBorders>
          </w:tcPr>
          <w:p w:rsidR="00B41459" w:rsidRPr="00687133" w:rsidRDefault="00B41459" w:rsidP="00490A4C">
            <w:pPr>
              <w:widowControl/>
              <w:autoSpaceDE/>
              <w:autoSpaceDN/>
              <w:jc w:val="both"/>
              <w:rPr>
                <w:b/>
                <w:sz w:val="24"/>
                <w:szCs w:val="24"/>
                <w:lang w:eastAsia="ru-RU"/>
              </w:rPr>
            </w:pPr>
            <w:r w:rsidRPr="00687133">
              <w:rPr>
                <w:bCs/>
                <w:iCs/>
                <w:sz w:val="24"/>
                <w:szCs w:val="24"/>
                <w:lang w:eastAsia="ru-RU"/>
              </w:rPr>
              <w:t>Разработка и провед</w:t>
            </w:r>
            <w:r>
              <w:rPr>
                <w:bCs/>
                <w:iCs/>
                <w:sz w:val="24"/>
                <w:szCs w:val="24"/>
                <w:lang w:eastAsia="ru-RU"/>
              </w:rPr>
              <w:t>е</w:t>
            </w:r>
            <w:r w:rsidRPr="00687133">
              <w:rPr>
                <w:bCs/>
                <w:iCs/>
                <w:sz w:val="24"/>
                <w:szCs w:val="24"/>
                <w:lang w:eastAsia="ru-RU"/>
              </w:rPr>
              <w:t>ние производственной гимнастики с учетом специфики профессиональной деятельности</w:t>
            </w:r>
            <w:r w:rsidRPr="00687133">
              <w:rPr>
                <w:sz w:val="24"/>
                <w:szCs w:val="24"/>
                <w:lang w:eastAsia="ru-RU"/>
              </w:rPr>
              <w:t xml:space="preserve"> </w:t>
            </w:r>
          </w:p>
        </w:tc>
        <w:tc>
          <w:tcPr>
            <w:tcW w:w="382" w:type="pct"/>
            <w:tcBorders>
              <w:top w:val="single" w:sz="4" w:space="0" w:color="auto"/>
              <w:left w:val="single" w:sz="4" w:space="0" w:color="auto"/>
              <w:bottom w:val="single" w:sz="4" w:space="0" w:color="auto"/>
              <w:right w:val="single" w:sz="4" w:space="0" w:color="auto"/>
            </w:tcBorders>
          </w:tcPr>
          <w:p w:rsidR="00B41459" w:rsidRDefault="00B41459" w:rsidP="00490A4C">
            <w:pPr>
              <w:widowControl/>
              <w:autoSpaceDE/>
              <w:autoSpaceDN/>
              <w:jc w:val="center"/>
              <w:rPr>
                <w:sz w:val="24"/>
                <w:szCs w:val="24"/>
                <w:lang w:eastAsia="ru-RU"/>
              </w:rPr>
            </w:pPr>
          </w:p>
        </w:tc>
        <w:tc>
          <w:tcPr>
            <w:tcW w:w="856" w:type="pct"/>
            <w:vMerge/>
            <w:tcBorders>
              <w:left w:val="single" w:sz="4" w:space="0" w:color="auto"/>
              <w:right w:val="single" w:sz="4" w:space="0" w:color="auto"/>
            </w:tcBorders>
            <w:vAlign w:val="center"/>
          </w:tcPr>
          <w:p w:rsidR="00B41459" w:rsidRPr="00BB1D32" w:rsidRDefault="00B41459" w:rsidP="00490A4C">
            <w:pPr>
              <w:widowControl/>
              <w:autoSpaceDE/>
              <w:autoSpaceDN/>
              <w:rPr>
                <w:bCs/>
                <w:sz w:val="24"/>
                <w:szCs w:val="24"/>
                <w:lang w:eastAsia="ru-RU"/>
              </w:rPr>
            </w:pPr>
          </w:p>
        </w:tc>
      </w:tr>
      <w:tr w:rsidR="00B41459" w:rsidRPr="00002913" w:rsidTr="00490A4C">
        <w:trPr>
          <w:trHeight w:val="118"/>
          <w:jc w:val="center"/>
        </w:trPr>
        <w:tc>
          <w:tcPr>
            <w:tcW w:w="1060" w:type="pct"/>
            <w:vMerge/>
            <w:tcBorders>
              <w:left w:val="single" w:sz="4" w:space="0" w:color="auto"/>
              <w:right w:val="single" w:sz="4" w:space="0" w:color="auto"/>
            </w:tcBorders>
            <w:vAlign w:val="center"/>
          </w:tcPr>
          <w:p w:rsidR="00B41459" w:rsidRPr="00D32F4B" w:rsidRDefault="00B41459" w:rsidP="00490A4C">
            <w:pPr>
              <w:widowControl/>
              <w:autoSpaceDE/>
              <w:autoSpaceDN/>
              <w:jc w:val="center"/>
              <w:rPr>
                <w:b/>
                <w:bCs/>
                <w:iCs/>
                <w:color w:val="000000" w:themeColor="text1"/>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Default="00B41459" w:rsidP="00490A4C">
            <w:pPr>
              <w:widowControl/>
              <w:autoSpaceDE/>
              <w:autoSpaceDN/>
              <w:jc w:val="both"/>
              <w:rPr>
                <w:sz w:val="24"/>
                <w:szCs w:val="24"/>
                <w:lang w:eastAsia="ru-RU"/>
              </w:rPr>
            </w:pPr>
            <w:r w:rsidRPr="00DA58D7">
              <w:rPr>
                <w:sz w:val="24"/>
                <w:szCs w:val="24"/>
                <w:lang w:eastAsia="ru-RU"/>
              </w:rPr>
              <w:t>106-107</w:t>
            </w:r>
          </w:p>
        </w:tc>
        <w:tc>
          <w:tcPr>
            <w:tcW w:w="2300" w:type="pct"/>
            <w:tcBorders>
              <w:top w:val="single" w:sz="4" w:space="0" w:color="auto"/>
              <w:left w:val="single" w:sz="4" w:space="0" w:color="auto"/>
              <w:bottom w:val="single" w:sz="4" w:space="0" w:color="auto"/>
              <w:right w:val="single" w:sz="4" w:space="0" w:color="auto"/>
            </w:tcBorders>
          </w:tcPr>
          <w:p w:rsidR="00B41459" w:rsidRPr="00687133" w:rsidRDefault="00B41459" w:rsidP="00490A4C">
            <w:pPr>
              <w:jc w:val="both"/>
              <w:rPr>
                <w:bCs/>
                <w:iCs/>
                <w:sz w:val="24"/>
                <w:szCs w:val="24"/>
                <w:lang w:eastAsia="ru-RU"/>
              </w:rPr>
            </w:pPr>
            <w:r w:rsidRPr="00687133">
              <w:rPr>
                <w:sz w:val="24"/>
                <w:szCs w:val="24"/>
                <w:lang w:eastAsia="ru-RU"/>
              </w:rPr>
              <w:t>Развитие  профессионально значимых двигательных  качеств</w:t>
            </w:r>
          </w:p>
        </w:tc>
        <w:tc>
          <w:tcPr>
            <w:tcW w:w="382" w:type="pct"/>
            <w:tcBorders>
              <w:top w:val="single" w:sz="4" w:space="0" w:color="auto"/>
              <w:left w:val="single" w:sz="4" w:space="0" w:color="auto"/>
              <w:bottom w:val="single" w:sz="4" w:space="0" w:color="auto"/>
              <w:right w:val="single" w:sz="4" w:space="0" w:color="auto"/>
            </w:tcBorders>
          </w:tcPr>
          <w:p w:rsidR="00B41459" w:rsidRDefault="00B41459" w:rsidP="00490A4C">
            <w:pPr>
              <w:widowControl/>
              <w:autoSpaceDE/>
              <w:autoSpaceDN/>
              <w:jc w:val="center"/>
              <w:rPr>
                <w:sz w:val="24"/>
                <w:szCs w:val="24"/>
                <w:lang w:eastAsia="ru-RU"/>
              </w:rPr>
            </w:pPr>
            <w:r>
              <w:rPr>
                <w:sz w:val="24"/>
                <w:szCs w:val="24"/>
                <w:lang w:eastAsia="ru-RU"/>
              </w:rPr>
              <w:t>2</w:t>
            </w:r>
          </w:p>
        </w:tc>
        <w:tc>
          <w:tcPr>
            <w:tcW w:w="856" w:type="pct"/>
            <w:vMerge/>
            <w:tcBorders>
              <w:left w:val="single" w:sz="4" w:space="0" w:color="auto"/>
              <w:right w:val="single" w:sz="4" w:space="0" w:color="auto"/>
            </w:tcBorders>
            <w:vAlign w:val="center"/>
          </w:tcPr>
          <w:p w:rsidR="00B41459" w:rsidRPr="00BB1D32" w:rsidRDefault="00B41459" w:rsidP="00490A4C">
            <w:pPr>
              <w:widowControl/>
              <w:autoSpaceDE/>
              <w:autoSpaceDN/>
              <w:rPr>
                <w:bCs/>
                <w:sz w:val="24"/>
                <w:szCs w:val="24"/>
                <w:lang w:eastAsia="ru-RU"/>
              </w:rPr>
            </w:pPr>
          </w:p>
        </w:tc>
      </w:tr>
      <w:tr w:rsidR="00B41459" w:rsidRPr="00002913" w:rsidTr="00490A4C">
        <w:trPr>
          <w:trHeight w:val="118"/>
          <w:jc w:val="center"/>
        </w:trPr>
        <w:tc>
          <w:tcPr>
            <w:tcW w:w="1060" w:type="pct"/>
            <w:vMerge/>
            <w:tcBorders>
              <w:left w:val="single" w:sz="4" w:space="0" w:color="auto"/>
              <w:bottom w:val="single" w:sz="4" w:space="0" w:color="auto"/>
              <w:right w:val="single" w:sz="4" w:space="0" w:color="auto"/>
            </w:tcBorders>
            <w:vAlign w:val="center"/>
          </w:tcPr>
          <w:p w:rsidR="00B41459" w:rsidRPr="00D32F4B" w:rsidRDefault="00B41459" w:rsidP="00490A4C">
            <w:pPr>
              <w:widowControl/>
              <w:autoSpaceDE/>
              <w:autoSpaceDN/>
              <w:jc w:val="center"/>
              <w:rPr>
                <w:b/>
                <w:bCs/>
                <w:iCs/>
                <w:color w:val="000000" w:themeColor="text1"/>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Default="00B41459" w:rsidP="00490A4C">
            <w:pPr>
              <w:widowControl/>
              <w:autoSpaceDE/>
              <w:autoSpaceDN/>
              <w:jc w:val="both"/>
              <w:rPr>
                <w:sz w:val="24"/>
                <w:szCs w:val="24"/>
                <w:lang w:eastAsia="ru-RU"/>
              </w:rPr>
            </w:pPr>
            <w:r w:rsidRPr="00DA58D7">
              <w:rPr>
                <w:sz w:val="24"/>
                <w:szCs w:val="24"/>
                <w:lang w:eastAsia="ru-RU"/>
              </w:rPr>
              <w:t>108-109</w:t>
            </w:r>
          </w:p>
        </w:tc>
        <w:tc>
          <w:tcPr>
            <w:tcW w:w="2300" w:type="pct"/>
            <w:tcBorders>
              <w:top w:val="single" w:sz="4" w:space="0" w:color="auto"/>
              <w:left w:val="single" w:sz="4" w:space="0" w:color="auto"/>
              <w:bottom w:val="single" w:sz="4" w:space="0" w:color="auto"/>
              <w:right w:val="single" w:sz="4" w:space="0" w:color="auto"/>
            </w:tcBorders>
          </w:tcPr>
          <w:p w:rsidR="00B41459" w:rsidRPr="00687133" w:rsidRDefault="00B41459" w:rsidP="00490A4C">
            <w:pPr>
              <w:jc w:val="both"/>
              <w:rPr>
                <w:bCs/>
                <w:i/>
                <w:iCs/>
                <w:sz w:val="24"/>
                <w:szCs w:val="24"/>
                <w:lang w:eastAsia="ru-RU"/>
              </w:rPr>
            </w:pPr>
            <w:r>
              <w:rPr>
                <w:bCs/>
                <w:iCs/>
                <w:sz w:val="24"/>
                <w:szCs w:val="24"/>
                <w:lang w:eastAsia="ru-RU"/>
              </w:rPr>
              <w:t>Конт</w:t>
            </w:r>
            <w:r w:rsidRPr="00687133">
              <w:rPr>
                <w:bCs/>
                <w:iCs/>
                <w:sz w:val="24"/>
                <w:szCs w:val="24"/>
                <w:lang w:eastAsia="ru-RU"/>
              </w:rPr>
              <w:t>рольное тестирование</w:t>
            </w:r>
            <w:r w:rsidRPr="00687133">
              <w:rPr>
                <w:rFonts w:eastAsiaTheme="minorHAnsi" w:cstheme="minorBidi"/>
                <w:i/>
                <w:sz w:val="24"/>
                <w:szCs w:val="24"/>
              </w:rPr>
              <w:t xml:space="preserve"> </w:t>
            </w:r>
            <w:r w:rsidRPr="00687133">
              <w:rPr>
                <w:bCs/>
                <w:i/>
                <w:iCs/>
                <w:sz w:val="24"/>
                <w:szCs w:val="24"/>
                <w:lang w:eastAsia="ru-RU"/>
              </w:rPr>
              <w:t>профессионально-прикладной физической подготовленности</w:t>
            </w:r>
          </w:p>
        </w:tc>
        <w:tc>
          <w:tcPr>
            <w:tcW w:w="382" w:type="pct"/>
            <w:tcBorders>
              <w:top w:val="single" w:sz="4" w:space="0" w:color="auto"/>
              <w:left w:val="single" w:sz="4" w:space="0" w:color="auto"/>
              <w:bottom w:val="single" w:sz="4" w:space="0" w:color="auto"/>
              <w:right w:val="single" w:sz="4" w:space="0" w:color="auto"/>
            </w:tcBorders>
          </w:tcPr>
          <w:p w:rsidR="00B41459" w:rsidRDefault="00B41459" w:rsidP="00490A4C">
            <w:pPr>
              <w:widowControl/>
              <w:autoSpaceDE/>
              <w:autoSpaceDN/>
              <w:jc w:val="center"/>
              <w:rPr>
                <w:sz w:val="24"/>
                <w:szCs w:val="24"/>
                <w:lang w:eastAsia="ru-RU"/>
              </w:rPr>
            </w:pPr>
            <w:r>
              <w:rPr>
                <w:sz w:val="24"/>
                <w:szCs w:val="24"/>
                <w:lang w:eastAsia="ru-RU"/>
              </w:rPr>
              <w:t>2</w:t>
            </w:r>
          </w:p>
        </w:tc>
        <w:tc>
          <w:tcPr>
            <w:tcW w:w="856" w:type="pct"/>
            <w:vMerge/>
            <w:tcBorders>
              <w:left w:val="single" w:sz="4" w:space="0" w:color="auto"/>
              <w:bottom w:val="single" w:sz="4" w:space="0" w:color="auto"/>
              <w:right w:val="single" w:sz="4" w:space="0" w:color="auto"/>
            </w:tcBorders>
            <w:vAlign w:val="center"/>
          </w:tcPr>
          <w:p w:rsidR="00B41459" w:rsidRPr="00BB1D32" w:rsidRDefault="00B41459" w:rsidP="00490A4C">
            <w:pPr>
              <w:widowControl/>
              <w:autoSpaceDE/>
              <w:autoSpaceDN/>
              <w:rPr>
                <w:bCs/>
                <w:sz w:val="24"/>
                <w:szCs w:val="24"/>
                <w:lang w:eastAsia="ru-RU"/>
              </w:rPr>
            </w:pPr>
          </w:p>
        </w:tc>
      </w:tr>
      <w:tr w:rsidR="00B41459" w:rsidRPr="00002913" w:rsidTr="00490A4C">
        <w:trPr>
          <w:trHeight w:val="828"/>
          <w:jc w:val="center"/>
        </w:trPr>
        <w:tc>
          <w:tcPr>
            <w:tcW w:w="1060" w:type="pct"/>
            <w:vMerge w:val="restar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Pr>
                <w:b/>
                <w:sz w:val="24"/>
                <w:szCs w:val="24"/>
                <w:lang w:eastAsia="ru-RU"/>
              </w:rPr>
              <w:t xml:space="preserve">Тема 2.10. </w:t>
            </w:r>
            <w:r w:rsidRPr="008030BA">
              <w:rPr>
                <w:sz w:val="24"/>
                <w:szCs w:val="24"/>
                <w:lang w:eastAsia="ru-RU"/>
              </w:rPr>
              <w:t>Комплекс ГТО</w:t>
            </w:r>
          </w:p>
        </w:tc>
        <w:tc>
          <w:tcPr>
            <w:tcW w:w="402" w:type="pct"/>
            <w:tcBorders>
              <w:top w:val="single" w:sz="4" w:space="0" w:color="auto"/>
              <w:left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110</w:t>
            </w:r>
          </w:p>
        </w:tc>
        <w:tc>
          <w:tcPr>
            <w:tcW w:w="2300" w:type="pct"/>
            <w:tcBorders>
              <w:top w:val="single" w:sz="4" w:space="0" w:color="auto"/>
              <w:left w:val="single" w:sz="4" w:space="0" w:color="auto"/>
              <w:right w:val="single" w:sz="4" w:space="0" w:color="auto"/>
            </w:tcBorders>
            <w:hideMark/>
          </w:tcPr>
          <w:p w:rsidR="00B41459" w:rsidRPr="00002913" w:rsidRDefault="00B41459" w:rsidP="00490A4C">
            <w:pPr>
              <w:widowControl/>
              <w:autoSpaceDE/>
              <w:autoSpaceDN/>
              <w:jc w:val="both"/>
              <w:rPr>
                <w:b/>
                <w:sz w:val="24"/>
                <w:szCs w:val="24"/>
                <w:lang w:eastAsia="ru-RU"/>
              </w:rPr>
            </w:pPr>
            <w:r w:rsidRPr="00002913">
              <w:rPr>
                <w:b/>
                <w:sz w:val="24"/>
                <w:szCs w:val="24"/>
                <w:lang w:eastAsia="ru-RU"/>
              </w:rPr>
              <w:t>Содержание учебного материала:</w:t>
            </w:r>
          </w:p>
          <w:p w:rsidR="00B41459" w:rsidRPr="00002913" w:rsidRDefault="00B41459" w:rsidP="00490A4C">
            <w:pPr>
              <w:widowControl/>
              <w:autoSpaceDE/>
              <w:autoSpaceDN/>
              <w:jc w:val="both"/>
              <w:rPr>
                <w:b/>
                <w:sz w:val="24"/>
                <w:szCs w:val="24"/>
                <w:lang w:eastAsia="ru-RU"/>
              </w:rPr>
            </w:pPr>
            <w:r w:rsidRPr="00002913">
              <w:rPr>
                <w:b/>
                <w:sz w:val="24"/>
                <w:szCs w:val="24"/>
                <w:lang w:eastAsia="ru-RU"/>
              </w:rPr>
              <w:t>Практические занятия</w:t>
            </w:r>
          </w:p>
          <w:p w:rsidR="00B41459" w:rsidRPr="00002913" w:rsidRDefault="00B41459" w:rsidP="00490A4C">
            <w:pPr>
              <w:widowControl/>
              <w:autoSpaceDE/>
              <w:autoSpaceDN/>
              <w:rPr>
                <w:b/>
                <w:sz w:val="24"/>
                <w:szCs w:val="24"/>
                <w:lang w:eastAsia="ru-RU"/>
              </w:rPr>
            </w:pPr>
            <w:r w:rsidRPr="00002913">
              <w:rPr>
                <w:b/>
                <w:sz w:val="24"/>
                <w:szCs w:val="24"/>
                <w:lang w:eastAsia="ru-RU"/>
              </w:rPr>
              <w:t xml:space="preserve">Т. </w:t>
            </w:r>
            <w:proofErr w:type="spellStart"/>
            <w:r w:rsidRPr="00002913">
              <w:rPr>
                <w:b/>
                <w:sz w:val="24"/>
                <w:szCs w:val="24"/>
                <w:lang w:eastAsia="ru-RU"/>
              </w:rPr>
              <w:t>б..</w:t>
            </w:r>
            <w:r>
              <w:rPr>
                <w:sz w:val="24"/>
                <w:szCs w:val="24"/>
                <w:lang w:eastAsia="ru-RU"/>
              </w:rPr>
              <w:t>Бег</w:t>
            </w:r>
            <w:proofErr w:type="spellEnd"/>
            <w:r>
              <w:rPr>
                <w:sz w:val="24"/>
                <w:szCs w:val="24"/>
                <w:lang w:eastAsia="ru-RU"/>
              </w:rPr>
              <w:t xml:space="preserve"> на короткие</w:t>
            </w:r>
            <w:r w:rsidRPr="00002913">
              <w:rPr>
                <w:sz w:val="24"/>
                <w:szCs w:val="24"/>
                <w:lang w:eastAsia="ru-RU"/>
              </w:rPr>
              <w:t xml:space="preserve"> дистанции-100м</w:t>
            </w:r>
          </w:p>
        </w:tc>
        <w:tc>
          <w:tcPr>
            <w:tcW w:w="382" w:type="pct"/>
            <w:tcBorders>
              <w:top w:val="single" w:sz="4" w:space="0" w:color="auto"/>
              <w:left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val="restart"/>
            <w:tcBorders>
              <w:top w:val="single" w:sz="4" w:space="0" w:color="auto"/>
              <w:left w:val="single" w:sz="4" w:space="0" w:color="auto"/>
              <w:bottom w:val="single" w:sz="4" w:space="0" w:color="auto"/>
              <w:right w:val="single" w:sz="4" w:space="0" w:color="auto"/>
            </w:tcBorders>
            <w:hideMark/>
          </w:tcPr>
          <w:p w:rsidR="00B41459" w:rsidRPr="00192F43" w:rsidRDefault="00B41459" w:rsidP="00490A4C">
            <w:pPr>
              <w:widowControl/>
              <w:autoSpaceDE/>
              <w:autoSpaceDN/>
              <w:rPr>
                <w:bCs/>
                <w:sz w:val="24"/>
                <w:szCs w:val="24"/>
                <w:lang w:eastAsia="ru-RU"/>
              </w:rPr>
            </w:pPr>
            <w:proofErr w:type="spellStart"/>
            <w:r w:rsidRPr="00192F43">
              <w:rPr>
                <w:bCs/>
                <w:sz w:val="24"/>
                <w:szCs w:val="24"/>
                <w:lang w:eastAsia="ru-RU"/>
              </w:rPr>
              <w:t>ПРб</w:t>
            </w:r>
            <w:proofErr w:type="spellEnd"/>
            <w:r w:rsidRPr="00192F43">
              <w:rPr>
                <w:bCs/>
                <w:sz w:val="24"/>
                <w:szCs w:val="24"/>
                <w:lang w:eastAsia="ru-RU"/>
              </w:rPr>
              <w:t xml:space="preserve"> 01,</w:t>
            </w:r>
          </w:p>
          <w:p w:rsidR="00B41459" w:rsidRPr="00192F43" w:rsidRDefault="00B41459" w:rsidP="00490A4C">
            <w:pPr>
              <w:widowControl/>
              <w:autoSpaceDE/>
              <w:autoSpaceDN/>
              <w:rPr>
                <w:sz w:val="24"/>
                <w:szCs w:val="24"/>
                <w:lang w:eastAsia="ru-RU"/>
              </w:rPr>
            </w:pPr>
            <w:r w:rsidRPr="00192F43">
              <w:rPr>
                <w:bCs/>
                <w:sz w:val="24"/>
                <w:szCs w:val="24"/>
                <w:lang w:eastAsia="ru-RU"/>
              </w:rPr>
              <w:t xml:space="preserve">ЛР 03, </w:t>
            </w:r>
            <w:r w:rsidRPr="00192F43">
              <w:rPr>
                <w:sz w:val="24"/>
                <w:szCs w:val="24"/>
                <w:lang w:eastAsia="ru-RU"/>
              </w:rPr>
              <w:t xml:space="preserve">ЛР 05, ЛР 11, </w:t>
            </w:r>
          </w:p>
          <w:p w:rsidR="00B41459" w:rsidRPr="00192F43" w:rsidRDefault="00B41459" w:rsidP="00490A4C">
            <w:pPr>
              <w:widowControl/>
              <w:autoSpaceDE/>
              <w:autoSpaceDN/>
              <w:rPr>
                <w:sz w:val="24"/>
                <w:szCs w:val="24"/>
                <w:lang w:eastAsia="ru-RU"/>
              </w:rPr>
            </w:pPr>
            <w:r w:rsidRPr="00192F43">
              <w:rPr>
                <w:sz w:val="24"/>
                <w:szCs w:val="24"/>
                <w:lang w:eastAsia="ru-RU"/>
              </w:rPr>
              <w:t>МР 01, МР 04, МР 09</w:t>
            </w:r>
          </w:p>
          <w:p w:rsidR="00B41459" w:rsidRPr="00002913" w:rsidRDefault="00B41459" w:rsidP="00490A4C">
            <w:pPr>
              <w:widowControl/>
              <w:autoSpaceDE/>
              <w:autoSpaceDN/>
              <w:rPr>
                <w:sz w:val="24"/>
                <w:szCs w:val="24"/>
                <w:lang w:eastAsia="ru-RU"/>
              </w:rPr>
            </w:pPr>
            <w:r w:rsidRPr="00192F43">
              <w:rPr>
                <w:iCs/>
                <w:sz w:val="24"/>
                <w:szCs w:val="24"/>
                <w:lang w:eastAsia="ru-RU"/>
              </w:rPr>
              <w:t>ОК</w:t>
            </w:r>
            <w:r>
              <w:rPr>
                <w:iCs/>
                <w:sz w:val="24"/>
                <w:szCs w:val="24"/>
                <w:lang w:eastAsia="ru-RU"/>
              </w:rPr>
              <w:t>8</w:t>
            </w:r>
          </w:p>
        </w:tc>
      </w:tr>
      <w:tr w:rsidR="00B41459" w:rsidRPr="00002913" w:rsidTr="00490A4C">
        <w:trPr>
          <w:trHeight w:val="289"/>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111</w:t>
            </w:r>
          </w:p>
        </w:tc>
        <w:tc>
          <w:tcPr>
            <w:tcW w:w="2300" w:type="pct"/>
            <w:tcBorders>
              <w:top w:val="single" w:sz="4" w:space="0" w:color="auto"/>
              <w:left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Pr>
                <w:sz w:val="24"/>
                <w:szCs w:val="24"/>
                <w:lang w:eastAsia="ru-RU"/>
              </w:rPr>
              <w:t xml:space="preserve">Прыжки  в </w:t>
            </w:r>
            <w:r w:rsidRPr="00002913">
              <w:rPr>
                <w:sz w:val="24"/>
                <w:szCs w:val="24"/>
                <w:lang w:eastAsia="ru-RU"/>
              </w:rPr>
              <w:t>длину с места толчком двумя</w:t>
            </w:r>
            <w:r>
              <w:rPr>
                <w:sz w:val="24"/>
                <w:szCs w:val="24"/>
                <w:lang w:eastAsia="ru-RU"/>
              </w:rPr>
              <w:t>, прыжки с разбега</w:t>
            </w:r>
          </w:p>
        </w:tc>
        <w:tc>
          <w:tcPr>
            <w:tcW w:w="382" w:type="pct"/>
            <w:tcBorders>
              <w:top w:val="single" w:sz="4" w:space="0" w:color="auto"/>
              <w:left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sidRPr="00002913">
              <w:rPr>
                <w:sz w:val="24"/>
                <w:szCs w:val="24"/>
                <w:lang w:eastAsia="ru-RU"/>
              </w:rPr>
              <w:t>11</w:t>
            </w:r>
            <w:r>
              <w:rPr>
                <w:sz w:val="24"/>
                <w:szCs w:val="24"/>
                <w:lang w:eastAsia="ru-RU"/>
              </w:rPr>
              <w:t>2</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Метание спортивного снаряда весом 500 г.</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273"/>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113</w:t>
            </w:r>
          </w:p>
        </w:tc>
        <w:tc>
          <w:tcPr>
            <w:tcW w:w="2300" w:type="pct"/>
            <w:tcBorders>
              <w:top w:val="single" w:sz="4" w:space="0" w:color="auto"/>
              <w:left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 xml:space="preserve">Челночный бег </w:t>
            </w:r>
          </w:p>
        </w:tc>
        <w:tc>
          <w:tcPr>
            <w:tcW w:w="382" w:type="pct"/>
            <w:tcBorders>
              <w:top w:val="single" w:sz="4" w:space="0" w:color="auto"/>
              <w:left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sidRPr="00002913">
              <w:rPr>
                <w:sz w:val="24"/>
                <w:szCs w:val="24"/>
                <w:lang w:eastAsia="ru-RU"/>
              </w:rPr>
              <w:t>114</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Кроссовая  подготовка-</w:t>
            </w:r>
            <w:r>
              <w:rPr>
                <w:sz w:val="24"/>
                <w:szCs w:val="24"/>
                <w:lang w:eastAsia="ru-RU"/>
              </w:rPr>
              <w:t>2000м. Подтягивание.</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302"/>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sidRPr="00002913">
              <w:rPr>
                <w:sz w:val="24"/>
                <w:szCs w:val="24"/>
                <w:lang w:eastAsia="ru-RU"/>
              </w:rPr>
              <w:t>115</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 xml:space="preserve">Кроссовая  подготовка </w:t>
            </w:r>
            <w:r>
              <w:rPr>
                <w:sz w:val="24"/>
                <w:szCs w:val="24"/>
                <w:lang w:eastAsia="ru-RU"/>
              </w:rPr>
              <w:t xml:space="preserve">-3000м. </w:t>
            </w:r>
            <w:r w:rsidRPr="00002913">
              <w:rPr>
                <w:sz w:val="24"/>
                <w:szCs w:val="24"/>
                <w:lang w:eastAsia="ru-RU"/>
              </w:rPr>
              <w:t>Поднимание туловища из положения лежа на спине</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444"/>
          <w:jc w:val="center"/>
        </w:trPr>
        <w:tc>
          <w:tcPr>
            <w:tcW w:w="1462" w:type="pct"/>
            <w:gridSpan w:val="2"/>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right"/>
              <w:rPr>
                <w:b/>
                <w:bCs/>
                <w:sz w:val="24"/>
                <w:szCs w:val="24"/>
                <w:lang w:eastAsia="ru-RU"/>
              </w:rPr>
            </w:pPr>
            <w:r w:rsidRPr="00002913">
              <w:rPr>
                <w:b/>
                <w:bCs/>
                <w:sz w:val="24"/>
                <w:szCs w:val="24"/>
                <w:lang w:eastAsia="ru-RU"/>
              </w:rPr>
              <w:t>116-117</w:t>
            </w:r>
          </w:p>
        </w:tc>
        <w:tc>
          <w:tcPr>
            <w:tcW w:w="2300" w:type="pct"/>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jc w:val="both"/>
              <w:rPr>
                <w:b/>
                <w:sz w:val="24"/>
                <w:szCs w:val="24"/>
                <w:lang w:eastAsia="ru-RU"/>
              </w:rPr>
            </w:pPr>
            <w:r w:rsidRPr="00002913">
              <w:rPr>
                <w:b/>
                <w:bCs/>
                <w:sz w:val="24"/>
                <w:szCs w:val="24"/>
                <w:lang w:eastAsia="ru-RU"/>
              </w:rPr>
              <w:t xml:space="preserve">Промежуточная аттестация в форме </w:t>
            </w:r>
            <w:r w:rsidRPr="00002913">
              <w:rPr>
                <w:b/>
                <w:sz w:val="24"/>
                <w:szCs w:val="24"/>
                <w:lang w:eastAsia="ru-RU"/>
              </w:rPr>
              <w:t>дифференцированного зачета</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b/>
                <w:sz w:val="24"/>
                <w:szCs w:val="24"/>
                <w:lang w:eastAsia="ru-RU"/>
              </w:rPr>
            </w:pPr>
            <w:r w:rsidRPr="00002913">
              <w:rPr>
                <w:b/>
                <w:sz w:val="24"/>
                <w:szCs w:val="24"/>
                <w:lang w:eastAsia="ru-RU"/>
              </w:rPr>
              <w:t>2</w:t>
            </w:r>
          </w:p>
        </w:tc>
        <w:tc>
          <w:tcPr>
            <w:tcW w:w="856"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center"/>
              <w:rPr>
                <w:sz w:val="24"/>
                <w:szCs w:val="24"/>
                <w:lang w:eastAsia="ru-RU"/>
              </w:rPr>
            </w:pPr>
          </w:p>
        </w:tc>
      </w:tr>
      <w:tr w:rsidR="00B41459" w:rsidRPr="00002913" w:rsidTr="00490A4C">
        <w:trPr>
          <w:trHeight w:val="271"/>
          <w:jc w:val="center"/>
        </w:trPr>
        <w:tc>
          <w:tcPr>
            <w:tcW w:w="1060"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rPr>
                <w:b/>
                <w:sz w:val="24"/>
                <w:szCs w:val="24"/>
                <w:lang w:eastAsia="ru-RU"/>
              </w:rPr>
            </w:pPr>
          </w:p>
        </w:tc>
        <w:tc>
          <w:tcPr>
            <w:tcW w:w="2300" w:type="pct"/>
          </w:tcPr>
          <w:p w:rsidR="00B41459" w:rsidRPr="007F2BC6" w:rsidRDefault="00B41459" w:rsidP="00490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7F2BC6">
              <w:rPr>
                <w:b/>
                <w:sz w:val="24"/>
                <w:szCs w:val="24"/>
              </w:rPr>
              <w:t>Итого аудиторных занятий</w:t>
            </w:r>
          </w:p>
        </w:tc>
        <w:tc>
          <w:tcPr>
            <w:tcW w:w="382" w:type="pct"/>
          </w:tcPr>
          <w:p w:rsidR="00B41459" w:rsidRPr="007F2BC6" w:rsidRDefault="00B41459" w:rsidP="00490A4C">
            <w:pPr>
              <w:pStyle w:val="a6"/>
              <w:jc w:val="center"/>
              <w:rPr>
                <w:rFonts w:ascii="Times New Roman" w:hAnsi="Times New Roman" w:cs="Times New Roman"/>
                <w:b/>
                <w:sz w:val="24"/>
                <w:szCs w:val="24"/>
              </w:rPr>
            </w:pPr>
            <w:r w:rsidRPr="007F2BC6">
              <w:rPr>
                <w:rFonts w:ascii="Times New Roman" w:hAnsi="Times New Roman" w:cs="Times New Roman"/>
                <w:b/>
                <w:sz w:val="24"/>
                <w:szCs w:val="24"/>
              </w:rPr>
              <w:t>117</w:t>
            </w:r>
          </w:p>
        </w:tc>
        <w:tc>
          <w:tcPr>
            <w:tcW w:w="856"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center"/>
              <w:rPr>
                <w:sz w:val="24"/>
                <w:szCs w:val="24"/>
                <w:lang w:eastAsia="ru-RU"/>
              </w:rPr>
            </w:pPr>
          </w:p>
        </w:tc>
      </w:tr>
      <w:tr w:rsidR="00B41459" w:rsidRPr="00002913" w:rsidTr="00490A4C">
        <w:trPr>
          <w:trHeight w:val="271"/>
          <w:jc w:val="center"/>
        </w:trPr>
        <w:tc>
          <w:tcPr>
            <w:tcW w:w="1060"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rPr>
                <w:b/>
                <w:sz w:val="24"/>
                <w:szCs w:val="24"/>
                <w:lang w:eastAsia="ru-RU"/>
              </w:rPr>
            </w:pPr>
          </w:p>
        </w:tc>
        <w:tc>
          <w:tcPr>
            <w:tcW w:w="2300" w:type="pct"/>
          </w:tcPr>
          <w:p w:rsidR="00B41459" w:rsidRPr="007F2BC6" w:rsidRDefault="00B41459" w:rsidP="00490A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i/>
                <w:sz w:val="24"/>
                <w:szCs w:val="24"/>
              </w:rPr>
            </w:pPr>
            <w:r w:rsidRPr="007F2BC6">
              <w:rPr>
                <w:b/>
                <w:sz w:val="24"/>
                <w:szCs w:val="24"/>
              </w:rPr>
              <w:t>В том числе:</w:t>
            </w:r>
          </w:p>
          <w:p w:rsidR="00B41459" w:rsidRPr="007F2BC6" w:rsidRDefault="00B41459" w:rsidP="00490A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sidRPr="007F2BC6">
              <w:rPr>
                <w:b/>
                <w:sz w:val="24"/>
                <w:szCs w:val="24"/>
              </w:rPr>
              <w:t>практических занятий</w:t>
            </w:r>
          </w:p>
        </w:tc>
        <w:tc>
          <w:tcPr>
            <w:tcW w:w="382" w:type="pct"/>
          </w:tcPr>
          <w:p w:rsidR="00B41459" w:rsidRPr="007F2BC6" w:rsidRDefault="00B41459" w:rsidP="00490A4C">
            <w:pPr>
              <w:pStyle w:val="a6"/>
              <w:jc w:val="center"/>
              <w:rPr>
                <w:rFonts w:ascii="Times New Roman" w:hAnsi="Times New Roman" w:cs="Times New Roman"/>
                <w:b/>
                <w:sz w:val="24"/>
                <w:szCs w:val="24"/>
              </w:rPr>
            </w:pPr>
            <w:r>
              <w:rPr>
                <w:rFonts w:ascii="Times New Roman" w:hAnsi="Times New Roman" w:cs="Times New Roman"/>
                <w:b/>
                <w:sz w:val="24"/>
                <w:szCs w:val="24"/>
              </w:rPr>
              <w:t>109</w:t>
            </w:r>
          </w:p>
        </w:tc>
        <w:tc>
          <w:tcPr>
            <w:tcW w:w="856"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center"/>
              <w:rPr>
                <w:sz w:val="24"/>
                <w:szCs w:val="24"/>
                <w:lang w:eastAsia="ru-RU"/>
              </w:rPr>
            </w:pPr>
          </w:p>
        </w:tc>
      </w:tr>
      <w:tr w:rsidR="00B41459" w:rsidRPr="00002913" w:rsidTr="00490A4C">
        <w:trPr>
          <w:trHeight w:val="271"/>
          <w:jc w:val="center"/>
        </w:trPr>
        <w:tc>
          <w:tcPr>
            <w:tcW w:w="1060"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rPr>
                <w:b/>
                <w:sz w:val="24"/>
                <w:szCs w:val="24"/>
                <w:lang w:eastAsia="ru-RU"/>
              </w:rPr>
            </w:pPr>
          </w:p>
        </w:tc>
        <w:tc>
          <w:tcPr>
            <w:tcW w:w="2300" w:type="pct"/>
          </w:tcPr>
          <w:p w:rsidR="00B41459" w:rsidRPr="007F2BC6" w:rsidRDefault="00B41459" w:rsidP="00490A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sidRPr="007F2BC6">
              <w:rPr>
                <w:b/>
                <w:sz w:val="24"/>
                <w:szCs w:val="24"/>
              </w:rPr>
              <w:t>Итого самостоятельной работы</w:t>
            </w:r>
          </w:p>
        </w:tc>
        <w:tc>
          <w:tcPr>
            <w:tcW w:w="382" w:type="pct"/>
          </w:tcPr>
          <w:p w:rsidR="00B41459" w:rsidRPr="007F2BC6" w:rsidRDefault="00B41459" w:rsidP="00490A4C">
            <w:pPr>
              <w:pStyle w:val="a6"/>
              <w:jc w:val="center"/>
              <w:rPr>
                <w:rFonts w:ascii="Times New Roman" w:hAnsi="Times New Roman" w:cs="Times New Roman"/>
                <w:b/>
                <w:sz w:val="24"/>
                <w:szCs w:val="24"/>
              </w:rPr>
            </w:pPr>
            <w:r>
              <w:rPr>
                <w:rFonts w:ascii="Times New Roman" w:hAnsi="Times New Roman" w:cs="Times New Roman"/>
                <w:b/>
                <w:sz w:val="24"/>
                <w:szCs w:val="24"/>
              </w:rPr>
              <w:t>-</w:t>
            </w:r>
          </w:p>
        </w:tc>
        <w:tc>
          <w:tcPr>
            <w:tcW w:w="856"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center"/>
              <w:rPr>
                <w:sz w:val="24"/>
                <w:szCs w:val="24"/>
                <w:lang w:eastAsia="ru-RU"/>
              </w:rPr>
            </w:pPr>
          </w:p>
        </w:tc>
      </w:tr>
      <w:tr w:rsidR="00B41459" w:rsidRPr="00002913" w:rsidTr="00490A4C">
        <w:trPr>
          <w:trHeight w:val="271"/>
          <w:jc w:val="center"/>
        </w:trPr>
        <w:tc>
          <w:tcPr>
            <w:tcW w:w="1060"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rPr>
                <w:b/>
                <w:sz w:val="24"/>
                <w:szCs w:val="24"/>
                <w:lang w:eastAsia="ru-RU"/>
              </w:rPr>
            </w:pPr>
          </w:p>
        </w:tc>
        <w:tc>
          <w:tcPr>
            <w:tcW w:w="2300" w:type="pct"/>
          </w:tcPr>
          <w:p w:rsidR="00B41459" w:rsidRPr="007F2BC6" w:rsidRDefault="00B41459" w:rsidP="00490A4C">
            <w:pPr>
              <w:pStyle w:val="af3"/>
              <w:spacing w:before="0" w:beforeAutospacing="0" w:after="0" w:afterAutospacing="0"/>
              <w:rPr>
                <w:b/>
                <w:color w:val="FF0000"/>
              </w:rPr>
            </w:pPr>
            <w:r w:rsidRPr="007F2BC6">
              <w:rPr>
                <w:b/>
              </w:rPr>
              <w:t>Всего часов</w:t>
            </w:r>
          </w:p>
        </w:tc>
        <w:tc>
          <w:tcPr>
            <w:tcW w:w="382" w:type="pct"/>
          </w:tcPr>
          <w:p w:rsidR="00B41459" w:rsidRPr="007F2BC6" w:rsidRDefault="00B41459" w:rsidP="00490A4C">
            <w:pPr>
              <w:pStyle w:val="a6"/>
              <w:jc w:val="center"/>
              <w:rPr>
                <w:rFonts w:ascii="Times New Roman" w:hAnsi="Times New Roman" w:cs="Times New Roman"/>
                <w:b/>
                <w:sz w:val="24"/>
                <w:szCs w:val="24"/>
              </w:rPr>
            </w:pPr>
            <w:r>
              <w:rPr>
                <w:rFonts w:ascii="Times New Roman" w:hAnsi="Times New Roman" w:cs="Times New Roman"/>
                <w:b/>
                <w:sz w:val="24"/>
                <w:szCs w:val="24"/>
              </w:rPr>
              <w:t>117</w:t>
            </w:r>
          </w:p>
        </w:tc>
        <w:tc>
          <w:tcPr>
            <w:tcW w:w="856"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center"/>
              <w:rPr>
                <w:sz w:val="24"/>
                <w:szCs w:val="24"/>
                <w:lang w:eastAsia="ru-RU"/>
              </w:rPr>
            </w:pPr>
          </w:p>
        </w:tc>
      </w:tr>
      <w:bookmarkEnd w:id="4"/>
    </w:tbl>
    <w:p w:rsidR="00F80C7B" w:rsidRDefault="00F80C7B" w:rsidP="00ED629E">
      <w:pPr>
        <w:pStyle w:val="a6"/>
        <w:rPr>
          <w:rFonts w:ascii="Times New Roman" w:hAnsi="Times New Roman" w:cs="Times New Roman"/>
          <w:b/>
          <w:sz w:val="24"/>
          <w:szCs w:val="24"/>
        </w:rPr>
      </w:pPr>
    </w:p>
    <w:p w:rsidR="005064C9" w:rsidRDefault="005064C9" w:rsidP="00F80C7B">
      <w:pPr>
        <w:tabs>
          <w:tab w:val="left" w:pos="1134"/>
        </w:tabs>
        <w:ind w:firstLine="709"/>
        <w:jc w:val="both"/>
        <w:rPr>
          <w:b/>
          <w:sz w:val="24"/>
          <w:szCs w:val="24"/>
        </w:rPr>
        <w:sectPr w:rsidR="005064C9" w:rsidSect="005064C9">
          <w:pgSz w:w="16838" w:h="11906" w:orient="landscape"/>
          <w:pgMar w:top="1418" w:right="1134" w:bottom="567" w:left="1134" w:header="709" w:footer="709" w:gutter="0"/>
          <w:cols w:space="708"/>
          <w:docGrid w:linePitch="360"/>
        </w:sectPr>
      </w:pPr>
    </w:p>
    <w:p w:rsidR="00BB7DED" w:rsidRPr="00B66947" w:rsidRDefault="00144FC6" w:rsidP="00144FC6">
      <w:pPr>
        <w:contextualSpacing/>
        <w:jc w:val="center"/>
        <w:rPr>
          <w:b/>
          <w:bCs/>
          <w:sz w:val="28"/>
          <w:szCs w:val="28"/>
        </w:rPr>
      </w:pPr>
      <w:r>
        <w:rPr>
          <w:b/>
          <w:bCs/>
          <w:sz w:val="28"/>
          <w:szCs w:val="28"/>
        </w:rPr>
        <w:lastRenderedPageBreak/>
        <w:t>4. УСЛОВИЯ РЕАЛИЗАЦИИ УЧЕБНОГО ПРЕДМЕТА</w:t>
      </w:r>
    </w:p>
    <w:p w:rsidR="00BB7DED" w:rsidRPr="00B66947" w:rsidRDefault="00BB7DED" w:rsidP="00B66947">
      <w:pPr>
        <w:tabs>
          <w:tab w:val="left" w:pos="1134"/>
        </w:tabs>
        <w:ind w:firstLine="709"/>
        <w:jc w:val="both"/>
        <w:rPr>
          <w:b/>
          <w:sz w:val="28"/>
          <w:szCs w:val="28"/>
        </w:rPr>
      </w:pPr>
    </w:p>
    <w:p w:rsidR="00F80C7B" w:rsidRPr="00B66947" w:rsidRDefault="00BB7DED" w:rsidP="007F2BC6">
      <w:pPr>
        <w:tabs>
          <w:tab w:val="left" w:pos="1134"/>
        </w:tabs>
        <w:ind w:firstLine="567"/>
        <w:jc w:val="both"/>
        <w:rPr>
          <w:b/>
          <w:sz w:val="28"/>
          <w:szCs w:val="28"/>
        </w:rPr>
      </w:pPr>
      <w:r w:rsidRPr="00B66947">
        <w:rPr>
          <w:b/>
          <w:sz w:val="28"/>
          <w:szCs w:val="28"/>
        </w:rPr>
        <w:t>4.1</w:t>
      </w:r>
      <w:r w:rsidR="00F80C7B" w:rsidRPr="00B66947">
        <w:rPr>
          <w:b/>
          <w:sz w:val="28"/>
          <w:szCs w:val="28"/>
        </w:rPr>
        <w:t>. Материально-техническое обеспечение программы учебного предмета</w:t>
      </w:r>
    </w:p>
    <w:p w:rsidR="00EA0ECE" w:rsidRPr="00EA0ECE" w:rsidRDefault="00EA0ECE" w:rsidP="00EA0EC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jc w:val="both"/>
        <w:rPr>
          <w:bCs/>
          <w:sz w:val="28"/>
          <w:szCs w:val="28"/>
          <w:lang w:eastAsia="ru-RU"/>
        </w:rPr>
      </w:pPr>
      <w:r w:rsidRPr="00EA0ECE">
        <w:rPr>
          <w:sz w:val="28"/>
          <w:szCs w:val="28"/>
          <w:lang w:eastAsia="ru-RU"/>
        </w:rPr>
        <w:t xml:space="preserve">Освоение программы учебного предмета ОУДБ.06 Физическая культура </w:t>
      </w:r>
      <w:proofErr w:type="gramStart"/>
      <w:r w:rsidR="00825157">
        <w:rPr>
          <w:sz w:val="28"/>
          <w:szCs w:val="28"/>
          <w:lang w:eastAsia="ru-RU"/>
        </w:rPr>
        <w:t xml:space="preserve">( </w:t>
      </w:r>
      <w:proofErr w:type="gramEnd"/>
      <w:r w:rsidR="00825157">
        <w:rPr>
          <w:sz w:val="28"/>
          <w:szCs w:val="28"/>
          <w:lang w:eastAsia="ru-RU"/>
        </w:rPr>
        <w:t xml:space="preserve">базовый уровень) </w:t>
      </w:r>
      <w:r w:rsidRPr="00EA0ECE">
        <w:rPr>
          <w:sz w:val="28"/>
          <w:szCs w:val="28"/>
          <w:lang w:eastAsia="ru-RU"/>
        </w:rPr>
        <w:t xml:space="preserve">предполагает наличие </w:t>
      </w:r>
      <w:r w:rsidRPr="00EA0ECE">
        <w:rPr>
          <w:bCs/>
          <w:sz w:val="28"/>
          <w:szCs w:val="28"/>
          <w:lang w:eastAsia="ru-RU"/>
        </w:rPr>
        <w:t>спортивного и тренажёрного залов, открытого стадиона.</w:t>
      </w:r>
    </w:p>
    <w:p w:rsidR="00EA0ECE" w:rsidRPr="00EA0ECE" w:rsidRDefault="00EA0ECE" w:rsidP="00EA0ECE">
      <w:pPr>
        <w:widowControl/>
        <w:adjustRightInd w:val="0"/>
        <w:ind w:firstLine="709"/>
        <w:jc w:val="both"/>
        <w:rPr>
          <w:sz w:val="28"/>
          <w:szCs w:val="28"/>
          <w:lang w:eastAsia="ru-RU"/>
        </w:rPr>
      </w:pPr>
      <w:r w:rsidRPr="00EA0ECE">
        <w:rPr>
          <w:color w:val="000000"/>
          <w:sz w:val="28"/>
          <w:szCs w:val="28"/>
          <w:lang w:eastAsia="ru-RU"/>
        </w:rPr>
        <w:t>Помещение кабинета удовлетворяет требованиям санитарно-эпидемиологических правил и нормативов.</w:t>
      </w:r>
    </w:p>
    <w:p w:rsidR="00EA0ECE" w:rsidRPr="00EA0ECE" w:rsidRDefault="00EA0ECE" w:rsidP="00EA0ECE">
      <w:pPr>
        <w:widowControl/>
        <w:adjustRightInd w:val="0"/>
        <w:ind w:firstLine="709"/>
        <w:jc w:val="both"/>
        <w:rPr>
          <w:sz w:val="28"/>
          <w:szCs w:val="28"/>
          <w:lang w:eastAsia="ru-RU"/>
        </w:rPr>
      </w:pPr>
      <w:r w:rsidRPr="00EA0ECE">
        <w:rPr>
          <w:sz w:val="28"/>
          <w:szCs w:val="28"/>
          <w:lang w:eastAsia="ru-RU"/>
        </w:rPr>
        <w:t>Оснащение учебного кабинета обеспечивается необходимым спортивным оборудованием и инвентарем, а также техническими средствами обучения.</w:t>
      </w:r>
    </w:p>
    <w:p w:rsidR="00197E63" w:rsidRDefault="00197E63" w:rsidP="00197E63">
      <w:pPr>
        <w:widowControl/>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rPr>
          <w:b/>
          <w:bCs/>
          <w:sz w:val="28"/>
          <w:szCs w:val="28"/>
          <w:lang w:eastAsia="ru-RU"/>
        </w:rPr>
      </w:pPr>
    </w:p>
    <w:p w:rsidR="00EA0ECE" w:rsidRPr="00EA0ECE" w:rsidRDefault="00EA0ECE" w:rsidP="00197E63">
      <w:pPr>
        <w:widowControl/>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rPr>
          <w:b/>
          <w:bCs/>
          <w:sz w:val="28"/>
          <w:szCs w:val="28"/>
          <w:lang w:eastAsia="ru-RU"/>
        </w:rPr>
      </w:pPr>
      <w:r w:rsidRPr="00EA0ECE">
        <w:rPr>
          <w:b/>
          <w:bCs/>
          <w:sz w:val="28"/>
          <w:szCs w:val="28"/>
          <w:lang w:eastAsia="ru-RU"/>
        </w:rPr>
        <w:t>Оборудование спортивного зала и инвентарь:</w:t>
      </w:r>
    </w:p>
    <w:p w:rsidR="00EA0ECE" w:rsidRPr="00EA0ECE" w:rsidRDefault="00EA0ECE" w:rsidP="00197E63">
      <w:pPr>
        <w:widowControl/>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EA0ECE">
        <w:rPr>
          <w:rFonts w:eastAsia="Calibri"/>
          <w:bCs/>
          <w:sz w:val="28"/>
          <w:szCs w:val="28"/>
        </w:rPr>
        <w:t>баскетбольные фермы с кольцами,</w:t>
      </w:r>
    </w:p>
    <w:p w:rsidR="00EA0ECE" w:rsidRPr="00EA0ECE" w:rsidRDefault="00EA0ECE" w:rsidP="00197E63">
      <w:pPr>
        <w:widowControl/>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EA0ECE">
        <w:rPr>
          <w:rFonts w:eastAsia="Calibri"/>
          <w:bCs/>
          <w:sz w:val="28"/>
          <w:szCs w:val="28"/>
        </w:rPr>
        <w:t>баскетбольные мячи,</w:t>
      </w:r>
    </w:p>
    <w:p w:rsidR="00EA0ECE" w:rsidRPr="00EA0ECE" w:rsidRDefault="00EA0ECE" w:rsidP="00197E63">
      <w:pPr>
        <w:widowControl/>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EA0ECE">
        <w:rPr>
          <w:rFonts w:eastAsia="Calibri"/>
          <w:bCs/>
          <w:sz w:val="28"/>
          <w:szCs w:val="28"/>
        </w:rPr>
        <w:t>волейбольная сетка с тросом и креплением,</w:t>
      </w:r>
    </w:p>
    <w:p w:rsidR="00EA0ECE" w:rsidRPr="00EA0ECE" w:rsidRDefault="00EA0ECE" w:rsidP="00197E63">
      <w:pPr>
        <w:widowControl/>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EA0ECE">
        <w:rPr>
          <w:rFonts w:eastAsia="Calibri"/>
          <w:bCs/>
          <w:sz w:val="28"/>
          <w:szCs w:val="28"/>
        </w:rPr>
        <w:t>волейбольные мячи,</w:t>
      </w:r>
    </w:p>
    <w:p w:rsidR="00EA0ECE" w:rsidRPr="00EA0ECE" w:rsidRDefault="00EA0ECE" w:rsidP="00197E63">
      <w:pPr>
        <w:widowControl/>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EA0ECE">
        <w:rPr>
          <w:rFonts w:eastAsia="Calibri"/>
          <w:bCs/>
          <w:sz w:val="28"/>
          <w:szCs w:val="28"/>
        </w:rPr>
        <w:t>гимнастические скамейки,</w:t>
      </w:r>
    </w:p>
    <w:p w:rsidR="00EA0ECE" w:rsidRPr="00EA0ECE" w:rsidRDefault="00EA0ECE" w:rsidP="00197E63">
      <w:pPr>
        <w:widowControl/>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EA0ECE">
        <w:rPr>
          <w:rFonts w:eastAsia="Calibri"/>
          <w:bCs/>
          <w:sz w:val="28"/>
          <w:szCs w:val="28"/>
        </w:rPr>
        <w:t>гимнастическая стенка,</w:t>
      </w:r>
    </w:p>
    <w:p w:rsidR="00EA0ECE" w:rsidRPr="00EA0ECE" w:rsidRDefault="00EA0ECE" w:rsidP="00197E63">
      <w:pPr>
        <w:widowControl/>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скакалки</w:t>
      </w:r>
    </w:p>
    <w:p w:rsidR="00EA0ECE" w:rsidRPr="00EA0ECE" w:rsidRDefault="00EA0ECE" w:rsidP="00197E63">
      <w:pPr>
        <w:widowControl/>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обручи,</w:t>
      </w:r>
    </w:p>
    <w:p w:rsidR="00EA0ECE" w:rsidRPr="00EA0ECE" w:rsidRDefault="00EA0ECE" w:rsidP="00197E63">
      <w:pPr>
        <w:widowControl/>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гимнастические палки,</w:t>
      </w:r>
    </w:p>
    <w:p w:rsidR="00EA0ECE" w:rsidRPr="00EA0ECE" w:rsidRDefault="00EA0ECE" w:rsidP="00197E63">
      <w:pPr>
        <w:widowControl/>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гантели</w:t>
      </w:r>
    </w:p>
    <w:p w:rsidR="00EA0ECE" w:rsidRPr="00EA0ECE" w:rsidRDefault="00EA0ECE" w:rsidP="00197E63">
      <w:pPr>
        <w:widowControl/>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rPr>
          <w:b/>
          <w:bCs/>
          <w:sz w:val="28"/>
          <w:szCs w:val="28"/>
          <w:lang w:eastAsia="ru-RU"/>
        </w:rPr>
      </w:pPr>
      <w:r w:rsidRPr="00EA0ECE">
        <w:rPr>
          <w:b/>
          <w:bCs/>
          <w:sz w:val="28"/>
          <w:szCs w:val="28"/>
          <w:lang w:eastAsia="ru-RU"/>
        </w:rPr>
        <w:t>Оборудование тренажёрного зала:</w:t>
      </w:r>
    </w:p>
    <w:p w:rsidR="00EA0ECE" w:rsidRPr="00EA0ECE" w:rsidRDefault="00EA0ECE" w:rsidP="00197E63">
      <w:pPr>
        <w:widowControl/>
        <w:numPr>
          <w:ilvl w:val="0"/>
          <w:numId w:val="15"/>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силовой комплекс,</w:t>
      </w:r>
    </w:p>
    <w:p w:rsidR="00EA0ECE" w:rsidRPr="00EA0ECE" w:rsidRDefault="00EA0ECE" w:rsidP="00197E63">
      <w:pPr>
        <w:widowControl/>
        <w:numPr>
          <w:ilvl w:val="0"/>
          <w:numId w:val="15"/>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велотренажёр,</w:t>
      </w:r>
    </w:p>
    <w:p w:rsidR="00EA0ECE" w:rsidRPr="00EA0ECE" w:rsidRDefault="00EA0ECE" w:rsidP="00197E63">
      <w:pPr>
        <w:widowControl/>
        <w:numPr>
          <w:ilvl w:val="0"/>
          <w:numId w:val="15"/>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доска для пресса,</w:t>
      </w:r>
    </w:p>
    <w:p w:rsidR="00EA0ECE" w:rsidRPr="00EA0ECE" w:rsidRDefault="00EA0ECE" w:rsidP="00197E63">
      <w:pPr>
        <w:widowControl/>
        <w:numPr>
          <w:ilvl w:val="0"/>
          <w:numId w:val="15"/>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lang w:eastAsia="ru-RU"/>
        </w:rPr>
        <w:t>степы.</w:t>
      </w:r>
    </w:p>
    <w:p w:rsidR="00EA0ECE" w:rsidRPr="00EA0ECE" w:rsidRDefault="00EA0ECE" w:rsidP="00197E63">
      <w:pPr>
        <w:widowControl/>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rPr>
          <w:b/>
          <w:bCs/>
          <w:sz w:val="28"/>
          <w:szCs w:val="28"/>
          <w:lang w:eastAsia="ru-RU"/>
        </w:rPr>
      </w:pPr>
      <w:r w:rsidRPr="00EA0ECE">
        <w:rPr>
          <w:b/>
          <w:bCs/>
          <w:sz w:val="28"/>
          <w:szCs w:val="28"/>
          <w:lang w:eastAsia="ru-RU"/>
        </w:rPr>
        <w:t>Оборудование лыжной базы:</w:t>
      </w:r>
    </w:p>
    <w:p w:rsidR="00EA0ECE" w:rsidRPr="00EA0ECE" w:rsidRDefault="00EA0ECE" w:rsidP="00197E63">
      <w:pPr>
        <w:widowControl/>
        <w:numPr>
          <w:ilvl w:val="0"/>
          <w:numId w:val="16"/>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лыжи пластиковые с лыжными ботинками,</w:t>
      </w:r>
    </w:p>
    <w:p w:rsidR="00EA0ECE" w:rsidRPr="00EA0ECE" w:rsidRDefault="00EA0ECE" w:rsidP="00197E63">
      <w:pPr>
        <w:widowControl/>
        <w:numPr>
          <w:ilvl w:val="0"/>
          <w:numId w:val="16"/>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лыжные палки.</w:t>
      </w:r>
    </w:p>
    <w:p w:rsidR="00EA0ECE" w:rsidRPr="000E35BF" w:rsidRDefault="00EA0ECE" w:rsidP="00197E63">
      <w:pPr>
        <w:pStyle w:val="Default"/>
        <w:tabs>
          <w:tab w:val="left" w:pos="567"/>
        </w:tabs>
        <w:ind w:left="567"/>
        <w:jc w:val="both"/>
        <w:rPr>
          <w:color w:val="auto"/>
          <w:sz w:val="28"/>
          <w:szCs w:val="28"/>
        </w:rPr>
      </w:pPr>
      <w:r w:rsidRPr="000E35BF">
        <w:rPr>
          <w:b/>
          <w:color w:val="auto"/>
          <w:sz w:val="28"/>
          <w:szCs w:val="28"/>
        </w:rPr>
        <w:t>Технические средства обучения</w:t>
      </w:r>
      <w:r w:rsidRPr="000E35BF">
        <w:rPr>
          <w:color w:val="auto"/>
          <w:sz w:val="28"/>
          <w:szCs w:val="28"/>
        </w:rPr>
        <w:t xml:space="preserve">: </w:t>
      </w:r>
    </w:p>
    <w:p w:rsidR="00EA0ECE" w:rsidRPr="00F75769" w:rsidRDefault="00EA0ECE" w:rsidP="00197E63">
      <w:pPr>
        <w:pStyle w:val="Default"/>
        <w:numPr>
          <w:ilvl w:val="0"/>
          <w:numId w:val="17"/>
        </w:numPr>
        <w:tabs>
          <w:tab w:val="left" w:pos="567"/>
        </w:tabs>
        <w:ind w:left="567" w:firstLine="0"/>
        <w:jc w:val="both"/>
        <w:rPr>
          <w:b/>
          <w:color w:val="auto"/>
          <w:sz w:val="28"/>
          <w:szCs w:val="28"/>
        </w:rPr>
      </w:pPr>
      <w:r w:rsidRPr="00F75769">
        <w:rPr>
          <w:bCs/>
          <w:color w:val="auto"/>
          <w:sz w:val="28"/>
          <w:szCs w:val="28"/>
        </w:rPr>
        <w:t xml:space="preserve">музыкальный центр, </w:t>
      </w:r>
    </w:p>
    <w:p w:rsidR="00EA0ECE" w:rsidRPr="00F75769" w:rsidRDefault="00EA0ECE" w:rsidP="00197E63">
      <w:pPr>
        <w:pStyle w:val="Default"/>
        <w:numPr>
          <w:ilvl w:val="0"/>
          <w:numId w:val="17"/>
        </w:numPr>
        <w:tabs>
          <w:tab w:val="left" w:pos="567"/>
        </w:tabs>
        <w:ind w:left="567" w:firstLine="0"/>
        <w:jc w:val="both"/>
        <w:rPr>
          <w:b/>
          <w:color w:val="auto"/>
          <w:sz w:val="28"/>
          <w:szCs w:val="28"/>
        </w:rPr>
      </w:pPr>
      <w:r w:rsidRPr="00F75769">
        <w:rPr>
          <w:bCs/>
          <w:color w:val="auto"/>
          <w:sz w:val="28"/>
          <w:szCs w:val="28"/>
        </w:rPr>
        <w:t>ноутбук,</w:t>
      </w:r>
    </w:p>
    <w:p w:rsidR="00EA0ECE" w:rsidRPr="00F75769" w:rsidRDefault="00EA0ECE" w:rsidP="00197E63">
      <w:pPr>
        <w:pStyle w:val="Default"/>
        <w:numPr>
          <w:ilvl w:val="0"/>
          <w:numId w:val="17"/>
        </w:numPr>
        <w:tabs>
          <w:tab w:val="left" w:pos="567"/>
        </w:tabs>
        <w:ind w:left="567" w:firstLine="0"/>
        <w:jc w:val="both"/>
        <w:rPr>
          <w:b/>
          <w:color w:val="auto"/>
          <w:sz w:val="28"/>
          <w:szCs w:val="28"/>
        </w:rPr>
      </w:pPr>
      <w:r w:rsidRPr="00F75769">
        <w:rPr>
          <w:bCs/>
          <w:color w:val="auto"/>
          <w:sz w:val="28"/>
          <w:szCs w:val="28"/>
        </w:rPr>
        <w:t>секундомер,</w:t>
      </w:r>
    </w:p>
    <w:p w:rsidR="00EA0ECE" w:rsidRPr="00F75769" w:rsidRDefault="00EA0ECE" w:rsidP="00197E63">
      <w:pPr>
        <w:pStyle w:val="Default"/>
        <w:numPr>
          <w:ilvl w:val="0"/>
          <w:numId w:val="17"/>
        </w:numPr>
        <w:tabs>
          <w:tab w:val="left" w:pos="567"/>
        </w:tabs>
        <w:ind w:left="567" w:firstLine="0"/>
        <w:jc w:val="both"/>
        <w:rPr>
          <w:b/>
          <w:color w:val="auto"/>
          <w:sz w:val="28"/>
          <w:szCs w:val="28"/>
        </w:rPr>
      </w:pPr>
      <w:r w:rsidRPr="00F75769">
        <w:rPr>
          <w:bCs/>
          <w:color w:val="auto"/>
          <w:sz w:val="28"/>
          <w:szCs w:val="28"/>
        </w:rPr>
        <w:t>рулетка,</w:t>
      </w:r>
    </w:p>
    <w:p w:rsidR="00EA0ECE" w:rsidRPr="00F75769" w:rsidRDefault="00EA0ECE" w:rsidP="00197E63">
      <w:pPr>
        <w:pStyle w:val="Default"/>
        <w:numPr>
          <w:ilvl w:val="0"/>
          <w:numId w:val="17"/>
        </w:numPr>
        <w:tabs>
          <w:tab w:val="left" w:pos="567"/>
        </w:tabs>
        <w:ind w:left="567" w:firstLine="0"/>
        <w:jc w:val="both"/>
        <w:rPr>
          <w:b/>
          <w:color w:val="auto"/>
          <w:sz w:val="28"/>
          <w:szCs w:val="28"/>
        </w:rPr>
      </w:pPr>
      <w:r w:rsidRPr="00F75769">
        <w:rPr>
          <w:bCs/>
          <w:color w:val="auto"/>
          <w:sz w:val="28"/>
          <w:szCs w:val="28"/>
        </w:rPr>
        <w:t>калькулятор,</w:t>
      </w:r>
    </w:p>
    <w:p w:rsidR="00197E63" w:rsidRPr="002B6615" w:rsidRDefault="00EA0ECE" w:rsidP="00FB33B5">
      <w:pPr>
        <w:pStyle w:val="Default"/>
        <w:numPr>
          <w:ilvl w:val="0"/>
          <w:numId w:val="17"/>
        </w:numPr>
        <w:tabs>
          <w:tab w:val="left" w:pos="567"/>
        </w:tabs>
        <w:ind w:left="567" w:firstLine="0"/>
        <w:jc w:val="both"/>
        <w:rPr>
          <w:b/>
          <w:color w:val="auto"/>
          <w:sz w:val="28"/>
          <w:szCs w:val="28"/>
        </w:rPr>
      </w:pPr>
      <w:r w:rsidRPr="00F75769">
        <w:rPr>
          <w:bCs/>
          <w:color w:val="auto"/>
          <w:sz w:val="28"/>
          <w:szCs w:val="28"/>
        </w:rPr>
        <w:t>флажки судейские.</w:t>
      </w:r>
    </w:p>
    <w:p w:rsidR="002B6615" w:rsidRPr="00FB33B5" w:rsidRDefault="002B6615" w:rsidP="002B6615">
      <w:pPr>
        <w:pStyle w:val="Default"/>
        <w:tabs>
          <w:tab w:val="left" w:pos="567"/>
        </w:tabs>
        <w:ind w:left="567"/>
        <w:jc w:val="both"/>
        <w:rPr>
          <w:b/>
          <w:color w:val="auto"/>
          <w:sz w:val="28"/>
          <w:szCs w:val="28"/>
        </w:rPr>
      </w:pPr>
      <w:bookmarkStart w:id="5" w:name="_GoBack"/>
      <w:bookmarkEnd w:id="5"/>
    </w:p>
    <w:p w:rsidR="00F80C7B" w:rsidRPr="00B66947" w:rsidRDefault="00103CCC" w:rsidP="007F2BC6">
      <w:pPr>
        <w:pStyle w:val="a6"/>
        <w:ind w:firstLine="567"/>
        <w:jc w:val="both"/>
        <w:rPr>
          <w:rFonts w:ascii="Times New Roman" w:hAnsi="Times New Roman" w:cs="Times New Roman"/>
          <w:b/>
          <w:sz w:val="28"/>
          <w:szCs w:val="28"/>
        </w:rPr>
      </w:pPr>
      <w:r w:rsidRPr="00B66947">
        <w:rPr>
          <w:rFonts w:ascii="Times New Roman" w:hAnsi="Times New Roman" w:cs="Times New Roman"/>
          <w:b/>
          <w:sz w:val="28"/>
          <w:szCs w:val="28"/>
        </w:rPr>
        <w:t>4.2.</w:t>
      </w:r>
      <w:r w:rsidR="00F80C7B" w:rsidRPr="00B66947">
        <w:rPr>
          <w:rFonts w:ascii="Times New Roman" w:hAnsi="Times New Roman" w:cs="Times New Roman"/>
          <w:b/>
          <w:sz w:val="28"/>
          <w:szCs w:val="28"/>
        </w:rPr>
        <w:t xml:space="preserve"> Учебно-методическое </w:t>
      </w:r>
      <w:r w:rsidR="00F80C7B" w:rsidRPr="00B66947">
        <w:rPr>
          <w:rFonts w:ascii="Times New Roman" w:hAnsi="Times New Roman" w:cs="Times New Roman"/>
          <w:b/>
          <w:bCs/>
          <w:sz w:val="28"/>
          <w:szCs w:val="28"/>
        </w:rPr>
        <w:t xml:space="preserve">обеспечение </w:t>
      </w:r>
    </w:p>
    <w:p w:rsidR="002B6615" w:rsidRPr="002B6615" w:rsidRDefault="002B6615" w:rsidP="002B6615">
      <w:pPr>
        <w:pStyle w:val="ConsPlusCell"/>
        <w:widowControl/>
        <w:rPr>
          <w:rFonts w:ascii="Times New Roman" w:hAnsi="Times New Roman" w:cs="Times New Roman"/>
          <w:b/>
          <w:bCs/>
          <w:sz w:val="28"/>
          <w:szCs w:val="28"/>
        </w:rPr>
      </w:pPr>
      <w:r w:rsidRPr="002B6615">
        <w:rPr>
          <w:rFonts w:ascii="Times New Roman" w:hAnsi="Times New Roman" w:cs="Times New Roman"/>
          <w:b/>
          <w:bCs/>
          <w:sz w:val="28"/>
          <w:szCs w:val="28"/>
        </w:rPr>
        <w:t>Основная литература:</w:t>
      </w:r>
    </w:p>
    <w:p w:rsidR="002B6615" w:rsidRPr="002B6615" w:rsidRDefault="002B6615" w:rsidP="002B6615">
      <w:pPr>
        <w:pStyle w:val="af"/>
        <w:numPr>
          <w:ilvl w:val="0"/>
          <w:numId w:val="23"/>
        </w:numPr>
        <w:ind w:left="426" w:hanging="426"/>
        <w:rPr>
          <w:sz w:val="28"/>
          <w:szCs w:val="28"/>
        </w:rPr>
      </w:pPr>
      <w:proofErr w:type="spellStart"/>
      <w:r w:rsidRPr="002B6615">
        <w:rPr>
          <w:sz w:val="28"/>
          <w:szCs w:val="28"/>
        </w:rPr>
        <w:t>Андрюхина</w:t>
      </w:r>
      <w:proofErr w:type="spellEnd"/>
      <w:r w:rsidRPr="002B6615">
        <w:rPr>
          <w:sz w:val="28"/>
          <w:szCs w:val="28"/>
        </w:rPr>
        <w:t xml:space="preserve"> Т.В., Третьякова Н.В. /Под ред. </w:t>
      </w:r>
      <w:proofErr w:type="spellStart"/>
      <w:r w:rsidRPr="002B6615">
        <w:rPr>
          <w:sz w:val="28"/>
          <w:szCs w:val="28"/>
        </w:rPr>
        <w:t>Виленского</w:t>
      </w:r>
      <w:proofErr w:type="spellEnd"/>
      <w:r w:rsidRPr="002B6615">
        <w:rPr>
          <w:sz w:val="28"/>
          <w:szCs w:val="28"/>
        </w:rPr>
        <w:t xml:space="preserve"> М.Я. Физическая культура. 10-11 класс. - М.: «Русское слово», 2019.</w:t>
      </w:r>
      <w:r w:rsidRPr="002B6615">
        <w:rPr>
          <w:sz w:val="28"/>
          <w:szCs w:val="28"/>
        </w:rPr>
        <w:t xml:space="preserve"> </w:t>
      </w:r>
      <w:proofErr w:type="gramStart"/>
      <w:r w:rsidRPr="002B6615">
        <w:rPr>
          <w:sz w:val="28"/>
          <w:szCs w:val="28"/>
        </w:rPr>
        <w:t>(Источник:</w:t>
      </w:r>
      <w:proofErr w:type="gramEnd"/>
      <w:r w:rsidRPr="002B6615">
        <w:rPr>
          <w:sz w:val="28"/>
          <w:szCs w:val="28"/>
        </w:rPr>
        <w:t xml:space="preserve"> </w:t>
      </w:r>
      <w:proofErr w:type="gramStart"/>
      <w:r w:rsidRPr="002B6615">
        <w:rPr>
          <w:sz w:val="28"/>
          <w:szCs w:val="28"/>
        </w:rPr>
        <w:t>ЭОС «Русское слово»)</w:t>
      </w:r>
      <w:proofErr w:type="gramEnd"/>
    </w:p>
    <w:p w:rsidR="002B6615" w:rsidRPr="002B6615" w:rsidRDefault="002B6615" w:rsidP="002B6615">
      <w:pPr>
        <w:rPr>
          <w:sz w:val="28"/>
          <w:szCs w:val="28"/>
        </w:rPr>
      </w:pPr>
    </w:p>
    <w:p w:rsidR="002B6615" w:rsidRPr="002B6615" w:rsidRDefault="002B6615" w:rsidP="002B6615">
      <w:pPr>
        <w:pStyle w:val="ConsPlusCell"/>
        <w:widowControl/>
        <w:rPr>
          <w:rFonts w:ascii="Times New Roman" w:hAnsi="Times New Roman" w:cs="Times New Roman"/>
          <w:b/>
          <w:bCs/>
          <w:sz w:val="28"/>
          <w:szCs w:val="28"/>
        </w:rPr>
      </w:pPr>
      <w:r w:rsidRPr="002B6615">
        <w:rPr>
          <w:rFonts w:ascii="Times New Roman" w:hAnsi="Times New Roman" w:cs="Times New Roman"/>
          <w:b/>
          <w:bCs/>
          <w:sz w:val="28"/>
          <w:szCs w:val="28"/>
        </w:rPr>
        <w:t>Дополнительная литература:</w:t>
      </w:r>
    </w:p>
    <w:p w:rsidR="002B6615" w:rsidRDefault="002B6615" w:rsidP="002B6615">
      <w:pPr>
        <w:pStyle w:val="Default"/>
        <w:numPr>
          <w:ilvl w:val="0"/>
          <w:numId w:val="24"/>
        </w:numPr>
        <w:ind w:left="426" w:hanging="426"/>
        <w:jc w:val="both"/>
        <w:rPr>
          <w:sz w:val="28"/>
          <w:szCs w:val="28"/>
          <w:shd w:val="clear" w:color="auto" w:fill="FFFFFF"/>
        </w:rPr>
      </w:pPr>
      <w:r w:rsidRPr="002B6615">
        <w:rPr>
          <w:sz w:val="28"/>
          <w:szCs w:val="28"/>
        </w:rPr>
        <w:t xml:space="preserve">Филиппова Ю. С. Физическая культура. — Москва: ИНФРА-М, 2022. </w:t>
      </w:r>
      <w:proofErr w:type="gramStart"/>
      <w:r w:rsidRPr="002B6615">
        <w:rPr>
          <w:sz w:val="28"/>
          <w:szCs w:val="28"/>
          <w:shd w:val="clear" w:color="auto" w:fill="FFFFFF"/>
        </w:rPr>
        <w:t>(Источник:</w:t>
      </w:r>
      <w:proofErr w:type="gramEnd"/>
      <w:r w:rsidRPr="002B6615">
        <w:rPr>
          <w:sz w:val="28"/>
          <w:szCs w:val="28"/>
          <w:shd w:val="clear" w:color="auto" w:fill="FFFFFF"/>
        </w:rPr>
        <w:t xml:space="preserve"> </w:t>
      </w:r>
      <w:proofErr w:type="gramStart"/>
      <w:r w:rsidRPr="002B6615">
        <w:rPr>
          <w:sz w:val="28"/>
          <w:szCs w:val="28"/>
          <w:shd w:val="clear" w:color="auto" w:fill="FFFFFF"/>
        </w:rPr>
        <w:t xml:space="preserve">ЭБС </w:t>
      </w:r>
      <w:proofErr w:type="spellStart"/>
      <w:r w:rsidRPr="002B6615">
        <w:rPr>
          <w:sz w:val="28"/>
          <w:szCs w:val="28"/>
          <w:shd w:val="clear" w:color="auto" w:fill="FFFFFF"/>
          <w:lang w:val="en-US"/>
        </w:rPr>
        <w:t>Znanium</w:t>
      </w:r>
      <w:proofErr w:type="spellEnd"/>
      <w:r w:rsidRPr="002B6615">
        <w:rPr>
          <w:sz w:val="28"/>
          <w:szCs w:val="28"/>
          <w:shd w:val="clear" w:color="auto" w:fill="FFFFFF"/>
        </w:rPr>
        <w:t>.</w:t>
      </w:r>
      <w:r w:rsidRPr="002B6615">
        <w:rPr>
          <w:sz w:val="28"/>
          <w:szCs w:val="28"/>
          <w:shd w:val="clear" w:color="auto" w:fill="FFFFFF"/>
          <w:lang w:val="en-US"/>
        </w:rPr>
        <w:t>com</w:t>
      </w:r>
      <w:r w:rsidRPr="002B6615">
        <w:rPr>
          <w:sz w:val="28"/>
          <w:szCs w:val="28"/>
          <w:shd w:val="clear" w:color="auto" w:fill="FFFFFF"/>
        </w:rPr>
        <w:t>)</w:t>
      </w:r>
      <w:proofErr w:type="gramEnd"/>
    </w:p>
    <w:p w:rsidR="002B6615" w:rsidRPr="002B6615" w:rsidRDefault="002B6615" w:rsidP="002B6615">
      <w:pPr>
        <w:pStyle w:val="Default"/>
        <w:tabs>
          <w:tab w:val="num" w:pos="360"/>
        </w:tabs>
        <w:jc w:val="both"/>
        <w:rPr>
          <w:sz w:val="28"/>
          <w:szCs w:val="28"/>
          <w:shd w:val="clear" w:color="auto" w:fill="FFFFFF"/>
        </w:rPr>
      </w:pPr>
    </w:p>
    <w:p w:rsidR="00F80C7B" w:rsidRPr="00B66947" w:rsidRDefault="00103CCC" w:rsidP="002B6615">
      <w:pPr>
        <w:pStyle w:val="Default"/>
        <w:tabs>
          <w:tab w:val="num" w:pos="360"/>
        </w:tabs>
        <w:jc w:val="both"/>
        <w:rPr>
          <w:b/>
          <w:color w:val="auto"/>
          <w:sz w:val="28"/>
          <w:szCs w:val="28"/>
        </w:rPr>
      </w:pPr>
      <w:r w:rsidRPr="00B66947">
        <w:rPr>
          <w:b/>
          <w:sz w:val="28"/>
          <w:szCs w:val="28"/>
        </w:rPr>
        <w:t xml:space="preserve">Электронные учебные материалы, в </w:t>
      </w:r>
      <w:proofErr w:type="spellStart"/>
      <w:r w:rsidRPr="00B66947">
        <w:rPr>
          <w:b/>
          <w:sz w:val="28"/>
          <w:szCs w:val="28"/>
        </w:rPr>
        <w:t>т.ч</w:t>
      </w:r>
      <w:proofErr w:type="spellEnd"/>
      <w:r w:rsidRPr="00B66947">
        <w:rPr>
          <w:b/>
          <w:sz w:val="28"/>
          <w:szCs w:val="28"/>
        </w:rPr>
        <w:t>. Интернет-ресурсы</w:t>
      </w:r>
      <w:r w:rsidR="00F80C7B" w:rsidRPr="00B66947">
        <w:rPr>
          <w:b/>
          <w:color w:val="auto"/>
          <w:sz w:val="28"/>
          <w:szCs w:val="28"/>
        </w:rPr>
        <w:t>:</w:t>
      </w:r>
    </w:p>
    <w:p w:rsidR="001C6067" w:rsidRPr="001C6067" w:rsidRDefault="001C6067" w:rsidP="001C6067">
      <w:pPr>
        <w:widowControl/>
        <w:numPr>
          <w:ilvl w:val="0"/>
          <w:numId w:val="19"/>
        </w:numPr>
        <w:autoSpaceDE/>
        <w:autoSpaceDN/>
        <w:adjustRightInd w:val="0"/>
        <w:rPr>
          <w:sz w:val="28"/>
          <w:szCs w:val="28"/>
          <w:lang w:eastAsia="ru-RU"/>
        </w:rPr>
      </w:pPr>
      <w:proofErr w:type="spellStart"/>
      <w:r w:rsidRPr="001C6067">
        <w:rPr>
          <w:sz w:val="28"/>
          <w:szCs w:val="28"/>
          <w:lang w:eastAsia="ru-RU"/>
        </w:rPr>
        <w:t>www</w:t>
      </w:r>
      <w:proofErr w:type="spellEnd"/>
      <w:r w:rsidRPr="001C6067">
        <w:rPr>
          <w:sz w:val="28"/>
          <w:szCs w:val="28"/>
          <w:lang w:eastAsia="ru-RU"/>
        </w:rPr>
        <w:t xml:space="preserve">. </w:t>
      </w:r>
      <w:proofErr w:type="spellStart"/>
      <w:r w:rsidRPr="001C6067">
        <w:rPr>
          <w:sz w:val="28"/>
          <w:szCs w:val="28"/>
          <w:lang w:eastAsia="ru-RU"/>
        </w:rPr>
        <w:t>minstm</w:t>
      </w:r>
      <w:proofErr w:type="spellEnd"/>
      <w:r w:rsidRPr="001C6067">
        <w:rPr>
          <w:sz w:val="28"/>
          <w:szCs w:val="28"/>
          <w:lang w:eastAsia="ru-RU"/>
        </w:rPr>
        <w:t xml:space="preserve">. </w:t>
      </w:r>
      <w:proofErr w:type="spellStart"/>
      <w:r w:rsidRPr="001C6067">
        <w:rPr>
          <w:sz w:val="28"/>
          <w:szCs w:val="28"/>
          <w:lang w:eastAsia="ru-RU"/>
        </w:rPr>
        <w:t>gov</w:t>
      </w:r>
      <w:proofErr w:type="spellEnd"/>
      <w:r w:rsidRPr="001C6067">
        <w:rPr>
          <w:sz w:val="28"/>
          <w:szCs w:val="28"/>
          <w:lang w:eastAsia="ru-RU"/>
        </w:rPr>
        <w:t xml:space="preserve">. </w:t>
      </w:r>
      <w:proofErr w:type="spellStart"/>
      <w:r w:rsidRPr="001C6067">
        <w:rPr>
          <w:sz w:val="28"/>
          <w:szCs w:val="28"/>
          <w:lang w:eastAsia="ru-RU"/>
        </w:rPr>
        <w:t>ru</w:t>
      </w:r>
      <w:proofErr w:type="spellEnd"/>
      <w:r w:rsidRPr="001C6067">
        <w:rPr>
          <w:sz w:val="28"/>
          <w:szCs w:val="28"/>
          <w:lang w:eastAsia="ru-RU"/>
        </w:rPr>
        <w:t xml:space="preserve"> (Официальный сайт Министерства спорта Российской Федерации).</w:t>
      </w:r>
    </w:p>
    <w:p w:rsidR="001C6067" w:rsidRPr="001C6067" w:rsidRDefault="001C6067" w:rsidP="001C6067">
      <w:pPr>
        <w:widowControl/>
        <w:numPr>
          <w:ilvl w:val="0"/>
          <w:numId w:val="19"/>
        </w:numPr>
        <w:autoSpaceDE/>
        <w:autoSpaceDN/>
        <w:adjustRightInd w:val="0"/>
        <w:rPr>
          <w:sz w:val="28"/>
          <w:szCs w:val="28"/>
          <w:lang w:eastAsia="ru-RU"/>
        </w:rPr>
      </w:pPr>
      <w:proofErr w:type="spellStart"/>
      <w:r w:rsidRPr="001C6067">
        <w:rPr>
          <w:sz w:val="28"/>
          <w:szCs w:val="28"/>
          <w:lang w:eastAsia="ru-RU"/>
        </w:rPr>
        <w:t>www</w:t>
      </w:r>
      <w:proofErr w:type="spellEnd"/>
      <w:r w:rsidRPr="001C6067">
        <w:rPr>
          <w:sz w:val="28"/>
          <w:szCs w:val="28"/>
          <w:lang w:eastAsia="ru-RU"/>
        </w:rPr>
        <w:t xml:space="preserve">. </w:t>
      </w:r>
      <w:proofErr w:type="spellStart"/>
      <w:r w:rsidRPr="001C6067">
        <w:rPr>
          <w:sz w:val="28"/>
          <w:szCs w:val="28"/>
          <w:lang w:eastAsia="ru-RU"/>
        </w:rPr>
        <w:t>edu</w:t>
      </w:r>
      <w:proofErr w:type="spellEnd"/>
      <w:r w:rsidRPr="001C6067">
        <w:rPr>
          <w:sz w:val="28"/>
          <w:szCs w:val="28"/>
          <w:lang w:eastAsia="ru-RU"/>
        </w:rPr>
        <w:t xml:space="preserve">. </w:t>
      </w:r>
      <w:proofErr w:type="spellStart"/>
      <w:r w:rsidRPr="001C6067">
        <w:rPr>
          <w:sz w:val="28"/>
          <w:szCs w:val="28"/>
          <w:lang w:eastAsia="ru-RU"/>
        </w:rPr>
        <w:t>ru</w:t>
      </w:r>
      <w:proofErr w:type="spellEnd"/>
      <w:r w:rsidRPr="001C6067">
        <w:rPr>
          <w:sz w:val="28"/>
          <w:szCs w:val="28"/>
          <w:lang w:eastAsia="ru-RU"/>
        </w:rPr>
        <w:t xml:space="preserve"> (Федеральный портал «Российское образование»).</w:t>
      </w:r>
    </w:p>
    <w:p w:rsidR="001C6067" w:rsidRPr="001C6067" w:rsidRDefault="001C6067" w:rsidP="001C6067">
      <w:pPr>
        <w:widowControl/>
        <w:numPr>
          <w:ilvl w:val="0"/>
          <w:numId w:val="19"/>
        </w:numPr>
        <w:autoSpaceDE/>
        <w:autoSpaceDN/>
        <w:adjustRightInd w:val="0"/>
        <w:rPr>
          <w:sz w:val="28"/>
          <w:szCs w:val="28"/>
          <w:lang w:eastAsia="ru-RU"/>
        </w:rPr>
      </w:pPr>
      <w:proofErr w:type="spellStart"/>
      <w:r w:rsidRPr="001C6067">
        <w:rPr>
          <w:sz w:val="28"/>
          <w:szCs w:val="28"/>
          <w:lang w:eastAsia="ru-RU"/>
        </w:rPr>
        <w:t>www</w:t>
      </w:r>
      <w:proofErr w:type="spellEnd"/>
      <w:r w:rsidRPr="001C6067">
        <w:rPr>
          <w:sz w:val="28"/>
          <w:szCs w:val="28"/>
          <w:lang w:eastAsia="ru-RU"/>
        </w:rPr>
        <w:t xml:space="preserve">. </w:t>
      </w:r>
      <w:proofErr w:type="spellStart"/>
      <w:r w:rsidRPr="001C6067">
        <w:rPr>
          <w:sz w:val="28"/>
          <w:szCs w:val="28"/>
          <w:lang w:eastAsia="ru-RU"/>
        </w:rPr>
        <w:t>olympic</w:t>
      </w:r>
      <w:proofErr w:type="spellEnd"/>
      <w:r w:rsidRPr="001C6067">
        <w:rPr>
          <w:sz w:val="28"/>
          <w:szCs w:val="28"/>
          <w:lang w:eastAsia="ru-RU"/>
        </w:rPr>
        <w:t xml:space="preserve">. </w:t>
      </w:r>
      <w:proofErr w:type="spellStart"/>
      <w:r w:rsidRPr="001C6067">
        <w:rPr>
          <w:sz w:val="28"/>
          <w:szCs w:val="28"/>
          <w:lang w:eastAsia="ru-RU"/>
        </w:rPr>
        <w:t>ru</w:t>
      </w:r>
      <w:proofErr w:type="spellEnd"/>
      <w:r w:rsidRPr="001C6067">
        <w:rPr>
          <w:sz w:val="28"/>
          <w:szCs w:val="28"/>
          <w:lang w:eastAsia="ru-RU"/>
        </w:rPr>
        <w:t xml:space="preserve"> (Официальный сайт Олимпийского комитета России).</w:t>
      </w:r>
    </w:p>
    <w:p w:rsidR="00197E63" w:rsidRDefault="00197E63" w:rsidP="007F2BC6">
      <w:pPr>
        <w:pStyle w:val="a6"/>
        <w:ind w:firstLine="567"/>
        <w:jc w:val="both"/>
        <w:rPr>
          <w:rFonts w:ascii="Times New Roman" w:hAnsi="Times New Roman" w:cs="Times New Roman"/>
          <w:b/>
          <w:sz w:val="28"/>
          <w:szCs w:val="28"/>
        </w:rPr>
      </w:pPr>
    </w:p>
    <w:p w:rsidR="00103CCC" w:rsidRPr="00B66947" w:rsidRDefault="00103CCC" w:rsidP="007F2BC6">
      <w:pPr>
        <w:pStyle w:val="a6"/>
        <w:ind w:firstLine="567"/>
        <w:jc w:val="both"/>
        <w:rPr>
          <w:rFonts w:ascii="Times New Roman" w:hAnsi="Times New Roman" w:cs="Times New Roman"/>
          <w:b/>
          <w:sz w:val="28"/>
          <w:szCs w:val="28"/>
        </w:rPr>
      </w:pPr>
      <w:r w:rsidRPr="00B66947">
        <w:rPr>
          <w:rFonts w:ascii="Times New Roman" w:hAnsi="Times New Roman" w:cs="Times New Roman"/>
          <w:b/>
          <w:sz w:val="28"/>
          <w:szCs w:val="28"/>
        </w:rPr>
        <w:t>4.3. Основные образовательные технологии</w:t>
      </w:r>
    </w:p>
    <w:p w:rsidR="001C6067" w:rsidRPr="001C6067" w:rsidRDefault="00103CCC" w:rsidP="001C60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eastAsia="ru-RU"/>
        </w:rPr>
      </w:pPr>
      <w:r w:rsidRPr="00B66947">
        <w:rPr>
          <w:sz w:val="28"/>
          <w:szCs w:val="28"/>
        </w:rPr>
        <w:t xml:space="preserve">При реализации рабочей программы используются следующие современные педагогические технологии: </w:t>
      </w:r>
      <w:r w:rsidR="001C6067" w:rsidRPr="001C6067">
        <w:rPr>
          <w:sz w:val="28"/>
          <w:szCs w:val="28"/>
          <w:lang w:eastAsia="ru-RU"/>
        </w:rPr>
        <w:t>технология личностно-ориентированного обучения и воспитания, игровые технологии.</w:t>
      </w:r>
    </w:p>
    <w:p w:rsidR="001C6067" w:rsidRPr="001C6067" w:rsidRDefault="001C6067" w:rsidP="001C6067">
      <w:pPr>
        <w:widowControl/>
        <w:autoSpaceDE/>
        <w:autoSpaceDN/>
        <w:ind w:firstLine="567"/>
        <w:jc w:val="both"/>
        <w:rPr>
          <w:sz w:val="28"/>
          <w:szCs w:val="28"/>
          <w:lang w:eastAsia="ru-RU"/>
        </w:rPr>
      </w:pPr>
      <w:r w:rsidRPr="001C6067">
        <w:rPr>
          <w:sz w:val="28"/>
          <w:szCs w:val="28"/>
          <w:lang w:eastAsia="ru-RU"/>
        </w:rPr>
        <w:t xml:space="preserve">Допустимо применение дистанционных образовательных технологий. Использование платформ ZOOM, веб-сервисов </w:t>
      </w:r>
      <w:proofErr w:type="spellStart"/>
      <w:r w:rsidRPr="001C6067">
        <w:rPr>
          <w:sz w:val="28"/>
          <w:szCs w:val="28"/>
          <w:lang w:eastAsia="ru-RU"/>
        </w:rPr>
        <w:t>Google</w:t>
      </w:r>
      <w:proofErr w:type="spellEnd"/>
      <w:r w:rsidRPr="001C6067">
        <w:rPr>
          <w:sz w:val="28"/>
          <w:szCs w:val="28"/>
          <w:lang w:eastAsia="ru-RU"/>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103CCC" w:rsidRPr="00B66947" w:rsidRDefault="00103CCC" w:rsidP="001C6067">
      <w:pPr>
        <w:pStyle w:val="a6"/>
        <w:jc w:val="both"/>
        <w:rPr>
          <w:rFonts w:ascii="Times New Roman" w:hAnsi="Times New Roman" w:cs="Times New Roman"/>
          <w:b/>
          <w:sz w:val="28"/>
          <w:szCs w:val="28"/>
        </w:rPr>
      </w:pPr>
    </w:p>
    <w:p w:rsidR="007F2BC6" w:rsidRDefault="00716E1A" w:rsidP="007F2BC6">
      <w:pPr>
        <w:pStyle w:val="a6"/>
        <w:jc w:val="center"/>
        <w:rPr>
          <w:rFonts w:ascii="Times New Roman" w:eastAsia="Calibri" w:hAnsi="Times New Roman" w:cs="Times New Roman"/>
          <w:b/>
          <w:bCs/>
          <w:iCs/>
          <w:sz w:val="28"/>
          <w:szCs w:val="28"/>
        </w:rPr>
      </w:pPr>
      <w:r w:rsidRPr="007F2BC6">
        <w:rPr>
          <w:rFonts w:ascii="Times New Roman" w:hAnsi="Times New Roman" w:cs="Times New Roman"/>
          <w:b/>
          <w:sz w:val="28"/>
          <w:szCs w:val="28"/>
        </w:rPr>
        <w:t xml:space="preserve">5. </w:t>
      </w:r>
      <w:r w:rsidR="009D363F" w:rsidRPr="007F2BC6">
        <w:rPr>
          <w:rFonts w:ascii="Times New Roman" w:eastAsia="Calibri" w:hAnsi="Times New Roman" w:cs="Times New Roman"/>
          <w:b/>
          <w:bCs/>
          <w:iCs/>
          <w:sz w:val="28"/>
          <w:szCs w:val="28"/>
        </w:rPr>
        <w:t xml:space="preserve">КОНТРОЛЬ И ОЦЕНКА РЕЗУЛЬТАТОВ ОСВОЕНИЯ </w:t>
      </w:r>
    </w:p>
    <w:p w:rsidR="009D363F" w:rsidRPr="007F2BC6" w:rsidRDefault="009D363F" w:rsidP="007F2BC6">
      <w:pPr>
        <w:pStyle w:val="a6"/>
        <w:jc w:val="center"/>
        <w:rPr>
          <w:rFonts w:ascii="Times New Roman" w:hAnsi="Times New Roman" w:cs="Times New Roman"/>
          <w:b/>
          <w:bCs/>
          <w:sz w:val="28"/>
          <w:szCs w:val="28"/>
        </w:rPr>
      </w:pPr>
      <w:r w:rsidRPr="007F2BC6">
        <w:rPr>
          <w:rFonts w:ascii="Times New Roman" w:eastAsia="Calibri" w:hAnsi="Times New Roman" w:cs="Times New Roman"/>
          <w:b/>
          <w:bCs/>
          <w:iCs/>
          <w:sz w:val="28"/>
          <w:szCs w:val="28"/>
        </w:rPr>
        <w:t>УЧЕБНО</w:t>
      </w:r>
      <w:r w:rsidR="007F2BC6" w:rsidRPr="007F2BC6">
        <w:rPr>
          <w:rFonts w:ascii="Times New Roman" w:eastAsia="Calibri" w:hAnsi="Times New Roman" w:cs="Times New Roman"/>
          <w:b/>
          <w:bCs/>
          <w:iCs/>
          <w:sz w:val="28"/>
          <w:szCs w:val="28"/>
        </w:rPr>
        <w:t>ГО ПРЕДМЕТА</w:t>
      </w:r>
    </w:p>
    <w:p w:rsidR="00956386" w:rsidRDefault="00956386" w:rsidP="00956386">
      <w:pPr>
        <w:pStyle w:val="a6"/>
        <w:ind w:firstLine="567"/>
        <w:jc w:val="both"/>
        <w:rPr>
          <w:rFonts w:ascii="Times New Roman" w:hAnsi="Times New Roman" w:cs="Times New Roman"/>
          <w:b/>
          <w:sz w:val="28"/>
          <w:szCs w:val="28"/>
          <w:lang w:eastAsia="ru-RU"/>
        </w:rPr>
      </w:pPr>
    </w:p>
    <w:p w:rsidR="00956386" w:rsidRPr="00956386" w:rsidRDefault="00956386" w:rsidP="00956386">
      <w:pPr>
        <w:pStyle w:val="a6"/>
        <w:ind w:firstLine="567"/>
        <w:jc w:val="both"/>
        <w:rPr>
          <w:rFonts w:ascii="Times New Roman" w:hAnsi="Times New Roman" w:cs="Times New Roman"/>
          <w:sz w:val="28"/>
          <w:szCs w:val="28"/>
        </w:rPr>
      </w:pPr>
      <w:r>
        <w:rPr>
          <w:rFonts w:ascii="Times New Roman" w:hAnsi="Times New Roman" w:cs="Times New Roman"/>
          <w:b/>
          <w:sz w:val="28"/>
          <w:szCs w:val="28"/>
          <w:lang w:eastAsia="ru-RU"/>
        </w:rPr>
        <w:t>5.1. М</w:t>
      </w:r>
      <w:r w:rsidRPr="00956386">
        <w:rPr>
          <w:rFonts w:ascii="Times New Roman" w:hAnsi="Times New Roman" w:cs="Times New Roman"/>
          <w:b/>
          <w:sz w:val="28"/>
          <w:szCs w:val="28"/>
          <w:lang w:eastAsia="ru-RU"/>
        </w:rPr>
        <w:t xml:space="preserve">етоды оценки </w:t>
      </w:r>
      <w:r w:rsidRPr="00956386">
        <w:rPr>
          <w:rFonts w:ascii="Times New Roman" w:hAnsi="Times New Roman" w:cs="Times New Roman"/>
          <w:b/>
          <w:bCs/>
          <w:sz w:val="28"/>
          <w:szCs w:val="28"/>
        </w:rPr>
        <w:t>результатов обучения</w:t>
      </w:r>
    </w:p>
    <w:p w:rsidR="00F80C7B" w:rsidRPr="00B66947" w:rsidRDefault="00F80C7B"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F80C7B" w:rsidRPr="00B66947" w:rsidRDefault="00F80C7B" w:rsidP="007F2BC6">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B66947">
        <w:rPr>
          <w:rStyle w:val="c0"/>
          <w:rFonts w:ascii="Times New Roman" w:hAnsi="Times New Roman" w:cs="Times New Roman"/>
          <w:color w:val="000000"/>
          <w:sz w:val="28"/>
          <w:szCs w:val="28"/>
        </w:rPr>
        <w:t>контрольные работы, практические занятия, тесты, проекты.</w:t>
      </w:r>
    </w:p>
    <w:p w:rsidR="00F80C7B" w:rsidRPr="00B66947" w:rsidRDefault="00F80C7B" w:rsidP="007F2BC6">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B66947">
        <w:rPr>
          <w:rStyle w:val="c0"/>
          <w:rFonts w:ascii="Times New Roman" w:hAnsi="Times New Roman" w:cs="Times New Roman"/>
          <w:sz w:val="28"/>
          <w:szCs w:val="28"/>
        </w:rPr>
        <w:t>дифференцированного зачёта.</w:t>
      </w:r>
    </w:p>
    <w:p w:rsidR="00F80C7B" w:rsidRPr="00B66947" w:rsidRDefault="00F80C7B"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w:t>
      </w:r>
      <w:r w:rsidR="00B66947" w:rsidRPr="00B66947">
        <w:rPr>
          <w:rFonts w:ascii="Times New Roman" w:hAnsi="Times New Roman" w:cs="Times New Roman"/>
          <w:sz w:val="28"/>
          <w:szCs w:val="28"/>
        </w:rPr>
        <w:t>фонд</w:t>
      </w:r>
      <w:r w:rsidRPr="00B66947">
        <w:rPr>
          <w:rFonts w:ascii="Times New Roman" w:hAnsi="Times New Roman" w:cs="Times New Roman"/>
          <w:sz w:val="28"/>
          <w:szCs w:val="28"/>
        </w:rPr>
        <w:t xml:space="preserve"> оценочных средств (</w:t>
      </w:r>
      <w:r w:rsidR="00B66947" w:rsidRPr="00B66947">
        <w:rPr>
          <w:rFonts w:ascii="Times New Roman" w:hAnsi="Times New Roman" w:cs="Times New Roman"/>
          <w:sz w:val="28"/>
          <w:szCs w:val="28"/>
        </w:rPr>
        <w:t>Ф</w:t>
      </w:r>
      <w:r w:rsidRPr="00B66947">
        <w:rPr>
          <w:rFonts w:ascii="Times New Roman" w:hAnsi="Times New Roman" w:cs="Times New Roman"/>
          <w:sz w:val="28"/>
          <w:szCs w:val="28"/>
        </w:rPr>
        <w:t xml:space="preserve">ОС). </w:t>
      </w:r>
      <w:r w:rsidR="00B66947" w:rsidRPr="00B66947">
        <w:rPr>
          <w:rFonts w:ascii="Times New Roman" w:hAnsi="Times New Roman" w:cs="Times New Roman"/>
          <w:sz w:val="28"/>
          <w:szCs w:val="28"/>
        </w:rPr>
        <w:t>Ф</w:t>
      </w:r>
      <w:r w:rsidRPr="00B66947">
        <w:rPr>
          <w:rFonts w:ascii="Times New Roman" w:hAnsi="Times New Roman" w:cs="Times New Roman"/>
          <w:sz w:val="28"/>
          <w:szCs w:val="28"/>
        </w:rPr>
        <w:t>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F80C7B" w:rsidRPr="00597EC0" w:rsidRDefault="00F80C7B" w:rsidP="00F80C7B">
      <w:pPr>
        <w:pStyle w:val="a6"/>
        <w:rPr>
          <w:rFonts w:ascii="Times New Roman" w:hAnsi="Times New Roman" w:cs="Times New Roman"/>
          <w:sz w:val="24"/>
          <w:szCs w:val="24"/>
        </w:rPr>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1"/>
        <w:gridCol w:w="8532"/>
      </w:tblGrid>
      <w:tr w:rsidR="001C6067" w:rsidRPr="001C6067" w:rsidTr="00825157">
        <w:tc>
          <w:tcPr>
            <w:tcW w:w="648" w:type="pct"/>
            <w:tcBorders>
              <w:top w:val="single" w:sz="4" w:space="0" w:color="auto"/>
              <w:left w:val="single" w:sz="4" w:space="0" w:color="auto"/>
              <w:bottom w:val="single" w:sz="4" w:space="0" w:color="auto"/>
              <w:right w:val="single" w:sz="4" w:space="0" w:color="auto"/>
            </w:tcBorders>
          </w:tcPr>
          <w:p w:rsidR="001C6067" w:rsidRPr="001C6067" w:rsidRDefault="00825157" w:rsidP="00825157">
            <w:pPr>
              <w:widowControl/>
              <w:autoSpaceDE/>
              <w:autoSpaceDN/>
              <w:jc w:val="center"/>
              <w:rPr>
                <w:b/>
                <w:bCs/>
                <w:sz w:val="24"/>
                <w:szCs w:val="24"/>
                <w:lang w:eastAsia="ru-RU"/>
              </w:rPr>
            </w:pPr>
            <w:r>
              <w:rPr>
                <w:b/>
                <w:bCs/>
                <w:sz w:val="24"/>
                <w:szCs w:val="24"/>
                <w:lang w:eastAsia="ru-RU"/>
              </w:rPr>
              <w:t>Результаты обучения</w:t>
            </w:r>
          </w:p>
        </w:tc>
        <w:tc>
          <w:tcPr>
            <w:tcW w:w="4352" w:type="pct"/>
            <w:tcBorders>
              <w:top w:val="single" w:sz="4" w:space="0" w:color="auto"/>
              <w:left w:val="single" w:sz="4" w:space="0" w:color="auto"/>
              <w:bottom w:val="single" w:sz="4" w:space="0" w:color="auto"/>
              <w:right w:val="single" w:sz="4" w:space="0" w:color="auto"/>
            </w:tcBorders>
            <w:hideMark/>
          </w:tcPr>
          <w:p w:rsidR="001C6067" w:rsidRPr="001C6067" w:rsidRDefault="001C6067" w:rsidP="00825157">
            <w:pPr>
              <w:widowControl/>
              <w:autoSpaceDE/>
              <w:autoSpaceDN/>
              <w:jc w:val="center"/>
              <w:rPr>
                <w:b/>
                <w:bCs/>
                <w:sz w:val="24"/>
                <w:szCs w:val="24"/>
                <w:lang w:eastAsia="ru-RU"/>
              </w:rPr>
            </w:pPr>
            <w:r w:rsidRPr="001C6067">
              <w:rPr>
                <w:b/>
                <w:bCs/>
                <w:sz w:val="24"/>
                <w:szCs w:val="24"/>
                <w:lang w:eastAsia="ru-RU"/>
              </w:rPr>
              <w:t>Методы оценки</w:t>
            </w:r>
            <w:r>
              <w:rPr>
                <w:b/>
                <w:bCs/>
                <w:sz w:val="24"/>
                <w:szCs w:val="24"/>
                <w:lang w:eastAsia="ru-RU"/>
              </w:rPr>
              <w:t xml:space="preserve"> </w:t>
            </w:r>
          </w:p>
        </w:tc>
      </w:tr>
      <w:tr w:rsidR="001C6067" w:rsidRPr="001C6067" w:rsidTr="00825157">
        <w:tc>
          <w:tcPr>
            <w:tcW w:w="648" w:type="pct"/>
            <w:tcBorders>
              <w:top w:val="single" w:sz="4" w:space="0" w:color="auto"/>
              <w:left w:val="single" w:sz="4" w:space="0" w:color="auto"/>
              <w:bottom w:val="single" w:sz="4" w:space="0" w:color="auto"/>
              <w:right w:val="single" w:sz="4" w:space="0" w:color="auto"/>
            </w:tcBorders>
            <w:hideMark/>
          </w:tcPr>
          <w:p w:rsidR="001C6067" w:rsidRPr="001C6067" w:rsidRDefault="001C6067" w:rsidP="001C6067">
            <w:pPr>
              <w:widowControl/>
              <w:autoSpaceDE/>
              <w:autoSpaceDN/>
              <w:spacing w:line="256" w:lineRule="auto"/>
              <w:jc w:val="both"/>
              <w:rPr>
                <w:bCs/>
                <w:sz w:val="24"/>
                <w:szCs w:val="24"/>
                <w:lang w:eastAsia="ru-RU"/>
              </w:rPr>
            </w:pPr>
            <w:proofErr w:type="spellStart"/>
            <w:r w:rsidRPr="001C6067">
              <w:rPr>
                <w:bCs/>
                <w:sz w:val="24"/>
                <w:szCs w:val="24"/>
                <w:lang w:eastAsia="ru-RU"/>
              </w:rPr>
              <w:t>ПРб</w:t>
            </w:r>
            <w:proofErr w:type="spellEnd"/>
            <w:r w:rsidRPr="001C6067">
              <w:rPr>
                <w:bCs/>
                <w:sz w:val="24"/>
                <w:szCs w:val="24"/>
                <w:lang w:eastAsia="ru-RU"/>
              </w:rPr>
              <w:t xml:space="preserve"> 01</w:t>
            </w:r>
          </w:p>
        </w:tc>
        <w:tc>
          <w:tcPr>
            <w:tcW w:w="4352" w:type="pct"/>
            <w:tcBorders>
              <w:top w:val="single" w:sz="4" w:space="0" w:color="auto"/>
              <w:left w:val="single" w:sz="4" w:space="0" w:color="auto"/>
              <w:bottom w:val="single" w:sz="4" w:space="0" w:color="auto"/>
              <w:right w:val="single" w:sz="4" w:space="0" w:color="auto"/>
            </w:tcBorders>
          </w:tcPr>
          <w:p w:rsidR="001C6067" w:rsidRPr="001C6067" w:rsidRDefault="00825157" w:rsidP="001C6067">
            <w:pPr>
              <w:widowControl/>
              <w:autoSpaceDE/>
              <w:autoSpaceDN/>
              <w:rPr>
                <w:bCs/>
                <w:sz w:val="24"/>
                <w:szCs w:val="24"/>
                <w:lang w:eastAsia="ru-RU"/>
              </w:rPr>
            </w:pPr>
            <w:r>
              <w:rPr>
                <w:bCs/>
                <w:sz w:val="24"/>
                <w:szCs w:val="24"/>
                <w:lang w:eastAsia="ru-RU"/>
              </w:rPr>
              <w:t>тестирование (теоретическое)</w:t>
            </w:r>
          </w:p>
          <w:p w:rsidR="001C6067" w:rsidRPr="001C6067" w:rsidRDefault="001C6067" w:rsidP="001C6067">
            <w:pPr>
              <w:widowControl/>
              <w:autoSpaceDE/>
              <w:autoSpaceDN/>
              <w:rPr>
                <w:bCs/>
                <w:sz w:val="24"/>
                <w:szCs w:val="24"/>
                <w:lang w:eastAsia="ru-RU"/>
              </w:rPr>
            </w:pPr>
            <w:r w:rsidRPr="001C6067">
              <w:rPr>
                <w:bCs/>
                <w:sz w:val="24"/>
                <w:szCs w:val="24"/>
                <w:lang w:eastAsia="ru-RU"/>
              </w:rPr>
              <w:t>оценка результатов</w:t>
            </w:r>
            <w:r w:rsidR="00825157">
              <w:rPr>
                <w:bCs/>
                <w:sz w:val="24"/>
                <w:szCs w:val="24"/>
                <w:lang w:eastAsia="ru-RU"/>
              </w:rPr>
              <w:t xml:space="preserve"> выполнения практической работы</w:t>
            </w:r>
          </w:p>
          <w:p w:rsidR="001C6067" w:rsidRDefault="001C6067" w:rsidP="001C6067">
            <w:pPr>
              <w:widowControl/>
              <w:autoSpaceDE/>
              <w:autoSpaceDN/>
              <w:rPr>
                <w:bCs/>
                <w:sz w:val="24"/>
                <w:szCs w:val="24"/>
                <w:lang w:eastAsia="ru-RU"/>
              </w:rPr>
            </w:pPr>
            <w:r w:rsidRPr="001C6067">
              <w:rPr>
                <w:bCs/>
                <w:sz w:val="24"/>
                <w:szCs w:val="24"/>
                <w:lang w:eastAsia="ru-RU"/>
              </w:rPr>
              <w:t>экспертное наблюдение выполнения практических работ</w:t>
            </w:r>
          </w:p>
          <w:p w:rsidR="003E25BB" w:rsidRPr="00F779F7" w:rsidRDefault="003E25BB" w:rsidP="003E25BB">
            <w:pPr>
              <w:spacing w:after="160"/>
              <w:contextualSpacing/>
              <w:jc w:val="both"/>
              <w:rPr>
                <w:rFonts w:eastAsiaTheme="minorHAnsi"/>
                <w:bCs/>
                <w:sz w:val="24"/>
                <w:szCs w:val="24"/>
              </w:rPr>
            </w:pPr>
            <w:r w:rsidRPr="00F779F7">
              <w:rPr>
                <w:rFonts w:eastAsiaTheme="minorHAnsi"/>
                <w:bCs/>
                <w:sz w:val="24"/>
                <w:szCs w:val="24"/>
              </w:rPr>
              <w:lastRenderedPageBreak/>
              <w:t>О</w:t>
            </w:r>
            <w:r w:rsidRPr="00F779F7">
              <w:rPr>
                <w:rFonts w:eastAsia="Calibri"/>
                <w:bCs/>
                <w:sz w:val="24"/>
                <w:szCs w:val="24"/>
              </w:rPr>
              <w:t>ценка деятельности студентов</w:t>
            </w:r>
            <w:r w:rsidRPr="00F779F7">
              <w:rPr>
                <w:rFonts w:eastAsiaTheme="minorHAnsi"/>
                <w:bCs/>
                <w:sz w:val="24"/>
                <w:szCs w:val="24"/>
              </w:rPr>
              <w:t xml:space="preserve"> при выполнении заданий практических занятий</w:t>
            </w:r>
            <w:r w:rsidRPr="00F779F7">
              <w:rPr>
                <w:rFonts w:eastAsia="Calibri"/>
                <w:bCs/>
                <w:sz w:val="24"/>
                <w:szCs w:val="24"/>
              </w:rPr>
              <w:t xml:space="preserve"> №   1, 2, 3</w:t>
            </w:r>
            <w:r w:rsidR="008A7A0D" w:rsidRPr="00F779F7">
              <w:rPr>
                <w:rFonts w:eastAsia="Calibri"/>
                <w:bCs/>
                <w:sz w:val="24"/>
                <w:szCs w:val="24"/>
              </w:rPr>
              <w:t>-14, 15,16, 17-24, 25-37, 38, 39-42</w:t>
            </w:r>
            <w:r w:rsidR="00F779F7" w:rsidRPr="00F779F7">
              <w:rPr>
                <w:rFonts w:eastAsia="Calibri"/>
                <w:bCs/>
                <w:sz w:val="24"/>
                <w:szCs w:val="24"/>
              </w:rPr>
              <w:t>, 43, 44-45, 46-48, 52,53-64, 65-66, 67, 68-85, 66-89, 90,91, 98-105, 106-115</w:t>
            </w:r>
          </w:p>
          <w:p w:rsidR="003E25BB" w:rsidRPr="001C6067" w:rsidRDefault="003E25BB" w:rsidP="003E25BB">
            <w:pPr>
              <w:widowControl/>
              <w:autoSpaceDE/>
              <w:autoSpaceDN/>
              <w:rPr>
                <w:bCs/>
                <w:sz w:val="24"/>
                <w:szCs w:val="24"/>
                <w:lang w:eastAsia="ru-RU"/>
              </w:rPr>
            </w:pPr>
            <w:r w:rsidRPr="00F779F7">
              <w:rPr>
                <w:bCs/>
                <w:sz w:val="24"/>
                <w:szCs w:val="24"/>
              </w:rPr>
              <w:t>Оценка результатов выполнения заданий дифференцированного зачета</w:t>
            </w:r>
          </w:p>
        </w:tc>
      </w:tr>
      <w:tr w:rsidR="001C6067" w:rsidRPr="001C6067" w:rsidTr="00825157">
        <w:tc>
          <w:tcPr>
            <w:tcW w:w="648" w:type="pct"/>
            <w:tcBorders>
              <w:top w:val="single" w:sz="4" w:space="0" w:color="auto"/>
              <w:left w:val="single" w:sz="4" w:space="0" w:color="auto"/>
              <w:bottom w:val="single" w:sz="4" w:space="0" w:color="auto"/>
              <w:right w:val="single" w:sz="4" w:space="0" w:color="auto"/>
            </w:tcBorders>
            <w:hideMark/>
          </w:tcPr>
          <w:p w:rsidR="001C6067" w:rsidRPr="00F779F7" w:rsidRDefault="001C6067" w:rsidP="001C6067">
            <w:pPr>
              <w:widowControl/>
              <w:autoSpaceDE/>
              <w:autoSpaceDN/>
              <w:rPr>
                <w:rFonts w:eastAsia="Calibri"/>
                <w:bCs/>
                <w:color w:val="000000"/>
                <w:sz w:val="24"/>
                <w:szCs w:val="24"/>
              </w:rPr>
            </w:pPr>
            <w:proofErr w:type="spellStart"/>
            <w:r w:rsidRPr="00F779F7">
              <w:rPr>
                <w:rFonts w:eastAsia="Calibri"/>
                <w:bCs/>
                <w:color w:val="000000"/>
                <w:sz w:val="24"/>
                <w:szCs w:val="24"/>
              </w:rPr>
              <w:lastRenderedPageBreak/>
              <w:t>ПРб</w:t>
            </w:r>
            <w:proofErr w:type="spellEnd"/>
            <w:r w:rsidRPr="00F779F7">
              <w:rPr>
                <w:rFonts w:eastAsia="Calibri"/>
                <w:bCs/>
                <w:color w:val="000000"/>
                <w:sz w:val="24"/>
                <w:szCs w:val="24"/>
              </w:rPr>
              <w:t xml:space="preserve"> 02 </w:t>
            </w:r>
          </w:p>
        </w:tc>
        <w:tc>
          <w:tcPr>
            <w:tcW w:w="4352" w:type="pct"/>
            <w:tcBorders>
              <w:top w:val="single" w:sz="4" w:space="0" w:color="auto"/>
              <w:left w:val="single" w:sz="4" w:space="0" w:color="auto"/>
              <w:bottom w:val="single" w:sz="4" w:space="0" w:color="auto"/>
              <w:right w:val="single" w:sz="4" w:space="0" w:color="auto"/>
            </w:tcBorders>
          </w:tcPr>
          <w:p w:rsidR="001C6067" w:rsidRPr="00F779F7" w:rsidRDefault="00825157" w:rsidP="001C6067">
            <w:pPr>
              <w:widowControl/>
              <w:autoSpaceDE/>
              <w:autoSpaceDN/>
              <w:rPr>
                <w:bCs/>
                <w:sz w:val="24"/>
                <w:szCs w:val="24"/>
                <w:lang w:eastAsia="ru-RU"/>
              </w:rPr>
            </w:pPr>
            <w:r w:rsidRPr="00F779F7">
              <w:rPr>
                <w:bCs/>
                <w:sz w:val="24"/>
                <w:szCs w:val="24"/>
                <w:lang w:eastAsia="ru-RU"/>
              </w:rPr>
              <w:t>тестирование (теоретическое)</w:t>
            </w:r>
          </w:p>
          <w:p w:rsidR="001C6067" w:rsidRPr="00F779F7" w:rsidRDefault="001C6067" w:rsidP="001C6067">
            <w:pPr>
              <w:widowControl/>
              <w:autoSpaceDE/>
              <w:autoSpaceDN/>
              <w:rPr>
                <w:bCs/>
                <w:sz w:val="24"/>
                <w:szCs w:val="24"/>
                <w:lang w:eastAsia="ru-RU"/>
              </w:rPr>
            </w:pPr>
            <w:r w:rsidRPr="00F779F7">
              <w:rPr>
                <w:bCs/>
                <w:sz w:val="24"/>
                <w:szCs w:val="24"/>
                <w:lang w:eastAsia="ru-RU"/>
              </w:rPr>
              <w:t>оценка результатов</w:t>
            </w:r>
            <w:r w:rsidR="00825157" w:rsidRPr="00F779F7">
              <w:rPr>
                <w:bCs/>
                <w:sz w:val="24"/>
                <w:szCs w:val="24"/>
                <w:lang w:eastAsia="ru-RU"/>
              </w:rPr>
              <w:t xml:space="preserve"> выполнения практической работы</w:t>
            </w:r>
          </w:p>
          <w:p w:rsidR="00C52531" w:rsidRPr="00F779F7" w:rsidRDefault="001C6067" w:rsidP="00C52531">
            <w:pPr>
              <w:spacing w:after="160"/>
              <w:contextualSpacing/>
              <w:jc w:val="both"/>
              <w:rPr>
                <w:bCs/>
                <w:sz w:val="24"/>
                <w:szCs w:val="24"/>
                <w:lang w:eastAsia="ru-RU"/>
              </w:rPr>
            </w:pPr>
            <w:r w:rsidRPr="00F779F7">
              <w:rPr>
                <w:bCs/>
                <w:sz w:val="24"/>
                <w:szCs w:val="24"/>
                <w:lang w:eastAsia="ru-RU"/>
              </w:rPr>
              <w:t>экспертное наблюдение выполнения практических работ</w:t>
            </w:r>
          </w:p>
          <w:p w:rsidR="00C52531" w:rsidRPr="00F779F7" w:rsidRDefault="00C52531" w:rsidP="00C52531">
            <w:pPr>
              <w:spacing w:after="160"/>
              <w:contextualSpacing/>
              <w:jc w:val="both"/>
              <w:rPr>
                <w:rFonts w:eastAsiaTheme="minorHAnsi"/>
                <w:bCs/>
                <w:sz w:val="24"/>
                <w:szCs w:val="24"/>
              </w:rPr>
            </w:pPr>
            <w:r w:rsidRPr="00F779F7">
              <w:rPr>
                <w:rFonts w:eastAsiaTheme="minorHAnsi"/>
                <w:bCs/>
                <w:sz w:val="24"/>
                <w:szCs w:val="24"/>
              </w:rPr>
              <w:t>О</w:t>
            </w:r>
            <w:r w:rsidRPr="00F779F7">
              <w:rPr>
                <w:rFonts w:eastAsia="Calibri"/>
                <w:bCs/>
                <w:sz w:val="24"/>
                <w:szCs w:val="24"/>
              </w:rPr>
              <w:t>ценка деятельности студентов</w:t>
            </w:r>
            <w:r w:rsidRPr="00F779F7">
              <w:rPr>
                <w:rFonts w:eastAsiaTheme="minorHAnsi"/>
                <w:bCs/>
                <w:sz w:val="24"/>
                <w:szCs w:val="24"/>
              </w:rPr>
              <w:t xml:space="preserve"> при выполнении заданий практических занятий</w:t>
            </w:r>
            <w:r w:rsidR="00B41459">
              <w:rPr>
                <w:rFonts w:eastAsia="Calibri"/>
                <w:bCs/>
                <w:sz w:val="24"/>
                <w:szCs w:val="24"/>
              </w:rPr>
              <w:t xml:space="preserve"> № </w:t>
            </w:r>
            <w:r w:rsidR="00F779F7" w:rsidRPr="00F779F7">
              <w:rPr>
                <w:rFonts w:eastAsia="Calibri"/>
                <w:bCs/>
                <w:sz w:val="24"/>
                <w:szCs w:val="24"/>
              </w:rPr>
              <w:t>,46-48, 52,67, 90,</w:t>
            </w:r>
            <w:r w:rsidR="00F779F7">
              <w:rPr>
                <w:rFonts w:eastAsia="Calibri"/>
                <w:bCs/>
                <w:sz w:val="24"/>
                <w:szCs w:val="24"/>
              </w:rPr>
              <w:t xml:space="preserve"> 91</w:t>
            </w:r>
          </w:p>
          <w:p w:rsidR="001C6067" w:rsidRPr="00F779F7" w:rsidRDefault="00C52531" w:rsidP="00C52531">
            <w:pPr>
              <w:widowControl/>
              <w:autoSpaceDE/>
              <w:autoSpaceDN/>
              <w:rPr>
                <w:bCs/>
                <w:sz w:val="24"/>
                <w:szCs w:val="24"/>
                <w:lang w:eastAsia="ru-RU"/>
              </w:rPr>
            </w:pPr>
            <w:r w:rsidRPr="00F779F7">
              <w:rPr>
                <w:bCs/>
                <w:sz w:val="24"/>
                <w:szCs w:val="24"/>
              </w:rPr>
              <w:t>Оценка результатов выполнения заданий дифференцированного зачета</w:t>
            </w:r>
          </w:p>
        </w:tc>
      </w:tr>
      <w:tr w:rsidR="001C6067" w:rsidRPr="001C6067" w:rsidTr="00825157">
        <w:tc>
          <w:tcPr>
            <w:tcW w:w="648" w:type="pct"/>
            <w:tcBorders>
              <w:top w:val="single" w:sz="4" w:space="0" w:color="auto"/>
              <w:left w:val="single" w:sz="4" w:space="0" w:color="auto"/>
              <w:bottom w:val="single" w:sz="4" w:space="0" w:color="auto"/>
              <w:right w:val="single" w:sz="4" w:space="0" w:color="auto"/>
            </w:tcBorders>
            <w:hideMark/>
          </w:tcPr>
          <w:p w:rsidR="001C6067" w:rsidRPr="001C6067" w:rsidRDefault="001C6067" w:rsidP="001C6067">
            <w:pPr>
              <w:widowControl/>
              <w:autoSpaceDE/>
              <w:autoSpaceDN/>
              <w:rPr>
                <w:rFonts w:eastAsia="Calibri"/>
                <w:bCs/>
                <w:color w:val="000000"/>
                <w:sz w:val="24"/>
                <w:szCs w:val="24"/>
              </w:rPr>
            </w:pPr>
            <w:proofErr w:type="spellStart"/>
            <w:r w:rsidRPr="001C6067">
              <w:rPr>
                <w:rFonts w:eastAsia="Calibri"/>
                <w:bCs/>
                <w:color w:val="000000"/>
                <w:sz w:val="24"/>
                <w:szCs w:val="24"/>
              </w:rPr>
              <w:t>ПРб</w:t>
            </w:r>
            <w:proofErr w:type="spellEnd"/>
            <w:r w:rsidRPr="001C6067">
              <w:rPr>
                <w:rFonts w:eastAsia="Calibri"/>
                <w:bCs/>
                <w:color w:val="000000"/>
                <w:sz w:val="24"/>
                <w:szCs w:val="24"/>
              </w:rPr>
              <w:t xml:space="preserve"> 03</w:t>
            </w:r>
          </w:p>
        </w:tc>
        <w:tc>
          <w:tcPr>
            <w:tcW w:w="4352" w:type="pct"/>
            <w:tcBorders>
              <w:top w:val="single" w:sz="4" w:space="0" w:color="auto"/>
              <w:left w:val="single" w:sz="4" w:space="0" w:color="auto"/>
              <w:bottom w:val="single" w:sz="4" w:space="0" w:color="auto"/>
              <w:right w:val="single" w:sz="4" w:space="0" w:color="auto"/>
            </w:tcBorders>
          </w:tcPr>
          <w:p w:rsidR="001C6067" w:rsidRPr="001C6067" w:rsidRDefault="001C6067" w:rsidP="001C6067">
            <w:pPr>
              <w:widowControl/>
              <w:autoSpaceDE/>
              <w:autoSpaceDN/>
              <w:rPr>
                <w:bCs/>
                <w:sz w:val="24"/>
                <w:szCs w:val="24"/>
                <w:lang w:eastAsia="ru-RU"/>
              </w:rPr>
            </w:pPr>
            <w:r w:rsidRPr="001C6067">
              <w:rPr>
                <w:bCs/>
                <w:sz w:val="24"/>
                <w:szCs w:val="24"/>
                <w:lang w:eastAsia="ru-RU"/>
              </w:rPr>
              <w:t>оценка результатов</w:t>
            </w:r>
            <w:r w:rsidR="00825157">
              <w:rPr>
                <w:bCs/>
                <w:sz w:val="24"/>
                <w:szCs w:val="24"/>
                <w:lang w:eastAsia="ru-RU"/>
              </w:rPr>
              <w:t xml:space="preserve"> выполнения практической работы</w:t>
            </w:r>
          </w:p>
          <w:p w:rsidR="001C6067" w:rsidRPr="00F779F7" w:rsidRDefault="001C6067" w:rsidP="001C6067">
            <w:pPr>
              <w:widowControl/>
              <w:autoSpaceDE/>
              <w:autoSpaceDN/>
              <w:rPr>
                <w:bCs/>
                <w:sz w:val="24"/>
                <w:szCs w:val="24"/>
                <w:lang w:eastAsia="ru-RU"/>
              </w:rPr>
            </w:pPr>
            <w:r w:rsidRPr="001C6067">
              <w:rPr>
                <w:bCs/>
                <w:sz w:val="24"/>
                <w:szCs w:val="24"/>
                <w:lang w:eastAsia="ru-RU"/>
              </w:rPr>
              <w:t>экспертное наблюдение выполнения практических работ на методико-</w:t>
            </w:r>
            <w:r w:rsidRPr="00F779F7">
              <w:rPr>
                <w:bCs/>
                <w:sz w:val="24"/>
                <w:szCs w:val="24"/>
                <w:lang w:eastAsia="ru-RU"/>
              </w:rPr>
              <w:t>практических занятиях</w:t>
            </w:r>
          </w:p>
          <w:p w:rsidR="00C52531" w:rsidRPr="00F779F7" w:rsidRDefault="00C52531" w:rsidP="00C52531">
            <w:pPr>
              <w:spacing w:after="160"/>
              <w:contextualSpacing/>
              <w:jc w:val="both"/>
              <w:rPr>
                <w:rFonts w:eastAsiaTheme="minorHAnsi"/>
                <w:bCs/>
                <w:sz w:val="24"/>
                <w:szCs w:val="24"/>
              </w:rPr>
            </w:pPr>
            <w:r w:rsidRPr="00F779F7">
              <w:rPr>
                <w:rFonts w:eastAsiaTheme="minorHAnsi"/>
                <w:bCs/>
                <w:sz w:val="24"/>
                <w:szCs w:val="24"/>
              </w:rPr>
              <w:t>О</w:t>
            </w:r>
            <w:r w:rsidRPr="00F779F7">
              <w:rPr>
                <w:rFonts w:eastAsia="Calibri"/>
                <w:bCs/>
                <w:sz w:val="24"/>
                <w:szCs w:val="24"/>
              </w:rPr>
              <w:t>ценка деятельности студентов</w:t>
            </w:r>
            <w:r w:rsidRPr="00F779F7">
              <w:rPr>
                <w:rFonts w:eastAsiaTheme="minorHAnsi"/>
                <w:bCs/>
                <w:sz w:val="24"/>
                <w:szCs w:val="24"/>
              </w:rPr>
              <w:t xml:space="preserve"> при выполнении заданий практических занятий</w:t>
            </w:r>
            <w:r w:rsidR="00F779F7" w:rsidRPr="00F779F7">
              <w:rPr>
                <w:rFonts w:eastAsia="Calibri"/>
                <w:bCs/>
                <w:sz w:val="24"/>
                <w:szCs w:val="24"/>
              </w:rPr>
              <w:t xml:space="preserve"> №   1</w:t>
            </w:r>
            <w:r w:rsidRPr="00F779F7">
              <w:rPr>
                <w:rFonts w:eastAsia="Calibri"/>
                <w:bCs/>
                <w:sz w:val="24"/>
                <w:szCs w:val="24"/>
              </w:rPr>
              <w:t xml:space="preserve">5, </w:t>
            </w:r>
            <w:r w:rsidR="00F779F7" w:rsidRPr="00F779F7">
              <w:rPr>
                <w:rFonts w:eastAsia="Calibri"/>
                <w:bCs/>
                <w:sz w:val="24"/>
                <w:szCs w:val="24"/>
              </w:rPr>
              <w:t>65-66</w:t>
            </w:r>
          </w:p>
          <w:p w:rsidR="00C52531" w:rsidRPr="001C6067" w:rsidRDefault="00C52531" w:rsidP="00C52531">
            <w:pPr>
              <w:widowControl/>
              <w:autoSpaceDE/>
              <w:autoSpaceDN/>
              <w:rPr>
                <w:bCs/>
                <w:sz w:val="24"/>
                <w:szCs w:val="24"/>
                <w:lang w:eastAsia="ru-RU"/>
              </w:rPr>
            </w:pPr>
            <w:r w:rsidRPr="00F779F7">
              <w:rPr>
                <w:bCs/>
                <w:sz w:val="24"/>
                <w:szCs w:val="24"/>
              </w:rPr>
              <w:t>Оценка результатов выполнения заданий дифференцированного зачета</w:t>
            </w:r>
          </w:p>
        </w:tc>
      </w:tr>
      <w:tr w:rsidR="001C6067" w:rsidRPr="001C6067" w:rsidTr="00825157">
        <w:tc>
          <w:tcPr>
            <w:tcW w:w="648" w:type="pct"/>
            <w:tcBorders>
              <w:top w:val="single" w:sz="4" w:space="0" w:color="auto"/>
              <w:left w:val="single" w:sz="4" w:space="0" w:color="auto"/>
              <w:bottom w:val="single" w:sz="4" w:space="0" w:color="auto"/>
              <w:right w:val="single" w:sz="4" w:space="0" w:color="auto"/>
            </w:tcBorders>
            <w:hideMark/>
          </w:tcPr>
          <w:p w:rsidR="001C6067" w:rsidRPr="001C6067" w:rsidRDefault="001C6067" w:rsidP="001C6067">
            <w:pPr>
              <w:widowControl/>
              <w:autoSpaceDE/>
              <w:autoSpaceDN/>
              <w:spacing w:line="256" w:lineRule="auto"/>
              <w:rPr>
                <w:bCs/>
                <w:color w:val="000000"/>
                <w:sz w:val="24"/>
                <w:szCs w:val="24"/>
                <w:lang w:eastAsia="ru-RU"/>
              </w:rPr>
            </w:pPr>
            <w:proofErr w:type="spellStart"/>
            <w:r w:rsidRPr="001C6067">
              <w:rPr>
                <w:bCs/>
                <w:color w:val="000000"/>
                <w:sz w:val="24"/>
                <w:szCs w:val="24"/>
                <w:lang w:eastAsia="ru-RU"/>
              </w:rPr>
              <w:t>ПРб</w:t>
            </w:r>
            <w:proofErr w:type="spellEnd"/>
            <w:r w:rsidRPr="001C6067">
              <w:rPr>
                <w:bCs/>
                <w:color w:val="000000"/>
                <w:sz w:val="24"/>
                <w:szCs w:val="24"/>
                <w:lang w:eastAsia="ru-RU"/>
              </w:rPr>
              <w:t xml:space="preserve"> 04</w:t>
            </w:r>
          </w:p>
        </w:tc>
        <w:tc>
          <w:tcPr>
            <w:tcW w:w="4352" w:type="pct"/>
            <w:tcBorders>
              <w:top w:val="single" w:sz="4" w:space="0" w:color="auto"/>
              <w:left w:val="single" w:sz="4" w:space="0" w:color="auto"/>
              <w:bottom w:val="single" w:sz="4" w:space="0" w:color="auto"/>
              <w:right w:val="single" w:sz="4" w:space="0" w:color="auto"/>
            </w:tcBorders>
            <w:hideMark/>
          </w:tcPr>
          <w:p w:rsidR="001C6067" w:rsidRDefault="001C6067" w:rsidP="001C6067">
            <w:pPr>
              <w:widowControl/>
              <w:autoSpaceDE/>
              <w:autoSpaceDN/>
              <w:rPr>
                <w:bCs/>
                <w:sz w:val="24"/>
                <w:szCs w:val="24"/>
                <w:lang w:eastAsia="ru-RU"/>
              </w:rPr>
            </w:pPr>
            <w:r w:rsidRPr="001C6067">
              <w:rPr>
                <w:bCs/>
                <w:sz w:val="24"/>
                <w:szCs w:val="24"/>
                <w:lang w:eastAsia="ru-RU"/>
              </w:rPr>
              <w:t>экспертное наблюдение выполнения практических работ на методико-практических занятиях</w:t>
            </w:r>
          </w:p>
          <w:p w:rsidR="00C52531" w:rsidRPr="00F779F7" w:rsidRDefault="00C52531" w:rsidP="00C52531">
            <w:pPr>
              <w:spacing w:after="160"/>
              <w:contextualSpacing/>
              <w:jc w:val="both"/>
              <w:rPr>
                <w:rFonts w:eastAsiaTheme="minorHAnsi"/>
                <w:bCs/>
                <w:sz w:val="24"/>
                <w:szCs w:val="24"/>
              </w:rPr>
            </w:pPr>
            <w:r w:rsidRPr="00F779F7">
              <w:rPr>
                <w:rFonts w:eastAsiaTheme="minorHAnsi"/>
                <w:bCs/>
                <w:sz w:val="24"/>
                <w:szCs w:val="24"/>
              </w:rPr>
              <w:t>О</w:t>
            </w:r>
            <w:r w:rsidRPr="00F779F7">
              <w:rPr>
                <w:rFonts w:eastAsia="Calibri"/>
                <w:bCs/>
                <w:sz w:val="24"/>
                <w:szCs w:val="24"/>
              </w:rPr>
              <w:t>ценка деятельности студентов</w:t>
            </w:r>
            <w:r w:rsidRPr="00F779F7">
              <w:rPr>
                <w:rFonts w:eastAsiaTheme="minorHAnsi"/>
                <w:bCs/>
                <w:sz w:val="24"/>
                <w:szCs w:val="24"/>
              </w:rPr>
              <w:t xml:space="preserve"> при выполнении заданий практических занятий</w:t>
            </w:r>
            <w:r w:rsidR="00F779F7" w:rsidRPr="00F779F7">
              <w:rPr>
                <w:rFonts w:eastAsia="Calibri"/>
                <w:bCs/>
                <w:sz w:val="24"/>
                <w:szCs w:val="24"/>
              </w:rPr>
              <w:t xml:space="preserve"> №   </w:t>
            </w:r>
            <w:r w:rsidRPr="00F779F7">
              <w:rPr>
                <w:rFonts w:eastAsia="Calibri"/>
                <w:bCs/>
                <w:sz w:val="24"/>
                <w:szCs w:val="24"/>
              </w:rPr>
              <w:t xml:space="preserve"> 3</w:t>
            </w:r>
            <w:r w:rsidR="00F779F7" w:rsidRPr="00F779F7">
              <w:rPr>
                <w:rFonts w:eastAsia="Calibri"/>
                <w:bCs/>
                <w:sz w:val="24"/>
                <w:szCs w:val="24"/>
              </w:rPr>
              <w:t>-14</w:t>
            </w:r>
            <w:r w:rsidRPr="00F779F7">
              <w:rPr>
                <w:rFonts w:eastAsia="Calibri"/>
                <w:bCs/>
                <w:sz w:val="24"/>
                <w:szCs w:val="24"/>
              </w:rPr>
              <w:t xml:space="preserve">, </w:t>
            </w:r>
            <w:r w:rsidR="00F779F7" w:rsidRPr="00F779F7">
              <w:rPr>
                <w:rFonts w:eastAsia="Calibri"/>
                <w:bCs/>
                <w:sz w:val="24"/>
                <w:szCs w:val="24"/>
              </w:rPr>
              <w:t>17-24,39-42, 46-48, 49-50, 53-64, 68-85, 86-89, 92-97, 98-105</w:t>
            </w:r>
          </w:p>
          <w:p w:rsidR="00C52531" w:rsidRPr="001C6067" w:rsidRDefault="00C52531" w:rsidP="00C52531">
            <w:pPr>
              <w:widowControl/>
              <w:autoSpaceDE/>
              <w:autoSpaceDN/>
              <w:rPr>
                <w:bCs/>
                <w:sz w:val="24"/>
                <w:szCs w:val="24"/>
                <w:lang w:eastAsia="ru-RU"/>
              </w:rPr>
            </w:pPr>
            <w:r w:rsidRPr="00F779F7">
              <w:rPr>
                <w:bCs/>
                <w:sz w:val="24"/>
                <w:szCs w:val="24"/>
              </w:rPr>
              <w:t>Оценка результатов выполнения заданий дифференцированного зачета</w:t>
            </w:r>
          </w:p>
        </w:tc>
      </w:tr>
      <w:tr w:rsidR="001C6067" w:rsidRPr="001C6067" w:rsidTr="00825157">
        <w:tc>
          <w:tcPr>
            <w:tcW w:w="648" w:type="pct"/>
            <w:tcBorders>
              <w:top w:val="single" w:sz="4" w:space="0" w:color="auto"/>
              <w:left w:val="single" w:sz="4" w:space="0" w:color="auto"/>
              <w:bottom w:val="single" w:sz="4" w:space="0" w:color="auto"/>
              <w:right w:val="single" w:sz="4" w:space="0" w:color="auto"/>
            </w:tcBorders>
            <w:hideMark/>
          </w:tcPr>
          <w:p w:rsidR="001C6067" w:rsidRPr="001C6067" w:rsidRDefault="001C6067" w:rsidP="001C6067">
            <w:pPr>
              <w:widowControl/>
              <w:autoSpaceDE/>
              <w:autoSpaceDN/>
              <w:rPr>
                <w:rFonts w:eastAsia="Calibri"/>
                <w:bCs/>
                <w:color w:val="000000"/>
                <w:sz w:val="24"/>
                <w:szCs w:val="24"/>
              </w:rPr>
            </w:pPr>
            <w:proofErr w:type="spellStart"/>
            <w:r w:rsidRPr="001C6067">
              <w:rPr>
                <w:rFonts w:eastAsia="Calibri"/>
                <w:bCs/>
                <w:color w:val="000000"/>
                <w:sz w:val="24"/>
                <w:szCs w:val="24"/>
              </w:rPr>
              <w:t>ПРб</w:t>
            </w:r>
            <w:proofErr w:type="spellEnd"/>
            <w:r w:rsidRPr="001C6067">
              <w:rPr>
                <w:rFonts w:eastAsia="Calibri"/>
                <w:bCs/>
                <w:color w:val="000000"/>
                <w:sz w:val="24"/>
                <w:szCs w:val="24"/>
              </w:rPr>
              <w:t xml:space="preserve"> 05</w:t>
            </w:r>
          </w:p>
        </w:tc>
        <w:tc>
          <w:tcPr>
            <w:tcW w:w="4352" w:type="pct"/>
            <w:tcBorders>
              <w:top w:val="single" w:sz="4" w:space="0" w:color="auto"/>
              <w:left w:val="single" w:sz="4" w:space="0" w:color="auto"/>
              <w:bottom w:val="single" w:sz="4" w:space="0" w:color="auto"/>
              <w:right w:val="single" w:sz="4" w:space="0" w:color="auto"/>
            </w:tcBorders>
          </w:tcPr>
          <w:p w:rsidR="001C6067" w:rsidRPr="001C6067" w:rsidRDefault="001C6067" w:rsidP="001C6067">
            <w:pPr>
              <w:widowControl/>
              <w:autoSpaceDE/>
              <w:autoSpaceDN/>
              <w:rPr>
                <w:bCs/>
                <w:sz w:val="24"/>
                <w:szCs w:val="24"/>
                <w:lang w:eastAsia="ru-RU"/>
              </w:rPr>
            </w:pPr>
            <w:r w:rsidRPr="001C6067">
              <w:rPr>
                <w:bCs/>
                <w:sz w:val="24"/>
                <w:szCs w:val="24"/>
                <w:lang w:eastAsia="ru-RU"/>
              </w:rPr>
              <w:t>экспертное наблюдение выполнения технических приемов и двигательных действия базовых видов спорта на учебно-тренировочных занятиях, в том числе в</w:t>
            </w:r>
            <w:r w:rsidRPr="001C6067">
              <w:rPr>
                <w:rFonts w:eastAsia="Calibri"/>
                <w:bCs/>
                <w:color w:val="000000"/>
                <w:sz w:val="24"/>
                <w:szCs w:val="24"/>
              </w:rPr>
              <w:t xml:space="preserve"> </w:t>
            </w:r>
            <w:r w:rsidRPr="001C6067">
              <w:rPr>
                <w:bCs/>
                <w:sz w:val="24"/>
                <w:szCs w:val="24"/>
                <w:lang w:eastAsia="ru-RU"/>
              </w:rPr>
              <w:t xml:space="preserve">игровой </w:t>
            </w:r>
            <w:r w:rsidR="00825157">
              <w:rPr>
                <w:bCs/>
                <w:sz w:val="24"/>
                <w:szCs w:val="24"/>
                <w:lang w:eastAsia="ru-RU"/>
              </w:rPr>
              <w:t>и соревновательной деятельности</w:t>
            </w:r>
          </w:p>
          <w:p w:rsidR="001C6067" w:rsidRDefault="001C6067" w:rsidP="001C6067">
            <w:pPr>
              <w:widowControl/>
              <w:autoSpaceDE/>
              <w:autoSpaceDN/>
              <w:rPr>
                <w:bCs/>
                <w:iCs/>
                <w:sz w:val="24"/>
                <w:szCs w:val="24"/>
                <w:lang w:eastAsia="ru-RU"/>
              </w:rPr>
            </w:pPr>
            <w:r w:rsidRPr="001C6067">
              <w:rPr>
                <w:bCs/>
                <w:iCs/>
                <w:sz w:val="24"/>
                <w:szCs w:val="24"/>
                <w:lang w:eastAsia="ru-RU"/>
              </w:rPr>
              <w:t>контрольное тестирование, контрольные упражнения</w:t>
            </w:r>
          </w:p>
          <w:p w:rsidR="006C4823" w:rsidRPr="00F779F7" w:rsidRDefault="006C4823" w:rsidP="006C4823">
            <w:pPr>
              <w:spacing w:after="160"/>
              <w:contextualSpacing/>
              <w:jc w:val="both"/>
              <w:rPr>
                <w:rFonts w:eastAsiaTheme="minorHAnsi"/>
                <w:bCs/>
                <w:sz w:val="24"/>
                <w:szCs w:val="24"/>
              </w:rPr>
            </w:pPr>
            <w:r w:rsidRPr="00F779F7">
              <w:rPr>
                <w:rFonts w:eastAsiaTheme="minorHAnsi"/>
                <w:bCs/>
                <w:sz w:val="24"/>
                <w:szCs w:val="24"/>
              </w:rPr>
              <w:t>О</w:t>
            </w:r>
            <w:r w:rsidRPr="00F779F7">
              <w:rPr>
                <w:rFonts w:eastAsia="Calibri"/>
                <w:bCs/>
                <w:sz w:val="24"/>
                <w:szCs w:val="24"/>
              </w:rPr>
              <w:t>ценка деятельности студентов</w:t>
            </w:r>
            <w:r w:rsidRPr="00F779F7">
              <w:rPr>
                <w:rFonts w:eastAsiaTheme="minorHAnsi"/>
                <w:bCs/>
                <w:sz w:val="24"/>
                <w:szCs w:val="24"/>
              </w:rPr>
              <w:t xml:space="preserve"> при выполнении заданий практических занятий</w:t>
            </w:r>
            <w:r w:rsidRPr="00F779F7">
              <w:rPr>
                <w:rFonts w:eastAsia="Calibri"/>
                <w:bCs/>
                <w:sz w:val="24"/>
                <w:szCs w:val="24"/>
              </w:rPr>
              <w:t xml:space="preserve"> №   </w:t>
            </w:r>
            <w:r w:rsidR="00F779F7" w:rsidRPr="00F779F7">
              <w:rPr>
                <w:rFonts w:eastAsia="Calibri"/>
                <w:bCs/>
                <w:sz w:val="24"/>
                <w:szCs w:val="24"/>
              </w:rPr>
              <w:t>3-14, 17-24, 25-37, 39-42, 53-64, 68-85, 86-89, 98-105</w:t>
            </w:r>
          </w:p>
          <w:p w:rsidR="006C4823" w:rsidRPr="001C6067" w:rsidRDefault="006C4823" w:rsidP="006C4823">
            <w:pPr>
              <w:widowControl/>
              <w:autoSpaceDE/>
              <w:autoSpaceDN/>
              <w:rPr>
                <w:bCs/>
                <w:sz w:val="24"/>
                <w:szCs w:val="24"/>
                <w:lang w:eastAsia="ru-RU"/>
              </w:rPr>
            </w:pPr>
            <w:r w:rsidRPr="00F779F7">
              <w:rPr>
                <w:bCs/>
                <w:sz w:val="24"/>
                <w:szCs w:val="24"/>
              </w:rPr>
              <w:t>Оценка результатов выполнения заданий дифференцированного зачета</w:t>
            </w:r>
          </w:p>
        </w:tc>
      </w:tr>
    </w:tbl>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sectPr w:rsidR="0019795F" w:rsidSect="005064C9">
          <w:pgSz w:w="11906" w:h="16838"/>
          <w:pgMar w:top="1134" w:right="567" w:bottom="1134" w:left="1418" w:header="709" w:footer="709" w:gutter="0"/>
          <w:cols w:space="708"/>
          <w:docGrid w:linePitch="360"/>
        </w:sectPr>
      </w:pPr>
    </w:p>
    <w:p w:rsidR="0019795F" w:rsidRPr="00956386" w:rsidRDefault="00956386" w:rsidP="0019795F">
      <w:pPr>
        <w:pStyle w:val="a6"/>
        <w:rPr>
          <w:rFonts w:ascii="Times New Roman" w:hAnsi="Times New Roman" w:cs="Times New Roman"/>
          <w:b/>
          <w:sz w:val="28"/>
          <w:szCs w:val="28"/>
        </w:rPr>
      </w:pPr>
      <w:r w:rsidRPr="00FB33B5">
        <w:rPr>
          <w:rFonts w:ascii="Times New Roman" w:hAnsi="Times New Roman" w:cs="Times New Roman"/>
          <w:b/>
          <w:sz w:val="28"/>
          <w:szCs w:val="28"/>
        </w:rPr>
        <w:lastRenderedPageBreak/>
        <w:t xml:space="preserve">5.2. </w:t>
      </w:r>
      <w:r w:rsidR="0019795F" w:rsidRPr="00FB33B5">
        <w:rPr>
          <w:rFonts w:ascii="Times New Roman" w:hAnsi="Times New Roman" w:cs="Times New Roman"/>
          <w:b/>
          <w:sz w:val="28"/>
          <w:szCs w:val="28"/>
        </w:rPr>
        <w:t>Результаты изучения учебного предмета:</w:t>
      </w:r>
    </w:p>
    <w:tbl>
      <w:tblPr>
        <w:tblW w:w="1507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0"/>
        <w:gridCol w:w="3794"/>
        <w:gridCol w:w="3669"/>
        <w:gridCol w:w="3634"/>
      </w:tblGrid>
      <w:tr w:rsidR="00104636" w:rsidRPr="00B74A11" w:rsidTr="006C4823">
        <w:trPr>
          <w:trHeight w:val="288"/>
        </w:trPr>
        <w:tc>
          <w:tcPr>
            <w:tcW w:w="0" w:type="auto"/>
            <w:vMerge w:val="restart"/>
            <w:vAlign w:val="center"/>
          </w:tcPr>
          <w:p w:rsidR="00104636" w:rsidRPr="00342519" w:rsidRDefault="00104636" w:rsidP="00846FB3">
            <w:pPr>
              <w:adjustRightInd w:val="0"/>
              <w:jc w:val="center"/>
              <w:rPr>
                <w:b/>
                <w:bCs/>
                <w:color w:val="000000"/>
              </w:rPr>
            </w:pPr>
            <w:r w:rsidRPr="00342519">
              <w:rPr>
                <w:b/>
                <w:bCs/>
              </w:rPr>
              <w:t xml:space="preserve">Наименование разделов </w:t>
            </w:r>
          </w:p>
        </w:tc>
        <w:tc>
          <w:tcPr>
            <w:tcW w:w="0" w:type="auto"/>
            <w:gridSpan w:val="3"/>
          </w:tcPr>
          <w:p w:rsidR="00104636" w:rsidRPr="00342519" w:rsidRDefault="00104636" w:rsidP="00846FB3">
            <w:pPr>
              <w:adjustRightInd w:val="0"/>
              <w:jc w:val="center"/>
              <w:rPr>
                <w:b/>
                <w:bCs/>
                <w:color w:val="000000"/>
              </w:rPr>
            </w:pPr>
            <w:r w:rsidRPr="00342519">
              <w:rPr>
                <w:b/>
                <w:bCs/>
                <w:color w:val="000000"/>
              </w:rPr>
              <w:t>Характеристика основных видов учебной деятельности</w:t>
            </w:r>
          </w:p>
        </w:tc>
      </w:tr>
      <w:tr w:rsidR="00104636" w:rsidRPr="00B74A11" w:rsidTr="006C4823">
        <w:trPr>
          <w:trHeight w:val="304"/>
        </w:trPr>
        <w:tc>
          <w:tcPr>
            <w:tcW w:w="0" w:type="auto"/>
            <w:vMerge/>
          </w:tcPr>
          <w:p w:rsidR="00104636" w:rsidRPr="00342519" w:rsidRDefault="00104636" w:rsidP="00846FB3">
            <w:pPr>
              <w:adjustRightInd w:val="0"/>
              <w:rPr>
                <w:b/>
                <w:color w:val="000000"/>
              </w:rPr>
            </w:pPr>
          </w:p>
        </w:tc>
        <w:tc>
          <w:tcPr>
            <w:tcW w:w="3794" w:type="dxa"/>
          </w:tcPr>
          <w:p w:rsidR="00104636" w:rsidRPr="00342519" w:rsidRDefault="00104636" w:rsidP="00846FB3">
            <w:pPr>
              <w:adjustRightInd w:val="0"/>
              <w:jc w:val="center"/>
              <w:rPr>
                <w:b/>
                <w:bCs/>
                <w:color w:val="000000"/>
              </w:rPr>
            </w:pPr>
            <w:r w:rsidRPr="00342519">
              <w:rPr>
                <w:b/>
                <w:bCs/>
                <w:color w:val="000000"/>
              </w:rPr>
              <w:t>Предметные</w:t>
            </w:r>
          </w:p>
        </w:tc>
        <w:tc>
          <w:tcPr>
            <w:tcW w:w="3669" w:type="dxa"/>
          </w:tcPr>
          <w:p w:rsidR="00104636" w:rsidRPr="00342519" w:rsidRDefault="00104636" w:rsidP="00846FB3">
            <w:pPr>
              <w:adjustRightInd w:val="0"/>
              <w:jc w:val="center"/>
              <w:rPr>
                <w:b/>
                <w:bCs/>
                <w:color w:val="000000"/>
              </w:rPr>
            </w:pPr>
            <w:proofErr w:type="spellStart"/>
            <w:r w:rsidRPr="00342519">
              <w:rPr>
                <w:b/>
                <w:bCs/>
                <w:color w:val="000000"/>
              </w:rPr>
              <w:t>Метапредметные</w:t>
            </w:r>
            <w:proofErr w:type="spellEnd"/>
          </w:p>
        </w:tc>
        <w:tc>
          <w:tcPr>
            <w:tcW w:w="3634" w:type="dxa"/>
          </w:tcPr>
          <w:p w:rsidR="00104636" w:rsidRPr="00342519" w:rsidRDefault="00104636" w:rsidP="00846FB3">
            <w:pPr>
              <w:adjustRightInd w:val="0"/>
              <w:jc w:val="center"/>
              <w:rPr>
                <w:b/>
                <w:bCs/>
                <w:color w:val="000000"/>
              </w:rPr>
            </w:pPr>
            <w:r w:rsidRPr="00342519">
              <w:rPr>
                <w:b/>
                <w:bCs/>
                <w:color w:val="000000"/>
              </w:rPr>
              <w:t>Личностные</w:t>
            </w:r>
          </w:p>
        </w:tc>
      </w:tr>
      <w:tr w:rsidR="00104636" w:rsidRPr="00B74A11" w:rsidTr="006C4823">
        <w:trPr>
          <w:trHeight w:val="350"/>
        </w:trPr>
        <w:tc>
          <w:tcPr>
            <w:tcW w:w="0" w:type="auto"/>
          </w:tcPr>
          <w:p w:rsidR="00104636" w:rsidRPr="00342519" w:rsidRDefault="00104636" w:rsidP="00846FB3">
            <w:pPr>
              <w:jc w:val="center"/>
              <w:rPr>
                <w:bCs/>
              </w:rPr>
            </w:pPr>
            <w:r w:rsidRPr="00342519">
              <w:rPr>
                <w:bCs/>
              </w:rPr>
              <w:t>1</w:t>
            </w:r>
          </w:p>
        </w:tc>
        <w:tc>
          <w:tcPr>
            <w:tcW w:w="3794" w:type="dxa"/>
          </w:tcPr>
          <w:p w:rsidR="00104636" w:rsidRPr="00342519" w:rsidRDefault="00104636" w:rsidP="00846FB3">
            <w:pPr>
              <w:adjustRightInd w:val="0"/>
              <w:jc w:val="center"/>
            </w:pPr>
            <w:r w:rsidRPr="00342519">
              <w:t>2</w:t>
            </w:r>
          </w:p>
        </w:tc>
        <w:tc>
          <w:tcPr>
            <w:tcW w:w="3669" w:type="dxa"/>
          </w:tcPr>
          <w:p w:rsidR="00104636" w:rsidRPr="00342519" w:rsidRDefault="00104636" w:rsidP="00846FB3">
            <w:pPr>
              <w:tabs>
                <w:tab w:val="left" w:pos="360"/>
              </w:tabs>
              <w:jc w:val="center"/>
            </w:pPr>
            <w:r w:rsidRPr="00342519">
              <w:t>3</w:t>
            </w:r>
          </w:p>
        </w:tc>
        <w:tc>
          <w:tcPr>
            <w:tcW w:w="3634" w:type="dxa"/>
          </w:tcPr>
          <w:p w:rsidR="00104636" w:rsidRPr="00342519" w:rsidRDefault="00104636" w:rsidP="00846FB3">
            <w:pPr>
              <w:pStyle w:val="msonormalcxspmiddle"/>
              <w:tabs>
                <w:tab w:val="left" w:pos="357"/>
              </w:tabs>
              <w:spacing w:before="0" w:beforeAutospacing="0" w:after="0" w:afterAutospacing="0"/>
              <w:contextualSpacing/>
              <w:jc w:val="center"/>
            </w:pPr>
            <w:r w:rsidRPr="00342519">
              <w:t>4</w:t>
            </w:r>
          </w:p>
        </w:tc>
      </w:tr>
      <w:tr w:rsidR="00104636" w:rsidRPr="00B74A11" w:rsidTr="006C4823">
        <w:trPr>
          <w:trHeight w:val="350"/>
        </w:trPr>
        <w:tc>
          <w:tcPr>
            <w:tcW w:w="0" w:type="auto"/>
          </w:tcPr>
          <w:p w:rsidR="00104636" w:rsidRPr="006C4823" w:rsidRDefault="00104636" w:rsidP="00740A22">
            <w:pPr>
              <w:adjustRightInd w:val="0"/>
              <w:rPr>
                <w:sz w:val="24"/>
                <w:szCs w:val="24"/>
              </w:rPr>
            </w:pPr>
            <w:r w:rsidRPr="006C4823">
              <w:rPr>
                <w:sz w:val="24"/>
                <w:szCs w:val="24"/>
              </w:rPr>
              <w:t>Ведение. Физическая культура в общекультурной и профессиональной подготовке студентов СПО</w:t>
            </w:r>
          </w:p>
        </w:tc>
        <w:tc>
          <w:tcPr>
            <w:tcW w:w="3794" w:type="dxa"/>
          </w:tcPr>
          <w:p w:rsidR="00104636" w:rsidRPr="00003D1A" w:rsidRDefault="00104636" w:rsidP="00846FB3">
            <w:pPr>
              <w:jc w:val="both"/>
            </w:pPr>
            <w:r w:rsidRPr="00003D1A">
              <w:t>Зна</w:t>
            </w:r>
            <w:r w:rsidR="00740A22">
              <w:t>ть современное состояние</w:t>
            </w:r>
            <w:r w:rsidRPr="00003D1A">
              <w:t xml:space="preserve"> физической культуры и спорта.</w:t>
            </w:r>
          </w:p>
          <w:p w:rsidR="00104636" w:rsidRPr="00003D1A" w:rsidRDefault="00104636" w:rsidP="00846FB3">
            <w:pPr>
              <w:jc w:val="both"/>
            </w:pPr>
            <w:r w:rsidRPr="00003D1A">
              <w:t>Зна</w:t>
            </w:r>
            <w:r w:rsidR="00740A22">
              <w:t>ть оздоровительные</w:t>
            </w:r>
            <w:r w:rsidRPr="00003D1A">
              <w:t xml:space="preserve"> систем</w:t>
            </w:r>
            <w:r w:rsidR="00740A22">
              <w:t>ы</w:t>
            </w:r>
            <w:r w:rsidRPr="00003D1A">
              <w:t xml:space="preserve"> физического воспитания.</w:t>
            </w:r>
          </w:p>
          <w:p w:rsidR="00104636" w:rsidRPr="00780DFE" w:rsidRDefault="00104636" w:rsidP="00846FB3">
            <w:pPr>
              <w:jc w:val="both"/>
            </w:pPr>
          </w:p>
        </w:tc>
        <w:tc>
          <w:tcPr>
            <w:tcW w:w="3669" w:type="dxa"/>
          </w:tcPr>
          <w:p w:rsidR="00104636" w:rsidRPr="00342519" w:rsidRDefault="00104636" w:rsidP="00844FB8">
            <w:pPr>
              <w:adjustRightInd w:val="0"/>
              <w:jc w:val="both"/>
              <w:rPr>
                <w:bCs/>
                <w:color w:val="000000"/>
              </w:rPr>
            </w:pPr>
            <w:r w:rsidRPr="00003D1A">
              <w:rPr>
                <w:bCs/>
                <w:color w:val="000000"/>
              </w:rPr>
              <w:t>Владе</w:t>
            </w:r>
            <w:r w:rsidR="00844FB8">
              <w:rPr>
                <w:bCs/>
                <w:color w:val="000000"/>
              </w:rPr>
              <w:t>ть</w:t>
            </w:r>
            <w:r w:rsidRPr="00003D1A">
              <w:rPr>
                <w:bCs/>
                <w:color w:val="000000"/>
              </w:rPr>
              <w:t xml:space="preserve"> информацией о Всероссийском физкультурно-спортивном комплексе «Готов к труду и обороне» (ГТО)</w:t>
            </w:r>
          </w:p>
        </w:tc>
        <w:tc>
          <w:tcPr>
            <w:tcW w:w="3634" w:type="dxa"/>
          </w:tcPr>
          <w:p w:rsidR="00104636" w:rsidRPr="00342519" w:rsidRDefault="00104636" w:rsidP="00844FB8">
            <w:pPr>
              <w:shd w:val="clear" w:color="auto" w:fill="FFFFFF"/>
              <w:adjustRightInd w:val="0"/>
              <w:jc w:val="both"/>
              <w:rPr>
                <w:color w:val="000000"/>
              </w:rPr>
            </w:pPr>
            <w:r w:rsidRPr="00003D1A">
              <w:rPr>
                <w:color w:val="000000"/>
              </w:rPr>
              <w:t>Уме</w:t>
            </w:r>
            <w:r w:rsidR="00844FB8">
              <w:rPr>
                <w:color w:val="000000"/>
              </w:rPr>
              <w:t>ть</w:t>
            </w:r>
            <w:r w:rsidRPr="00003D1A">
              <w:rPr>
                <w:color w:val="000000"/>
              </w:rPr>
              <w:t xml:space="preserve"> обосновывать значение физической культуры для формирования личности профессионала, профилактики профзаболеваний.</w:t>
            </w:r>
          </w:p>
        </w:tc>
      </w:tr>
      <w:tr w:rsidR="00104636" w:rsidRPr="00B74A11" w:rsidTr="006C4823">
        <w:trPr>
          <w:trHeight w:val="350"/>
        </w:trPr>
        <w:tc>
          <w:tcPr>
            <w:tcW w:w="0" w:type="auto"/>
          </w:tcPr>
          <w:p w:rsidR="00104636" w:rsidRPr="006C4823" w:rsidRDefault="00104636" w:rsidP="00740A22">
            <w:pPr>
              <w:adjustRightInd w:val="0"/>
              <w:rPr>
                <w:sz w:val="24"/>
                <w:szCs w:val="24"/>
              </w:rPr>
            </w:pPr>
            <w:r w:rsidRPr="006C4823">
              <w:rPr>
                <w:sz w:val="24"/>
                <w:szCs w:val="24"/>
              </w:rPr>
              <w:t>1. Основы методики самостоятельных занятий физическими упражнениями</w:t>
            </w:r>
          </w:p>
        </w:tc>
        <w:tc>
          <w:tcPr>
            <w:tcW w:w="3794" w:type="dxa"/>
          </w:tcPr>
          <w:p w:rsidR="00104636" w:rsidRDefault="00104636" w:rsidP="00846FB3">
            <w:pPr>
              <w:jc w:val="both"/>
            </w:pPr>
            <w:r>
              <w:t>Зна</w:t>
            </w:r>
            <w:r w:rsidR="00740A22">
              <w:t>ть</w:t>
            </w:r>
            <w:r>
              <w:t xml:space="preserve"> форм</w:t>
            </w:r>
            <w:r w:rsidR="00740A22">
              <w:t>ы</w:t>
            </w:r>
            <w:r>
              <w:t xml:space="preserve"> и содержания физических упражнений.</w:t>
            </w:r>
          </w:p>
          <w:p w:rsidR="00104636" w:rsidRPr="00780DFE" w:rsidRDefault="00104636" w:rsidP="00740A22">
            <w:pPr>
              <w:jc w:val="both"/>
            </w:pPr>
            <w:r>
              <w:t>Зна</w:t>
            </w:r>
            <w:r w:rsidR="00740A22">
              <w:t>ть основные принципы</w:t>
            </w:r>
            <w:r>
              <w:t xml:space="preserve"> построения самостоятельных занятий и их гигиены</w:t>
            </w:r>
          </w:p>
        </w:tc>
        <w:tc>
          <w:tcPr>
            <w:tcW w:w="3669" w:type="dxa"/>
          </w:tcPr>
          <w:p w:rsidR="00104636" w:rsidRPr="00342519" w:rsidRDefault="00104636" w:rsidP="00740A22">
            <w:pPr>
              <w:adjustRightInd w:val="0"/>
              <w:jc w:val="both"/>
              <w:rPr>
                <w:bCs/>
                <w:color w:val="000000"/>
              </w:rPr>
            </w:pPr>
            <w:r w:rsidRPr="00DB51FE">
              <w:rPr>
                <w:bCs/>
                <w:color w:val="000000"/>
              </w:rPr>
              <w:t>Демонстр</w:t>
            </w:r>
            <w:r w:rsidR="00740A22">
              <w:rPr>
                <w:bCs/>
                <w:color w:val="000000"/>
              </w:rPr>
              <w:t>ировать мотивацию и стремление</w:t>
            </w:r>
            <w:r w:rsidRPr="00DB51FE">
              <w:rPr>
                <w:bCs/>
                <w:color w:val="000000"/>
              </w:rPr>
              <w:t xml:space="preserve"> к самостоятельным занятиям.</w:t>
            </w:r>
          </w:p>
        </w:tc>
        <w:tc>
          <w:tcPr>
            <w:tcW w:w="3634" w:type="dxa"/>
          </w:tcPr>
          <w:p w:rsidR="00104636" w:rsidRPr="00342519" w:rsidRDefault="00104636" w:rsidP="00740A22">
            <w:pPr>
              <w:shd w:val="clear" w:color="auto" w:fill="FFFFFF"/>
              <w:adjustRightInd w:val="0"/>
              <w:jc w:val="both"/>
              <w:rPr>
                <w:color w:val="000000"/>
              </w:rPr>
            </w:pPr>
            <w:r w:rsidRPr="00003D1A">
              <w:rPr>
                <w:color w:val="000000"/>
              </w:rPr>
              <w:t>Уме</w:t>
            </w:r>
            <w:r w:rsidR="00740A22">
              <w:rPr>
                <w:color w:val="000000"/>
              </w:rPr>
              <w:t>ть</w:t>
            </w:r>
            <w:r w:rsidRPr="00003D1A">
              <w:rPr>
                <w:color w:val="000000"/>
              </w:rPr>
              <w:t xml:space="preserve"> организовывать занятия физическими упражнениями различной направленности с использованием знаний особенностей самостоятельных занятий для юношей и девушек.</w:t>
            </w:r>
          </w:p>
        </w:tc>
      </w:tr>
      <w:tr w:rsidR="00104636" w:rsidRPr="00B74A11" w:rsidTr="006C4823">
        <w:trPr>
          <w:trHeight w:val="350"/>
        </w:trPr>
        <w:tc>
          <w:tcPr>
            <w:tcW w:w="0" w:type="auto"/>
          </w:tcPr>
          <w:p w:rsidR="00104636" w:rsidRPr="006C4823" w:rsidRDefault="00104636" w:rsidP="00846FB3">
            <w:pPr>
              <w:spacing w:line="259" w:lineRule="auto"/>
              <w:rPr>
                <w:sz w:val="24"/>
                <w:szCs w:val="24"/>
              </w:rPr>
            </w:pPr>
            <w:r w:rsidRPr="006C4823">
              <w:rPr>
                <w:sz w:val="24"/>
                <w:szCs w:val="24"/>
              </w:rPr>
              <w:t>2. Самоконтроль, его основные методы, показатели и критерии оценки</w:t>
            </w:r>
          </w:p>
        </w:tc>
        <w:tc>
          <w:tcPr>
            <w:tcW w:w="3794" w:type="dxa"/>
          </w:tcPr>
          <w:p w:rsidR="00104636" w:rsidRPr="00780DFE" w:rsidRDefault="00104636" w:rsidP="00740A22">
            <w:pPr>
              <w:jc w:val="both"/>
            </w:pPr>
            <w:r w:rsidRPr="00DB51FE">
              <w:t>Вн</w:t>
            </w:r>
            <w:r w:rsidR="00740A22">
              <w:t>осить коррекции</w:t>
            </w:r>
            <w:r w:rsidRPr="00DB51FE">
              <w:t xml:space="preserve"> в содержание занятий физическими упражнениями и спортом по результатам показателей контроля</w:t>
            </w:r>
          </w:p>
        </w:tc>
        <w:tc>
          <w:tcPr>
            <w:tcW w:w="3669" w:type="dxa"/>
          </w:tcPr>
          <w:p w:rsidR="00104636" w:rsidRPr="00342519" w:rsidRDefault="00104636" w:rsidP="00740A22">
            <w:pPr>
              <w:adjustRightInd w:val="0"/>
              <w:jc w:val="both"/>
              <w:rPr>
                <w:bCs/>
                <w:color w:val="000000"/>
              </w:rPr>
            </w:pPr>
            <w:r>
              <w:rPr>
                <w:bCs/>
                <w:color w:val="000000"/>
              </w:rPr>
              <w:t>Овладе</w:t>
            </w:r>
            <w:r w:rsidR="00740A22">
              <w:rPr>
                <w:bCs/>
                <w:color w:val="000000"/>
              </w:rPr>
              <w:t>ть</w:t>
            </w:r>
            <w:r>
              <w:rPr>
                <w:bCs/>
                <w:color w:val="000000"/>
              </w:rPr>
              <w:t xml:space="preserve"> системой профессиональных и жизненно значимых практических умений и навыков обеспечивающих сохранение и укрепление здоровья .</w:t>
            </w:r>
          </w:p>
        </w:tc>
        <w:tc>
          <w:tcPr>
            <w:tcW w:w="3634" w:type="dxa"/>
          </w:tcPr>
          <w:p w:rsidR="00104636" w:rsidRPr="00342519" w:rsidRDefault="00104636" w:rsidP="00740A22">
            <w:pPr>
              <w:shd w:val="clear" w:color="auto" w:fill="FFFFFF"/>
              <w:adjustRightInd w:val="0"/>
              <w:jc w:val="both"/>
              <w:rPr>
                <w:color w:val="000000"/>
              </w:rPr>
            </w:pPr>
            <w:r w:rsidRPr="00DB51FE">
              <w:rPr>
                <w:color w:val="000000"/>
              </w:rPr>
              <w:t>С</w:t>
            </w:r>
            <w:r w:rsidR="00740A22">
              <w:rPr>
                <w:color w:val="000000"/>
              </w:rPr>
              <w:t>амостоятельно</w:t>
            </w:r>
            <w:r w:rsidRPr="00DB51FE">
              <w:rPr>
                <w:color w:val="000000"/>
              </w:rPr>
              <w:t xml:space="preserve"> использова</w:t>
            </w:r>
            <w:r w:rsidR="00740A22">
              <w:rPr>
                <w:color w:val="000000"/>
              </w:rPr>
              <w:t>ть и оценивать показатели</w:t>
            </w:r>
            <w:r w:rsidRPr="00DB51FE">
              <w:rPr>
                <w:color w:val="000000"/>
              </w:rPr>
              <w:t xml:space="preserve"> функциональных проб, упражнений-тестов для оценки физического развития, телосложения, функционального состояния организма, физической подготовленности.</w:t>
            </w:r>
          </w:p>
        </w:tc>
      </w:tr>
      <w:tr w:rsidR="00104636" w:rsidRPr="00B74A11" w:rsidTr="006C4823">
        <w:trPr>
          <w:trHeight w:val="350"/>
        </w:trPr>
        <w:tc>
          <w:tcPr>
            <w:tcW w:w="0" w:type="auto"/>
          </w:tcPr>
          <w:p w:rsidR="00104636" w:rsidRPr="006C4823" w:rsidRDefault="00104636" w:rsidP="00740A22">
            <w:pPr>
              <w:adjustRightInd w:val="0"/>
              <w:rPr>
                <w:sz w:val="24"/>
                <w:szCs w:val="24"/>
              </w:rPr>
            </w:pPr>
            <w:r w:rsidRPr="006C4823">
              <w:rPr>
                <w:sz w:val="24"/>
                <w:szCs w:val="24"/>
              </w:rPr>
              <w:t>3. Легкая атлетика.</w:t>
            </w:r>
          </w:p>
        </w:tc>
        <w:tc>
          <w:tcPr>
            <w:tcW w:w="3794" w:type="dxa"/>
          </w:tcPr>
          <w:p w:rsidR="00104636" w:rsidRPr="000205DA" w:rsidRDefault="00104636" w:rsidP="00846FB3">
            <w:pPr>
              <w:jc w:val="both"/>
            </w:pPr>
            <w:r w:rsidRPr="000205DA">
              <w:t>Уме</w:t>
            </w:r>
            <w:r w:rsidR="00740A22">
              <w:t>ть</w:t>
            </w:r>
            <w:r w:rsidRPr="000205DA">
              <w:t xml:space="preserve"> технически грамотно выполнять (на технику): прыжки в длину с разбега способом «согнув ноги»; прыжки в высоту способами: «прогнувшись», перешагивания, «ножницы», перекидной.</w:t>
            </w:r>
          </w:p>
          <w:p w:rsidR="00104636" w:rsidRPr="00780DFE" w:rsidRDefault="00104636" w:rsidP="006C4823">
            <w:pPr>
              <w:jc w:val="both"/>
            </w:pPr>
            <w:r w:rsidRPr="000205DA">
              <w:t>Метание гранаты весом 500 г (девушки) и 700 г (юноши); сдача контрольных нормативов</w:t>
            </w:r>
          </w:p>
        </w:tc>
        <w:tc>
          <w:tcPr>
            <w:tcW w:w="3669" w:type="dxa"/>
          </w:tcPr>
          <w:p w:rsidR="00104636" w:rsidRPr="00342519" w:rsidRDefault="00104636" w:rsidP="00740A22">
            <w:pPr>
              <w:adjustRightInd w:val="0"/>
              <w:jc w:val="both"/>
              <w:rPr>
                <w:bCs/>
                <w:color w:val="000000"/>
              </w:rPr>
            </w:pPr>
            <w:r w:rsidRPr="000205DA">
              <w:rPr>
                <w:bCs/>
                <w:color w:val="000000"/>
              </w:rPr>
              <w:t>Осво</w:t>
            </w:r>
            <w:r w:rsidR="00740A22">
              <w:rPr>
                <w:bCs/>
                <w:color w:val="000000"/>
              </w:rPr>
              <w:t>ить технику</w:t>
            </w:r>
            <w:r w:rsidRPr="000205DA">
              <w:rPr>
                <w:bCs/>
                <w:color w:val="000000"/>
              </w:rPr>
              <w:t xml:space="preserve"> беговых упражнений (кроссового бега, бег на короткие, средние и длинные дистанции), высокого и низкого старта, стартового разгона, финиширования; бега 100 м, эстафетный бег 4ґ 100 м, 4ґ 400 м; бега по прямой с различной скоростью, равномерного бега на дистанцию 2 000 м (девушки) и 3 000 м (юноши).</w:t>
            </w:r>
          </w:p>
        </w:tc>
        <w:tc>
          <w:tcPr>
            <w:tcW w:w="3634" w:type="dxa"/>
          </w:tcPr>
          <w:p w:rsidR="00104636" w:rsidRPr="00342519" w:rsidRDefault="00104636" w:rsidP="00740A22">
            <w:pPr>
              <w:shd w:val="clear" w:color="auto" w:fill="FFFFFF"/>
              <w:adjustRightInd w:val="0"/>
              <w:jc w:val="both"/>
              <w:rPr>
                <w:color w:val="000000"/>
              </w:rPr>
            </w:pPr>
            <w:r>
              <w:rPr>
                <w:color w:val="000000"/>
              </w:rPr>
              <w:t>Разви</w:t>
            </w:r>
            <w:r w:rsidR="00740A22">
              <w:rPr>
                <w:color w:val="000000"/>
              </w:rPr>
              <w:t>вать физические</w:t>
            </w:r>
            <w:r>
              <w:rPr>
                <w:color w:val="000000"/>
              </w:rPr>
              <w:t xml:space="preserve"> качеств</w:t>
            </w:r>
            <w:r w:rsidR="00740A22">
              <w:rPr>
                <w:color w:val="000000"/>
              </w:rPr>
              <w:t>а и способности</w:t>
            </w:r>
            <w:r>
              <w:rPr>
                <w:color w:val="000000"/>
              </w:rPr>
              <w:t xml:space="preserve"> , совершенствова</w:t>
            </w:r>
            <w:r w:rsidR="00740A22">
              <w:rPr>
                <w:color w:val="000000"/>
              </w:rPr>
              <w:t>ть</w:t>
            </w:r>
            <w:r>
              <w:rPr>
                <w:color w:val="000000"/>
              </w:rPr>
              <w:t xml:space="preserve"> функциональных возможностей организма, укрепл</w:t>
            </w:r>
            <w:r w:rsidR="00740A22">
              <w:rPr>
                <w:color w:val="000000"/>
              </w:rPr>
              <w:t>ять</w:t>
            </w:r>
            <w:r>
              <w:rPr>
                <w:color w:val="000000"/>
              </w:rPr>
              <w:t xml:space="preserve"> </w:t>
            </w:r>
            <w:r w:rsidR="00740A22">
              <w:rPr>
                <w:color w:val="000000"/>
              </w:rPr>
              <w:t>здоровье</w:t>
            </w:r>
            <w:r>
              <w:rPr>
                <w:color w:val="000000"/>
              </w:rPr>
              <w:t>.</w:t>
            </w:r>
          </w:p>
        </w:tc>
      </w:tr>
      <w:tr w:rsidR="00104636" w:rsidRPr="00B74A11" w:rsidTr="006C4823">
        <w:trPr>
          <w:trHeight w:val="350"/>
        </w:trPr>
        <w:tc>
          <w:tcPr>
            <w:tcW w:w="0" w:type="auto"/>
          </w:tcPr>
          <w:p w:rsidR="00104636" w:rsidRPr="006C4823" w:rsidRDefault="00104636" w:rsidP="00846FB3">
            <w:pPr>
              <w:adjustRightInd w:val="0"/>
              <w:rPr>
                <w:sz w:val="24"/>
                <w:szCs w:val="24"/>
              </w:rPr>
            </w:pPr>
            <w:r w:rsidRPr="006C4823">
              <w:rPr>
                <w:sz w:val="24"/>
                <w:szCs w:val="24"/>
              </w:rPr>
              <w:t xml:space="preserve">4. Лыжная подготовка </w:t>
            </w:r>
          </w:p>
        </w:tc>
        <w:tc>
          <w:tcPr>
            <w:tcW w:w="3794" w:type="dxa"/>
          </w:tcPr>
          <w:p w:rsidR="00104636" w:rsidRDefault="00740A22" w:rsidP="00846FB3">
            <w:pPr>
              <w:jc w:val="both"/>
            </w:pPr>
            <w:r>
              <w:t>Знать</w:t>
            </w:r>
            <w:r w:rsidR="00104636">
              <w:t xml:space="preserve"> правил</w:t>
            </w:r>
            <w:r>
              <w:t>а</w:t>
            </w:r>
            <w:r w:rsidR="00104636">
              <w:t xml:space="preserve"> соревнований, техники безопасности при занятиях лыжным спортом.</w:t>
            </w:r>
          </w:p>
          <w:p w:rsidR="00104636" w:rsidRPr="00780DFE" w:rsidRDefault="00104636" w:rsidP="00740A22">
            <w:pPr>
              <w:jc w:val="both"/>
            </w:pPr>
            <w:r>
              <w:lastRenderedPageBreak/>
              <w:t>Уме</w:t>
            </w:r>
            <w:r w:rsidR="00740A22">
              <w:t>ть</w:t>
            </w:r>
            <w:r>
              <w:t xml:space="preserve"> оказывать первую помощь при травмах и обморожениях</w:t>
            </w:r>
          </w:p>
        </w:tc>
        <w:tc>
          <w:tcPr>
            <w:tcW w:w="3669" w:type="dxa"/>
          </w:tcPr>
          <w:p w:rsidR="00104636" w:rsidRPr="00F55807" w:rsidRDefault="00104636" w:rsidP="00846FB3">
            <w:pPr>
              <w:adjustRightInd w:val="0"/>
              <w:jc w:val="both"/>
              <w:rPr>
                <w:bCs/>
                <w:color w:val="000000"/>
              </w:rPr>
            </w:pPr>
            <w:r w:rsidRPr="00F55807">
              <w:rPr>
                <w:bCs/>
                <w:color w:val="000000"/>
              </w:rPr>
              <w:lastRenderedPageBreak/>
              <w:t>Овладе</w:t>
            </w:r>
            <w:r w:rsidR="00740A22">
              <w:rPr>
                <w:bCs/>
                <w:color w:val="000000"/>
              </w:rPr>
              <w:t>ть</w:t>
            </w:r>
            <w:r w:rsidRPr="00F55807">
              <w:rPr>
                <w:bCs/>
                <w:color w:val="000000"/>
              </w:rPr>
              <w:t xml:space="preserve"> техникой лыжных ходов, перехода с одновременных лыжных ходов на попеременные.</w:t>
            </w:r>
          </w:p>
          <w:p w:rsidR="00104636" w:rsidRPr="00F55807" w:rsidRDefault="00104636" w:rsidP="00846FB3">
            <w:pPr>
              <w:adjustRightInd w:val="0"/>
              <w:jc w:val="both"/>
              <w:rPr>
                <w:bCs/>
                <w:color w:val="000000"/>
              </w:rPr>
            </w:pPr>
            <w:r w:rsidRPr="00F55807">
              <w:rPr>
                <w:bCs/>
                <w:color w:val="000000"/>
              </w:rPr>
              <w:lastRenderedPageBreak/>
              <w:t>Преодоле</w:t>
            </w:r>
            <w:r w:rsidR="00740A22">
              <w:rPr>
                <w:bCs/>
                <w:color w:val="000000"/>
              </w:rPr>
              <w:t>вать подъемы и препятствия</w:t>
            </w:r>
            <w:r w:rsidRPr="00F55807">
              <w:rPr>
                <w:bCs/>
                <w:color w:val="000000"/>
              </w:rPr>
              <w:t>; выполн</w:t>
            </w:r>
            <w:r w:rsidR="00740A22">
              <w:rPr>
                <w:bCs/>
                <w:color w:val="000000"/>
              </w:rPr>
              <w:t>ять переход</w:t>
            </w:r>
            <w:r w:rsidRPr="00F55807">
              <w:rPr>
                <w:bCs/>
                <w:color w:val="000000"/>
              </w:rPr>
              <w:t xml:space="preserve"> с хода на ход в зависимости от условий дистанции и состояния лыжни.</w:t>
            </w:r>
          </w:p>
          <w:p w:rsidR="00104636" w:rsidRPr="00342519" w:rsidRDefault="00104636" w:rsidP="00740A22">
            <w:pPr>
              <w:adjustRightInd w:val="0"/>
              <w:jc w:val="both"/>
              <w:rPr>
                <w:bCs/>
                <w:color w:val="000000"/>
              </w:rPr>
            </w:pPr>
            <w:r w:rsidRPr="00F55807">
              <w:rPr>
                <w:bCs/>
                <w:color w:val="000000"/>
              </w:rPr>
              <w:t>Сда</w:t>
            </w:r>
            <w:r w:rsidR="00740A22">
              <w:rPr>
                <w:bCs/>
                <w:color w:val="000000"/>
              </w:rPr>
              <w:t>вать на оценку технику</w:t>
            </w:r>
            <w:r w:rsidRPr="00F55807">
              <w:rPr>
                <w:bCs/>
                <w:color w:val="000000"/>
              </w:rPr>
              <w:t xml:space="preserve"> лыжных ходов.</w:t>
            </w:r>
          </w:p>
        </w:tc>
        <w:tc>
          <w:tcPr>
            <w:tcW w:w="3634" w:type="dxa"/>
          </w:tcPr>
          <w:p w:rsidR="00104636" w:rsidRPr="00F55807" w:rsidRDefault="00104636" w:rsidP="00846FB3">
            <w:pPr>
              <w:shd w:val="clear" w:color="auto" w:fill="FFFFFF"/>
              <w:adjustRightInd w:val="0"/>
              <w:jc w:val="both"/>
              <w:rPr>
                <w:color w:val="000000"/>
              </w:rPr>
            </w:pPr>
            <w:r w:rsidRPr="00F55807">
              <w:rPr>
                <w:color w:val="000000"/>
              </w:rPr>
              <w:lastRenderedPageBreak/>
              <w:t>Уме</w:t>
            </w:r>
            <w:r w:rsidR="00740A22">
              <w:rPr>
                <w:color w:val="000000"/>
              </w:rPr>
              <w:t>ть</w:t>
            </w:r>
            <w:r w:rsidRPr="00F55807">
              <w:rPr>
                <w:color w:val="000000"/>
              </w:rPr>
              <w:t xml:space="preserve"> разбираться в элементах тактики лыжных гонок: распределении сил, лидировании, </w:t>
            </w:r>
            <w:r w:rsidRPr="00F55807">
              <w:rPr>
                <w:color w:val="000000"/>
              </w:rPr>
              <w:lastRenderedPageBreak/>
              <w:t>обгоне, финишировании и др.</w:t>
            </w:r>
          </w:p>
          <w:p w:rsidR="00104636" w:rsidRPr="00342519" w:rsidRDefault="00104636" w:rsidP="00740A22">
            <w:pPr>
              <w:shd w:val="clear" w:color="auto" w:fill="FFFFFF"/>
              <w:adjustRightInd w:val="0"/>
              <w:jc w:val="both"/>
              <w:rPr>
                <w:color w:val="000000"/>
              </w:rPr>
            </w:pPr>
            <w:proofErr w:type="spellStart"/>
            <w:r w:rsidRPr="00F55807">
              <w:rPr>
                <w:color w:val="000000"/>
              </w:rPr>
              <w:t>Прохожд</w:t>
            </w:r>
            <w:r w:rsidR="00740A22">
              <w:rPr>
                <w:color w:val="000000"/>
              </w:rPr>
              <w:t>ить</w:t>
            </w:r>
            <w:proofErr w:type="spellEnd"/>
            <w:r w:rsidRPr="00F55807">
              <w:rPr>
                <w:color w:val="000000"/>
              </w:rPr>
              <w:t xml:space="preserve"> дистанции до 3 км (девушки) и 5 км (юноши).</w:t>
            </w:r>
          </w:p>
        </w:tc>
      </w:tr>
      <w:tr w:rsidR="00104636" w:rsidRPr="00B74A11" w:rsidTr="006C4823">
        <w:trPr>
          <w:trHeight w:val="350"/>
        </w:trPr>
        <w:tc>
          <w:tcPr>
            <w:tcW w:w="0" w:type="auto"/>
          </w:tcPr>
          <w:p w:rsidR="00104636" w:rsidRPr="006C4823" w:rsidRDefault="00104636" w:rsidP="00846FB3">
            <w:pPr>
              <w:adjustRightInd w:val="0"/>
              <w:rPr>
                <w:sz w:val="24"/>
                <w:szCs w:val="24"/>
              </w:rPr>
            </w:pPr>
            <w:r w:rsidRPr="006C4823">
              <w:rPr>
                <w:sz w:val="24"/>
                <w:szCs w:val="24"/>
              </w:rPr>
              <w:lastRenderedPageBreak/>
              <w:t xml:space="preserve">5. Гимнастика </w:t>
            </w:r>
          </w:p>
          <w:p w:rsidR="00104636" w:rsidRPr="006C4823" w:rsidRDefault="00104636" w:rsidP="00846FB3">
            <w:pPr>
              <w:adjustRightInd w:val="0"/>
              <w:rPr>
                <w:sz w:val="24"/>
                <w:szCs w:val="24"/>
              </w:rPr>
            </w:pPr>
          </w:p>
        </w:tc>
        <w:tc>
          <w:tcPr>
            <w:tcW w:w="3794" w:type="dxa"/>
          </w:tcPr>
          <w:p w:rsidR="00104636" w:rsidRPr="00780DFE" w:rsidRDefault="00104636" w:rsidP="00740A22">
            <w:pPr>
              <w:jc w:val="both"/>
            </w:pPr>
            <w:r w:rsidRPr="00622F3C">
              <w:t>Выполн</w:t>
            </w:r>
            <w:r w:rsidR="00740A22">
              <w:t>ять комплексы</w:t>
            </w:r>
            <w:r w:rsidRPr="00622F3C">
              <w:t xml:space="preserve"> упражнений вводной и производственной гимнастики</w:t>
            </w:r>
          </w:p>
        </w:tc>
        <w:tc>
          <w:tcPr>
            <w:tcW w:w="3669" w:type="dxa"/>
          </w:tcPr>
          <w:p w:rsidR="00104636" w:rsidRPr="00622F3C" w:rsidRDefault="00104636" w:rsidP="00846FB3">
            <w:pPr>
              <w:adjustRightInd w:val="0"/>
              <w:jc w:val="both"/>
              <w:rPr>
                <w:bCs/>
                <w:color w:val="000000"/>
              </w:rPr>
            </w:pPr>
            <w:r w:rsidRPr="00622F3C">
              <w:rPr>
                <w:bCs/>
                <w:color w:val="000000"/>
              </w:rPr>
              <w:t>Осв</w:t>
            </w:r>
            <w:r w:rsidR="00740A22">
              <w:rPr>
                <w:bCs/>
                <w:color w:val="000000"/>
              </w:rPr>
              <w:t>аивать технику</w:t>
            </w:r>
            <w:r w:rsidRPr="00622F3C">
              <w:rPr>
                <w:bCs/>
                <w:color w:val="000000"/>
              </w:rPr>
              <w:t xml:space="preserve"> общеразвивающих упражнений, упражнений в паре с партнером, упражнений с гантелями, набивными мячами, упражнений с мячом, обручем (девушки); выполнение</w:t>
            </w:r>
          </w:p>
          <w:p w:rsidR="00104636" w:rsidRPr="00342519" w:rsidRDefault="00104636" w:rsidP="00846FB3">
            <w:pPr>
              <w:adjustRightInd w:val="0"/>
              <w:jc w:val="both"/>
              <w:rPr>
                <w:bCs/>
                <w:color w:val="000000"/>
              </w:rPr>
            </w:pPr>
            <w:r w:rsidRPr="00622F3C">
              <w:rPr>
                <w:bCs/>
                <w:color w:val="000000"/>
              </w:rPr>
              <w:t>упражнений для профилактики профессиональных заболеваний (упражнений в чередовании напряжения с расслаблением, упражнений для коррекции нарушений осанки, упражнений на внимание, висов и упоров, упражнений у гимнастической стенки), упражнений для коррекции зрения.</w:t>
            </w:r>
          </w:p>
        </w:tc>
        <w:tc>
          <w:tcPr>
            <w:tcW w:w="3634" w:type="dxa"/>
          </w:tcPr>
          <w:p w:rsidR="00104636" w:rsidRPr="00342519" w:rsidRDefault="00104636" w:rsidP="00740A22">
            <w:pPr>
              <w:shd w:val="clear" w:color="auto" w:fill="FFFFFF"/>
              <w:adjustRightInd w:val="0"/>
              <w:jc w:val="both"/>
              <w:rPr>
                <w:color w:val="000000"/>
              </w:rPr>
            </w:pPr>
            <w:r>
              <w:rPr>
                <w:color w:val="000000"/>
              </w:rPr>
              <w:t>Формирова</w:t>
            </w:r>
            <w:r w:rsidR="00740A22">
              <w:rPr>
                <w:color w:val="000000"/>
              </w:rPr>
              <w:t>ть устойчивые мотивы и потребности</w:t>
            </w:r>
            <w:r>
              <w:rPr>
                <w:color w:val="000000"/>
              </w:rPr>
              <w:t xml:space="preserve"> в бережном отношений к своему здоровью.</w:t>
            </w:r>
          </w:p>
        </w:tc>
      </w:tr>
      <w:tr w:rsidR="00104636" w:rsidRPr="00B74A11" w:rsidTr="006C4823">
        <w:trPr>
          <w:trHeight w:val="350"/>
        </w:trPr>
        <w:tc>
          <w:tcPr>
            <w:tcW w:w="0" w:type="auto"/>
          </w:tcPr>
          <w:p w:rsidR="00104636" w:rsidRPr="006C4823" w:rsidRDefault="00104636" w:rsidP="00846FB3">
            <w:pPr>
              <w:adjustRightInd w:val="0"/>
              <w:rPr>
                <w:sz w:val="24"/>
                <w:szCs w:val="24"/>
              </w:rPr>
            </w:pPr>
            <w:r w:rsidRPr="006C4823">
              <w:rPr>
                <w:sz w:val="24"/>
                <w:szCs w:val="24"/>
              </w:rPr>
              <w:t>6. Спортивные игры</w:t>
            </w:r>
          </w:p>
          <w:p w:rsidR="00104636" w:rsidRPr="006C4823" w:rsidRDefault="00104636" w:rsidP="00846FB3">
            <w:pPr>
              <w:adjustRightInd w:val="0"/>
              <w:rPr>
                <w:sz w:val="24"/>
                <w:szCs w:val="24"/>
              </w:rPr>
            </w:pPr>
          </w:p>
        </w:tc>
        <w:tc>
          <w:tcPr>
            <w:tcW w:w="3794" w:type="dxa"/>
          </w:tcPr>
          <w:p w:rsidR="00104636" w:rsidRPr="00A53B5A" w:rsidRDefault="00740A22" w:rsidP="00846FB3">
            <w:pPr>
              <w:jc w:val="both"/>
            </w:pPr>
            <w:r>
              <w:t>Уметь</w:t>
            </w:r>
            <w:r w:rsidR="00104636" w:rsidRPr="00A53B5A">
              <w:t xml:space="preserve"> выполнять технику игровых элементов на оценку.</w:t>
            </w:r>
          </w:p>
          <w:p w:rsidR="00104636" w:rsidRPr="00A53B5A" w:rsidRDefault="00740A22" w:rsidP="00846FB3">
            <w:pPr>
              <w:jc w:val="both"/>
            </w:pPr>
            <w:r>
              <w:t>Участвовать</w:t>
            </w:r>
            <w:r w:rsidR="00104636" w:rsidRPr="00A53B5A">
              <w:t xml:space="preserve"> в соревнованиях по избранному виду спорта.</w:t>
            </w:r>
          </w:p>
          <w:p w:rsidR="00104636" w:rsidRPr="00780DFE" w:rsidRDefault="00104636" w:rsidP="00740A22">
            <w:pPr>
              <w:jc w:val="both"/>
            </w:pPr>
            <w:r w:rsidRPr="00A53B5A">
              <w:t>Осв</w:t>
            </w:r>
            <w:r w:rsidR="00740A22">
              <w:t>аивать технику</w:t>
            </w:r>
            <w:r w:rsidRPr="00A53B5A">
              <w:t xml:space="preserve"> самоконтроля при занятиях; умение оказывать первую помощь при травмах в игровой ситуации</w:t>
            </w:r>
          </w:p>
        </w:tc>
        <w:tc>
          <w:tcPr>
            <w:tcW w:w="3669" w:type="dxa"/>
          </w:tcPr>
          <w:p w:rsidR="00104636" w:rsidRPr="00A53B5A" w:rsidRDefault="00104636" w:rsidP="00846FB3">
            <w:pPr>
              <w:adjustRightInd w:val="0"/>
              <w:jc w:val="both"/>
              <w:rPr>
                <w:bCs/>
                <w:color w:val="000000"/>
              </w:rPr>
            </w:pPr>
            <w:r w:rsidRPr="00A53B5A">
              <w:rPr>
                <w:bCs/>
                <w:color w:val="000000"/>
              </w:rPr>
              <w:t>О</w:t>
            </w:r>
            <w:r w:rsidR="00740A22">
              <w:rPr>
                <w:bCs/>
                <w:color w:val="000000"/>
              </w:rPr>
              <w:t>сваивать основные игровые элементы</w:t>
            </w:r>
            <w:r w:rsidRPr="00A53B5A">
              <w:rPr>
                <w:bCs/>
                <w:color w:val="000000"/>
              </w:rPr>
              <w:t>.</w:t>
            </w:r>
          </w:p>
          <w:p w:rsidR="00104636" w:rsidRPr="00342519" w:rsidRDefault="00740A22" w:rsidP="00846FB3">
            <w:pPr>
              <w:adjustRightInd w:val="0"/>
              <w:jc w:val="both"/>
              <w:rPr>
                <w:bCs/>
                <w:color w:val="000000"/>
              </w:rPr>
            </w:pPr>
            <w:r>
              <w:rPr>
                <w:bCs/>
                <w:color w:val="000000"/>
              </w:rPr>
              <w:t>Знать</w:t>
            </w:r>
            <w:r w:rsidR="00104636" w:rsidRPr="00A53B5A">
              <w:rPr>
                <w:bCs/>
                <w:color w:val="000000"/>
              </w:rPr>
              <w:t xml:space="preserve"> правил</w:t>
            </w:r>
            <w:r>
              <w:rPr>
                <w:bCs/>
                <w:color w:val="000000"/>
              </w:rPr>
              <w:t>а</w:t>
            </w:r>
            <w:r w:rsidR="00104636" w:rsidRPr="00A53B5A">
              <w:rPr>
                <w:bCs/>
                <w:color w:val="000000"/>
              </w:rPr>
              <w:t xml:space="preserve"> соревнований по избранному игровому виду спорта.</w:t>
            </w:r>
          </w:p>
        </w:tc>
        <w:tc>
          <w:tcPr>
            <w:tcW w:w="3634" w:type="dxa"/>
          </w:tcPr>
          <w:p w:rsidR="00104636" w:rsidRPr="00622F3C" w:rsidRDefault="00104636" w:rsidP="00846FB3">
            <w:pPr>
              <w:shd w:val="clear" w:color="auto" w:fill="FFFFFF"/>
              <w:adjustRightInd w:val="0"/>
              <w:jc w:val="both"/>
              <w:rPr>
                <w:color w:val="000000"/>
              </w:rPr>
            </w:pPr>
            <w:r w:rsidRPr="00622F3C">
              <w:rPr>
                <w:color w:val="000000"/>
              </w:rPr>
              <w:t>Разви</w:t>
            </w:r>
            <w:r w:rsidR="00740A22">
              <w:rPr>
                <w:color w:val="000000"/>
              </w:rPr>
              <w:t>вать координационные способности</w:t>
            </w:r>
            <w:r w:rsidRPr="00622F3C">
              <w:rPr>
                <w:color w:val="000000"/>
              </w:rPr>
              <w:t>, совершенствова</w:t>
            </w:r>
            <w:r w:rsidR="00740A22">
              <w:rPr>
                <w:color w:val="000000"/>
              </w:rPr>
              <w:t>ть ориентацию</w:t>
            </w:r>
            <w:r w:rsidRPr="00622F3C">
              <w:rPr>
                <w:color w:val="000000"/>
              </w:rPr>
              <w:t xml:space="preserve"> в пространстве, скорости реакции, дифференцировке пространственных, временны х и силовых параметров движения.</w:t>
            </w:r>
          </w:p>
          <w:p w:rsidR="00104636" w:rsidRPr="00342519" w:rsidRDefault="00740A22" w:rsidP="00740A22">
            <w:pPr>
              <w:shd w:val="clear" w:color="auto" w:fill="FFFFFF"/>
              <w:adjustRightInd w:val="0"/>
              <w:jc w:val="both"/>
              <w:rPr>
                <w:color w:val="000000"/>
              </w:rPr>
            </w:pPr>
            <w:r>
              <w:rPr>
                <w:color w:val="000000"/>
              </w:rPr>
              <w:t>Развивать</w:t>
            </w:r>
            <w:r w:rsidR="00104636" w:rsidRPr="00622F3C">
              <w:rPr>
                <w:color w:val="000000"/>
              </w:rPr>
              <w:t xml:space="preserve"> личностно-коммуникативных качеств.</w:t>
            </w:r>
          </w:p>
        </w:tc>
      </w:tr>
      <w:tr w:rsidR="00104636" w:rsidRPr="00B74A11" w:rsidTr="006C4823">
        <w:trPr>
          <w:trHeight w:val="350"/>
        </w:trPr>
        <w:tc>
          <w:tcPr>
            <w:tcW w:w="0" w:type="auto"/>
          </w:tcPr>
          <w:p w:rsidR="00104636" w:rsidRPr="006C4823" w:rsidRDefault="00104636" w:rsidP="00846FB3">
            <w:pPr>
              <w:spacing w:line="259" w:lineRule="auto"/>
              <w:jc w:val="both"/>
              <w:rPr>
                <w:sz w:val="24"/>
                <w:szCs w:val="24"/>
              </w:rPr>
            </w:pPr>
            <w:r w:rsidRPr="00A24993">
              <w:rPr>
                <w:color w:val="000000" w:themeColor="text1"/>
                <w:sz w:val="24"/>
                <w:szCs w:val="24"/>
              </w:rPr>
              <w:t>7. Плавание</w:t>
            </w:r>
          </w:p>
        </w:tc>
        <w:tc>
          <w:tcPr>
            <w:tcW w:w="3794" w:type="dxa"/>
          </w:tcPr>
          <w:p w:rsidR="00104636" w:rsidRDefault="00104636" w:rsidP="00846FB3">
            <w:pPr>
              <w:jc w:val="both"/>
            </w:pPr>
            <w:r>
              <w:t>Уметь составлять и выполнять индивидуально подобранные композиции из упражнений, выполняемых с разной амплитудой, траекторией, ритмом, темпом, пространственной точностью.</w:t>
            </w:r>
          </w:p>
          <w:p w:rsidR="00104636" w:rsidRPr="00780DFE" w:rsidRDefault="00104636" w:rsidP="00104636">
            <w:pPr>
              <w:jc w:val="both"/>
            </w:pPr>
            <w:r>
              <w:lastRenderedPageBreak/>
              <w:t>Составлять, осваивать и выполнять в группе комплексы упражнений из 26—30 движений</w:t>
            </w:r>
          </w:p>
        </w:tc>
        <w:tc>
          <w:tcPr>
            <w:tcW w:w="3669" w:type="dxa"/>
          </w:tcPr>
          <w:p w:rsidR="00104636" w:rsidRPr="00A53B5A" w:rsidRDefault="00104636" w:rsidP="00846FB3">
            <w:pPr>
              <w:adjustRightInd w:val="0"/>
              <w:jc w:val="both"/>
              <w:rPr>
                <w:bCs/>
                <w:color w:val="000000"/>
              </w:rPr>
            </w:pPr>
            <w:r w:rsidRPr="00A53B5A">
              <w:rPr>
                <w:bCs/>
                <w:color w:val="000000"/>
              </w:rPr>
              <w:lastRenderedPageBreak/>
              <w:t>Осво</w:t>
            </w:r>
            <w:r>
              <w:rPr>
                <w:bCs/>
                <w:color w:val="000000"/>
              </w:rPr>
              <w:t>ить старты</w:t>
            </w:r>
            <w:r w:rsidRPr="00A53B5A">
              <w:rPr>
                <w:bCs/>
                <w:color w:val="000000"/>
              </w:rPr>
              <w:t>, пов</w:t>
            </w:r>
            <w:r>
              <w:rPr>
                <w:bCs/>
                <w:color w:val="000000"/>
              </w:rPr>
              <w:t>ороты</w:t>
            </w:r>
            <w:r w:rsidRPr="00A53B5A">
              <w:rPr>
                <w:bCs/>
                <w:color w:val="000000"/>
              </w:rPr>
              <w:t>, ныряния ногами и головой.</w:t>
            </w:r>
          </w:p>
          <w:p w:rsidR="00104636" w:rsidRPr="00A53B5A" w:rsidRDefault="00104636" w:rsidP="00846FB3">
            <w:pPr>
              <w:adjustRightInd w:val="0"/>
              <w:jc w:val="both"/>
              <w:rPr>
                <w:bCs/>
                <w:color w:val="000000"/>
              </w:rPr>
            </w:pPr>
            <w:r w:rsidRPr="00A53B5A">
              <w:rPr>
                <w:bCs/>
                <w:color w:val="000000"/>
              </w:rPr>
              <w:t>Закрепл</w:t>
            </w:r>
            <w:r>
              <w:rPr>
                <w:bCs/>
                <w:color w:val="000000"/>
              </w:rPr>
              <w:t>ять упражнения</w:t>
            </w:r>
            <w:r w:rsidRPr="00A53B5A">
              <w:rPr>
                <w:bCs/>
                <w:color w:val="000000"/>
              </w:rPr>
              <w:t xml:space="preserve"> по совершенствованию техники движений рук, ног, туловища, плавания в полной координации, </w:t>
            </w:r>
            <w:r w:rsidRPr="00A53B5A">
              <w:rPr>
                <w:bCs/>
                <w:color w:val="000000"/>
              </w:rPr>
              <w:lastRenderedPageBreak/>
              <w:t>плавания на боку, на спине.</w:t>
            </w:r>
          </w:p>
          <w:p w:rsidR="00104636" w:rsidRPr="00342519" w:rsidRDefault="00104636" w:rsidP="00104636">
            <w:pPr>
              <w:adjustRightInd w:val="0"/>
              <w:jc w:val="both"/>
              <w:rPr>
                <w:bCs/>
                <w:color w:val="000000"/>
              </w:rPr>
            </w:pPr>
            <w:r w:rsidRPr="00A53B5A">
              <w:rPr>
                <w:bCs/>
                <w:color w:val="000000"/>
              </w:rPr>
              <w:t>Осво</w:t>
            </w:r>
            <w:r>
              <w:rPr>
                <w:bCs/>
                <w:color w:val="000000"/>
              </w:rPr>
              <w:t>ить элементы</w:t>
            </w:r>
            <w:r w:rsidRPr="00A53B5A">
              <w:rPr>
                <w:bCs/>
                <w:color w:val="000000"/>
              </w:rPr>
              <w:t xml:space="preserve"> игры в водное поло (юноши), элементов фигурного плавания (девушки); зна</w:t>
            </w:r>
            <w:r>
              <w:rPr>
                <w:bCs/>
                <w:color w:val="000000"/>
              </w:rPr>
              <w:t>ть</w:t>
            </w:r>
            <w:r w:rsidRPr="00A53B5A">
              <w:rPr>
                <w:bCs/>
                <w:color w:val="000000"/>
              </w:rPr>
              <w:t xml:space="preserve"> правил</w:t>
            </w:r>
            <w:r>
              <w:rPr>
                <w:bCs/>
                <w:color w:val="000000"/>
              </w:rPr>
              <w:t>а</w:t>
            </w:r>
            <w:r w:rsidRPr="00A53B5A">
              <w:rPr>
                <w:bCs/>
                <w:color w:val="000000"/>
              </w:rPr>
              <w:t xml:space="preserve"> плавания в открытом водоеме.</w:t>
            </w:r>
          </w:p>
        </w:tc>
        <w:tc>
          <w:tcPr>
            <w:tcW w:w="3634" w:type="dxa"/>
          </w:tcPr>
          <w:p w:rsidR="00104636" w:rsidRPr="00CD0FC0" w:rsidRDefault="00104636" w:rsidP="00846FB3">
            <w:pPr>
              <w:shd w:val="clear" w:color="auto" w:fill="FFFFFF"/>
              <w:adjustRightInd w:val="0"/>
              <w:jc w:val="both"/>
              <w:rPr>
                <w:color w:val="000000"/>
              </w:rPr>
            </w:pPr>
            <w:r w:rsidRPr="00CD0FC0">
              <w:rPr>
                <w:color w:val="000000"/>
              </w:rPr>
              <w:lastRenderedPageBreak/>
              <w:t>З</w:t>
            </w:r>
            <w:r>
              <w:rPr>
                <w:color w:val="000000"/>
              </w:rPr>
              <w:t>нать технику</w:t>
            </w:r>
            <w:r w:rsidRPr="00CD0FC0">
              <w:rPr>
                <w:color w:val="000000"/>
              </w:rPr>
              <w:t xml:space="preserve"> безопасности при занятиях плаванием в открытых водоемах и бассейне.</w:t>
            </w:r>
          </w:p>
          <w:p w:rsidR="00104636" w:rsidRPr="00342519" w:rsidRDefault="00104636" w:rsidP="00104636">
            <w:pPr>
              <w:shd w:val="clear" w:color="auto" w:fill="FFFFFF"/>
              <w:adjustRightInd w:val="0"/>
              <w:jc w:val="both"/>
              <w:rPr>
                <w:color w:val="000000"/>
              </w:rPr>
            </w:pPr>
            <w:r w:rsidRPr="00CD0FC0">
              <w:rPr>
                <w:color w:val="000000"/>
              </w:rPr>
              <w:t>Ос</w:t>
            </w:r>
            <w:r>
              <w:rPr>
                <w:color w:val="000000"/>
              </w:rPr>
              <w:t>уществлять самоконтроль</w:t>
            </w:r>
            <w:r w:rsidRPr="00CD0FC0">
              <w:rPr>
                <w:color w:val="000000"/>
              </w:rPr>
              <w:t xml:space="preserve"> при занятиях плаванием</w:t>
            </w:r>
          </w:p>
        </w:tc>
      </w:tr>
      <w:tr w:rsidR="00104636" w:rsidRPr="00B74A11" w:rsidTr="006C4823">
        <w:trPr>
          <w:trHeight w:val="350"/>
        </w:trPr>
        <w:tc>
          <w:tcPr>
            <w:tcW w:w="0" w:type="auto"/>
          </w:tcPr>
          <w:p w:rsidR="00104636" w:rsidRPr="006C4823" w:rsidRDefault="00104636" w:rsidP="00846FB3">
            <w:pPr>
              <w:spacing w:line="259" w:lineRule="auto"/>
              <w:jc w:val="both"/>
              <w:rPr>
                <w:sz w:val="24"/>
                <w:szCs w:val="24"/>
              </w:rPr>
            </w:pPr>
            <w:r w:rsidRPr="006C4823">
              <w:rPr>
                <w:sz w:val="24"/>
                <w:szCs w:val="24"/>
              </w:rPr>
              <w:lastRenderedPageBreak/>
              <w:t>8.Атлетическая гимнастика, работа на тренажерах</w:t>
            </w:r>
          </w:p>
        </w:tc>
        <w:tc>
          <w:tcPr>
            <w:tcW w:w="3794" w:type="dxa"/>
          </w:tcPr>
          <w:p w:rsidR="00104636" w:rsidRPr="00780DFE" w:rsidRDefault="00104636" w:rsidP="00846FB3">
            <w:pPr>
              <w:jc w:val="both"/>
            </w:pPr>
            <w:r>
              <w:t>Знать и уметь грамотно использовать современные методики дыхательной гимнастики.</w:t>
            </w:r>
          </w:p>
        </w:tc>
        <w:tc>
          <w:tcPr>
            <w:tcW w:w="3669" w:type="dxa"/>
          </w:tcPr>
          <w:p w:rsidR="00104636" w:rsidRPr="00CD0FC0" w:rsidRDefault="00104636" w:rsidP="00846FB3">
            <w:pPr>
              <w:adjustRightInd w:val="0"/>
              <w:jc w:val="both"/>
              <w:rPr>
                <w:bCs/>
                <w:color w:val="000000"/>
              </w:rPr>
            </w:pPr>
            <w:r>
              <w:rPr>
                <w:bCs/>
                <w:color w:val="000000"/>
              </w:rPr>
              <w:t>Знать</w:t>
            </w:r>
            <w:r w:rsidRPr="00CD0FC0">
              <w:rPr>
                <w:bCs/>
                <w:color w:val="000000"/>
              </w:rPr>
              <w:t xml:space="preserve"> средств</w:t>
            </w:r>
            <w:r>
              <w:rPr>
                <w:bCs/>
                <w:color w:val="000000"/>
              </w:rPr>
              <w:t>а и методы</w:t>
            </w:r>
            <w:r w:rsidRPr="00CD0FC0">
              <w:rPr>
                <w:bCs/>
                <w:color w:val="000000"/>
              </w:rPr>
              <w:t xml:space="preserve"> при занятиях дыхательной гимнастикой.</w:t>
            </w:r>
          </w:p>
          <w:p w:rsidR="00104636" w:rsidRPr="00342519" w:rsidRDefault="00104636" w:rsidP="00104636">
            <w:pPr>
              <w:adjustRightInd w:val="0"/>
              <w:jc w:val="both"/>
              <w:rPr>
                <w:bCs/>
                <w:color w:val="000000"/>
              </w:rPr>
            </w:pPr>
            <w:r w:rsidRPr="00CD0FC0">
              <w:rPr>
                <w:bCs/>
                <w:color w:val="000000"/>
              </w:rPr>
              <w:t>Заполн</w:t>
            </w:r>
            <w:r>
              <w:rPr>
                <w:bCs/>
                <w:color w:val="000000"/>
              </w:rPr>
              <w:t>ять дневник</w:t>
            </w:r>
            <w:r w:rsidRPr="00CD0FC0">
              <w:rPr>
                <w:bCs/>
                <w:color w:val="000000"/>
              </w:rPr>
              <w:t xml:space="preserve"> самоконтроля</w:t>
            </w:r>
          </w:p>
        </w:tc>
        <w:tc>
          <w:tcPr>
            <w:tcW w:w="3634" w:type="dxa"/>
          </w:tcPr>
          <w:p w:rsidR="00104636" w:rsidRPr="00342519" w:rsidRDefault="00104636" w:rsidP="00846FB3">
            <w:pPr>
              <w:shd w:val="clear" w:color="auto" w:fill="FFFFFF"/>
              <w:adjustRightInd w:val="0"/>
              <w:jc w:val="both"/>
              <w:rPr>
                <w:color w:val="000000"/>
              </w:rPr>
            </w:pPr>
            <w:r w:rsidRPr="00CD0FC0">
              <w:rPr>
                <w:color w:val="000000"/>
              </w:rPr>
              <w:t>О</w:t>
            </w:r>
            <w:r>
              <w:rPr>
                <w:color w:val="000000"/>
              </w:rPr>
              <w:t>существлять контроль и самоконтроль</w:t>
            </w:r>
            <w:r w:rsidRPr="00CD0FC0">
              <w:rPr>
                <w:color w:val="000000"/>
              </w:rPr>
              <w:t xml:space="preserve"> за состоянием здоровья.</w:t>
            </w:r>
          </w:p>
        </w:tc>
      </w:tr>
      <w:tr w:rsidR="006C4823" w:rsidRPr="00B74A11" w:rsidTr="006C4823">
        <w:trPr>
          <w:trHeight w:val="350"/>
        </w:trPr>
        <w:tc>
          <w:tcPr>
            <w:tcW w:w="0" w:type="auto"/>
          </w:tcPr>
          <w:p w:rsidR="006C4823" w:rsidRPr="006C4823" w:rsidRDefault="006C4823" w:rsidP="006C4823">
            <w:pPr>
              <w:widowControl/>
              <w:autoSpaceDE/>
              <w:autoSpaceDN/>
              <w:rPr>
                <w:sz w:val="24"/>
                <w:szCs w:val="24"/>
                <w:lang w:eastAsia="ru-RU"/>
              </w:rPr>
            </w:pPr>
            <w:r>
              <w:rPr>
                <w:sz w:val="24"/>
                <w:szCs w:val="24"/>
                <w:lang w:eastAsia="ru-RU"/>
              </w:rPr>
              <w:t>9.</w:t>
            </w:r>
            <w:r w:rsidRPr="006C4823">
              <w:rPr>
                <w:sz w:val="24"/>
                <w:szCs w:val="24"/>
                <w:lang w:eastAsia="ru-RU"/>
              </w:rPr>
              <w:t>Комплекс ГТО</w:t>
            </w:r>
          </w:p>
          <w:p w:rsidR="006C4823" w:rsidRPr="006C4823" w:rsidRDefault="006C4823" w:rsidP="006C4823">
            <w:pPr>
              <w:spacing w:line="259" w:lineRule="auto"/>
              <w:jc w:val="both"/>
              <w:rPr>
                <w:sz w:val="24"/>
                <w:szCs w:val="24"/>
              </w:rPr>
            </w:pPr>
          </w:p>
        </w:tc>
        <w:tc>
          <w:tcPr>
            <w:tcW w:w="3794" w:type="dxa"/>
          </w:tcPr>
          <w:p w:rsidR="006C4823" w:rsidRDefault="006C4823" w:rsidP="006C4823">
            <w:pPr>
              <w:jc w:val="both"/>
            </w:pPr>
            <w:r w:rsidRPr="000205DA">
              <w:t>Уме</w:t>
            </w:r>
            <w:r>
              <w:t>ть</w:t>
            </w:r>
            <w:r w:rsidRPr="000205DA">
              <w:t xml:space="preserve"> технически грамотно выполнять (на технику): прыжки в длину с разбега способом «согнув ноги</w:t>
            </w:r>
            <w:r>
              <w:t>, прыжки в длину с места толчком двумя ногами.</w:t>
            </w:r>
          </w:p>
          <w:p w:rsidR="006C4823" w:rsidRPr="00780DFE" w:rsidRDefault="006C4823" w:rsidP="006C4823">
            <w:pPr>
              <w:jc w:val="both"/>
            </w:pPr>
            <w:r w:rsidRPr="000205DA">
              <w:t>Метание гранаты весом 500 г (девушки) и 700 г (юноши); сдача контрольных нормативов</w:t>
            </w:r>
          </w:p>
        </w:tc>
        <w:tc>
          <w:tcPr>
            <w:tcW w:w="3669" w:type="dxa"/>
          </w:tcPr>
          <w:p w:rsidR="006C4823" w:rsidRPr="00342519" w:rsidRDefault="006C4823" w:rsidP="006C4823">
            <w:pPr>
              <w:adjustRightInd w:val="0"/>
              <w:jc w:val="both"/>
              <w:rPr>
                <w:bCs/>
                <w:color w:val="000000"/>
              </w:rPr>
            </w:pPr>
            <w:r w:rsidRPr="000205DA">
              <w:rPr>
                <w:bCs/>
                <w:color w:val="000000"/>
              </w:rPr>
              <w:t>Осво</w:t>
            </w:r>
            <w:r>
              <w:rPr>
                <w:bCs/>
                <w:color w:val="000000"/>
              </w:rPr>
              <w:t>ить технику</w:t>
            </w:r>
            <w:r w:rsidRPr="000205DA">
              <w:rPr>
                <w:bCs/>
                <w:color w:val="000000"/>
              </w:rPr>
              <w:t xml:space="preserve"> беговых упражнений (кроссового бега, бег на короткие, средние и длинные дистанции), высокого и низкого старта, стартового разгона, финиширования; бега 100 м, равномерного бега на дистанцию 2 000 м (девушки) и 3 000 м (юноши).</w:t>
            </w:r>
          </w:p>
        </w:tc>
        <w:tc>
          <w:tcPr>
            <w:tcW w:w="3634" w:type="dxa"/>
          </w:tcPr>
          <w:p w:rsidR="006C4823" w:rsidRPr="00342519" w:rsidRDefault="006C4823" w:rsidP="006C4823">
            <w:pPr>
              <w:shd w:val="clear" w:color="auto" w:fill="FFFFFF"/>
              <w:adjustRightInd w:val="0"/>
              <w:jc w:val="both"/>
              <w:rPr>
                <w:color w:val="000000"/>
              </w:rPr>
            </w:pPr>
            <w:r>
              <w:rPr>
                <w:color w:val="000000"/>
              </w:rPr>
              <w:t>Развивать физические качества и способности , совершенствовать функциональных возможностей организма, укреплять здоровье.</w:t>
            </w:r>
          </w:p>
        </w:tc>
      </w:tr>
    </w:tbl>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956386" w:rsidRDefault="00956386" w:rsidP="00AD136F">
      <w:pPr>
        <w:pStyle w:val="a6"/>
        <w:ind w:firstLine="567"/>
        <w:jc w:val="both"/>
        <w:rPr>
          <w:rFonts w:ascii="Times New Roman" w:hAnsi="Times New Roman" w:cs="Times New Roman"/>
          <w:b/>
          <w:sz w:val="28"/>
          <w:szCs w:val="28"/>
        </w:rPr>
        <w:sectPr w:rsidR="00956386" w:rsidSect="0019795F">
          <w:pgSz w:w="16838" w:h="11906" w:orient="landscape"/>
          <w:pgMar w:top="1418" w:right="1134" w:bottom="567" w:left="1134" w:header="709" w:footer="709" w:gutter="0"/>
          <w:cols w:space="708"/>
          <w:docGrid w:linePitch="360"/>
        </w:sectPr>
      </w:pPr>
    </w:p>
    <w:p w:rsidR="00AD136F" w:rsidRPr="00956386" w:rsidRDefault="00956386" w:rsidP="00AD136F">
      <w:pPr>
        <w:pStyle w:val="a6"/>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5.3. Междисциплинарные задания</w:t>
      </w:r>
    </w:p>
    <w:p w:rsidR="00AD136F" w:rsidRDefault="00AD136F" w:rsidP="00AD136F">
      <w:pPr>
        <w:pStyle w:val="a6"/>
        <w:ind w:firstLine="567"/>
        <w:jc w:val="both"/>
        <w:rPr>
          <w:rFonts w:ascii="Times New Roman" w:hAnsi="Times New Roman" w:cs="Times New Roman"/>
          <w:sz w:val="28"/>
          <w:szCs w:val="28"/>
          <w:shd w:val="clear" w:color="auto" w:fill="FFFFFF"/>
        </w:rPr>
      </w:pPr>
      <w:r w:rsidRPr="00956386">
        <w:rPr>
          <w:rFonts w:ascii="Times New Roman" w:hAnsi="Times New Roman" w:cs="Times New Roman"/>
          <w:sz w:val="28"/>
          <w:szCs w:val="28"/>
        </w:rPr>
        <w:t xml:space="preserve">Междисциплинарные задания, направленные </w:t>
      </w:r>
      <w:r w:rsidRPr="00956386">
        <w:rPr>
          <w:rFonts w:ascii="Times New Roman" w:hAnsi="Times New Roman" w:cs="Times New Roman"/>
          <w:sz w:val="28"/>
          <w:szCs w:val="28"/>
          <w:shd w:val="clear" w:color="auto" w:fill="FFFFFF"/>
        </w:rPr>
        <w:t>на контроль качества и управление процессами достижения ЛР, МР и ПР, а также создание условий для формирования ОК у обучающихся посредством п</w:t>
      </w:r>
      <w:r w:rsidR="00956386">
        <w:rPr>
          <w:rFonts w:ascii="Times New Roman" w:hAnsi="Times New Roman" w:cs="Times New Roman"/>
          <w:sz w:val="28"/>
          <w:szCs w:val="28"/>
          <w:shd w:val="clear" w:color="auto" w:fill="FFFFFF"/>
        </w:rPr>
        <w:t>ромежуточной аттестации, разрабо</w:t>
      </w:r>
      <w:r w:rsidRPr="00956386">
        <w:rPr>
          <w:rFonts w:ascii="Times New Roman" w:hAnsi="Times New Roman" w:cs="Times New Roman"/>
          <w:sz w:val="28"/>
          <w:szCs w:val="28"/>
          <w:shd w:val="clear" w:color="auto" w:fill="FFFFFF"/>
        </w:rPr>
        <w:t>т</w:t>
      </w:r>
      <w:r w:rsidR="00401D7D" w:rsidRPr="00956386">
        <w:rPr>
          <w:rFonts w:ascii="Times New Roman" w:hAnsi="Times New Roman" w:cs="Times New Roman"/>
          <w:sz w:val="28"/>
          <w:szCs w:val="28"/>
          <w:shd w:val="clear" w:color="auto" w:fill="FFFFFF"/>
        </w:rPr>
        <w:t>аны</w:t>
      </w:r>
      <w:r w:rsidRPr="00956386">
        <w:rPr>
          <w:rFonts w:ascii="Times New Roman" w:hAnsi="Times New Roman" w:cs="Times New Roman"/>
          <w:sz w:val="28"/>
          <w:szCs w:val="28"/>
          <w:shd w:val="clear" w:color="auto" w:fill="FFFFFF"/>
        </w:rPr>
        <w:t xml:space="preserve">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rsidR="00B41459" w:rsidRDefault="00B41459" w:rsidP="00AD136F">
      <w:pPr>
        <w:pStyle w:val="a6"/>
        <w:ind w:firstLine="567"/>
        <w:jc w:val="both"/>
        <w:rPr>
          <w:rFonts w:ascii="Times New Roman" w:hAnsi="Times New Roman" w:cs="Times New Roman"/>
          <w:sz w:val="28"/>
          <w:szCs w:val="28"/>
          <w:shd w:val="clear" w:color="auto" w:fill="FFFFFF"/>
        </w:rPr>
      </w:pPr>
    </w:p>
    <w:p w:rsidR="00B41459" w:rsidRPr="00956386" w:rsidRDefault="00B41459" w:rsidP="00B41459">
      <w:pPr>
        <w:pStyle w:val="a6"/>
        <w:ind w:firstLine="567"/>
        <w:jc w:val="both"/>
        <w:rPr>
          <w:rFonts w:ascii="Times New Roman" w:hAnsi="Times New Roman" w:cs="Times New Roman"/>
          <w:sz w:val="28"/>
          <w:szCs w:val="28"/>
          <w:shd w:val="clear" w:color="auto" w:fill="FFFFFF"/>
        </w:rPr>
      </w:pPr>
    </w:p>
    <w:tbl>
      <w:tblPr>
        <w:tblStyle w:val="a9"/>
        <w:tblW w:w="0" w:type="auto"/>
        <w:tblLook w:val="04A0" w:firstRow="1" w:lastRow="0" w:firstColumn="1" w:lastColumn="0" w:noHBand="0" w:noVBand="1"/>
      </w:tblPr>
      <w:tblGrid>
        <w:gridCol w:w="3227"/>
        <w:gridCol w:w="1984"/>
        <w:gridCol w:w="4926"/>
      </w:tblGrid>
      <w:tr w:rsidR="00B41459" w:rsidTr="00490A4C">
        <w:tc>
          <w:tcPr>
            <w:tcW w:w="3227" w:type="dxa"/>
            <w:vAlign w:val="center"/>
          </w:tcPr>
          <w:p w:rsidR="00B41459" w:rsidRPr="001E5F52" w:rsidRDefault="00B41459" w:rsidP="00490A4C">
            <w:pPr>
              <w:jc w:val="center"/>
              <w:rPr>
                <w:rFonts w:eastAsia="Calibri" w:cstheme="minorBidi"/>
                <w:b/>
                <w:bCs/>
                <w:sz w:val="24"/>
                <w:szCs w:val="24"/>
              </w:rPr>
            </w:pPr>
            <w:r w:rsidRPr="001E5F52">
              <w:rPr>
                <w:rFonts w:eastAsia="Calibri" w:cstheme="minorBidi"/>
                <w:b/>
                <w:bCs/>
                <w:sz w:val="24"/>
                <w:szCs w:val="24"/>
              </w:rPr>
              <w:t>№ раздела, темы</w:t>
            </w:r>
          </w:p>
        </w:tc>
        <w:tc>
          <w:tcPr>
            <w:tcW w:w="1984" w:type="dxa"/>
            <w:vAlign w:val="center"/>
          </w:tcPr>
          <w:p w:rsidR="00B41459" w:rsidRPr="001E5F52" w:rsidRDefault="00B41459" w:rsidP="00490A4C">
            <w:pPr>
              <w:ind w:left="-114" w:right="-103" w:firstLine="114"/>
              <w:jc w:val="center"/>
              <w:rPr>
                <w:rFonts w:eastAsiaTheme="minorHAnsi" w:cstheme="minorBidi"/>
                <w:b/>
                <w:bCs/>
                <w:sz w:val="24"/>
                <w:szCs w:val="24"/>
              </w:rPr>
            </w:pPr>
            <w:r w:rsidRPr="001E5F52">
              <w:rPr>
                <w:rFonts w:eastAsiaTheme="minorHAnsi" w:cstheme="minorBidi"/>
                <w:b/>
                <w:bCs/>
                <w:sz w:val="24"/>
                <w:szCs w:val="24"/>
              </w:rPr>
              <w:t>Коды образовательных результатов</w:t>
            </w:r>
          </w:p>
          <w:p w:rsidR="00B41459" w:rsidRPr="001E5F52" w:rsidRDefault="00B41459" w:rsidP="00490A4C">
            <w:pPr>
              <w:jc w:val="center"/>
              <w:rPr>
                <w:rFonts w:eastAsia="Calibri" w:cstheme="minorBidi"/>
                <w:b/>
                <w:bCs/>
                <w:sz w:val="24"/>
                <w:szCs w:val="24"/>
              </w:rPr>
            </w:pPr>
            <w:r w:rsidRPr="001E5F52">
              <w:rPr>
                <w:rFonts w:eastAsiaTheme="minorHAnsi" w:cstheme="minorBidi"/>
                <w:b/>
                <w:bCs/>
                <w:sz w:val="24"/>
                <w:szCs w:val="24"/>
              </w:rPr>
              <w:t>(ЛР, М</w:t>
            </w:r>
            <w:r>
              <w:rPr>
                <w:rFonts w:eastAsiaTheme="minorHAnsi" w:cstheme="minorBidi"/>
                <w:b/>
                <w:bCs/>
                <w:sz w:val="24"/>
                <w:szCs w:val="24"/>
              </w:rPr>
              <w:t>Р, ПР, ОК</w:t>
            </w:r>
            <w:r w:rsidRPr="001E5F52">
              <w:rPr>
                <w:rFonts w:eastAsiaTheme="minorHAnsi" w:cstheme="minorBidi"/>
                <w:b/>
                <w:bCs/>
                <w:sz w:val="24"/>
                <w:szCs w:val="24"/>
              </w:rPr>
              <w:t>)</w:t>
            </w:r>
          </w:p>
        </w:tc>
        <w:tc>
          <w:tcPr>
            <w:tcW w:w="4926" w:type="dxa"/>
            <w:vAlign w:val="center"/>
          </w:tcPr>
          <w:p w:rsidR="00B41459" w:rsidRPr="001E5F52" w:rsidRDefault="00B41459" w:rsidP="00490A4C">
            <w:pPr>
              <w:jc w:val="center"/>
              <w:rPr>
                <w:rFonts w:eastAsia="Calibri" w:cstheme="minorBidi"/>
                <w:b/>
                <w:bCs/>
                <w:sz w:val="24"/>
                <w:szCs w:val="24"/>
              </w:rPr>
            </w:pPr>
            <w:r w:rsidRPr="001E5F52">
              <w:rPr>
                <w:rFonts w:eastAsia="Calibri" w:cstheme="minorBidi"/>
                <w:b/>
                <w:bCs/>
                <w:sz w:val="24"/>
                <w:szCs w:val="24"/>
              </w:rPr>
              <w:t>Варианты междисциплинарных заданий</w:t>
            </w:r>
          </w:p>
        </w:tc>
      </w:tr>
      <w:tr w:rsidR="00B41459" w:rsidTr="00490A4C">
        <w:trPr>
          <w:trHeight w:val="8067"/>
        </w:trPr>
        <w:tc>
          <w:tcPr>
            <w:tcW w:w="3227" w:type="dxa"/>
            <w:tcBorders>
              <w:top w:val="single" w:sz="4" w:space="0" w:color="auto"/>
              <w:left w:val="single" w:sz="4" w:space="0" w:color="auto"/>
              <w:bottom w:val="single" w:sz="4" w:space="0" w:color="auto"/>
              <w:right w:val="single" w:sz="4" w:space="0" w:color="auto"/>
            </w:tcBorders>
            <w:vAlign w:val="center"/>
          </w:tcPr>
          <w:p w:rsidR="00B41459" w:rsidRPr="009E3980" w:rsidRDefault="00B41459" w:rsidP="00490A4C">
            <w:pPr>
              <w:contextualSpacing/>
              <w:rPr>
                <w:bCs/>
                <w:sz w:val="24"/>
                <w:szCs w:val="24"/>
                <w:lang w:eastAsia="ru-RU"/>
              </w:rPr>
            </w:pPr>
            <w:r>
              <w:rPr>
                <w:b/>
                <w:color w:val="000000" w:themeColor="text1"/>
                <w:sz w:val="24"/>
                <w:szCs w:val="24"/>
                <w:lang w:eastAsia="ru-RU"/>
              </w:rPr>
              <w:t xml:space="preserve">Раздел 1. </w:t>
            </w:r>
            <w:r w:rsidRPr="00C15125">
              <w:rPr>
                <w:b/>
                <w:bCs/>
                <w:sz w:val="24"/>
                <w:szCs w:val="24"/>
                <w:lang w:eastAsia="ru-RU"/>
              </w:rPr>
              <w:t>Физическая культура как область знаний</w:t>
            </w:r>
            <w:r>
              <w:rPr>
                <w:b/>
                <w:bCs/>
                <w:sz w:val="24"/>
                <w:szCs w:val="24"/>
                <w:lang w:eastAsia="ru-RU"/>
              </w:rPr>
              <w:t xml:space="preserve"> </w:t>
            </w:r>
            <w:proofErr w:type="gramStart"/>
            <w:r w:rsidRPr="009E3980">
              <w:rPr>
                <w:bCs/>
                <w:sz w:val="24"/>
                <w:szCs w:val="24"/>
                <w:lang w:eastAsia="ru-RU"/>
              </w:rPr>
              <w:t xml:space="preserve">( </w:t>
            </w:r>
            <w:proofErr w:type="gramEnd"/>
            <w:r w:rsidRPr="009E3980">
              <w:rPr>
                <w:bCs/>
                <w:sz w:val="24"/>
                <w:szCs w:val="24"/>
                <w:lang w:eastAsia="ru-RU"/>
              </w:rPr>
              <w:t>теоретический раздел)</w:t>
            </w:r>
          </w:p>
          <w:p w:rsidR="00B41459" w:rsidRDefault="00B41459" w:rsidP="00490A4C">
            <w:pPr>
              <w:widowControl/>
              <w:autoSpaceDE/>
              <w:autoSpaceDN/>
              <w:jc w:val="both"/>
              <w:rPr>
                <w:b/>
                <w:color w:val="000000" w:themeColor="text1"/>
                <w:sz w:val="24"/>
                <w:szCs w:val="24"/>
                <w:lang w:eastAsia="ru-RU"/>
              </w:rPr>
            </w:pPr>
          </w:p>
          <w:p w:rsidR="00B41459" w:rsidRPr="00594B9A" w:rsidRDefault="00B41459" w:rsidP="00490A4C">
            <w:pPr>
              <w:widowControl/>
              <w:autoSpaceDE/>
              <w:autoSpaceDN/>
              <w:jc w:val="both"/>
              <w:rPr>
                <w:color w:val="000000" w:themeColor="text1"/>
                <w:sz w:val="24"/>
                <w:szCs w:val="24"/>
                <w:lang w:eastAsia="ru-RU"/>
              </w:rPr>
            </w:pPr>
            <w:r w:rsidRPr="00C15125">
              <w:rPr>
                <w:b/>
                <w:color w:val="000000" w:themeColor="text1"/>
                <w:sz w:val="24"/>
                <w:szCs w:val="24"/>
                <w:lang w:eastAsia="ru-RU"/>
              </w:rPr>
              <w:t>Тема 1.4.</w:t>
            </w:r>
            <w:r>
              <w:rPr>
                <w:color w:val="000000" w:themeColor="text1"/>
                <w:sz w:val="24"/>
                <w:szCs w:val="24"/>
                <w:lang w:eastAsia="ru-RU"/>
              </w:rPr>
              <w:t xml:space="preserve"> </w:t>
            </w:r>
            <w:r w:rsidRPr="00594B9A">
              <w:rPr>
                <w:color w:val="000000" w:themeColor="text1"/>
                <w:sz w:val="24"/>
                <w:szCs w:val="24"/>
                <w:lang w:eastAsia="ru-RU"/>
              </w:rPr>
              <w:t>Физическая культура в профессиональной деятельности</w:t>
            </w:r>
          </w:p>
        </w:tc>
        <w:tc>
          <w:tcPr>
            <w:tcW w:w="1984" w:type="dxa"/>
            <w:tcBorders>
              <w:top w:val="single" w:sz="4" w:space="0" w:color="auto"/>
              <w:left w:val="single" w:sz="4" w:space="0" w:color="auto"/>
              <w:bottom w:val="single" w:sz="4" w:space="0" w:color="auto"/>
              <w:right w:val="single" w:sz="4" w:space="0" w:color="auto"/>
            </w:tcBorders>
            <w:vAlign w:val="center"/>
          </w:tcPr>
          <w:p w:rsidR="00B41459" w:rsidRPr="00594B9A" w:rsidRDefault="00B41459" w:rsidP="00490A4C">
            <w:pPr>
              <w:widowControl/>
              <w:autoSpaceDE/>
              <w:autoSpaceDN/>
              <w:jc w:val="both"/>
              <w:rPr>
                <w:color w:val="000000" w:themeColor="text1"/>
                <w:sz w:val="24"/>
                <w:szCs w:val="24"/>
                <w:lang w:eastAsia="ru-RU"/>
              </w:rPr>
            </w:pPr>
            <w:proofErr w:type="spellStart"/>
            <w:r w:rsidRPr="00594B9A">
              <w:rPr>
                <w:color w:val="000000" w:themeColor="text1"/>
                <w:sz w:val="24"/>
                <w:szCs w:val="24"/>
                <w:lang w:eastAsia="ru-RU"/>
              </w:rPr>
              <w:t>ПРб</w:t>
            </w:r>
            <w:proofErr w:type="spellEnd"/>
            <w:r w:rsidRPr="00594B9A">
              <w:rPr>
                <w:color w:val="000000" w:themeColor="text1"/>
                <w:sz w:val="24"/>
                <w:szCs w:val="24"/>
                <w:lang w:eastAsia="ru-RU"/>
              </w:rPr>
              <w:t xml:space="preserve"> 01, </w:t>
            </w:r>
            <w:proofErr w:type="spellStart"/>
            <w:r w:rsidRPr="00594B9A">
              <w:rPr>
                <w:color w:val="000000" w:themeColor="text1"/>
                <w:sz w:val="24"/>
                <w:szCs w:val="24"/>
                <w:lang w:eastAsia="ru-RU"/>
              </w:rPr>
              <w:t>ПРб</w:t>
            </w:r>
            <w:proofErr w:type="spellEnd"/>
            <w:r w:rsidRPr="00594B9A">
              <w:rPr>
                <w:color w:val="000000" w:themeColor="text1"/>
                <w:sz w:val="24"/>
                <w:szCs w:val="24"/>
                <w:lang w:eastAsia="ru-RU"/>
              </w:rPr>
              <w:t xml:space="preserve"> 02 </w:t>
            </w:r>
          </w:p>
          <w:p w:rsidR="00B41459" w:rsidRPr="00594B9A" w:rsidRDefault="00B41459" w:rsidP="00490A4C">
            <w:pPr>
              <w:widowControl/>
              <w:autoSpaceDE/>
              <w:autoSpaceDN/>
              <w:jc w:val="both"/>
              <w:rPr>
                <w:color w:val="000000" w:themeColor="text1"/>
                <w:sz w:val="24"/>
                <w:szCs w:val="24"/>
                <w:lang w:eastAsia="ru-RU"/>
              </w:rPr>
            </w:pPr>
            <w:r w:rsidRPr="00594B9A">
              <w:rPr>
                <w:color w:val="000000" w:themeColor="text1"/>
                <w:sz w:val="24"/>
                <w:szCs w:val="24"/>
                <w:lang w:eastAsia="ru-RU"/>
              </w:rPr>
              <w:t xml:space="preserve">ЛР 05, ЛР 09, ЛР11, </w:t>
            </w:r>
            <w:r>
              <w:rPr>
                <w:color w:val="000000" w:themeColor="text1"/>
                <w:sz w:val="24"/>
                <w:szCs w:val="24"/>
                <w:lang w:eastAsia="ru-RU"/>
              </w:rPr>
              <w:t xml:space="preserve">ЛР12, </w:t>
            </w:r>
            <w:r w:rsidRPr="00594B9A">
              <w:rPr>
                <w:color w:val="000000" w:themeColor="text1"/>
                <w:sz w:val="24"/>
                <w:szCs w:val="24"/>
                <w:lang w:eastAsia="ru-RU"/>
              </w:rPr>
              <w:t>ЛР13</w:t>
            </w:r>
          </w:p>
          <w:p w:rsidR="00B41459" w:rsidRPr="00594B9A" w:rsidRDefault="00B41459" w:rsidP="00490A4C">
            <w:pPr>
              <w:widowControl/>
              <w:autoSpaceDE/>
              <w:autoSpaceDN/>
              <w:jc w:val="both"/>
              <w:rPr>
                <w:color w:val="000000" w:themeColor="text1"/>
                <w:sz w:val="24"/>
                <w:szCs w:val="24"/>
                <w:lang w:eastAsia="ru-RU"/>
              </w:rPr>
            </w:pPr>
            <w:r w:rsidRPr="00594B9A">
              <w:rPr>
                <w:color w:val="000000" w:themeColor="text1"/>
                <w:sz w:val="24"/>
                <w:szCs w:val="24"/>
                <w:lang w:eastAsia="ru-RU"/>
              </w:rPr>
              <w:t>МР 01, МР 04, МР 09</w:t>
            </w:r>
          </w:p>
          <w:p w:rsidR="00B41459" w:rsidRPr="00A24993" w:rsidRDefault="00B41459" w:rsidP="00490A4C">
            <w:pPr>
              <w:widowControl/>
              <w:autoSpaceDE/>
              <w:autoSpaceDN/>
              <w:jc w:val="both"/>
              <w:rPr>
                <w:color w:val="000000" w:themeColor="text1"/>
                <w:sz w:val="24"/>
                <w:szCs w:val="24"/>
                <w:lang w:eastAsia="ru-RU"/>
              </w:rPr>
            </w:pPr>
            <w:r w:rsidRPr="00594B9A">
              <w:rPr>
                <w:color w:val="000000" w:themeColor="text1"/>
                <w:sz w:val="24"/>
                <w:szCs w:val="24"/>
                <w:lang w:eastAsia="ru-RU"/>
              </w:rPr>
              <w:t>ОК 8</w:t>
            </w:r>
          </w:p>
        </w:tc>
        <w:tc>
          <w:tcPr>
            <w:tcW w:w="4926" w:type="dxa"/>
          </w:tcPr>
          <w:p w:rsidR="00B41459" w:rsidRDefault="00B41459" w:rsidP="00490A4C">
            <w:pPr>
              <w:widowControl/>
              <w:autoSpaceDE/>
              <w:autoSpaceDN/>
              <w:spacing w:line="256" w:lineRule="auto"/>
              <w:jc w:val="both"/>
              <w:rPr>
                <w:rFonts w:eastAsia="Calibri"/>
                <w:i/>
                <w:iCs/>
                <w:sz w:val="24"/>
                <w:szCs w:val="24"/>
              </w:rPr>
            </w:pPr>
            <w:r w:rsidRPr="00100EEA">
              <w:rPr>
                <w:rFonts w:eastAsia="Calibri"/>
                <w:i/>
                <w:iCs/>
                <w:sz w:val="24"/>
                <w:szCs w:val="24"/>
              </w:rPr>
              <w:t>Задания,</w:t>
            </w:r>
          </w:p>
          <w:p w:rsidR="00B41459" w:rsidRDefault="00B41459" w:rsidP="00490A4C">
            <w:pPr>
              <w:widowControl/>
              <w:autoSpaceDE/>
              <w:autoSpaceDN/>
              <w:spacing w:line="256" w:lineRule="auto"/>
              <w:jc w:val="both"/>
              <w:rPr>
                <w:rFonts w:eastAsia="Calibri"/>
                <w:bCs/>
                <w:i/>
                <w:iCs/>
                <w:sz w:val="24"/>
                <w:szCs w:val="24"/>
              </w:rPr>
            </w:pPr>
            <w:r w:rsidRPr="00100EEA">
              <w:rPr>
                <w:rFonts w:eastAsia="Calibri"/>
                <w:i/>
                <w:iCs/>
                <w:sz w:val="24"/>
                <w:szCs w:val="24"/>
              </w:rPr>
              <w:t xml:space="preserve"> ориентированные на оценку освоения знаний о </w:t>
            </w:r>
            <w:r w:rsidRPr="00100EEA">
              <w:rPr>
                <w:rFonts w:eastAsia="Calibri"/>
                <w:bCs/>
                <w:i/>
                <w:iCs/>
                <w:sz w:val="24"/>
                <w:szCs w:val="24"/>
              </w:rPr>
              <w:t>факторах риска для здоровья в профессиональной деятельности,</w:t>
            </w:r>
          </w:p>
          <w:p w:rsidR="00B41459" w:rsidRDefault="00B41459" w:rsidP="00490A4C">
            <w:pPr>
              <w:widowControl/>
              <w:autoSpaceDE/>
              <w:autoSpaceDN/>
              <w:spacing w:line="256" w:lineRule="auto"/>
              <w:jc w:val="both"/>
              <w:rPr>
                <w:rFonts w:eastAsia="Calibri"/>
                <w:bCs/>
                <w:i/>
                <w:iCs/>
                <w:sz w:val="24"/>
                <w:szCs w:val="24"/>
              </w:rPr>
            </w:pPr>
            <w:r w:rsidRPr="00100EEA">
              <w:rPr>
                <w:rFonts w:eastAsia="Calibri"/>
                <w:bCs/>
                <w:i/>
                <w:iCs/>
                <w:sz w:val="24"/>
                <w:szCs w:val="24"/>
              </w:rPr>
              <w:t xml:space="preserve"> о рациональной организации труда и оптимальном двигательном режиме как факторе сохранения и укрепления здоровья </w:t>
            </w:r>
            <w:r>
              <w:rPr>
                <w:rFonts w:eastAsia="Calibri"/>
                <w:bCs/>
                <w:i/>
                <w:iCs/>
                <w:sz w:val="24"/>
                <w:szCs w:val="24"/>
              </w:rPr>
              <w:t>в профессиональной деятельности по специальности технология эстетических услуг.</w:t>
            </w:r>
          </w:p>
          <w:p w:rsidR="00B41459" w:rsidRDefault="00B41459" w:rsidP="00490A4C">
            <w:pPr>
              <w:widowControl/>
              <w:autoSpaceDE/>
              <w:autoSpaceDN/>
              <w:spacing w:line="256" w:lineRule="auto"/>
              <w:jc w:val="both"/>
              <w:rPr>
                <w:rFonts w:eastAsia="Calibri"/>
                <w:bCs/>
                <w:i/>
                <w:iCs/>
                <w:sz w:val="24"/>
                <w:szCs w:val="24"/>
              </w:rPr>
            </w:pPr>
            <w:r w:rsidRPr="00100EEA">
              <w:rPr>
                <w:rFonts w:eastAsia="Calibri"/>
                <w:bCs/>
                <w:i/>
                <w:iCs/>
                <w:sz w:val="24"/>
                <w:szCs w:val="24"/>
              </w:rPr>
              <w:t xml:space="preserve"> о роли и значении форм организации физической культуры в оптимизации работоспособности,</w:t>
            </w:r>
          </w:p>
          <w:p w:rsidR="00B41459" w:rsidRPr="00100EEA" w:rsidRDefault="00B41459" w:rsidP="00490A4C">
            <w:pPr>
              <w:widowControl/>
              <w:autoSpaceDE/>
              <w:autoSpaceDN/>
              <w:spacing w:line="256" w:lineRule="auto"/>
              <w:jc w:val="both"/>
              <w:rPr>
                <w:rFonts w:eastAsia="Calibri"/>
                <w:bCs/>
                <w:i/>
                <w:iCs/>
                <w:sz w:val="24"/>
                <w:szCs w:val="24"/>
              </w:rPr>
            </w:pPr>
            <w:r w:rsidRPr="00100EEA">
              <w:rPr>
                <w:rFonts w:eastAsia="Calibri"/>
                <w:bCs/>
                <w:i/>
                <w:iCs/>
                <w:sz w:val="24"/>
                <w:szCs w:val="24"/>
              </w:rPr>
              <w:t xml:space="preserve"> в том числе, при выполнении работ в соответствии с видом профессиональной деятельности:</w:t>
            </w:r>
          </w:p>
          <w:p w:rsidR="00B41459" w:rsidRPr="00100EEA" w:rsidRDefault="00B41459" w:rsidP="00490A4C">
            <w:pPr>
              <w:widowControl/>
              <w:autoSpaceDE/>
              <w:autoSpaceDN/>
              <w:spacing w:after="160" w:line="256" w:lineRule="auto"/>
              <w:jc w:val="both"/>
              <w:rPr>
                <w:rFonts w:eastAsia="Calibri"/>
                <w:bCs/>
                <w:iCs/>
                <w:sz w:val="24"/>
                <w:szCs w:val="24"/>
              </w:rPr>
            </w:pPr>
            <w:r w:rsidRPr="00100EEA">
              <w:rPr>
                <w:rFonts w:eastAsia="Calibri"/>
                <w:bCs/>
                <w:iCs/>
                <w:sz w:val="24"/>
                <w:szCs w:val="24"/>
              </w:rPr>
              <w:t>- составление режима двигательной активности с учетом специфики профессиональной деятельности</w:t>
            </w:r>
            <w:r w:rsidRPr="00100EEA">
              <w:rPr>
                <w:rFonts w:ascii="Calibri" w:eastAsia="Calibri" w:hAnsi="Calibri"/>
                <w:color w:val="464C55"/>
                <w:shd w:val="clear" w:color="auto" w:fill="FFFFFF"/>
              </w:rPr>
              <w:t xml:space="preserve"> </w:t>
            </w:r>
            <w:r w:rsidRPr="00CD0D52">
              <w:rPr>
                <w:rFonts w:eastAsia="Calibri"/>
                <w:bCs/>
                <w:iCs/>
                <w:sz w:val="24"/>
                <w:szCs w:val="24"/>
              </w:rPr>
              <w:t xml:space="preserve">по специальности технология парикмахерского </w:t>
            </w:r>
            <w:proofErr w:type="spellStart"/>
            <w:r w:rsidRPr="00CD0D52">
              <w:rPr>
                <w:rFonts w:eastAsia="Calibri"/>
                <w:bCs/>
                <w:iCs/>
                <w:sz w:val="24"/>
                <w:szCs w:val="24"/>
              </w:rPr>
              <w:t>искуства</w:t>
            </w:r>
            <w:proofErr w:type="spellEnd"/>
            <w:r w:rsidRPr="00CD0D52">
              <w:rPr>
                <w:rFonts w:eastAsia="Calibri"/>
                <w:bCs/>
                <w:iCs/>
                <w:sz w:val="24"/>
                <w:szCs w:val="24"/>
              </w:rPr>
              <w:t>.;</w:t>
            </w:r>
          </w:p>
          <w:p w:rsidR="00B41459" w:rsidRPr="00100EEA" w:rsidRDefault="00B41459" w:rsidP="00490A4C">
            <w:pPr>
              <w:widowControl/>
              <w:autoSpaceDE/>
              <w:autoSpaceDN/>
              <w:spacing w:after="160" w:line="256" w:lineRule="auto"/>
              <w:jc w:val="both"/>
              <w:rPr>
                <w:rFonts w:eastAsia="Calibri"/>
                <w:bCs/>
                <w:iCs/>
                <w:sz w:val="24"/>
                <w:szCs w:val="24"/>
              </w:rPr>
            </w:pPr>
            <w:r w:rsidRPr="00100EEA">
              <w:rPr>
                <w:rFonts w:eastAsia="Calibri"/>
                <w:bCs/>
                <w:iCs/>
                <w:sz w:val="24"/>
                <w:szCs w:val="24"/>
              </w:rPr>
              <w:t>- выполнение индивидуального междисциплинарного проекта: «</w:t>
            </w:r>
            <w:r w:rsidRPr="00100EEA">
              <w:rPr>
                <w:rFonts w:eastAsia="Calibri"/>
                <w:iCs/>
                <w:sz w:val="24"/>
                <w:szCs w:val="24"/>
              </w:rPr>
              <w:t>Профилактика профессиональных заболеваний средствами физического воспитания»</w:t>
            </w:r>
          </w:p>
          <w:p w:rsidR="00B41459" w:rsidRPr="00A27A97" w:rsidRDefault="00B41459" w:rsidP="00B41459">
            <w:pPr>
              <w:jc w:val="both"/>
              <w:rPr>
                <w:sz w:val="24"/>
                <w:szCs w:val="24"/>
                <w:highlight w:val="yellow"/>
              </w:rPr>
            </w:pPr>
            <w:r w:rsidRPr="00100EEA">
              <w:rPr>
                <w:rFonts w:eastAsia="Calibri"/>
                <w:bCs/>
                <w:iCs/>
                <w:sz w:val="24"/>
                <w:szCs w:val="24"/>
              </w:rPr>
              <w:t>- определение значения и возможностей форм и видов физкультурной деятельности в оптимизации работоспособности при выполнении работ в соответствии с видом профессиональной деятельности</w:t>
            </w:r>
          </w:p>
        </w:tc>
      </w:tr>
      <w:tr w:rsidR="00B41459" w:rsidTr="00490A4C">
        <w:tc>
          <w:tcPr>
            <w:tcW w:w="3227" w:type="dxa"/>
            <w:tcBorders>
              <w:top w:val="single" w:sz="4" w:space="0" w:color="auto"/>
              <w:left w:val="single" w:sz="4" w:space="0" w:color="auto"/>
              <w:bottom w:val="single" w:sz="4" w:space="0" w:color="auto"/>
              <w:right w:val="single" w:sz="4" w:space="0" w:color="auto"/>
            </w:tcBorders>
            <w:vAlign w:val="center"/>
          </w:tcPr>
          <w:p w:rsidR="00B41459" w:rsidRPr="00594B9A" w:rsidRDefault="00B41459" w:rsidP="00490A4C">
            <w:pPr>
              <w:widowControl/>
              <w:autoSpaceDE/>
              <w:autoSpaceDN/>
              <w:jc w:val="both"/>
              <w:rPr>
                <w:b/>
                <w:color w:val="000000" w:themeColor="text1"/>
                <w:sz w:val="24"/>
                <w:szCs w:val="24"/>
                <w:lang w:eastAsia="ru-RU"/>
              </w:rPr>
            </w:pPr>
            <w:r w:rsidRPr="009E3980">
              <w:rPr>
                <w:b/>
                <w:bCs/>
                <w:iCs/>
                <w:color w:val="000000" w:themeColor="text1"/>
                <w:sz w:val="24"/>
                <w:szCs w:val="24"/>
                <w:lang w:eastAsia="ru-RU"/>
              </w:rPr>
              <w:t>Т</w:t>
            </w:r>
            <w:r>
              <w:rPr>
                <w:b/>
                <w:bCs/>
                <w:iCs/>
                <w:color w:val="000000" w:themeColor="text1"/>
                <w:sz w:val="24"/>
                <w:szCs w:val="24"/>
                <w:lang w:eastAsia="ru-RU"/>
              </w:rPr>
              <w:t>ема 2.4</w:t>
            </w:r>
            <w:r>
              <w:rPr>
                <w:bCs/>
                <w:iCs/>
                <w:color w:val="000000" w:themeColor="text1"/>
                <w:sz w:val="24"/>
                <w:szCs w:val="24"/>
                <w:lang w:eastAsia="ru-RU"/>
              </w:rPr>
              <w:t xml:space="preserve"> </w:t>
            </w:r>
            <w:r w:rsidRPr="00594B9A">
              <w:rPr>
                <w:bCs/>
                <w:iCs/>
                <w:color w:val="000000" w:themeColor="text1"/>
                <w:sz w:val="24"/>
                <w:szCs w:val="24"/>
                <w:lang w:eastAsia="ru-RU"/>
              </w:rPr>
              <w:t>Профессионально-прикладная физическая подготовка</w:t>
            </w:r>
          </w:p>
        </w:tc>
        <w:tc>
          <w:tcPr>
            <w:tcW w:w="1984" w:type="dxa"/>
            <w:tcBorders>
              <w:top w:val="single" w:sz="4" w:space="0" w:color="auto"/>
              <w:left w:val="single" w:sz="4" w:space="0" w:color="auto"/>
              <w:right w:val="single" w:sz="4" w:space="0" w:color="auto"/>
            </w:tcBorders>
            <w:vAlign w:val="center"/>
          </w:tcPr>
          <w:p w:rsidR="00B41459" w:rsidRDefault="00B41459" w:rsidP="00490A4C">
            <w:pPr>
              <w:widowControl/>
              <w:autoSpaceDE/>
              <w:autoSpaceDN/>
              <w:rPr>
                <w:bCs/>
                <w:sz w:val="24"/>
                <w:szCs w:val="24"/>
                <w:lang w:eastAsia="ru-RU"/>
              </w:rPr>
            </w:pPr>
          </w:p>
          <w:p w:rsidR="00B41459" w:rsidRDefault="00B41459" w:rsidP="00490A4C">
            <w:pPr>
              <w:widowControl/>
              <w:autoSpaceDE/>
              <w:autoSpaceDN/>
              <w:rPr>
                <w:bCs/>
                <w:sz w:val="24"/>
                <w:szCs w:val="24"/>
                <w:lang w:eastAsia="ru-RU"/>
              </w:rPr>
            </w:pPr>
          </w:p>
          <w:p w:rsidR="00B41459" w:rsidRDefault="00B41459" w:rsidP="00490A4C">
            <w:pPr>
              <w:widowControl/>
              <w:autoSpaceDE/>
              <w:autoSpaceDN/>
              <w:rPr>
                <w:bCs/>
                <w:sz w:val="24"/>
                <w:szCs w:val="24"/>
                <w:lang w:eastAsia="ru-RU"/>
              </w:rPr>
            </w:pPr>
          </w:p>
          <w:p w:rsidR="00B41459" w:rsidRDefault="00B41459" w:rsidP="00490A4C">
            <w:pPr>
              <w:widowControl/>
              <w:autoSpaceDE/>
              <w:autoSpaceDN/>
              <w:rPr>
                <w:bCs/>
                <w:sz w:val="24"/>
                <w:szCs w:val="24"/>
                <w:lang w:eastAsia="ru-RU"/>
              </w:rPr>
            </w:pPr>
          </w:p>
          <w:p w:rsidR="00B41459" w:rsidRPr="00BB1D32" w:rsidRDefault="00B41459" w:rsidP="00490A4C">
            <w:pPr>
              <w:widowControl/>
              <w:autoSpaceDE/>
              <w:autoSpaceDN/>
              <w:rPr>
                <w:bCs/>
                <w:sz w:val="24"/>
                <w:szCs w:val="24"/>
                <w:lang w:eastAsia="ru-RU"/>
              </w:rPr>
            </w:pPr>
            <w:proofErr w:type="spellStart"/>
            <w:r w:rsidRPr="00BB1D32">
              <w:rPr>
                <w:bCs/>
                <w:sz w:val="24"/>
                <w:szCs w:val="24"/>
                <w:lang w:eastAsia="ru-RU"/>
              </w:rPr>
              <w:t>ПРб</w:t>
            </w:r>
            <w:proofErr w:type="spellEnd"/>
            <w:r w:rsidRPr="00BB1D32">
              <w:rPr>
                <w:bCs/>
                <w:sz w:val="24"/>
                <w:szCs w:val="24"/>
                <w:lang w:eastAsia="ru-RU"/>
              </w:rPr>
              <w:t xml:space="preserve"> 01, </w:t>
            </w:r>
            <w:proofErr w:type="spellStart"/>
            <w:r w:rsidRPr="00BB1D32">
              <w:rPr>
                <w:bCs/>
                <w:sz w:val="24"/>
                <w:szCs w:val="24"/>
                <w:lang w:eastAsia="ru-RU"/>
              </w:rPr>
              <w:t>ПРб</w:t>
            </w:r>
            <w:proofErr w:type="spellEnd"/>
            <w:r w:rsidRPr="00BB1D32">
              <w:rPr>
                <w:bCs/>
                <w:sz w:val="24"/>
                <w:szCs w:val="24"/>
                <w:lang w:eastAsia="ru-RU"/>
              </w:rPr>
              <w:t xml:space="preserve"> 04, </w:t>
            </w:r>
            <w:proofErr w:type="spellStart"/>
            <w:r w:rsidRPr="00BB1D32">
              <w:rPr>
                <w:bCs/>
                <w:sz w:val="24"/>
                <w:szCs w:val="24"/>
                <w:lang w:eastAsia="ru-RU"/>
              </w:rPr>
              <w:t>ПРб</w:t>
            </w:r>
            <w:proofErr w:type="spellEnd"/>
            <w:r w:rsidRPr="00BB1D32">
              <w:rPr>
                <w:bCs/>
                <w:sz w:val="24"/>
                <w:szCs w:val="24"/>
                <w:lang w:eastAsia="ru-RU"/>
              </w:rPr>
              <w:t xml:space="preserve"> 05,</w:t>
            </w:r>
          </w:p>
          <w:p w:rsidR="00B41459" w:rsidRPr="00BB1D32" w:rsidRDefault="00B41459" w:rsidP="00490A4C">
            <w:pPr>
              <w:widowControl/>
              <w:autoSpaceDE/>
              <w:autoSpaceDN/>
              <w:rPr>
                <w:bCs/>
                <w:sz w:val="24"/>
                <w:szCs w:val="24"/>
                <w:lang w:eastAsia="ru-RU"/>
              </w:rPr>
            </w:pPr>
            <w:r w:rsidRPr="00BB1D32">
              <w:rPr>
                <w:bCs/>
                <w:sz w:val="24"/>
                <w:szCs w:val="24"/>
                <w:lang w:eastAsia="ru-RU"/>
              </w:rPr>
              <w:t xml:space="preserve">ЛР 05, ЛР 06, ЛР 09, ЛР 07, ЛР 08, ЛР 10, ЛР 11, </w:t>
            </w:r>
          </w:p>
          <w:p w:rsidR="00B41459" w:rsidRPr="00BB1D32" w:rsidRDefault="00B41459" w:rsidP="00490A4C">
            <w:pPr>
              <w:widowControl/>
              <w:autoSpaceDE/>
              <w:autoSpaceDN/>
              <w:rPr>
                <w:bCs/>
                <w:sz w:val="24"/>
                <w:szCs w:val="24"/>
                <w:lang w:eastAsia="ru-RU"/>
              </w:rPr>
            </w:pPr>
            <w:r w:rsidRPr="00BB1D32">
              <w:rPr>
                <w:bCs/>
                <w:sz w:val="24"/>
                <w:szCs w:val="24"/>
                <w:lang w:eastAsia="ru-RU"/>
              </w:rPr>
              <w:t>МР 01, МР 02, МР 07</w:t>
            </w:r>
          </w:p>
          <w:p w:rsidR="00B41459" w:rsidRPr="00194B9B" w:rsidRDefault="00B41459" w:rsidP="00490A4C">
            <w:pPr>
              <w:widowControl/>
              <w:suppressAutoHyphens/>
              <w:autoSpaceDE/>
              <w:autoSpaceDN/>
              <w:rPr>
                <w:color w:val="00B050"/>
                <w:sz w:val="24"/>
                <w:szCs w:val="24"/>
                <w:lang w:eastAsia="ru-RU"/>
              </w:rPr>
            </w:pPr>
            <w:r w:rsidRPr="00BB1D32">
              <w:rPr>
                <w:iCs/>
                <w:sz w:val="24"/>
                <w:szCs w:val="24"/>
                <w:lang w:eastAsia="ru-RU"/>
              </w:rPr>
              <w:t>ОК</w:t>
            </w:r>
            <w:r>
              <w:rPr>
                <w:iCs/>
                <w:sz w:val="24"/>
                <w:szCs w:val="24"/>
                <w:lang w:eastAsia="ru-RU"/>
              </w:rPr>
              <w:t>8</w:t>
            </w:r>
          </w:p>
        </w:tc>
        <w:tc>
          <w:tcPr>
            <w:tcW w:w="4926" w:type="dxa"/>
          </w:tcPr>
          <w:p w:rsidR="00B41459" w:rsidRPr="00CD0D52" w:rsidRDefault="00B41459" w:rsidP="00490A4C">
            <w:pPr>
              <w:widowControl/>
              <w:tabs>
                <w:tab w:val="left" w:pos="851"/>
                <w:tab w:val="left" w:pos="1134"/>
              </w:tabs>
              <w:autoSpaceDE/>
              <w:autoSpaceDN/>
              <w:spacing w:after="160" w:line="256" w:lineRule="auto"/>
              <w:jc w:val="both"/>
              <w:rPr>
                <w:rFonts w:eastAsia="Calibri"/>
                <w:i/>
                <w:sz w:val="24"/>
                <w:szCs w:val="24"/>
              </w:rPr>
            </w:pPr>
            <w:r w:rsidRPr="00CD0D52">
              <w:rPr>
                <w:rFonts w:eastAsia="Calibri"/>
                <w:i/>
                <w:sz w:val="24"/>
                <w:szCs w:val="24"/>
              </w:rPr>
              <w:lastRenderedPageBreak/>
              <w:t xml:space="preserve">Задания, ориентированные на оценку профессионально-прикладной физической </w:t>
            </w:r>
            <w:r w:rsidRPr="00CD0D52">
              <w:rPr>
                <w:rFonts w:eastAsia="Calibri"/>
                <w:i/>
                <w:sz w:val="24"/>
                <w:szCs w:val="24"/>
              </w:rPr>
              <w:lastRenderedPageBreak/>
              <w:t>подготовленности:</w:t>
            </w:r>
          </w:p>
          <w:p w:rsidR="00B41459" w:rsidRPr="00CD0D52" w:rsidRDefault="00B41459" w:rsidP="00490A4C">
            <w:pPr>
              <w:widowControl/>
              <w:tabs>
                <w:tab w:val="left" w:pos="851"/>
                <w:tab w:val="left" w:pos="1134"/>
              </w:tabs>
              <w:autoSpaceDE/>
              <w:autoSpaceDN/>
              <w:spacing w:line="256" w:lineRule="auto"/>
              <w:jc w:val="both"/>
              <w:rPr>
                <w:rFonts w:eastAsia="Calibri"/>
                <w:iCs/>
                <w:sz w:val="24"/>
                <w:szCs w:val="24"/>
              </w:rPr>
            </w:pPr>
            <w:r w:rsidRPr="00043945">
              <w:rPr>
                <w:rFonts w:eastAsia="Calibri"/>
                <w:sz w:val="24"/>
                <w:szCs w:val="24"/>
              </w:rPr>
              <w:t xml:space="preserve">- </w:t>
            </w:r>
            <w:r w:rsidRPr="00CD0D52">
              <w:rPr>
                <w:rFonts w:eastAsia="Calibri"/>
                <w:iCs/>
                <w:sz w:val="24"/>
                <w:szCs w:val="24"/>
              </w:rPr>
              <w:t>демонстрация выполнения физических упражнений для развития профессионально значимых физических и психических качеств;</w:t>
            </w:r>
          </w:p>
          <w:p w:rsidR="00B41459" w:rsidRPr="00CD0D52" w:rsidRDefault="00B41459" w:rsidP="00490A4C">
            <w:pPr>
              <w:widowControl/>
              <w:tabs>
                <w:tab w:val="left" w:pos="851"/>
                <w:tab w:val="left" w:pos="1134"/>
              </w:tabs>
              <w:autoSpaceDE/>
              <w:autoSpaceDN/>
              <w:spacing w:line="256" w:lineRule="auto"/>
              <w:jc w:val="both"/>
              <w:rPr>
                <w:rFonts w:eastAsia="Calibri"/>
                <w:iCs/>
                <w:sz w:val="24"/>
                <w:szCs w:val="24"/>
              </w:rPr>
            </w:pPr>
            <w:r w:rsidRPr="00CD0D52">
              <w:rPr>
                <w:rFonts w:eastAsia="Calibri"/>
                <w:iCs/>
                <w:sz w:val="24"/>
                <w:szCs w:val="24"/>
              </w:rPr>
              <w:t>-  участие в спортивных соревнованиях;</w:t>
            </w:r>
          </w:p>
          <w:p w:rsidR="00B41459" w:rsidRPr="00CD0D52" w:rsidRDefault="00B41459" w:rsidP="00490A4C">
            <w:pPr>
              <w:widowControl/>
              <w:tabs>
                <w:tab w:val="left" w:pos="851"/>
                <w:tab w:val="left" w:pos="1134"/>
              </w:tabs>
              <w:autoSpaceDE/>
              <w:autoSpaceDN/>
              <w:spacing w:line="256" w:lineRule="auto"/>
              <w:jc w:val="both"/>
              <w:rPr>
                <w:rFonts w:eastAsia="Calibri"/>
                <w:iCs/>
                <w:sz w:val="24"/>
                <w:szCs w:val="24"/>
              </w:rPr>
            </w:pPr>
            <w:r w:rsidRPr="00CD0D52">
              <w:rPr>
                <w:rFonts w:eastAsia="Calibri"/>
                <w:iCs/>
                <w:sz w:val="24"/>
                <w:szCs w:val="24"/>
              </w:rPr>
              <w:t>- контрольное тестирование профессионально-прикладной физической подготовленности;</w:t>
            </w:r>
          </w:p>
          <w:p w:rsidR="00B41459" w:rsidRPr="001E5F52" w:rsidRDefault="00B41459" w:rsidP="00490A4C">
            <w:pPr>
              <w:jc w:val="both"/>
              <w:rPr>
                <w:sz w:val="24"/>
                <w:szCs w:val="24"/>
                <w:highlight w:val="yellow"/>
              </w:rPr>
            </w:pPr>
            <w:r w:rsidRPr="00CD0D52">
              <w:rPr>
                <w:rFonts w:eastAsia="Calibri"/>
                <w:iCs/>
                <w:sz w:val="24"/>
                <w:szCs w:val="24"/>
              </w:rPr>
              <w:t>- соревнования по профессионально-прикладной физической подготовке.</w:t>
            </w:r>
          </w:p>
        </w:tc>
      </w:tr>
      <w:tr w:rsidR="00B41459" w:rsidTr="00490A4C">
        <w:tc>
          <w:tcPr>
            <w:tcW w:w="3227" w:type="dxa"/>
            <w:tcBorders>
              <w:top w:val="single" w:sz="4" w:space="0" w:color="auto"/>
              <w:left w:val="single" w:sz="4" w:space="0" w:color="auto"/>
              <w:right w:val="single" w:sz="4" w:space="0" w:color="auto"/>
            </w:tcBorders>
            <w:vAlign w:val="center"/>
          </w:tcPr>
          <w:p w:rsidR="00B41459" w:rsidRPr="00194B9B" w:rsidRDefault="00B41459" w:rsidP="00490A4C">
            <w:pPr>
              <w:widowControl/>
              <w:autoSpaceDE/>
              <w:autoSpaceDN/>
              <w:jc w:val="both"/>
              <w:rPr>
                <w:bCs/>
                <w:iCs/>
                <w:color w:val="00B050"/>
                <w:sz w:val="24"/>
                <w:szCs w:val="24"/>
                <w:lang w:eastAsia="ru-RU"/>
              </w:rPr>
            </w:pPr>
            <w:r>
              <w:rPr>
                <w:b/>
                <w:bCs/>
                <w:iCs/>
                <w:sz w:val="24"/>
                <w:szCs w:val="24"/>
                <w:lang w:eastAsia="ru-RU"/>
              </w:rPr>
              <w:lastRenderedPageBreak/>
              <w:t>Тема 2.5</w:t>
            </w:r>
            <w:r>
              <w:rPr>
                <w:bCs/>
                <w:iCs/>
                <w:sz w:val="24"/>
                <w:szCs w:val="24"/>
                <w:lang w:eastAsia="ru-RU"/>
              </w:rPr>
              <w:t xml:space="preserve"> </w:t>
            </w:r>
            <w:r w:rsidRPr="00194B9B">
              <w:rPr>
                <w:bCs/>
                <w:iCs/>
                <w:sz w:val="24"/>
                <w:szCs w:val="24"/>
                <w:lang w:eastAsia="ru-RU"/>
              </w:rPr>
              <w:t>Подбор упражнений, составление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tc>
        <w:tc>
          <w:tcPr>
            <w:tcW w:w="1984" w:type="dxa"/>
            <w:tcBorders>
              <w:left w:val="single" w:sz="4" w:space="0" w:color="auto"/>
              <w:bottom w:val="single" w:sz="4" w:space="0" w:color="auto"/>
              <w:right w:val="single" w:sz="4" w:space="0" w:color="auto"/>
            </w:tcBorders>
            <w:vAlign w:val="center"/>
          </w:tcPr>
          <w:p w:rsidR="00B41459" w:rsidRPr="001E0903" w:rsidRDefault="00B41459" w:rsidP="00490A4C">
            <w:pPr>
              <w:widowControl/>
              <w:autoSpaceDE/>
              <w:autoSpaceDN/>
              <w:rPr>
                <w:bCs/>
                <w:sz w:val="24"/>
                <w:szCs w:val="24"/>
                <w:lang w:eastAsia="ru-RU"/>
              </w:rPr>
            </w:pPr>
            <w:proofErr w:type="spellStart"/>
            <w:r w:rsidRPr="001E0903">
              <w:rPr>
                <w:bCs/>
                <w:sz w:val="24"/>
                <w:szCs w:val="24"/>
                <w:lang w:eastAsia="ru-RU"/>
              </w:rPr>
              <w:t>ПРб</w:t>
            </w:r>
            <w:proofErr w:type="spellEnd"/>
            <w:r w:rsidRPr="001E0903">
              <w:rPr>
                <w:bCs/>
                <w:sz w:val="24"/>
                <w:szCs w:val="24"/>
                <w:lang w:eastAsia="ru-RU"/>
              </w:rPr>
              <w:t xml:space="preserve"> 01, </w:t>
            </w:r>
            <w:proofErr w:type="spellStart"/>
            <w:r w:rsidRPr="001E0903">
              <w:rPr>
                <w:bCs/>
                <w:sz w:val="24"/>
                <w:szCs w:val="24"/>
                <w:lang w:eastAsia="ru-RU"/>
              </w:rPr>
              <w:t>ПРб</w:t>
            </w:r>
            <w:proofErr w:type="spellEnd"/>
            <w:r w:rsidRPr="001E0903">
              <w:rPr>
                <w:bCs/>
                <w:sz w:val="24"/>
                <w:szCs w:val="24"/>
                <w:lang w:eastAsia="ru-RU"/>
              </w:rPr>
              <w:t xml:space="preserve"> 02, </w:t>
            </w:r>
            <w:proofErr w:type="spellStart"/>
            <w:r w:rsidRPr="001E0903">
              <w:rPr>
                <w:bCs/>
                <w:sz w:val="24"/>
                <w:szCs w:val="24"/>
                <w:lang w:eastAsia="ru-RU"/>
              </w:rPr>
              <w:t>ПРб</w:t>
            </w:r>
            <w:proofErr w:type="spellEnd"/>
            <w:r w:rsidRPr="001E0903">
              <w:rPr>
                <w:bCs/>
                <w:sz w:val="24"/>
                <w:szCs w:val="24"/>
                <w:lang w:eastAsia="ru-RU"/>
              </w:rPr>
              <w:t xml:space="preserve"> 04,</w:t>
            </w:r>
          </w:p>
          <w:p w:rsidR="00B41459" w:rsidRPr="001E0903" w:rsidRDefault="00B41459" w:rsidP="00490A4C">
            <w:pPr>
              <w:widowControl/>
              <w:autoSpaceDE/>
              <w:autoSpaceDN/>
              <w:rPr>
                <w:bCs/>
                <w:sz w:val="24"/>
                <w:szCs w:val="24"/>
                <w:lang w:eastAsia="ru-RU"/>
              </w:rPr>
            </w:pPr>
            <w:r w:rsidRPr="001E0903">
              <w:rPr>
                <w:bCs/>
                <w:sz w:val="24"/>
                <w:szCs w:val="24"/>
                <w:lang w:eastAsia="ru-RU"/>
              </w:rPr>
              <w:t>ЛР 05, ЛР 11, ЛР 12, ЛР 13,</w:t>
            </w:r>
          </w:p>
          <w:p w:rsidR="00B41459" w:rsidRPr="001E0903" w:rsidRDefault="00B41459" w:rsidP="00490A4C">
            <w:pPr>
              <w:widowControl/>
              <w:autoSpaceDE/>
              <w:autoSpaceDN/>
              <w:rPr>
                <w:bCs/>
                <w:sz w:val="24"/>
                <w:szCs w:val="24"/>
                <w:lang w:eastAsia="ru-RU"/>
              </w:rPr>
            </w:pPr>
            <w:r w:rsidRPr="001E0903">
              <w:rPr>
                <w:bCs/>
                <w:sz w:val="24"/>
                <w:szCs w:val="24"/>
                <w:lang w:eastAsia="ru-RU"/>
              </w:rPr>
              <w:t>МР 01, МР 04, МР 05, МР 09</w:t>
            </w:r>
          </w:p>
          <w:p w:rsidR="00B41459" w:rsidRPr="00194B9B" w:rsidRDefault="00B41459" w:rsidP="00490A4C">
            <w:pPr>
              <w:widowControl/>
              <w:suppressAutoHyphens/>
              <w:autoSpaceDE/>
              <w:autoSpaceDN/>
              <w:rPr>
                <w:color w:val="00B050"/>
                <w:sz w:val="24"/>
                <w:szCs w:val="24"/>
                <w:lang w:eastAsia="ru-RU"/>
              </w:rPr>
            </w:pPr>
            <w:r w:rsidRPr="001E0903">
              <w:rPr>
                <w:iCs/>
                <w:sz w:val="24"/>
                <w:szCs w:val="24"/>
                <w:lang w:eastAsia="ru-RU"/>
              </w:rPr>
              <w:t>О</w:t>
            </w:r>
            <w:r>
              <w:rPr>
                <w:iCs/>
                <w:sz w:val="24"/>
                <w:szCs w:val="24"/>
                <w:lang w:eastAsia="ru-RU"/>
              </w:rPr>
              <w:t>К 8</w:t>
            </w:r>
          </w:p>
        </w:tc>
        <w:tc>
          <w:tcPr>
            <w:tcW w:w="4926" w:type="dxa"/>
          </w:tcPr>
          <w:p w:rsidR="00B41459" w:rsidRDefault="00B41459" w:rsidP="00490A4C">
            <w:pPr>
              <w:tabs>
                <w:tab w:val="left" w:pos="851"/>
                <w:tab w:val="left" w:pos="1134"/>
              </w:tabs>
              <w:jc w:val="both"/>
              <w:rPr>
                <w:i/>
                <w:sz w:val="24"/>
                <w:szCs w:val="24"/>
              </w:rPr>
            </w:pPr>
            <w:r w:rsidRPr="004633A0">
              <w:rPr>
                <w:i/>
                <w:sz w:val="24"/>
                <w:szCs w:val="24"/>
              </w:rPr>
              <w:t>Задания,</w:t>
            </w:r>
          </w:p>
          <w:p w:rsidR="00B41459" w:rsidRDefault="00B41459" w:rsidP="00490A4C">
            <w:pPr>
              <w:tabs>
                <w:tab w:val="left" w:pos="851"/>
                <w:tab w:val="left" w:pos="1134"/>
              </w:tabs>
              <w:jc w:val="both"/>
              <w:rPr>
                <w:i/>
                <w:iCs/>
                <w:sz w:val="24"/>
                <w:szCs w:val="24"/>
              </w:rPr>
            </w:pPr>
            <w:r w:rsidRPr="004633A0">
              <w:rPr>
                <w:i/>
                <w:sz w:val="24"/>
                <w:szCs w:val="24"/>
              </w:rPr>
              <w:t xml:space="preserve"> ориентированные на оценку освоения умения </w:t>
            </w:r>
            <w:r w:rsidRPr="004633A0">
              <w:rPr>
                <w:i/>
                <w:iCs/>
                <w:sz w:val="24"/>
                <w:szCs w:val="24"/>
              </w:rPr>
              <w:t>подбирать упражнения,</w:t>
            </w:r>
          </w:p>
          <w:p w:rsidR="00B41459" w:rsidRPr="004633A0" w:rsidRDefault="00B41459" w:rsidP="00490A4C">
            <w:pPr>
              <w:tabs>
                <w:tab w:val="left" w:pos="851"/>
                <w:tab w:val="left" w:pos="1134"/>
              </w:tabs>
              <w:jc w:val="both"/>
              <w:rPr>
                <w:i/>
                <w:iCs/>
                <w:sz w:val="24"/>
                <w:szCs w:val="24"/>
              </w:rPr>
            </w:pPr>
            <w:r w:rsidRPr="004633A0">
              <w:rPr>
                <w:i/>
                <w:iCs/>
                <w:sz w:val="24"/>
                <w:szCs w:val="24"/>
              </w:rPr>
              <w:t xml:space="preserve"> составлять и самостоятельно проводить индивидуальные комплексы упражнений: для </w:t>
            </w:r>
            <w:proofErr w:type="spellStart"/>
            <w:r w:rsidRPr="004633A0">
              <w:rPr>
                <w:i/>
                <w:iCs/>
                <w:sz w:val="24"/>
                <w:szCs w:val="24"/>
              </w:rPr>
              <w:t>физкультпауз</w:t>
            </w:r>
            <w:proofErr w:type="spellEnd"/>
            <w:r w:rsidRPr="004633A0">
              <w:rPr>
                <w:i/>
                <w:iCs/>
                <w:sz w:val="24"/>
                <w:szCs w:val="24"/>
              </w:rPr>
              <w:t xml:space="preserve"> в режиме рабочего дня, вводной и производственной гимнастики, для профилактики профессиональных заболеваний с учётом специфики профессиональной деятельности:</w:t>
            </w:r>
          </w:p>
          <w:p w:rsidR="00B41459" w:rsidRPr="004633A0" w:rsidRDefault="00B41459" w:rsidP="00490A4C">
            <w:pPr>
              <w:tabs>
                <w:tab w:val="left" w:pos="851"/>
                <w:tab w:val="left" w:pos="1134"/>
              </w:tabs>
              <w:jc w:val="both"/>
              <w:rPr>
                <w:sz w:val="24"/>
                <w:szCs w:val="24"/>
              </w:rPr>
            </w:pPr>
            <w:r w:rsidRPr="004633A0">
              <w:rPr>
                <w:sz w:val="24"/>
                <w:szCs w:val="24"/>
              </w:rPr>
              <w:t xml:space="preserve">- выполнение практического (конкурсного) задания в рамках конкурса профессионального мастерства «Физическая культура и профессия»: </w:t>
            </w:r>
            <w:r w:rsidRPr="004633A0">
              <w:rPr>
                <w:iCs/>
                <w:sz w:val="24"/>
                <w:szCs w:val="24"/>
              </w:rPr>
              <w:t xml:space="preserve">составление и выполнение индивидуальных комплексов упражнений: </w:t>
            </w:r>
          </w:p>
          <w:p w:rsidR="00B41459" w:rsidRPr="004633A0" w:rsidRDefault="00B41459" w:rsidP="00B41459">
            <w:pPr>
              <w:tabs>
                <w:tab w:val="left" w:pos="851"/>
                <w:tab w:val="left" w:pos="1134"/>
              </w:tabs>
              <w:jc w:val="both"/>
              <w:rPr>
                <w:sz w:val="24"/>
                <w:szCs w:val="24"/>
              </w:rPr>
            </w:pPr>
            <w:r w:rsidRPr="004633A0">
              <w:rPr>
                <w:iCs/>
                <w:sz w:val="24"/>
                <w:szCs w:val="24"/>
              </w:rPr>
              <w:t xml:space="preserve">- </w:t>
            </w:r>
            <w:proofErr w:type="spellStart"/>
            <w:r w:rsidRPr="004633A0">
              <w:rPr>
                <w:iCs/>
                <w:sz w:val="24"/>
                <w:szCs w:val="24"/>
              </w:rPr>
              <w:t>физкультпауз</w:t>
            </w:r>
            <w:proofErr w:type="spellEnd"/>
            <w:r w:rsidRPr="004633A0">
              <w:rPr>
                <w:iCs/>
                <w:sz w:val="24"/>
                <w:szCs w:val="24"/>
              </w:rPr>
              <w:t xml:space="preserve"> в режиме рабочего дня </w:t>
            </w:r>
            <w:r>
              <w:rPr>
                <w:iCs/>
                <w:sz w:val="24"/>
                <w:szCs w:val="24"/>
              </w:rPr>
              <w:t>специалиста парикмахерского искусства</w:t>
            </w:r>
            <w:r w:rsidRPr="004633A0">
              <w:rPr>
                <w:iCs/>
                <w:sz w:val="24"/>
                <w:szCs w:val="24"/>
              </w:rPr>
              <w:t>;</w:t>
            </w:r>
          </w:p>
          <w:p w:rsidR="00B41459" w:rsidRPr="004633A0" w:rsidRDefault="00B41459" w:rsidP="00B41459">
            <w:pPr>
              <w:tabs>
                <w:tab w:val="left" w:pos="851"/>
                <w:tab w:val="left" w:pos="1134"/>
              </w:tabs>
              <w:jc w:val="both"/>
              <w:rPr>
                <w:iCs/>
                <w:sz w:val="24"/>
                <w:szCs w:val="24"/>
              </w:rPr>
            </w:pPr>
            <w:r w:rsidRPr="004633A0">
              <w:rPr>
                <w:iCs/>
                <w:sz w:val="24"/>
                <w:szCs w:val="24"/>
              </w:rPr>
              <w:t xml:space="preserve">-  вводной и производственной гимнастики, </w:t>
            </w:r>
          </w:p>
          <w:p w:rsidR="00B41459" w:rsidRPr="001E5F52" w:rsidRDefault="00B41459" w:rsidP="00B41459">
            <w:pPr>
              <w:jc w:val="both"/>
              <w:rPr>
                <w:sz w:val="24"/>
                <w:szCs w:val="24"/>
                <w:highlight w:val="yellow"/>
              </w:rPr>
            </w:pPr>
            <w:r w:rsidRPr="004633A0">
              <w:rPr>
                <w:iCs/>
                <w:sz w:val="24"/>
                <w:szCs w:val="24"/>
              </w:rPr>
              <w:t>- для профилактики профессиональных</w:t>
            </w:r>
            <w:r>
              <w:rPr>
                <w:iCs/>
                <w:sz w:val="24"/>
                <w:szCs w:val="24"/>
              </w:rPr>
              <w:t xml:space="preserve"> заболеваний с учётом специфики </w:t>
            </w:r>
            <w:r w:rsidRPr="004633A0">
              <w:rPr>
                <w:iCs/>
                <w:sz w:val="24"/>
                <w:szCs w:val="24"/>
              </w:rPr>
              <w:t>специальности</w:t>
            </w:r>
            <w:r>
              <w:rPr>
                <w:iCs/>
                <w:sz w:val="24"/>
                <w:szCs w:val="24"/>
              </w:rPr>
              <w:t>.</w:t>
            </w:r>
          </w:p>
        </w:tc>
      </w:tr>
      <w:tr w:rsidR="00B41459" w:rsidTr="00490A4C">
        <w:tc>
          <w:tcPr>
            <w:tcW w:w="3227" w:type="dxa"/>
            <w:tcBorders>
              <w:left w:val="single" w:sz="4" w:space="0" w:color="auto"/>
              <w:bottom w:val="single" w:sz="4" w:space="0" w:color="auto"/>
              <w:right w:val="single" w:sz="4" w:space="0" w:color="auto"/>
            </w:tcBorders>
            <w:vAlign w:val="center"/>
          </w:tcPr>
          <w:p w:rsidR="00B41459" w:rsidRPr="00194B9B" w:rsidRDefault="00B41459" w:rsidP="00490A4C">
            <w:pPr>
              <w:widowControl/>
              <w:autoSpaceDE/>
              <w:autoSpaceDN/>
              <w:jc w:val="both"/>
              <w:rPr>
                <w:bCs/>
                <w:iCs/>
                <w:sz w:val="24"/>
                <w:szCs w:val="24"/>
                <w:lang w:eastAsia="ru-RU"/>
              </w:rPr>
            </w:pPr>
            <w:r>
              <w:rPr>
                <w:b/>
                <w:bCs/>
                <w:iCs/>
                <w:sz w:val="24"/>
                <w:szCs w:val="24"/>
                <w:lang w:eastAsia="ru-RU"/>
              </w:rPr>
              <w:t>Тема 2.9</w:t>
            </w:r>
            <w:r w:rsidRPr="009E3980">
              <w:rPr>
                <w:b/>
                <w:bCs/>
                <w:iCs/>
                <w:sz w:val="24"/>
                <w:szCs w:val="24"/>
                <w:lang w:eastAsia="ru-RU"/>
              </w:rPr>
              <w:t>.</w:t>
            </w:r>
            <w:r>
              <w:rPr>
                <w:bCs/>
                <w:iCs/>
                <w:sz w:val="24"/>
                <w:szCs w:val="24"/>
                <w:lang w:eastAsia="ru-RU"/>
              </w:rPr>
              <w:t xml:space="preserve"> </w:t>
            </w:r>
            <w:r w:rsidRPr="001E0903">
              <w:rPr>
                <w:bCs/>
                <w:iCs/>
                <w:sz w:val="24"/>
                <w:szCs w:val="24"/>
                <w:lang w:eastAsia="ru-RU"/>
              </w:rPr>
              <w:t>Физические упражнения для оздоровительных форм занятий физической культурой профессионально-ориентированной направленности</w:t>
            </w:r>
          </w:p>
        </w:tc>
        <w:tc>
          <w:tcPr>
            <w:tcW w:w="1984" w:type="dxa"/>
            <w:tcBorders>
              <w:top w:val="single" w:sz="4" w:space="0" w:color="auto"/>
              <w:left w:val="single" w:sz="4" w:space="0" w:color="auto"/>
              <w:bottom w:val="single" w:sz="4" w:space="0" w:color="auto"/>
              <w:right w:val="single" w:sz="4" w:space="0" w:color="auto"/>
            </w:tcBorders>
            <w:vAlign w:val="center"/>
          </w:tcPr>
          <w:p w:rsidR="00B41459" w:rsidRPr="001E0903" w:rsidRDefault="00B41459" w:rsidP="00490A4C">
            <w:pPr>
              <w:widowControl/>
              <w:autoSpaceDE/>
              <w:autoSpaceDN/>
              <w:rPr>
                <w:bCs/>
                <w:sz w:val="24"/>
                <w:szCs w:val="24"/>
                <w:lang w:eastAsia="ru-RU"/>
              </w:rPr>
            </w:pPr>
            <w:proofErr w:type="spellStart"/>
            <w:r w:rsidRPr="001E0903">
              <w:rPr>
                <w:bCs/>
                <w:sz w:val="24"/>
                <w:szCs w:val="24"/>
                <w:lang w:eastAsia="ru-RU"/>
              </w:rPr>
              <w:t>ПРб</w:t>
            </w:r>
            <w:proofErr w:type="spellEnd"/>
            <w:r w:rsidRPr="001E0903">
              <w:rPr>
                <w:bCs/>
                <w:sz w:val="24"/>
                <w:szCs w:val="24"/>
                <w:lang w:eastAsia="ru-RU"/>
              </w:rPr>
              <w:t xml:space="preserve"> 04,</w:t>
            </w:r>
          </w:p>
          <w:p w:rsidR="00B41459" w:rsidRPr="001E0903" w:rsidRDefault="00B41459" w:rsidP="00490A4C">
            <w:pPr>
              <w:widowControl/>
              <w:autoSpaceDE/>
              <w:autoSpaceDN/>
              <w:rPr>
                <w:bCs/>
                <w:sz w:val="24"/>
                <w:szCs w:val="24"/>
                <w:lang w:eastAsia="ru-RU"/>
              </w:rPr>
            </w:pPr>
            <w:r w:rsidRPr="001E0903">
              <w:rPr>
                <w:bCs/>
                <w:sz w:val="24"/>
                <w:szCs w:val="24"/>
                <w:lang w:eastAsia="ru-RU"/>
              </w:rPr>
              <w:t>ЛР 05, ЛР 11, ЛР 12, ЛР 13.</w:t>
            </w:r>
          </w:p>
          <w:p w:rsidR="00B41459" w:rsidRPr="001E0903" w:rsidRDefault="00B41459" w:rsidP="00490A4C">
            <w:pPr>
              <w:widowControl/>
              <w:autoSpaceDE/>
              <w:autoSpaceDN/>
              <w:rPr>
                <w:bCs/>
                <w:sz w:val="24"/>
                <w:szCs w:val="24"/>
                <w:lang w:eastAsia="ru-RU"/>
              </w:rPr>
            </w:pPr>
            <w:r w:rsidRPr="001E0903">
              <w:rPr>
                <w:sz w:val="24"/>
                <w:szCs w:val="24"/>
                <w:lang w:eastAsia="ru-RU"/>
              </w:rPr>
              <w:t>МР 03</w:t>
            </w:r>
          </w:p>
          <w:p w:rsidR="00B41459" w:rsidRPr="001E0903" w:rsidRDefault="00B41459" w:rsidP="00490A4C">
            <w:pPr>
              <w:widowControl/>
              <w:autoSpaceDE/>
              <w:autoSpaceDN/>
              <w:rPr>
                <w:bCs/>
                <w:iCs/>
                <w:sz w:val="24"/>
                <w:szCs w:val="24"/>
                <w:lang w:eastAsia="ru-RU"/>
              </w:rPr>
            </w:pPr>
            <w:r>
              <w:rPr>
                <w:bCs/>
                <w:iCs/>
                <w:sz w:val="24"/>
                <w:szCs w:val="24"/>
                <w:lang w:eastAsia="ru-RU"/>
              </w:rPr>
              <w:t>ОК8</w:t>
            </w:r>
          </w:p>
        </w:tc>
        <w:tc>
          <w:tcPr>
            <w:tcW w:w="4926" w:type="dxa"/>
          </w:tcPr>
          <w:p w:rsidR="00B41459" w:rsidRPr="004633A0" w:rsidRDefault="00B41459" w:rsidP="00490A4C">
            <w:pPr>
              <w:tabs>
                <w:tab w:val="left" w:pos="851"/>
                <w:tab w:val="left" w:pos="1134"/>
              </w:tabs>
              <w:jc w:val="both"/>
              <w:rPr>
                <w:bCs/>
                <w:i/>
                <w:iCs/>
                <w:sz w:val="24"/>
                <w:szCs w:val="24"/>
              </w:rPr>
            </w:pPr>
            <w:r w:rsidRPr="004633A0">
              <w:rPr>
                <w:bCs/>
                <w:i/>
                <w:sz w:val="24"/>
                <w:szCs w:val="24"/>
              </w:rPr>
              <w:t xml:space="preserve">Задания, ориентированные на оценку освоения умения выполнять </w:t>
            </w:r>
            <w:r w:rsidRPr="004633A0">
              <w:rPr>
                <w:bCs/>
                <w:i/>
                <w:iCs/>
                <w:sz w:val="24"/>
                <w:szCs w:val="24"/>
              </w:rPr>
              <w:t>физические упражнения в процессе физкультурно-оздоровительной деятельности для повышения функциональных возможностей, развития физических качеств, поддержания работоспособности, профилактики заболеваний, связанных с производственной деятельностью</w:t>
            </w:r>
            <w:r>
              <w:rPr>
                <w:bCs/>
                <w:i/>
                <w:iCs/>
                <w:sz w:val="24"/>
                <w:szCs w:val="24"/>
              </w:rPr>
              <w:t>; применять ф</w:t>
            </w:r>
            <w:r w:rsidRPr="00DD1F9C">
              <w:rPr>
                <w:bCs/>
                <w:i/>
                <w:iCs/>
                <w:sz w:val="24"/>
                <w:szCs w:val="24"/>
              </w:rPr>
              <w:t>изические упражнения оздоровительных форм занятий физической культурой</w:t>
            </w:r>
            <w:r>
              <w:rPr>
                <w:bCs/>
                <w:i/>
                <w:iCs/>
                <w:sz w:val="24"/>
                <w:szCs w:val="24"/>
              </w:rPr>
              <w:t xml:space="preserve"> для решения задач специалиста по технологии эстетических услуг</w:t>
            </w:r>
            <w:r w:rsidRPr="00CD0D52">
              <w:rPr>
                <w:bCs/>
                <w:i/>
                <w:iCs/>
                <w:sz w:val="24"/>
                <w:szCs w:val="24"/>
              </w:rPr>
              <w:t>:</w:t>
            </w:r>
          </w:p>
          <w:p w:rsidR="00B41459" w:rsidRDefault="00B41459" w:rsidP="00490A4C">
            <w:pPr>
              <w:tabs>
                <w:tab w:val="left" w:pos="851"/>
                <w:tab w:val="left" w:pos="1134"/>
              </w:tabs>
              <w:jc w:val="both"/>
              <w:rPr>
                <w:bCs/>
                <w:iCs/>
                <w:sz w:val="24"/>
                <w:szCs w:val="24"/>
              </w:rPr>
            </w:pPr>
            <w:r w:rsidRPr="004633A0">
              <w:rPr>
                <w:bCs/>
                <w:i/>
                <w:iCs/>
                <w:sz w:val="24"/>
                <w:szCs w:val="24"/>
              </w:rPr>
              <w:t xml:space="preserve"> </w:t>
            </w:r>
            <w:r w:rsidRPr="004633A0">
              <w:rPr>
                <w:bCs/>
                <w:iCs/>
                <w:sz w:val="24"/>
                <w:szCs w:val="24"/>
              </w:rPr>
              <w:t xml:space="preserve">- демонстрация выполнения физических упражнений с учётом направленности на решение конкретной задачи (повышение функциональных возможностей, развитие физических качеств, поддержание </w:t>
            </w:r>
            <w:r w:rsidRPr="004633A0">
              <w:rPr>
                <w:bCs/>
                <w:iCs/>
                <w:sz w:val="24"/>
                <w:szCs w:val="24"/>
              </w:rPr>
              <w:lastRenderedPageBreak/>
              <w:t>работоспособности,</w:t>
            </w:r>
          </w:p>
          <w:p w:rsidR="00B41459" w:rsidRDefault="00B41459" w:rsidP="00490A4C">
            <w:pPr>
              <w:tabs>
                <w:tab w:val="left" w:pos="851"/>
                <w:tab w:val="left" w:pos="1134"/>
              </w:tabs>
              <w:jc w:val="both"/>
              <w:rPr>
                <w:bCs/>
                <w:iCs/>
                <w:sz w:val="24"/>
                <w:szCs w:val="24"/>
              </w:rPr>
            </w:pPr>
            <w:r>
              <w:rPr>
                <w:bCs/>
                <w:iCs/>
                <w:sz w:val="24"/>
                <w:szCs w:val="24"/>
              </w:rPr>
              <w:t>-Выполнение упражнений направленных на профилактику</w:t>
            </w:r>
            <w:r w:rsidRPr="004633A0">
              <w:rPr>
                <w:bCs/>
                <w:iCs/>
                <w:sz w:val="24"/>
                <w:szCs w:val="24"/>
              </w:rPr>
              <w:t xml:space="preserve"> заболеваний, </w:t>
            </w:r>
            <w:r>
              <w:rPr>
                <w:bCs/>
                <w:iCs/>
                <w:sz w:val="24"/>
                <w:szCs w:val="24"/>
              </w:rPr>
              <w:t xml:space="preserve">в том числе, </w:t>
            </w:r>
            <w:r w:rsidRPr="004633A0">
              <w:rPr>
                <w:bCs/>
                <w:iCs/>
                <w:sz w:val="24"/>
                <w:szCs w:val="24"/>
              </w:rPr>
              <w:t>связанных с производственной деятельностью)</w:t>
            </w:r>
            <w:r>
              <w:rPr>
                <w:bCs/>
                <w:iCs/>
                <w:sz w:val="24"/>
                <w:szCs w:val="24"/>
              </w:rPr>
              <w:t>-</w:t>
            </w:r>
            <w:r w:rsidRPr="008030BA">
              <w:rPr>
                <w:sz w:val="24"/>
                <w:szCs w:val="24"/>
                <w:lang w:eastAsia="ru-RU"/>
              </w:rPr>
              <w:t>Составление и выполнение комплексов упражнений для профилактики нарушений осанки</w:t>
            </w:r>
            <w:r>
              <w:rPr>
                <w:bCs/>
                <w:iCs/>
                <w:sz w:val="24"/>
                <w:szCs w:val="24"/>
              </w:rPr>
              <w:t>;</w:t>
            </w:r>
          </w:p>
          <w:p w:rsidR="00B41459" w:rsidRPr="004633A0" w:rsidRDefault="00B41459" w:rsidP="00490A4C">
            <w:pPr>
              <w:tabs>
                <w:tab w:val="left" w:pos="851"/>
                <w:tab w:val="left" w:pos="1134"/>
              </w:tabs>
              <w:jc w:val="both"/>
              <w:rPr>
                <w:sz w:val="24"/>
                <w:szCs w:val="24"/>
              </w:rPr>
            </w:pPr>
            <w:r>
              <w:rPr>
                <w:bCs/>
                <w:iCs/>
                <w:sz w:val="24"/>
                <w:szCs w:val="24"/>
              </w:rPr>
              <w:t xml:space="preserve">- </w:t>
            </w:r>
            <w:r w:rsidRPr="00883456">
              <w:rPr>
                <w:bCs/>
                <w:iCs/>
                <w:sz w:val="24"/>
                <w:szCs w:val="24"/>
              </w:rPr>
              <w:t>пров</w:t>
            </w:r>
            <w:r>
              <w:rPr>
                <w:bCs/>
                <w:iCs/>
                <w:sz w:val="24"/>
                <w:szCs w:val="24"/>
              </w:rPr>
              <w:t>едение</w:t>
            </w:r>
            <w:r w:rsidRPr="00883456">
              <w:rPr>
                <w:bCs/>
                <w:iCs/>
                <w:sz w:val="24"/>
                <w:szCs w:val="24"/>
              </w:rPr>
              <w:t xml:space="preserve"> </w:t>
            </w:r>
            <w:r>
              <w:rPr>
                <w:bCs/>
                <w:iCs/>
                <w:sz w:val="24"/>
                <w:szCs w:val="24"/>
              </w:rPr>
              <w:t>оздоровительных</w:t>
            </w:r>
            <w:r w:rsidRPr="00DD1F9C">
              <w:rPr>
                <w:bCs/>
                <w:i/>
                <w:iCs/>
                <w:sz w:val="24"/>
                <w:szCs w:val="24"/>
              </w:rPr>
              <w:t xml:space="preserve"> </w:t>
            </w:r>
            <w:r w:rsidRPr="00DD1F9C">
              <w:rPr>
                <w:bCs/>
                <w:iCs/>
                <w:sz w:val="24"/>
                <w:szCs w:val="24"/>
              </w:rPr>
              <w:t>форм занятий физической культурой</w:t>
            </w:r>
            <w:r>
              <w:rPr>
                <w:bCs/>
                <w:iCs/>
                <w:sz w:val="24"/>
                <w:szCs w:val="24"/>
              </w:rPr>
              <w:t xml:space="preserve"> с </w:t>
            </w:r>
            <w:proofErr w:type="spellStart"/>
            <w:r>
              <w:rPr>
                <w:bCs/>
                <w:iCs/>
                <w:sz w:val="24"/>
                <w:szCs w:val="24"/>
              </w:rPr>
              <w:t>одногруппниками</w:t>
            </w:r>
            <w:proofErr w:type="spellEnd"/>
            <w:r>
              <w:rPr>
                <w:bCs/>
                <w:iCs/>
                <w:sz w:val="24"/>
                <w:szCs w:val="24"/>
              </w:rPr>
              <w:t>.</w:t>
            </w:r>
          </w:p>
        </w:tc>
      </w:tr>
    </w:tbl>
    <w:p w:rsidR="00B41459" w:rsidRPr="008520BA" w:rsidRDefault="00B41459" w:rsidP="00B41459">
      <w:pPr>
        <w:pStyle w:val="a6"/>
        <w:jc w:val="center"/>
        <w:rPr>
          <w:rFonts w:ascii="Times New Roman" w:hAnsi="Times New Roman" w:cs="Times New Roman"/>
          <w:b/>
          <w:sz w:val="24"/>
          <w:szCs w:val="24"/>
        </w:rPr>
      </w:pPr>
    </w:p>
    <w:p w:rsidR="00B41459" w:rsidRDefault="00B41459" w:rsidP="00AD136F">
      <w:pPr>
        <w:pStyle w:val="a6"/>
        <w:ind w:firstLine="567"/>
        <w:jc w:val="both"/>
        <w:rPr>
          <w:rFonts w:ascii="Times New Roman" w:hAnsi="Times New Roman" w:cs="Times New Roman"/>
          <w:sz w:val="28"/>
          <w:szCs w:val="28"/>
          <w:shd w:val="clear" w:color="auto" w:fill="FFFFFF"/>
        </w:rPr>
      </w:pPr>
    </w:p>
    <w:sectPr w:rsidR="00B41459"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A4C" w:rsidRDefault="00490A4C" w:rsidP="00A3234E">
      <w:r>
        <w:separator/>
      </w:r>
    </w:p>
  </w:endnote>
  <w:endnote w:type="continuationSeparator" w:id="0">
    <w:p w:rsidR="00490A4C" w:rsidRDefault="00490A4C"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mn-ea">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A4C" w:rsidRDefault="00490A4C" w:rsidP="00A3234E">
      <w:r>
        <w:separator/>
      </w:r>
    </w:p>
  </w:footnote>
  <w:footnote w:type="continuationSeparator" w:id="0">
    <w:p w:rsidR="00490A4C" w:rsidRDefault="00490A4C" w:rsidP="00A323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A4C" w:rsidRPr="00A3234E" w:rsidRDefault="00490A4C">
    <w:pPr>
      <w:pStyle w:val="aa"/>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A4C" w:rsidRPr="00A3234E" w:rsidRDefault="00490A4C">
    <w:pPr>
      <w:pStyle w:val="aa"/>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605E6"/>
    <w:multiLevelType w:val="hybridMultilevel"/>
    <w:tmpl w:val="EBB29E54"/>
    <w:lvl w:ilvl="0" w:tplc="0419000F">
      <w:start w:val="1"/>
      <w:numFmt w:val="decimal"/>
      <w:lvlText w:val="%1."/>
      <w:lvlJc w:val="left"/>
      <w:pPr>
        <w:ind w:left="1495"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038412A8"/>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9541594"/>
    <w:multiLevelType w:val="hybridMultilevel"/>
    <w:tmpl w:val="1EF026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B092456"/>
    <w:multiLevelType w:val="hybridMultilevel"/>
    <w:tmpl w:val="4F0E5FE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B340A62"/>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E7A73C8"/>
    <w:multiLevelType w:val="hybridMultilevel"/>
    <w:tmpl w:val="40D0E82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2">
    <w:nsid w:val="4EDD293A"/>
    <w:multiLevelType w:val="hybridMultilevel"/>
    <w:tmpl w:val="F5625C50"/>
    <w:lvl w:ilvl="0" w:tplc="12409F8A">
      <w:start w:val="1"/>
      <w:numFmt w:val="decimal"/>
      <w:lvlText w:val="%1."/>
      <w:lvlJc w:val="left"/>
      <w:pPr>
        <w:ind w:left="888" w:hanging="528"/>
      </w:pPr>
      <w:rPr>
        <w:rFonts w:eastAsia="Times New Roman" w:hint="default"/>
        <w:i w:val="0"/>
        <w:color w:val="00B05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089651C"/>
    <w:multiLevelType w:val="multilevel"/>
    <w:tmpl w:val="055CF4F0"/>
    <w:lvl w:ilvl="0">
      <w:start w:val="1"/>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14">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8E91E3D"/>
    <w:multiLevelType w:val="hybridMultilevel"/>
    <w:tmpl w:val="A0FEDFE2"/>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6">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C135EA0"/>
    <w:multiLevelType w:val="hybridMultilevel"/>
    <w:tmpl w:val="C3FE777A"/>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8787743"/>
    <w:multiLevelType w:val="hybridMultilevel"/>
    <w:tmpl w:val="241CA2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8DC63D9"/>
    <w:multiLevelType w:val="hybridMultilevel"/>
    <w:tmpl w:val="41BC4C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18"/>
  </w:num>
  <w:num w:numId="3">
    <w:abstractNumId w:val="6"/>
  </w:num>
  <w:num w:numId="4">
    <w:abstractNumId w:val="9"/>
  </w:num>
  <w:num w:numId="5">
    <w:abstractNumId w:val="20"/>
  </w:num>
  <w:num w:numId="6">
    <w:abstractNumId w:val="14"/>
  </w:num>
  <w:num w:numId="7">
    <w:abstractNumId w:val="2"/>
  </w:num>
  <w:num w:numId="8">
    <w:abstractNumId w:val="10"/>
  </w:num>
  <w:num w:numId="9">
    <w:abstractNumId w:val="8"/>
  </w:num>
  <w:num w:numId="10">
    <w:abstractNumId w:val="17"/>
  </w:num>
  <w:num w:numId="11">
    <w:abstractNumId w:val="4"/>
  </w:num>
  <w:num w:numId="12">
    <w:abstractNumId w:val="16"/>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0"/>
  </w:num>
  <w:num w:numId="16">
    <w:abstractNumId w:val="11"/>
  </w:num>
  <w:num w:numId="17">
    <w:abstractNumId w:val="7"/>
  </w:num>
  <w:num w:numId="18">
    <w:abstractNumId w:val="5"/>
  </w:num>
  <w:num w:numId="19">
    <w:abstractNumId w:val="19"/>
  </w:num>
  <w:num w:numId="20">
    <w:abstractNumId w:val="13"/>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12"/>
  </w:num>
  <w:num w:numId="23">
    <w:abstractNumId w:val="22"/>
  </w:num>
  <w:num w:numId="24">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2913"/>
    <w:rsid w:val="00014F23"/>
    <w:rsid w:val="000224BB"/>
    <w:rsid w:val="00025B02"/>
    <w:rsid w:val="00030833"/>
    <w:rsid w:val="00037110"/>
    <w:rsid w:val="00043945"/>
    <w:rsid w:val="000572C5"/>
    <w:rsid w:val="00074113"/>
    <w:rsid w:val="0007558E"/>
    <w:rsid w:val="000820AD"/>
    <w:rsid w:val="0009264C"/>
    <w:rsid w:val="00092B68"/>
    <w:rsid w:val="000A4D19"/>
    <w:rsid w:val="000C067E"/>
    <w:rsid w:val="000E6D06"/>
    <w:rsid w:val="000E76D7"/>
    <w:rsid w:val="000F2003"/>
    <w:rsid w:val="000F580A"/>
    <w:rsid w:val="00100EEA"/>
    <w:rsid w:val="00103CCC"/>
    <w:rsid w:val="00104636"/>
    <w:rsid w:val="001048D7"/>
    <w:rsid w:val="001050CA"/>
    <w:rsid w:val="001279B6"/>
    <w:rsid w:val="00144450"/>
    <w:rsid w:val="00144FC6"/>
    <w:rsid w:val="00145AAF"/>
    <w:rsid w:val="00145AE4"/>
    <w:rsid w:val="00183351"/>
    <w:rsid w:val="00192F43"/>
    <w:rsid w:val="00194B9B"/>
    <w:rsid w:val="0019795F"/>
    <w:rsid w:val="00197E63"/>
    <w:rsid w:val="001A17CA"/>
    <w:rsid w:val="001B334E"/>
    <w:rsid w:val="001B5608"/>
    <w:rsid w:val="001B706C"/>
    <w:rsid w:val="001C6067"/>
    <w:rsid w:val="001D0939"/>
    <w:rsid w:val="001E0903"/>
    <w:rsid w:val="001E5F52"/>
    <w:rsid w:val="00213969"/>
    <w:rsid w:val="00216FB2"/>
    <w:rsid w:val="0022433F"/>
    <w:rsid w:val="002434F2"/>
    <w:rsid w:val="00296418"/>
    <w:rsid w:val="002B6615"/>
    <w:rsid w:val="002D5A85"/>
    <w:rsid w:val="002D681E"/>
    <w:rsid w:val="0030446A"/>
    <w:rsid w:val="00324DD9"/>
    <w:rsid w:val="00327B6E"/>
    <w:rsid w:val="003326B2"/>
    <w:rsid w:val="0035075A"/>
    <w:rsid w:val="003558C6"/>
    <w:rsid w:val="00374B34"/>
    <w:rsid w:val="00384835"/>
    <w:rsid w:val="003A5BB8"/>
    <w:rsid w:val="003B192B"/>
    <w:rsid w:val="003B3366"/>
    <w:rsid w:val="003B6D3A"/>
    <w:rsid w:val="003C5672"/>
    <w:rsid w:val="003E25BB"/>
    <w:rsid w:val="00401D7D"/>
    <w:rsid w:val="004152DC"/>
    <w:rsid w:val="004222B6"/>
    <w:rsid w:val="00426AE0"/>
    <w:rsid w:val="004426D9"/>
    <w:rsid w:val="00444C79"/>
    <w:rsid w:val="004455DA"/>
    <w:rsid w:val="00446423"/>
    <w:rsid w:val="004470F8"/>
    <w:rsid w:val="00450D28"/>
    <w:rsid w:val="004639DE"/>
    <w:rsid w:val="004763EA"/>
    <w:rsid w:val="00490A4C"/>
    <w:rsid w:val="00492963"/>
    <w:rsid w:val="00497BD2"/>
    <w:rsid w:val="004A0D99"/>
    <w:rsid w:val="004C01E6"/>
    <w:rsid w:val="004C597A"/>
    <w:rsid w:val="004C6FBB"/>
    <w:rsid w:val="004D24A9"/>
    <w:rsid w:val="004D2792"/>
    <w:rsid w:val="004D7656"/>
    <w:rsid w:val="004F0B25"/>
    <w:rsid w:val="004F2896"/>
    <w:rsid w:val="004F4833"/>
    <w:rsid w:val="00500267"/>
    <w:rsid w:val="005064C9"/>
    <w:rsid w:val="00520794"/>
    <w:rsid w:val="00527818"/>
    <w:rsid w:val="0053398E"/>
    <w:rsid w:val="0053662C"/>
    <w:rsid w:val="0054321C"/>
    <w:rsid w:val="00547204"/>
    <w:rsid w:val="005538CF"/>
    <w:rsid w:val="00565B55"/>
    <w:rsid w:val="00567E74"/>
    <w:rsid w:val="005764CF"/>
    <w:rsid w:val="0058246E"/>
    <w:rsid w:val="0058541E"/>
    <w:rsid w:val="00594B9A"/>
    <w:rsid w:val="00594E9F"/>
    <w:rsid w:val="00597EC0"/>
    <w:rsid w:val="005A2AB6"/>
    <w:rsid w:val="005A5CE4"/>
    <w:rsid w:val="005A65E9"/>
    <w:rsid w:val="005C5DA2"/>
    <w:rsid w:val="005E142F"/>
    <w:rsid w:val="005F107D"/>
    <w:rsid w:val="005F6862"/>
    <w:rsid w:val="006324E1"/>
    <w:rsid w:val="00642775"/>
    <w:rsid w:val="006550DE"/>
    <w:rsid w:val="00663020"/>
    <w:rsid w:val="00663847"/>
    <w:rsid w:val="00691C76"/>
    <w:rsid w:val="00696028"/>
    <w:rsid w:val="006A2A93"/>
    <w:rsid w:val="006A6A3C"/>
    <w:rsid w:val="006C0B16"/>
    <w:rsid w:val="006C4823"/>
    <w:rsid w:val="006C4E76"/>
    <w:rsid w:val="006E4A2B"/>
    <w:rsid w:val="006E5AE8"/>
    <w:rsid w:val="006F3A0F"/>
    <w:rsid w:val="006F50F0"/>
    <w:rsid w:val="006F6869"/>
    <w:rsid w:val="0070406B"/>
    <w:rsid w:val="00716E1A"/>
    <w:rsid w:val="007216AF"/>
    <w:rsid w:val="00722A54"/>
    <w:rsid w:val="007248B8"/>
    <w:rsid w:val="007252AE"/>
    <w:rsid w:val="007259B1"/>
    <w:rsid w:val="00732AEC"/>
    <w:rsid w:val="00740A22"/>
    <w:rsid w:val="00743E2F"/>
    <w:rsid w:val="007531BA"/>
    <w:rsid w:val="00757983"/>
    <w:rsid w:val="0076380B"/>
    <w:rsid w:val="00771EC9"/>
    <w:rsid w:val="00772F0C"/>
    <w:rsid w:val="0078574A"/>
    <w:rsid w:val="00787323"/>
    <w:rsid w:val="00790778"/>
    <w:rsid w:val="007921A3"/>
    <w:rsid w:val="00795FC2"/>
    <w:rsid w:val="007A339A"/>
    <w:rsid w:val="007B3E82"/>
    <w:rsid w:val="007B642A"/>
    <w:rsid w:val="007B708D"/>
    <w:rsid w:val="007C2F3C"/>
    <w:rsid w:val="007D0D62"/>
    <w:rsid w:val="007E1E41"/>
    <w:rsid w:val="007E63E7"/>
    <w:rsid w:val="007F2BC6"/>
    <w:rsid w:val="00800ED1"/>
    <w:rsid w:val="0081226F"/>
    <w:rsid w:val="008159DC"/>
    <w:rsid w:val="00825157"/>
    <w:rsid w:val="008366CC"/>
    <w:rsid w:val="008430B2"/>
    <w:rsid w:val="00844FB8"/>
    <w:rsid w:val="00846FB3"/>
    <w:rsid w:val="008520BA"/>
    <w:rsid w:val="00867118"/>
    <w:rsid w:val="0087273A"/>
    <w:rsid w:val="00883C3D"/>
    <w:rsid w:val="00887B9F"/>
    <w:rsid w:val="008A7A0D"/>
    <w:rsid w:val="008B5C05"/>
    <w:rsid w:val="008D25ED"/>
    <w:rsid w:val="008E0FBB"/>
    <w:rsid w:val="008E12CF"/>
    <w:rsid w:val="008E695E"/>
    <w:rsid w:val="008E7F9D"/>
    <w:rsid w:val="008F0DC7"/>
    <w:rsid w:val="008F3B9B"/>
    <w:rsid w:val="008F6DE7"/>
    <w:rsid w:val="00937386"/>
    <w:rsid w:val="00951E59"/>
    <w:rsid w:val="00956386"/>
    <w:rsid w:val="009614D1"/>
    <w:rsid w:val="00995E96"/>
    <w:rsid w:val="009A4F8A"/>
    <w:rsid w:val="009A55DB"/>
    <w:rsid w:val="009B20BC"/>
    <w:rsid w:val="009C6B2C"/>
    <w:rsid w:val="009C7187"/>
    <w:rsid w:val="009C7465"/>
    <w:rsid w:val="009D1B4E"/>
    <w:rsid w:val="009D363F"/>
    <w:rsid w:val="009D447E"/>
    <w:rsid w:val="009D664B"/>
    <w:rsid w:val="009E3BF3"/>
    <w:rsid w:val="009F2458"/>
    <w:rsid w:val="00A24993"/>
    <w:rsid w:val="00A27A97"/>
    <w:rsid w:val="00A31322"/>
    <w:rsid w:val="00A31335"/>
    <w:rsid w:val="00A3234E"/>
    <w:rsid w:val="00A32D1E"/>
    <w:rsid w:val="00A36CAE"/>
    <w:rsid w:val="00A4230B"/>
    <w:rsid w:val="00A43C1E"/>
    <w:rsid w:val="00A5164B"/>
    <w:rsid w:val="00A571AA"/>
    <w:rsid w:val="00A60A9E"/>
    <w:rsid w:val="00A6656F"/>
    <w:rsid w:val="00A67300"/>
    <w:rsid w:val="00A67D71"/>
    <w:rsid w:val="00A70CDC"/>
    <w:rsid w:val="00A77827"/>
    <w:rsid w:val="00A96503"/>
    <w:rsid w:val="00AA5BD1"/>
    <w:rsid w:val="00AB004E"/>
    <w:rsid w:val="00AB420E"/>
    <w:rsid w:val="00AD136F"/>
    <w:rsid w:val="00AE5EDA"/>
    <w:rsid w:val="00AF7079"/>
    <w:rsid w:val="00B04D84"/>
    <w:rsid w:val="00B07669"/>
    <w:rsid w:val="00B1416B"/>
    <w:rsid w:val="00B14AA7"/>
    <w:rsid w:val="00B25DE1"/>
    <w:rsid w:val="00B2620F"/>
    <w:rsid w:val="00B37B1A"/>
    <w:rsid w:val="00B41459"/>
    <w:rsid w:val="00B65571"/>
    <w:rsid w:val="00B66947"/>
    <w:rsid w:val="00B7310C"/>
    <w:rsid w:val="00B831A4"/>
    <w:rsid w:val="00B856DF"/>
    <w:rsid w:val="00B87D63"/>
    <w:rsid w:val="00BB138A"/>
    <w:rsid w:val="00BB1D32"/>
    <w:rsid w:val="00BB7DED"/>
    <w:rsid w:val="00BD791A"/>
    <w:rsid w:val="00BF41BC"/>
    <w:rsid w:val="00BF5D14"/>
    <w:rsid w:val="00BF681A"/>
    <w:rsid w:val="00C06560"/>
    <w:rsid w:val="00C23EF9"/>
    <w:rsid w:val="00C40B81"/>
    <w:rsid w:val="00C51F7D"/>
    <w:rsid w:val="00C52531"/>
    <w:rsid w:val="00C82E63"/>
    <w:rsid w:val="00C83BB7"/>
    <w:rsid w:val="00C8616D"/>
    <w:rsid w:val="00C870D4"/>
    <w:rsid w:val="00C91F43"/>
    <w:rsid w:val="00C945A3"/>
    <w:rsid w:val="00C97CD3"/>
    <w:rsid w:val="00CA21CE"/>
    <w:rsid w:val="00CA3C08"/>
    <w:rsid w:val="00CA3E6D"/>
    <w:rsid w:val="00CB4705"/>
    <w:rsid w:val="00CB6FC6"/>
    <w:rsid w:val="00CC02CE"/>
    <w:rsid w:val="00CC251D"/>
    <w:rsid w:val="00CC3AB2"/>
    <w:rsid w:val="00CE1BDC"/>
    <w:rsid w:val="00CF0F44"/>
    <w:rsid w:val="00D20C5A"/>
    <w:rsid w:val="00D32F4B"/>
    <w:rsid w:val="00D465DD"/>
    <w:rsid w:val="00D57ACB"/>
    <w:rsid w:val="00D75DD3"/>
    <w:rsid w:val="00D76A4B"/>
    <w:rsid w:val="00D825ED"/>
    <w:rsid w:val="00D90BED"/>
    <w:rsid w:val="00DB0A0B"/>
    <w:rsid w:val="00DC05DA"/>
    <w:rsid w:val="00DC6052"/>
    <w:rsid w:val="00DD2E15"/>
    <w:rsid w:val="00DE299D"/>
    <w:rsid w:val="00DE721A"/>
    <w:rsid w:val="00DF2386"/>
    <w:rsid w:val="00DF5C5D"/>
    <w:rsid w:val="00E06472"/>
    <w:rsid w:val="00E1775B"/>
    <w:rsid w:val="00E2148A"/>
    <w:rsid w:val="00E37EA1"/>
    <w:rsid w:val="00E63863"/>
    <w:rsid w:val="00E656F8"/>
    <w:rsid w:val="00E67A96"/>
    <w:rsid w:val="00E730E4"/>
    <w:rsid w:val="00E7343D"/>
    <w:rsid w:val="00EA0ECE"/>
    <w:rsid w:val="00EC4E9C"/>
    <w:rsid w:val="00EC5A26"/>
    <w:rsid w:val="00ED1FB0"/>
    <w:rsid w:val="00ED3255"/>
    <w:rsid w:val="00ED629E"/>
    <w:rsid w:val="00EE5808"/>
    <w:rsid w:val="00F0030A"/>
    <w:rsid w:val="00F06184"/>
    <w:rsid w:val="00F23557"/>
    <w:rsid w:val="00F2604E"/>
    <w:rsid w:val="00F322A4"/>
    <w:rsid w:val="00F332E4"/>
    <w:rsid w:val="00F56768"/>
    <w:rsid w:val="00F71C48"/>
    <w:rsid w:val="00F779F7"/>
    <w:rsid w:val="00F80C7B"/>
    <w:rsid w:val="00F85207"/>
    <w:rsid w:val="00FA0268"/>
    <w:rsid w:val="00FA5E12"/>
    <w:rsid w:val="00FB33B5"/>
    <w:rsid w:val="00FB3822"/>
    <w:rsid w:val="00FC35A2"/>
    <w:rsid w:val="00FD41F1"/>
    <w:rsid w:val="00FE08F6"/>
    <w:rsid w:val="00FF2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594B9A"/>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uiPriority w:val="99"/>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uiPriority w:val="99"/>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cxspmiddle">
    <w:name w:val="msonormalcxspmiddle"/>
    <w:basedOn w:val="a"/>
    <w:uiPriority w:val="99"/>
    <w:rsid w:val="00104636"/>
    <w:pPr>
      <w:widowControl/>
      <w:autoSpaceDE/>
      <w:autoSpaceDN/>
      <w:spacing w:before="100" w:beforeAutospacing="1" w:after="100" w:afterAutospacing="1"/>
    </w:pPr>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594B9A"/>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uiPriority w:val="99"/>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uiPriority w:val="99"/>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cxspmiddle">
    <w:name w:val="msonormalcxspmiddle"/>
    <w:basedOn w:val="a"/>
    <w:uiPriority w:val="99"/>
    <w:rsid w:val="00104636"/>
    <w:pPr>
      <w:widowControl/>
      <w:autoSpaceDE/>
      <w:autoSpaceDN/>
      <w:spacing w:before="100" w:beforeAutospacing="1" w:after="100" w:afterAutospacing="1"/>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reestrspo.firpo.ru/listview/TeachingMaterial"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E03C1E-6CC8-40CE-8B13-2AC6381FC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30</Pages>
  <Words>7734</Words>
  <Characters>44086</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41</cp:revision>
  <dcterms:created xsi:type="dcterms:W3CDTF">2022-06-08T06:53:00Z</dcterms:created>
  <dcterms:modified xsi:type="dcterms:W3CDTF">2022-12-14T06:35:00Z</dcterms:modified>
</cp:coreProperties>
</file>