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480" w:rsidRPr="00466380" w:rsidRDefault="00B85480" w:rsidP="00B854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6380">
        <w:rPr>
          <w:sz w:val="28"/>
          <w:szCs w:val="28"/>
        </w:rPr>
        <w:t>бюджетное профессиональное образовательное учреждение</w:t>
      </w:r>
    </w:p>
    <w:p w:rsidR="00B85480" w:rsidRPr="00466380" w:rsidRDefault="00B85480" w:rsidP="00B8548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66380">
        <w:rPr>
          <w:sz w:val="28"/>
          <w:szCs w:val="28"/>
        </w:rPr>
        <w:t>Вологодской области «Вологодский колледж технологии и дизайна»</w:t>
      </w:r>
    </w:p>
    <w:p w:rsidR="00B85480" w:rsidRPr="00466380" w:rsidRDefault="00B85480" w:rsidP="00B85480">
      <w:pPr>
        <w:jc w:val="center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B85480" w:rsidRPr="00466380" w:rsidRDefault="00B85480" w:rsidP="00B85480">
      <w:pPr>
        <w:tabs>
          <w:tab w:val="left" w:pos="6237"/>
        </w:tabs>
        <w:ind w:left="6237"/>
        <w:rPr>
          <w:sz w:val="28"/>
          <w:szCs w:val="28"/>
        </w:rPr>
      </w:pPr>
      <w:r w:rsidRPr="00466380">
        <w:rPr>
          <w:sz w:val="28"/>
          <w:szCs w:val="28"/>
        </w:rPr>
        <w:t>УТВЕРЖДЕНО</w:t>
      </w:r>
    </w:p>
    <w:p w:rsidR="00B85480" w:rsidRPr="00466380" w:rsidRDefault="00B85480" w:rsidP="00B85480">
      <w:pPr>
        <w:tabs>
          <w:tab w:val="left" w:pos="6237"/>
        </w:tabs>
        <w:ind w:left="6237"/>
        <w:rPr>
          <w:sz w:val="28"/>
          <w:szCs w:val="28"/>
        </w:rPr>
      </w:pPr>
      <w:r w:rsidRPr="00466380">
        <w:rPr>
          <w:sz w:val="28"/>
          <w:szCs w:val="28"/>
        </w:rPr>
        <w:t>приказом директора</w:t>
      </w:r>
    </w:p>
    <w:p w:rsidR="00B85480" w:rsidRPr="00466380" w:rsidRDefault="00B85480" w:rsidP="00B85480">
      <w:pPr>
        <w:tabs>
          <w:tab w:val="left" w:pos="6237"/>
        </w:tabs>
        <w:ind w:left="6237"/>
        <w:rPr>
          <w:sz w:val="28"/>
          <w:szCs w:val="28"/>
        </w:rPr>
      </w:pPr>
      <w:r w:rsidRPr="00466380">
        <w:rPr>
          <w:sz w:val="28"/>
          <w:szCs w:val="28"/>
        </w:rPr>
        <w:t xml:space="preserve">БПОУ </w:t>
      </w:r>
      <w:proofErr w:type="gramStart"/>
      <w:r w:rsidRPr="00466380">
        <w:rPr>
          <w:sz w:val="28"/>
          <w:szCs w:val="28"/>
        </w:rPr>
        <w:t>ВО</w:t>
      </w:r>
      <w:proofErr w:type="gramEnd"/>
      <w:r w:rsidRPr="00466380">
        <w:rPr>
          <w:sz w:val="28"/>
          <w:szCs w:val="28"/>
        </w:rPr>
        <w:t xml:space="preserve"> «Вологодский колледж технологии и дизайна»</w:t>
      </w:r>
    </w:p>
    <w:p w:rsidR="00C773D8" w:rsidRPr="00830B86" w:rsidRDefault="00C773D8" w:rsidP="00C773D8">
      <w:pPr>
        <w:ind w:left="6237"/>
        <w:rPr>
          <w:b/>
          <w:sz w:val="28"/>
          <w:szCs w:val="28"/>
        </w:rPr>
      </w:pPr>
      <w:r w:rsidRPr="00830B86">
        <w:rPr>
          <w:sz w:val="28"/>
          <w:szCs w:val="28"/>
        </w:rPr>
        <w:t xml:space="preserve">от </w:t>
      </w:r>
      <w:r w:rsidR="00B50417">
        <w:rPr>
          <w:sz w:val="28"/>
          <w:szCs w:val="28"/>
        </w:rPr>
        <w:t>31.08.2022</w:t>
      </w:r>
      <w:r>
        <w:rPr>
          <w:sz w:val="28"/>
          <w:szCs w:val="28"/>
        </w:rPr>
        <w:t xml:space="preserve">  </w:t>
      </w:r>
      <w:r w:rsidRPr="00830B86">
        <w:rPr>
          <w:sz w:val="28"/>
          <w:szCs w:val="28"/>
        </w:rPr>
        <w:t xml:space="preserve">№ </w:t>
      </w:r>
      <w:r w:rsidR="00B50417">
        <w:rPr>
          <w:sz w:val="28"/>
          <w:szCs w:val="28"/>
        </w:rPr>
        <w:t>580</w:t>
      </w: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Default="00B85480" w:rsidP="00B85480">
      <w:pPr>
        <w:pStyle w:val="aa"/>
        <w:ind w:left="0"/>
        <w:rPr>
          <w:sz w:val="28"/>
          <w:szCs w:val="28"/>
        </w:rPr>
      </w:pPr>
    </w:p>
    <w:p w:rsidR="00561075" w:rsidRPr="00466380" w:rsidRDefault="00561075" w:rsidP="00B85480">
      <w:pPr>
        <w:pStyle w:val="aa"/>
        <w:ind w:left="0"/>
        <w:rPr>
          <w:sz w:val="28"/>
          <w:szCs w:val="28"/>
        </w:rPr>
      </w:pPr>
    </w:p>
    <w:p w:rsidR="00B85480" w:rsidRPr="00466380" w:rsidRDefault="00B85480" w:rsidP="00B85480">
      <w:pPr>
        <w:pStyle w:val="aa"/>
        <w:ind w:left="0"/>
        <w:jc w:val="center"/>
        <w:rPr>
          <w:sz w:val="28"/>
          <w:szCs w:val="28"/>
        </w:rPr>
      </w:pPr>
    </w:p>
    <w:p w:rsidR="00B85480" w:rsidRPr="00466380" w:rsidRDefault="00B85480" w:rsidP="00B85480">
      <w:pPr>
        <w:jc w:val="center"/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 xml:space="preserve">РАБОЧАЯ ПРОГРАММА </w:t>
      </w:r>
    </w:p>
    <w:p w:rsidR="007751FC" w:rsidRPr="00BA715D" w:rsidRDefault="007751FC" w:rsidP="007751FC">
      <w:pPr>
        <w:jc w:val="center"/>
        <w:rPr>
          <w:b/>
          <w:color w:val="000000"/>
          <w:sz w:val="28"/>
          <w:szCs w:val="28"/>
        </w:rPr>
      </w:pPr>
      <w:r w:rsidRPr="00BA715D">
        <w:rPr>
          <w:b/>
          <w:color w:val="000000"/>
          <w:sz w:val="28"/>
          <w:szCs w:val="28"/>
        </w:rPr>
        <w:t>УЧЕБНО</w:t>
      </w:r>
      <w:r w:rsidR="009B0045">
        <w:rPr>
          <w:b/>
          <w:color w:val="000000"/>
          <w:sz w:val="28"/>
          <w:szCs w:val="28"/>
        </w:rPr>
        <w:t>Й ДИСЦИПЛИНЫ</w:t>
      </w: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sz w:val="28"/>
          <w:szCs w:val="28"/>
        </w:rPr>
      </w:pPr>
      <w:r w:rsidRPr="00466380">
        <w:rPr>
          <w:sz w:val="28"/>
          <w:szCs w:val="28"/>
        </w:rPr>
        <w:t>ОП.04 ОСНОВЫ КОНСТРУИРОВАНИЯ И МОДЕЛИРОВАНИЯ ОДЕЖДЫ</w:t>
      </w:r>
    </w:p>
    <w:p w:rsidR="00B85480" w:rsidRDefault="00B85480" w:rsidP="00B85480">
      <w:pPr>
        <w:jc w:val="center"/>
        <w:rPr>
          <w:sz w:val="28"/>
          <w:szCs w:val="28"/>
        </w:rPr>
      </w:pPr>
    </w:p>
    <w:p w:rsidR="00131207" w:rsidRPr="00466380" w:rsidRDefault="00131207" w:rsidP="00B85480">
      <w:pPr>
        <w:jc w:val="center"/>
        <w:rPr>
          <w:sz w:val="28"/>
          <w:szCs w:val="28"/>
        </w:rPr>
      </w:pPr>
    </w:p>
    <w:p w:rsidR="00B85480" w:rsidRPr="00131207" w:rsidRDefault="00B85480" w:rsidP="00B85480">
      <w:pPr>
        <w:jc w:val="center"/>
        <w:rPr>
          <w:sz w:val="28"/>
          <w:szCs w:val="28"/>
        </w:rPr>
      </w:pPr>
      <w:r w:rsidRPr="00466380">
        <w:rPr>
          <w:sz w:val="28"/>
          <w:szCs w:val="28"/>
        </w:rPr>
        <w:t>для профессии</w:t>
      </w:r>
      <w:r w:rsidR="00131207">
        <w:rPr>
          <w:sz w:val="28"/>
          <w:szCs w:val="28"/>
        </w:rPr>
        <w:t xml:space="preserve"> </w:t>
      </w:r>
      <w:r w:rsidRPr="00131207">
        <w:rPr>
          <w:sz w:val="28"/>
          <w:szCs w:val="28"/>
        </w:rPr>
        <w:t>29.01.07 Портной</w:t>
      </w:r>
    </w:p>
    <w:p w:rsidR="00B85480" w:rsidRPr="00466380" w:rsidRDefault="00B85480" w:rsidP="00B85480">
      <w:pPr>
        <w:jc w:val="center"/>
        <w:rPr>
          <w:color w:val="0070C0"/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466380">
        <w:rPr>
          <w:bCs/>
          <w:sz w:val="28"/>
          <w:szCs w:val="28"/>
        </w:rPr>
        <w:t>Вологда</w:t>
      </w:r>
    </w:p>
    <w:p w:rsidR="00B85480" w:rsidRPr="00466380" w:rsidRDefault="00C1292C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B50417">
        <w:rPr>
          <w:bCs/>
          <w:sz w:val="28"/>
          <w:szCs w:val="28"/>
        </w:rPr>
        <w:t>22</w:t>
      </w: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85480" w:rsidRPr="00466380" w:rsidRDefault="00B85480" w:rsidP="001312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  <w:r w:rsidRPr="00466380">
        <w:rPr>
          <w:bCs/>
          <w:sz w:val="28"/>
          <w:szCs w:val="28"/>
        </w:rPr>
        <w:lastRenderedPageBreak/>
        <w:t>Рабочая</w:t>
      </w:r>
      <w:r w:rsidRPr="00466380">
        <w:rPr>
          <w:bCs/>
          <w:i/>
          <w:sz w:val="28"/>
          <w:szCs w:val="28"/>
        </w:rPr>
        <w:t xml:space="preserve"> </w:t>
      </w:r>
      <w:r w:rsidRPr="00466380">
        <w:rPr>
          <w:sz w:val="28"/>
          <w:szCs w:val="28"/>
        </w:rPr>
        <w:t>программа учебно</w:t>
      </w:r>
      <w:r w:rsidR="009B0045">
        <w:rPr>
          <w:sz w:val="28"/>
          <w:szCs w:val="28"/>
        </w:rPr>
        <w:t>й</w:t>
      </w:r>
      <w:r w:rsidRPr="00466380">
        <w:rPr>
          <w:sz w:val="28"/>
          <w:szCs w:val="28"/>
        </w:rPr>
        <w:t xml:space="preserve"> </w:t>
      </w:r>
      <w:r w:rsidR="009B0045">
        <w:rPr>
          <w:sz w:val="28"/>
          <w:szCs w:val="28"/>
        </w:rPr>
        <w:t>дисциплины</w:t>
      </w:r>
      <w:r w:rsidRPr="00466380">
        <w:rPr>
          <w:caps/>
          <w:sz w:val="28"/>
          <w:szCs w:val="28"/>
        </w:rPr>
        <w:t xml:space="preserve"> </w:t>
      </w:r>
      <w:r w:rsidRPr="00466380">
        <w:rPr>
          <w:sz w:val="28"/>
        </w:rPr>
        <w:t>ОП.04 Основы конструирования и моделирования одежды</w:t>
      </w:r>
      <w:r w:rsidRPr="00466380">
        <w:rPr>
          <w:caps/>
        </w:rPr>
        <w:t xml:space="preserve"> </w:t>
      </w:r>
      <w:r w:rsidRPr="00466380">
        <w:rPr>
          <w:sz w:val="28"/>
          <w:szCs w:val="28"/>
        </w:rPr>
        <w:t xml:space="preserve"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</w:t>
      </w:r>
      <w:r w:rsidR="00131207" w:rsidRPr="00F32491">
        <w:rPr>
          <w:sz w:val="28"/>
          <w:szCs w:val="28"/>
        </w:rPr>
        <w:t xml:space="preserve">по </w:t>
      </w:r>
      <w:r w:rsidR="00131207">
        <w:rPr>
          <w:sz w:val="28"/>
          <w:szCs w:val="28"/>
        </w:rPr>
        <w:t>профессии 262019.03</w:t>
      </w:r>
      <w:r w:rsidR="00131207" w:rsidRPr="00925645">
        <w:rPr>
          <w:sz w:val="28"/>
          <w:szCs w:val="28"/>
        </w:rPr>
        <w:t xml:space="preserve"> Портной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i/>
          <w:sz w:val="28"/>
          <w:szCs w:val="28"/>
          <w:vertAlign w:val="superscript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>Разработчик:</w:t>
      </w:r>
    </w:p>
    <w:p w:rsidR="00E1782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>Золотова О</w:t>
      </w:r>
      <w:r w:rsidR="00E26F8D">
        <w:rPr>
          <w:sz w:val="28"/>
          <w:szCs w:val="28"/>
        </w:rPr>
        <w:t>.</w:t>
      </w:r>
      <w:r w:rsidRPr="00466380">
        <w:rPr>
          <w:sz w:val="28"/>
          <w:szCs w:val="28"/>
        </w:rPr>
        <w:t xml:space="preserve"> Ф</w:t>
      </w:r>
      <w:r w:rsidR="00E26F8D">
        <w:rPr>
          <w:sz w:val="28"/>
          <w:szCs w:val="28"/>
        </w:rPr>
        <w:t>.</w:t>
      </w:r>
      <w:r w:rsidRPr="00466380">
        <w:rPr>
          <w:sz w:val="28"/>
          <w:szCs w:val="28"/>
        </w:rPr>
        <w:t xml:space="preserve">, преподаватель БПОУ </w:t>
      </w:r>
      <w:proofErr w:type="gramStart"/>
      <w:r w:rsidRPr="00466380">
        <w:rPr>
          <w:sz w:val="28"/>
          <w:szCs w:val="28"/>
        </w:rPr>
        <w:t>ВО</w:t>
      </w:r>
      <w:proofErr w:type="gramEnd"/>
      <w:r w:rsidRPr="00466380">
        <w:rPr>
          <w:sz w:val="28"/>
          <w:szCs w:val="28"/>
        </w:rPr>
        <w:t xml:space="preserve"> «Вологодский колледж технологии и дизайна»</w:t>
      </w:r>
    </w:p>
    <w:p w:rsidR="00E17820" w:rsidRDefault="00B937EC" w:rsidP="00E178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E17820">
        <w:rPr>
          <w:sz w:val="28"/>
          <w:szCs w:val="28"/>
        </w:rPr>
        <w:t>Цыпышева</w:t>
      </w:r>
      <w:proofErr w:type="spellEnd"/>
      <w:r w:rsidR="00D2249D" w:rsidRPr="00E17820">
        <w:rPr>
          <w:sz w:val="28"/>
          <w:szCs w:val="28"/>
        </w:rPr>
        <w:t xml:space="preserve"> О</w:t>
      </w:r>
      <w:r w:rsidR="00E26F8D">
        <w:rPr>
          <w:sz w:val="28"/>
          <w:szCs w:val="28"/>
        </w:rPr>
        <w:t>.</w:t>
      </w:r>
      <w:r w:rsidR="00D2249D" w:rsidRPr="00E17820">
        <w:rPr>
          <w:sz w:val="28"/>
          <w:szCs w:val="28"/>
        </w:rPr>
        <w:t>А</w:t>
      </w:r>
      <w:r w:rsidR="00E26F8D">
        <w:rPr>
          <w:sz w:val="28"/>
          <w:szCs w:val="28"/>
        </w:rPr>
        <w:t>.</w:t>
      </w:r>
      <w:r w:rsidR="00E17820">
        <w:rPr>
          <w:sz w:val="28"/>
          <w:szCs w:val="28"/>
        </w:rPr>
        <w:t xml:space="preserve">, </w:t>
      </w:r>
      <w:r w:rsidR="00E17820" w:rsidRPr="00466380">
        <w:rPr>
          <w:sz w:val="28"/>
          <w:szCs w:val="28"/>
        </w:rPr>
        <w:t xml:space="preserve">преподаватель БПОУ </w:t>
      </w:r>
      <w:proofErr w:type="gramStart"/>
      <w:r w:rsidR="00E17820" w:rsidRPr="00466380">
        <w:rPr>
          <w:sz w:val="28"/>
          <w:szCs w:val="28"/>
        </w:rPr>
        <w:t>ВО</w:t>
      </w:r>
      <w:proofErr w:type="gramEnd"/>
      <w:r w:rsidR="00E17820" w:rsidRPr="00466380">
        <w:rPr>
          <w:sz w:val="28"/>
          <w:szCs w:val="28"/>
        </w:rPr>
        <w:t xml:space="preserve"> «Вологодский колледж технологии и дизайна»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773D8" w:rsidRDefault="00B85480" w:rsidP="001312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466380">
        <w:rPr>
          <w:sz w:val="28"/>
          <w:szCs w:val="28"/>
        </w:rPr>
        <w:t xml:space="preserve">Рассмотрено и рекомендовано к </w:t>
      </w:r>
      <w:r w:rsidR="006E4049" w:rsidRPr="004E14AA">
        <w:rPr>
          <w:sz w:val="28"/>
          <w:szCs w:val="28"/>
        </w:rPr>
        <w:t>утверждению</w:t>
      </w:r>
      <w:r w:rsidR="006E4049" w:rsidRPr="00A12D89">
        <w:rPr>
          <w:sz w:val="28"/>
          <w:szCs w:val="28"/>
        </w:rPr>
        <w:t xml:space="preserve"> </w:t>
      </w:r>
      <w:r w:rsidR="006E4049">
        <w:rPr>
          <w:sz w:val="28"/>
          <w:szCs w:val="28"/>
        </w:rPr>
        <w:t>и использованию в образовательном процессе</w:t>
      </w:r>
      <w:r w:rsidR="006E4049" w:rsidRPr="004E14AA">
        <w:rPr>
          <w:sz w:val="28"/>
          <w:szCs w:val="28"/>
        </w:rPr>
        <w:t xml:space="preserve"> на заседании</w:t>
      </w:r>
      <w:r w:rsidR="006E4049" w:rsidRPr="00466380">
        <w:rPr>
          <w:sz w:val="28"/>
          <w:szCs w:val="28"/>
        </w:rPr>
        <w:t xml:space="preserve"> </w:t>
      </w:r>
      <w:r w:rsidRPr="00466380">
        <w:rPr>
          <w:sz w:val="28"/>
          <w:szCs w:val="28"/>
        </w:rPr>
        <w:t xml:space="preserve">предметной цикловой комиссии БПОУ </w:t>
      </w:r>
      <w:proofErr w:type="gramStart"/>
      <w:r w:rsidRPr="00466380">
        <w:rPr>
          <w:sz w:val="28"/>
          <w:szCs w:val="28"/>
        </w:rPr>
        <w:t>ВО</w:t>
      </w:r>
      <w:proofErr w:type="gramEnd"/>
      <w:r w:rsidRPr="00466380">
        <w:rPr>
          <w:sz w:val="28"/>
          <w:szCs w:val="28"/>
        </w:rPr>
        <w:t xml:space="preserve"> «Вологодски</w:t>
      </w:r>
      <w:r w:rsidR="00131207">
        <w:rPr>
          <w:sz w:val="28"/>
          <w:szCs w:val="28"/>
        </w:rPr>
        <w:t>й колледж технологии и дизайна», п</w:t>
      </w:r>
      <w:r w:rsidR="00B50417">
        <w:rPr>
          <w:color w:val="000000"/>
          <w:sz w:val="28"/>
          <w:szCs w:val="28"/>
        </w:rPr>
        <w:t>ротокол № 1от «31» августа 2022</w:t>
      </w:r>
      <w:r w:rsidR="00C773D8">
        <w:rPr>
          <w:color w:val="000000"/>
          <w:sz w:val="28"/>
          <w:szCs w:val="28"/>
        </w:rPr>
        <w:t xml:space="preserve"> г.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85480" w:rsidRPr="00466380" w:rsidRDefault="00B85480" w:rsidP="00B85480">
      <w:pPr>
        <w:rPr>
          <w:sz w:val="28"/>
          <w:szCs w:val="28"/>
        </w:rPr>
      </w:pPr>
    </w:p>
    <w:p w:rsidR="00B85480" w:rsidRPr="00E26F8D" w:rsidRDefault="00B85480" w:rsidP="00B854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/>
          <w:b w:val="0"/>
          <w:color w:val="auto"/>
        </w:rPr>
      </w:pPr>
      <w:r w:rsidRPr="00466380">
        <w:rPr>
          <w:rFonts w:ascii="Times New Roman" w:hAnsi="Times New Roman"/>
          <w:b w:val="0"/>
        </w:rPr>
        <w:br w:type="page"/>
      </w:r>
      <w:r w:rsidRPr="00E26F8D">
        <w:rPr>
          <w:rFonts w:ascii="Times New Roman" w:hAnsi="Times New Roman"/>
          <w:b w:val="0"/>
          <w:color w:val="auto"/>
        </w:rPr>
        <w:lastRenderedPageBreak/>
        <w:t>СОДЕРЖАНИЕ</w:t>
      </w:r>
    </w:p>
    <w:p w:rsidR="00B85480" w:rsidRPr="00E26F8D" w:rsidRDefault="00B85480" w:rsidP="00B85480">
      <w:pPr>
        <w:rPr>
          <w:sz w:val="28"/>
          <w:szCs w:val="28"/>
        </w:rPr>
      </w:pPr>
    </w:p>
    <w:p w:rsidR="00B85480" w:rsidRPr="00E26F8D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3"/>
      </w:tblGrid>
      <w:tr w:rsidR="00E26F8D" w:rsidRPr="00E26F8D" w:rsidTr="001B7F56">
        <w:trPr>
          <w:trHeight w:val="488"/>
        </w:trPr>
        <w:tc>
          <w:tcPr>
            <w:tcW w:w="0" w:type="auto"/>
            <w:shd w:val="clear" w:color="auto" w:fill="auto"/>
          </w:tcPr>
          <w:p w:rsidR="00B85480" w:rsidRPr="00E26F8D" w:rsidRDefault="00B85480" w:rsidP="001B7F56">
            <w:pPr>
              <w:pStyle w:val="1"/>
              <w:spacing w:before="0"/>
              <w:ind w:left="284"/>
              <w:jc w:val="both"/>
              <w:rPr>
                <w:rFonts w:ascii="Times New Roman" w:hAnsi="Times New Roman"/>
                <w:b w:val="0"/>
                <w:caps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:rsidR="00B85480" w:rsidRPr="00E26F8D" w:rsidRDefault="00B85480" w:rsidP="001B7F56">
            <w:pPr>
              <w:jc w:val="center"/>
              <w:rPr>
                <w:sz w:val="28"/>
                <w:szCs w:val="28"/>
              </w:rPr>
            </w:pPr>
            <w:r w:rsidRPr="00E26F8D">
              <w:rPr>
                <w:sz w:val="28"/>
                <w:szCs w:val="28"/>
              </w:rPr>
              <w:t>стр.</w:t>
            </w:r>
          </w:p>
        </w:tc>
      </w:tr>
      <w:tr w:rsidR="00E26F8D" w:rsidRPr="00E26F8D" w:rsidTr="00E26F8D">
        <w:trPr>
          <w:trHeight w:val="812"/>
        </w:trPr>
        <w:tc>
          <w:tcPr>
            <w:tcW w:w="0" w:type="auto"/>
            <w:shd w:val="clear" w:color="auto" w:fill="auto"/>
          </w:tcPr>
          <w:p w:rsidR="00B85480" w:rsidRPr="00E26F8D" w:rsidRDefault="00B85480" w:rsidP="00B85480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b w:val="0"/>
                <w:caps/>
                <w:color w:val="auto"/>
              </w:rPr>
            </w:pPr>
            <w:r w:rsidRPr="00E26F8D">
              <w:rPr>
                <w:rFonts w:ascii="Times New Roman" w:hAnsi="Times New Roman"/>
                <w:b w:val="0"/>
                <w:caps/>
                <w:color w:val="auto"/>
              </w:rPr>
              <w:t xml:space="preserve">ПАСПОРТ РАБОЧЕЙ ПРОГРАММЫ УЧЕБНОЙ ДИСЦИПЛИНЫ </w:t>
            </w:r>
          </w:p>
          <w:p w:rsidR="00B85480" w:rsidRPr="00E26F8D" w:rsidRDefault="00B85480" w:rsidP="001B7F56">
            <w:pPr>
              <w:pStyle w:val="1"/>
              <w:spacing w:before="0"/>
              <w:ind w:left="284"/>
              <w:rPr>
                <w:rFonts w:ascii="Times New Roman" w:hAnsi="Times New Roman"/>
                <w:b w:val="0"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:rsidR="00B85480" w:rsidRPr="00E26F8D" w:rsidRDefault="00B85480" w:rsidP="001B7F56">
            <w:pPr>
              <w:jc w:val="center"/>
              <w:rPr>
                <w:sz w:val="28"/>
                <w:szCs w:val="28"/>
              </w:rPr>
            </w:pPr>
          </w:p>
          <w:p w:rsidR="00B85480" w:rsidRPr="00E26F8D" w:rsidRDefault="00B85480" w:rsidP="001B7F56">
            <w:pPr>
              <w:jc w:val="center"/>
              <w:rPr>
                <w:sz w:val="28"/>
                <w:szCs w:val="28"/>
              </w:rPr>
            </w:pPr>
            <w:r w:rsidRPr="00E26F8D">
              <w:rPr>
                <w:sz w:val="28"/>
                <w:szCs w:val="28"/>
              </w:rPr>
              <w:t>4</w:t>
            </w:r>
          </w:p>
        </w:tc>
      </w:tr>
      <w:tr w:rsidR="00E26F8D" w:rsidRPr="00E26F8D" w:rsidTr="001B7F56">
        <w:trPr>
          <w:trHeight w:val="557"/>
        </w:trPr>
        <w:tc>
          <w:tcPr>
            <w:tcW w:w="0" w:type="auto"/>
            <w:shd w:val="clear" w:color="auto" w:fill="auto"/>
          </w:tcPr>
          <w:p w:rsidR="00B85480" w:rsidRPr="00E26F8D" w:rsidRDefault="00B85480" w:rsidP="00B85480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b w:val="0"/>
                <w:caps/>
                <w:color w:val="auto"/>
              </w:rPr>
            </w:pPr>
            <w:r w:rsidRPr="00E26F8D">
              <w:rPr>
                <w:rFonts w:ascii="Times New Roman" w:hAnsi="Times New Roman"/>
                <w:b w:val="0"/>
                <w:caps/>
                <w:color w:val="auto"/>
              </w:rPr>
              <w:t xml:space="preserve">СТРУКТУРА и содержание УЧЕБНОЙ ДИСЦИПЛИНЫ </w:t>
            </w:r>
          </w:p>
          <w:p w:rsidR="00B85480" w:rsidRPr="00E26F8D" w:rsidRDefault="00B85480" w:rsidP="001B7F56">
            <w:pPr>
              <w:pStyle w:val="1"/>
              <w:spacing w:before="0"/>
              <w:ind w:left="284"/>
              <w:rPr>
                <w:rFonts w:ascii="Times New Roman" w:hAnsi="Times New Roman"/>
                <w:b w:val="0"/>
                <w:caps/>
                <w:color w:val="auto"/>
              </w:rPr>
            </w:pPr>
            <w:r w:rsidRPr="00E26F8D">
              <w:rPr>
                <w:rFonts w:ascii="Times New Roman" w:hAnsi="Times New Roman"/>
                <w:b w:val="0"/>
                <w:caps/>
                <w:color w:val="auto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B85480" w:rsidRPr="00E26F8D" w:rsidRDefault="00E26F8D" w:rsidP="001B7F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26F8D" w:rsidRPr="00E26F8D" w:rsidTr="001B7F56">
        <w:trPr>
          <w:trHeight w:val="675"/>
        </w:trPr>
        <w:tc>
          <w:tcPr>
            <w:tcW w:w="0" w:type="auto"/>
            <w:shd w:val="clear" w:color="auto" w:fill="auto"/>
          </w:tcPr>
          <w:p w:rsidR="00B85480" w:rsidRPr="00E26F8D" w:rsidRDefault="00B85480" w:rsidP="00B85480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b w:val="0"/>
                <w:caps/>
                <w:color w:val="auto"/>
              </w:rPr>
            </w:pPr>
            <w:r w:rsidRPr="00E26F8D">
              <w:rPr>
                <w:rFonts w:ascii="Times New Roman" w:hAnsi="Times New Roman"/>
                <w:b w:val="0"/>
                <w:caps/>
                <w:color w:val="auto"/>
              </w:rPr>
              <w:t xml:space="preserve">условия реализации программы учебной дисциплины </w:t>
            </w:r>
          </w:p>
          <w:p w:rsidR="00B85480" w:rsidRPr="00E26F8D" w:rsidRDefault="00B85480" w:rsidP="001B7F56">
            <w:pPr>
              <w:pStyle w:val="1"/>
              <w:tabs>
                <w:tab w:val="num" w:pos="0"/>
              </w:tabs>
              <w:spacing w:before="0"/>
              <w:ind w:left="284"/>
              <w:rPr>
                <w:rFonts w:ascii="Times New Roman" w:hAnsi="Times New Roman"/>
                <w:b w:val="0"/>
                <w:caps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:rsidR="00B85480" w:rsidRPr="00E26F8D" w:rsidRDefault="00B85480" w:rsidP="00467C24">
            <w:pPr>
              <w:jc w:val="center"/>
              <w:rPr>
                <w:sz w:val="28"/>
                <w:szCs w:val="28"/>
              </w:rPr>
            </w:pPr>
            <w:r w:rsidRPr="00E26F8D">
              <w:rPr>
                <w:sz w:val="28"/>
                <w:szCs w:val="28"/>
              </w:rPr>
              <w:t>1</w:t>
            </w:r>
            <w:r w:rsidR="00467C24">
              <w:rPr>
                <w:sz w:val="28"/>
                <w:szCs w:val="28"/>
              </w:rPr>
              <w:t>2</w:t>
            </w:r>
          </w:p>
        </w:tc>
      </w:tr>
      <w:tr w:rsidR="00E26F8D" w:rsidRPr="00E26F8D" w:rsidTr="001B7F56">
        <w:trPr>
          <w:trHeight w:val="828"/>
        </w:trPr>
        <w:tc>
          <w:tcPr>
            <w:tcW w:w="0" w:type="auto"/>
            <w:shd w:val="clear" w:color="auto" w:fill="auto"/>
          </w:tcPr>
          <w:p w:rsidR="00B85480" w:rsidRPr="00E26F8D" w:rsidRDefault="00B85480" w:rsidP="00B85480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/>
                <w:b w:val="0"/>
                <w:caps/>
                <w:color w:val="auto"/>
              </w:rPr>
            </w:pPr>
            <w:r w:rsidRPr="00E26F8D">
              <w:rPr>
                <w:rFonts w:ascii="Times New Roman" w:hAnsi="Times New Roman"/>
                <w:b w:val="0"/>
                <w:caps/>
                <w:color w:val="auto"/>
              </w:rPr>
              <w:t xml:space="preserve">Контроль и оценка результатов Освоения учебной     дисциплины </w:t>
            </w:r>
          </w:p>
          <w:p w:rsidR="00B85480" w:rsidRPr="00E26F8D" w:rsidRDefault="00B85480" w:rsidP="001B7F56">
            <w:pPr>
              <w:pStyle w:val="1"/>
              <w:spacing w:before="0"/>
              <w:ind w:left="284"/>
              <w:rPr>
                <w:rFonts w:ascii="Times New Roman" w:hAnsi="Times New Roman"/>
                <w:b w:val="0"/>
                <w:caps/>
                <w:color w:val="auto"/>
              </w:rPr>
            </w:pPr>
          </w:p>
        </w:tc>
        <w:tc>
          <w:tcPr>
            <w:tcW w:w="0" w:type="auto"/>
            <w:shd w:val="clear" w:color="auto" w:fill="auto"/>
          </w:tcPr>
          <w:p w:rsidR="00B85480" w:rsidRPr="00E26F8D" w:rsidRDefault="00B85480" w:rsidP="00467C24">
            <w:pPr>
              <w:jc w:val="center"/>
              <w:rPr>
                <w:sz w:val="28"/>
                <w:szCs w:val="28"/>
              </w:rPr>
            </w:pPr>
            <w:r w:rsidRPr="00E26F8D">
              <w:rPr>
                <w:sz w:val="28"/>
                <w:szCs w:val="28"/>
              </w:rPr>
              <w:t>1</w:t>
            </w:r>
            <w:r w:rsidR="00467C24">
              <w:rPr>
                <w:sz w:val="28"/>
                <w:szCs w:val="28"/>
              </w:rPr>
              <w:t>4</w:t>
            </w:r>
          </w:p>
        </w:tc>
      </w:tr>
    </w:tbl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jc w:val="center"/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rStyle w:val="FontStyle29"/>
          <w:bCs/>
          <w:sz w:val="28"/>
          <w:szCs w:val="28"/>
        </w:rPr>
      </w:pPr>
      <w:r w:rsidRPr="00466380">
        <w:rPr>
          <w:rStyle w:val="FontStyle29"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B85480" w:rsidRPr="008B59AA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caps/>
          <w:sz w:val="28"/>
          <w:szCs w:val="28"/>
        </w:rPr>
      </w:pPr>
      <w:r w:rsidRPr="00466380">
        <w:rPr>
          <w:caps/>
          <w:sz w:val="28"/>
          <w:szCs w:val="28"/>
        </w:rPr>
        <w:t>ОП.04 Основы конструирования и моделирования</w:t>
      </w:r>
      <w:r>
        <w:rPr>
          <w:caps/>
          <w:sz w:val="28"/>
          <w:szCs w:val="28"/>
        </w:rPr>
        <w:t xml:space="preserve"> ОДЕЖДЫ</w:t>
      </w:r>
    </w:p>
    <w:p w:rsidR="00B85480" w:rsidRPr="00466380" w:rsidRDefault="00B85480" w:rsidP="00B8548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caps/>
          <w:sz w:val="28"/>
          <w:szCs w:val="28"/>
        </w:rPr>
      </w:pPr>
    </w:p>
    <w:p w:rsidR="00B85480" w:rsidRPr="00466380" w:rsidRDefault="00B85480" w:rsidP="00B85480">
      <w:pPr>
        <w:pStyle w:val="Style3"/>
        <w:widowControl/>
        <w:numPr>
          <w:ilvl w:val="1"/>
          <w:numId w:val="1"/>
        </w:numPr>
        <w:tabs>
          <w:tab w:val="clear" w:pos="435"/>
        </w:tabs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>Область применения программы</w:t>
      </w:r>
    </w:p>
    <w:p w:rsidR="00131207" w:rsidRPr="00131207" w:rsidRDefault="00131207" w:rsidP="00131207">
      <w:pPr>
        <w:ind w:firstLine="567"/>
        <w:jc w:val="both"/>
        <w:rPr>
          <w:sz w:val="28"/>
          <w:szCs w:val="28"/>
        </w:rPr>
      </w:pPr>
      <w:r w:rsidRPr="00131207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счет часов</w:t>
      </w:r>
      <w:r w:rsidRPr="00131207">
        <w:rPr>
          <w:color w:val="000000"/>
          <w:sz w:val="27"/>
          <w:szCs w:val="27"/>
        </w:rPr>
        <w:t xml:space="preserve"> </w:t>
      </w:r>
      <w:r w:rsidRPr="00131207">
        <w:rPr>
          <w:color w:val="000000"/>
          <w:sz w:val="28"/>
          <w:szCs w:val="28"/>
        </w:rPr>
        <w:t xml:space="preserve">обязательной части </w:t>
      </w:r>
      <w:r w:rsidRPr="00131207">
        <w:rPr>
          <w:sz w:val="28"/>
          <w:szCs w:val="28"/>
        </w:rPr>
        <w:t>ФГОС СПО.</w:t>
      </w:r>
    </w:p>
    <w:p w:rsidR="00131207" w:rsidRPr="00131207" w:rsidRDefault="00131207" w:rsidP="00131207">
      <w:pPr>
        <w:ind w:firstLine="567"/>
        <w:jc w:val="both"/>
        <w:rPr>
          <w:sz w:val="28"/>
          <w:szCs w:val="28"/>
        </w:rPr>
      </w:pPr>
      <w:r w:rsidRPr="00131207">
        <w:rPr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B85480" w:rsidRPr="00AD02F3" w:rsidRDefault="00B85480" w:rsidP="00B85480">
      <w:pPr>
        <w:ind w:firstLine="737"/>
        <w:jc w:val="both"/>
        <w:rPr>
          <w:b/>
          <w:sz w:val="28"/>
          <w:szCs w:val="28"/>
        </w:rPr>
      </w:pPr>
    </w:p>
    <w:p w:rsidR="00467C24" w:rsidRPr="00466380" w:rsidRDefault="00467C24" w:rsidP="00467C24">
      <w:pPr>
        <w:pStyle w:val="Style19"/>
        <w:widowControl/>
        <w:numPr>
          <w:ilvl w:val="1"/>
          <w:numId w:val="1"/>
        </w:numPr>
        <w:tabs>
          <w:tab w:val="clear" w:pos="435"/>
        </w:tabs>
        <w:spacing w:line="240" w:lineRule="auto"/>
        <w:jc w:val="both"/>
        <w:rPr>
          <w:b/>
          <w:bCs/>
          <w:sz w:val="28"/>
          <w:szCs w:val="28"/>
        </w:rPr>
      </w:pPr>
      <w:r w:rsidRPr="00466380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</w:t>
      </w:r>
    </w:p>
    <w:p w:rsidR="00467C24" w:rsidRPr="00466380" w:rsidRDefault="00467C24" w:rsidP="00467C24">
      <w:pPr>
        <w:pStyle w:val="Style19"/>
        <w:widowControl/>
        <w:spacing w:line="240" w:lineRule="auto"/>
        <w:ind w:firstLine="607"/>
        <w:jc w:val="both"/>
        <w:rPr>
          <w:rStyle w:val="FontStyle38"/>
          <w:sz w:val="28"/>
          <w:szCs w:val="28"/>
        </w:rPr>
      </w:pPr>
      <w:r w:rsidRPr="00466380">
        <w:rPr>
          <w:sz w:val="28"/>
          <w:szCs w:val="28"/>
        </w:rPr>
        <w:t xml:space="preserve">Учебная дисциплина ОП.04 Основы конструирования и моделирования входит в общепрофессиональный учебный цикл. </w:t>
      </w:r>
    </w:p>
    <w:p w:rsidR="00467C24" w:rsidRPr="00466380" w:rsidRDefault="00467C24" w:rsidP="00467C24">
      <w:pPr>
        <w:ind w:right="-185" w:firstLine="720"/>
        <w:jc w:val="both"/>
        <w:rPr>
          <w:sz w:val="28"/>
          <w:szCs w:val="28"/>
        </w:rPr>
      </w:pPr>
    </w:p>
    <w:p w:rsidR="00467C24" w:rsidRPr="00466380" w:rsidRDefault="00467C24" w:rsidP="00467C24">
      <w:pPr>
        <w:jc w:val="both"/>
        <w:rPr>
          <w:sz w:val="28"/>
          <w:szCs w:val="28"/>
        </w:rPr>
      </w:pPr>
      <w:r w:rsidRPr="00466380">
        <w:rPr>
          <w:b/>
          <w:sz w:val="28"/>
          <w:szCs w:val="28"/>
        </w:rPr>
        <w:t>1.3. Цели и задачи учебной дисциплины – требования к результатам освоения дисциплины</w:t>
      </w:r>
    </w:p>
    <w:p w:rsidR="00467C24" w:rsidRPr="00AD02F3" w:rsidRDefault="00467C24" w:rsidP="00467C24">
      <w:pPr>
        <w:jc w:val="both"/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 xml:space="preserve">В результате освоения </w:t>
      </w:r>
      <w:r>
        <w:rPr>
          <w:b/>
          <w:sz w:val="28"/>
          <w:szCs w:val="28"/>
        </w:rPr>
        <w:t xml:space="preserve">учебной дисциплины обучающийся </w:t>
      </w:r>
      <w:r w:rsidRPr="00AD02F3">
        <w:rPr>
          <w:b/>
          <w:sz w:val="28"/>
          <w:szCs w:val="28"/>
        </w:rPr>
        <w:t>должен уметь: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определять типы телосложения;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снимать мерки;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распределять прибавки при разработке конструкции изделия по участкам;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определять баланс изделия;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строить базовую конструкцию изделия;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производить необходимые расчеты;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проектировать отдельные детали изделия;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строить изделия различных силуэтов;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строить основу рукава;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делать расчет и построение воротников;</w:t>
      </w:r>
    </w:p>
    <w:p w:rsidR="00467C24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строить чертежи основ поясных изделий (юбка, брюки);</w:t>
      </w:r>
    </w:p>
    <w:p w:rsidR="00150358" w:rsidRPr="00150358" w:rsidRDefault="00150358" w:rsidP="00467C24">
      <w:pPr>
        <w:numPr>
          <w:ilvl w:val="0"/>
          <w:numId w:val="10"/>
        </w:numPr>
        <w:jc w:val="both"/>
        <w:rPr>
          <w:i/>
          <w:sz w:val="28"/>
          <w:szCs w:val="28"/>
        </w:rPr>
      </w:pPr>
      <w:r w:rsidRPr="00150358">
        <w:rPr>
          <w:i/>
          <w:sz w:val="28"/>
          <w:szCs w:val="28"/>
        </w:rPr>
        <w:t xml:space="preserve">строить чертежи основ </w:t>
      </w:r>
      <w:r w:rsidRPr="00150358">
        <w:rPr>
          <w:bCs/>
          <w:i/>
          <w:sz w:val="28"/>
          <w:szCs w:val="28"/>
          <w:lang w:eastAsia="en-US"/>
        </w:rPr>
        <w:t>плечевой одежды разного покроя</w:t>
      </w:r>
      <w:r>
        <w:rPr>
          <w:bCs/>
          <w:i/>
          <w:sz w:val="28"/>
          <w:szCs w:val="28"/>
          <w:lang w:eastAsia="en-US"/>
        </w:rPr>
        <w:t>;</w:t>
      </w:r>
    </w:p>
    <w:p w:rsidR="00467C24" w:rsidRPr="00466380" w:rsidRDefault="00467C24" w:rsidP="00467C24">
      <w:pPr>
        <w:numPr>
          <w:ilvl w:val="0"/>
          <w:numId w:val="10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моделировать (изменять, переносить конструктивные линии) изделия.</w:t>
      </w:r>
    </w:p>
    <w:p w:rsidR="00467C24" w:rsidRPr="00150358" w:rsidRDefault="00467C24" w:rsidP="00467C24">
      <w:pPr>
        <w:jc w:val="both"/>
        <w:rPr>
          <w:b/>
          <w:sz w:val="28"/>
          <w:szCs w:val="28"/>
        </w:rPr>
      </w:pPr>
      <w:r w:rsidRPr="00150358">
        <w:rPr>
          <w:b/>
          <w:sz w:val="28"/>
          <w:szCs w:val="28"/>
        </w:rPr>
        <w:t>знать: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размерные признаки для проектирования одежды;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методы измерения фигуры человека;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конструктивные прибавки, баланс изделия;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методы построения чертежа основы изделия;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принципы конструирования деталей на базовой основе;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принципы конструирования разных силуэтных форм изделия;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принципы конструирования основы рукава;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lastRenderedPageBreak/>
        <w:t>принципы конструирования воротников;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принципы конструирования юбок;</w:t>
      </w:r>
    </w:p>
    <w:p w:rsidR="00467C24" w:rsidRPr="00466380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принципы конструирования брюк;</w:t>
      </w:r>
    </w:p>
    <w:p w:rsidR="00467C24" w:rsidRDefault="00467C24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общие сведения о моделировании одежды</w:t>
      </w:r>
      <w:r w:rsidR="00150358">
        <w:rPr>
          <w:sz w:val="28"/>
          <w:szCs w:val="28"/>
        </w:rPr>
        <w:t>;</w:t>
      </w:r>
    </w:p>
    <w:p w:rsidR="00150358" w:rsidRPr="00150358" w:rsidRDefault="00150358" w:rsidP="00467C24">
      <w:pPr>
        <w:numPr>
          <w:ilvl w:val="0"/>
          <w:numId w:val="11"/>
        </w:numPr>
        <w:jc w:val="both"/>
        <w:rPr>
          <w:i/>
          <w:sz w:val="28"/>
          <w:szCs w:val="28"/>
        </w:rPr>
      </w:pPr>
      <w:r w:rsidRPr="00150358">
        <w:rPr>
          <w:bCs/>
          <w:i/>
          <w:sz w:val="28"/>
          <w:szCs w:val="28"/>
        </w:rPr>
        <w:t>подходы в анализе модели</w:t>
      </w:r>
      <w:r>
        <w:rPr>
          <w:bCs/>
          <w:i/>
          <w:sz w:val="28"/>
          <w:szCs w:val="28"/>
        </w:rPr>
        <w:t>;</w:t>
      </w:r>
    </w:p>
    <w:p w:rsidR="00150358" w:rsidRPr="00150358" w:rsidRDefault="00150358" w:rsidP="00467C24">
      <w:pPr>
        <w:numPr>
          <w:ilvl w:val="0"/>
          <w:numId w:val="11"/>
        </w:numPr>
        <w:jc w:val="both"/>
        <w:rPr>
          <w:sz w:val="28"/>
          <w:szCs w:val="28"/>
        </w:rPr>
      </w:pPr>
      <w:r>
        <w:rPr>
          <w:bCs/>
          <w:i/>
          <w:sz w:val="28"/>
          <w:szCs w:val="28"/>
        </w:rPr>
        <w:t xml:space="preserve">особенности </w:t>
      </w:r>
      <w:r w:rsidRPr="00150358">
        <w:rPr>
          <w:bCs/>
          <w:i/>
          <w:sz w:val="28"/>
          <w:szCs w:val="28"/>
        </w:rPr>
        <w:t>подбо</w:t>
      </w:r>
      <w:r>
        <w:rPr>
          <w:bCs/>
          <w:i/>
          <w:sz w:val="28"/>
          <w:szCs w:val="28"/>
        </w:rPr>
        <w:t>р</w:t>
      </w:r>
      <w:r w:rsidRPr="00150358">
        <w:rPr>
          <w:bCs/>
          <w:i/>
          <w:sz w:val="28"/>
          <w:szCs w:val="28"/>
        </w:rPr>
        <w:t>а соответствующей базовой конструкции</w:t>
      </w:r>
      <w:r>
        <w:rPr>
          <w:bCs/>
          <w:sz w:val="28"/>
          <w:szCs w:val="28"/>
        </w:rPr>
        <w:t>;</w:t>
      </w:r>
      <w:r w:rsidRPr="00150358">
        <w:rPr>
          <w:bCs/>
          <w:sz w:val="28"/>
          <w:szCs w:val="28"/>
        </w:rPr>
        <w:t xml:space="preserve"> </w:t>
      </w:r>
    </w:p>
    <w:p w:rsidR="00150358" w:rsidRPr="00150358" w:rsidRDefault="00150358" w:rsidP="00467C24">
      <w:pPr>
        <w:numPr>
          <w:ilvl w:val="0"/>
          <w:numId w:val="11"/>
        </w:numPr>
        <w:jc w:val="both"/>
        <w:rPr>
          <w:i/>
          <w:sz w:val="28"/>
          <w:szCs w:val="28"/>
        </w:rPr>
      </w:pPr>
      <w:r w:rsidRPr="00150358">
        <w:rPr>
          <w:bCs/>
          <w:i/>
          <w:sz w:val="28"/>
          <w:szCs w:val="28"/>
        </w:rPr>
        <w:t>технику уточнение базовой конструкции</w:t>
      </w:r>
      <w:r>
        <w:rPr>
          <w:bCs/>
          <w:i/>
          <w:sz w:val="28"/>
          <w:szCs w:val="28"/>
        </w:rPr>
        <w:t>;</w:t>
      </w:r>
    </w:p>
    <w:p w:rsidR="00150358" w:rsidRPr="00150358" w:rsidRDefault="00150358" w:rsidP="00467C24">
      <w:pPr>
        <w:numPr>
          <w:ilvl w:val="0"/>
          <w:numId w:val="11"/>
        </w:numPr>
        <w:jc w:val="both"/>
        <w:rPr>
          <w:i/>
          <w:sz w:val="28"/>
          <w:szCs w:val="28"/>
        </w:rPr>
      </w:pPr>
      <w:r>
        <w:rPr>
          <w:bCs/>
          <w:i/>
          <w:sz w:val="28"/>
          <w:szCs w:val="28"/>
        </w:rPr>
        <w:t>узкоспециализированные термины.</w:t>
      </w:r>
    </w:p>
    <w:p w:rsidR="00467C24" w:rsidRPr="00466380" w:rsidRDefault="00467C24" w:rsidP="00467C24">
      <w:pPr>
        <w:autoSpaceDE w:val="0"/>
        <w:autoSpaceDN w:val="0"/>
        <w:adjustRightInd w:val="0"/>
        <w:ind w:firstLine="427"/>
        <w:jc w:val="both"/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>В результате освоения учебной дисциплины обучающийся должен овладеть:</w:t>
      </w:r>
    </w:p>
    <w:p w:rsidR="00467C24" w:rsidRPr="00466380" w:rsidRDefault="00467C24" w:rsidP="00467C24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466380">
        <w:rPr>
          <w:b/>
          <w:sz w:val="28"/>
          <w:szCs w:val="28"/>
        </w:rPr>
        <w:t>общими компетенциями:</w:t>
      </w:r>
      <w:r w:rsidRPr="00466380">
        <w:rPr>
          <w:sz w:val="28"/>
          <w:szCs w:val="28"/>
        </w:rPr>
        <w:t xml:space="preserve"> 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1. </w:t>
      </w:r>
      <w:bookmarkStart w:id="0" w:name="sub_512"/>
      <w:r w:rsidRPr="00466380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2. Организовывать собственную деятельность, исходя из цели и способов ее достижения, определенных руководителем.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4. Осуществлять поиск информации, необходимой для эффективного выполнения профессиональных задач.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6. Работать в команде, эффективно общаться с коллегами, руководством, клиентами.</w:t>
      </w:r>
    </w:p>
    <w:p w:rsidR="00467C24" w:rsidRPr="00466380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466380">
        <w:rPr>
          <w:sz w:val="28"/>
          <w:szCs w:val="28"/>
        </w:rPr>
        <w:t>ОК</w:t>
      </w:r>
      <w:proofErr w:type="gramEnd"/>
      <w:r w:rsidRPr="00466380">
        <w:rPr>
          <w:sz w:val="28"/>
          <w:szCs w:val="28"/>
        </w:rPr>
        <w:t xml:space="preserve"> 7. Исполнять воинскую обязанность, в том числе с применением полученных профессиональных знаний (для юношей).</w:t>
      </w:r>
    </w:p>
    <w:p w:rsidR="00467C24" w:rsidRPr="00466380" w:rsidRDefault="00467C24" w:rsidP="00467C24">
      <w:pPr>
        <w:rPr>
          <w:b/>
          <w:sz w:val="28"/>
          <w:szCs w:val="28"/>
        </w:rPr>
      </w:pPr>
      <w:bookmarkStart w:id="1" w:name="sub_515"/>
      <w:bookmarkEnd w:id="0"/>
      <w:r w:rsidRPr="00466380">
        <w:rPr>
          <w:b/>
          <w:sz w:val="28"/>
          <w:szCs w:val="28"/>
        </w:rPr>
        <w:t>Профессиональными компетенциями:</w:t>
      </w:r>
    </w:p>
    <w:p w:rsidR="00467C24" w:rsidRPr="00466380" w:rsidRDefault="00467C24" w:rsidP="00467C24">
      <w:pPr>
        <w:ind w:firstLine="284"/>
        <w:jc w:val="both"/>
        <w:rPr>
          <w:sz w:val="28"/>
          <w:szCs w:val="28"/>
        </w:rPr>
      </w:pPr>
      <w:bookmarkStart w:id="2" w:name="sub_5211"/>
      <w:r w:rsidRPr="00466380">
        <w:rPr>
          <w:sz w:val="28"/>
          <w:szCs w:val="28"/>
        </w:rPr>
        <w:t>ПК 1.1. Проверять наличие деталей кроя в соответствии с эскизом.</w:t>
      </w:r>
    </w:p>
    <w:p w:rsidR="00467C24" w:rsidRPr="00466380" w:rsidRDefault="00467C24" w:rsidP="00467C24">
      <w:pPr>
        <w:ind w:firstLine="284"/>
        <w:jc w:val="both"/>
        <w:rPr>
          <w:sz w:val="28"/>
          <w:szCs w:val="28"/>
        </w:rPr>
      </w:pPr>
      <w:bookmarkStart w:id="3" w:name="sub_5212"/>
      <w:bookmarkEnd w:id="2"/>
      <w:r>
        <w:rPr>
          <w:sz w:val="28"/>
          <w:szCs w:val="28"/>
        </w:rPr>
        <w:t xml:space="preserve">ПК </w:t>
      </w:r>
      <w:r w:rsidRPr="00466380">
        <w:rPr>
          <w:sz w:val="28"/>
          <w:szCs w:val="28"/>
        </w:rPr>
        <w:t>1.2. Определять свойства и качество материалов для изделий различных ассортиментных групп.</w:t>
      </w:r>
    </w:p>
    <w:p w:rsidR="00467C24" w:rsidRPr="00466380" w:rsidRDefault="00467C24" w:rsidP="00467C24">
      <w:pPr>
        <w:ind w:firstLine="284"/>
        <w:jc w:val="both"/>
        <w:rPr>
          <w:sz w:val="28"/>
          <w:szCs w:val="28"/>
        </w:rPr>
      </w:pPr>
      <w:bookmarkStart w:id="4" w:name="sub_5213"/>
      <w:bookmarkEnd w:id="3"/>
      <w:r w:rsidRPr="00466380">
        <w:rPr>
          <w:sz w:val="28"/>
          <w:szCs w:val="28"/>
        </w:rPr>
        <w:t>ПК 1.3. Обслуживать швейное оборудование и оборудование для влажно-тепловой обработки узлов и изделий.</w:t>
      </w:r>
    </w:p>
    <w:p w:rsidR="00467C24" w:rsidRPr="00466380" w:rsidRDefault="00467C24" w:rsidP="00467C24">
      <w:pPr>
        <w:ind w:firstLine="284"/>
        <w:jc w:val="both"/>
        <w:rPr>
          <w:sz w:val="28"/>
          <w:szCs w:val="28"/>
        </w:rPr>
      </w:pPr>
      <w:bookmarkStart w:id="5" w:name="sub_5214"/>
      <w:bookmarkEnd w:id="4"/>
      <w:r w:rsidRPr="00466380">
        <w:rPr>
          <w:sz w:val="28"/>
          <w:szCs w:val="28"/>
        </w:rPr>
        <w:t>ПК 1.4. Выполнять поэтапную обработку швейных изделий различного ассортимента на машинах или вручную с разделением труда и индивидуально.</w:t>
      </w:r>
    </w:p>
    <w:p w:rsidR="00467C24" w:rsidRPr="00466380" w:rsidRDefault="00467C24" w:rsidP="00467C24">
      <w:pPr>
        <w:ind w:firstLine="284"/>
        <w:jc w:val="both"/>
        <w:rPr>
          <w:sz w:val="28"/>
          <w:szCs w:val="28"/>
        </w:rPr>
      </w:pPr>
      <w:bookmarkStart w:id="6" w:name="sub_5215"/>
      <w:bookmarkEnd w:id="5"/>
      <w:r w:rsidRPr="00466380">
        <w:rPr>
          <w:sz w:val="28"/>
          <w:szCs w:val="28"/>
        </w:rPr>
        <w:t>ПК 1.5. Формировать объемную форму полуфабриката изделия с использованием оборудованием для влажно-тепловой обработки.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7" w:name="sub_5216"/>
      <w:bookmarkEnd w:id="6"/>
      <w:r w:rsidRPr="00466380">
        <w:rPr>
          <w:sz w:val="28"/>
          <w:szCs w:val="28"/>
        </w:rPr>
        <w:t>ПК 1</w:t>
      </w:r>
      <w:r w:rsidRPr="00F75B01">
        <w:rPr>
          <w:sz w:val="28"/>
          <w:szCs w:val="28"/>
        </w:rPr>
        <w:t>.6. Соблюдать правила безопасности труда.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8" w:name="sub_5217"/>
      <w:bookmarkEnd w:id="7"/>
      <w:r w:rsidRPr="00F75B01">
        <w:rPr>
          <w:sz w:val="28"/>
          <w:szCs w:val="28"/>
        </w:rPr>
        <w:t>ПК 1.7. Пользоваться технической, технологической и нормативной документацией.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9" w:name="sub_5221"/>
      <w:bookmarkEnd w:id="8"/>
      <w:r w:rsidRPr="00F75B01">
        <w:rPr>
          <w:sz w:val="28"/>
          <w:szCs w:val="28"/>
        </w:rPr>
        <w:t>ПК 2.1. Выполнять поузловой контроль качества швейного изделия.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10" w:name="sub_5222"/>
      <w:bookmarkEnd w:id="9"/>
      <w:r w:rsidRPr="00F75B01">
        <w:rPr>
          <w:sz w:val="28"/>
          <w:szCs w:val="28"/>
        </w:rPr>
        <w:t>ПК 2.2. Определять причины возникновения дефектов при изготовлении изделий.</w:t>
      </w:r>
    </w:p>
    <w:bookmarkEnd w:id="10"/>
    <w:p w:rsidR="00467C24" w:rsidRPr="00F75B01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F75B01">
        <w:rPr>
          <w:sz w:val="28"/>
          <w:szCs w:val="28"/>
        </w:rPr>
        <w:t>ПК 2.3. Предупреждать и устранять дефекты швейной обработки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11" w:name="sub_5231"/>
      <w:r w:rsidRPr="00F75B01">
        <w:rPr>
          <w:sz w:val="28"/>
          <w:szCs w:val="28"/>
        </w:rPr>
        <w:lastRenderedPageBreak/>
        <w:t>ПК 3.1. Выявлять область и вид ремонта.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12" w:name="sub_5232"/>
      <w:bookmarkEnd w:id="11"/>
      <w:r w:rsidRPr="00F75B01">
        <w:rPr>
          <w:sz w:val="28"/>
          <w:szCs w:val="28"/>
        </w:rPr>
        <w:t>ПК 3.2. Подбирать материалы для ремонта.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13" w:name="sub_5233"/>
      <w:bookmarkEnd w:id="12"/>
      <w:r w:rsidRPr="00F75B01">
        <w:rPr>
          <w:sz w:val="28"/>
          <w:szCs w:val="28"/>
        </w:rPr>
        <w:t>ПК 3.3. Выполнять технологические операции по ремонту швейных изделий на оборудовании и вручную (</w:t>
      </w:r>
      <w:proofErr w:type="gramStart"/>
      <w:r w:rsidRPr="00F75B01">
        <w:rPr>
          <w:sz w:val="28"/>
          <w:szCs w:val="28"/>
        </w:rPr>
        <w:t>мелкий</w:t>
      </w:r>
      <w:proofErr w:type="gramEnd"/>
      <w:r w:rsidRPr="00F75B01">
        <w:rPr>
          <w:sz w:val="28"/>
          <w:szCs w:val="28"/>
        </w:rPr>
        <w:t xml:space="preserve"> и средний).</w:t>
      </w:r>
    </w:p>
    <w:p w:rsidR="00467C24" w:rsidRPr="00F75B01" w:rsidRDefault="00467C24" w:rsidP="00467C24">
      <w:pPr>
        <w:ind w:firstLine="284"/>
        <w:jc w:val="both"/>
        <w:rPr>
          <w:sz w:val="28"/>
          <w:szCs w:val="28"/>
        </w:rPr>
      </w:pPr>
      <w:bookmarkStart w:id="14" w:name="sub_5234"/>
      <w:bookmarkEnd w:id="13"/>
      <w:r w:rsidRPr="00F75B01">
        <w:rPr>
          <w:sz w:val="28"/>
          <w:szCs w:val="28"/>
        </w:rPr>
        <w:t>ПК 3.4. Соблюдать правила безопасности труда.</w:t>
      </w:r>
    </w:p>
    <w:bookmarkEnd w:id="14"/>
    <w:p w:rsidR="00467C24" w:rsidRPr="00B937EC" w:rsidRDefault="00467C24" w:rsidP="00467C24">
      <w:pPr>
        <w:ind w:left="-567" w:firstLine="567"/>
        <w:rPr>
          <w:b/>
          <w:bCs/>
          <w:sz w:val="28"/>
          <w:szCs w:val="28"/>
        </w:rPr>
      </w:pPr>
      <w:r w:rsidRPr="00F75B01">
        <w:rPr>
          <w:b/>
          <w:bCs/>
          <w:sz w:val="28"/>
          <w:szCs w:val="28"/>
        </w:rPr>
        <w:t>Личностными результатами реализации программы</w:t>
      </w:r>
      <w:r w:rsidRPr="00B937EC">
        <w:rPr>
          <w:b/>
          <w:bCs/>
          <w:sz w:val="28"/>
          <w:szCs w:val="28"/>
        </w:rPr>
        <w:t xml:space="preserve"> воспитания</w:t>
      </w:r>
      <w:r>
        <w:rPr>
          <w:b/>
          <w:bCs/>
          <w:sz w:val="28"/>
          <w:szCs w:val="28"/>
        </w:rPr>
        <w:t>:</w:t>
      </w:r>
      <w:r w:rsidRPr="00B937EC">
        <w:rPr>
          <w:b/>
          <w:bCs/>
          <w:sz w:val="28"/>
          <w:szCs w:val="28"/>
        </w:rPr>
        <w:t xml:space="preserve"> </w:t>
      </w:r>
    </w:p>
    <w:p w:rsidR="00467C24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ЛР 7</w:t>
      </w:r>
      <w:r w:rsidRPr="00B937EC">
        <w:rPr>
          <w:sz w:val="28"/>
          <w:szCs w:val="28"/>
        </w:rPr>
        <w:t xml:space="preserve">. </w:t>
      </w:r>
      <w:proofErr w:type="gramStart"/>
      <w:r w:rsidRPr="00B937EC">
        <w:rPr>
          <w:sz w:val="28"/>
          <w:szCs w:val="28"/>
        </w:rPr>
        <w:t>Осознающий</w:t>
      </w:r>
      <w:proofErr w:type="gramEnd"/>
      <w:r w:rsidRPr="00B937EC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467C24" w:rsidRPr="00B937EC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ЛР 14. </w:t>
      </w:r>
      <w:r w:rsidRPr="00B937EC">
        <w:rPr>
          <w:color w:val="000000" w:themeColor="text1"/>
          <w:sz w:val="28"/>
          <w:szCs w:val="28"/>
        </w:rPr>
        <w:t xml:space="preserve">Готовность </w:t>
      </w:r>
      <w:proofErr w:type="gramStart"/>
      <w:r w:rsidRPr="00B937EC">
        <w:rPr>
          <w:color w:val="000000" w:themeColor="text1"/>
          <w:sz w:val="28"/>
          <w:szCs w:val="28"/>
        </w:rPr>
        <w:t>обучающегося</w:t>
      </w:r>
      <w:proofErr w:type="gramEnd"/>
      <w:r w:rsidRPr="00B937EC">
        <w:rPr>
          <w:color w:val="000000" w:themeColor="text1"/>
          <w:sz w:val="28"/>
          <w:szCs w:val="28"/>
        </w:rPr>
        <w:t xml:space="preserve"> соответствовать ожидания</w:t>
      </w:r>
      <w:r>
        <w:rPr>
          <w:color w:val="000000" w:themeColor="text1"/>
          <w:sz w:val="28"/>
          <w:szCs w:val="28"/>
        </w:rPr>
        <w:t xml:space="preserve">м работодателей; ответственный </w:t>
      </w:r>
      <w:r w:rsidRPr="00B937EC">
        <w:rPr>
          <w:color w:val="000000" w:themeColor="text1"/>
          <w:sz w:val="28"/>
          <w:szCs w:val="28"/>
        </w:rPr>
        <w:t>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467C24" w:rsidRPr="00B937EC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ЛР 15. </w:t>
      </w:r>
      <w:proofErr w:type="gramStart"/>
      <w:r w:rsidRPr="00B937EC">
        <w:rPr>
          <w:color w:val="000000" w:themeColor="text1"/>
          <w:sz w:val="28"/>
          <w:szCs w:val="28"/>
        </w:rPr>
        <w:t>Соблюдающий</w:t>
      </w:r>
      <w:proofErr w:type="gramEnd"/>
      <w:r w:rsidRPr="00B937EC">
        <w:rPr>
          <w:color w:val="000000" w:themeColor="text1"/>
          <w:sz w:val="28"/>
          <w:szCs w:val="28"/>
        </w:rPr>
        <w:t xml:space="preserve"> в своей деятельности этические принципы честности, о</w:t>
      </w:r>
      <w:r>
        <w:rPr>
          <w:color w:val="000000" w:themeColor="text1"/>
          <w:sz w:val="28"/>
          <w:szCs w:val="28"/>
        </w:rPr>
        <w:t xml:space="preserve">ткрытости, противодействия </w:t>
      </w:r>
      <w:r w:rsidRPr="00B937EC">
        <w:rPr>
          <w:color w:val="000000" w:themeColor="text1"/>
          <w:sz w:val="28"/>
          <w:szCs w:val="28"/>
        </w:rPr>
        <w:t>коррупции и экстремизму, уважите</w:t>
      </w:r>
      <w:r>
        <w:rPr>
          <w:color w:val="000000" w:themeColor="text1"/>
          <w:sz w:val="28"/>
          <w:szCs w:val="28"/>
        </w:rPr>
        <w:t xml:space="preserve">льного отношения к результатам </w:t>
      </w:r>
      <w:r w:rsidRPr="00B937EC">
        <w:rPr>
          <w:color w:val="000000" w:themeColor="text1"/>
          <w:sz w:val="28"/>
          <w:szCs w:val="28"/>
        </w:rPr>
        <w:t>собственного и чужого труда</w:t>
      </w:r>
    </w:p>
    <w:p w:rsidR="00467C24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ЛР 16. </w:t>
      </w:r>
      <w:proofErr w:type="gramStart"/>
      <w:r w:rsidRPr="00B937EC">
        <w:rPr>
          <w:color w:val="000000" w:themeColor="text1"/>
          <w:sz w:val="28"/>
          <w:szCs w:val="28"/>
        </w:rPr>
        <w:t>Проявляющий</w:t>
      </w:r>
      <w:proofErr w:type="gramEnd"/>
      <w:r w:rsidRPr="00B937EC">
        <w:rPr>
          <w:color w:val="000000" w:themeColor="text1"/>
          <w:sz w:val="28"/>
          <w:szCs w:val="28"/>
        </w:rPr>
        <w:t xml:space="preserve"> сознательное отношение к непрерывному образованию</w:t>
      </w:r>
      <w:r w:rsidRPr="00B937EC">
        <w:rPr>
          <w:color w:val="FF0000"/>
          <w:sz w:val="28"/>
          <w:szCs w:val="28"/>
        </w:rPr>
        <w:t xml:space="preserve"> </w:t>
      </w:r>
      <w:r w:rsidRPr="00B937EC">
        <w:rPr>
          <w:color w:val="000000" w:themeColor="text1"/>
          <w:sz w:val="28"/>
          <w:szCs w:val="28"/>
        </w:rPr>
        <w:t>как условию профессиональной и общественной деятельности</w:t>
      </w:r>
      <w:r>
        <w:rPr>
          <w:color w:val="000000" w:themeColor="text1"/>
          <w:sz w:val="28"/>
          <w:szCs w:val="28"/>
        </w:rPr>
        <w:t>.</w:t>
      </w:r>
    </w:p>
    <w:p w:rsidR="00467C24" w:rsidRPr="002B6EF8" w:rsidRDefault="00467C24" w:rsidP="00467C24">
      <w:pPr>
        <w:ind w:firstLine="284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ЛР 17</w:t>
      </w:r>
      <w:r w:rsidRPr="002B6EF8">
        <w:rPr>
          <w:color w:val="000000" w:themeColor="text1"/>
          <w:sz w:val="28"/>
          <w:szCs w:val="28"/>
        </w:rPr>
        <w:t xml:space="preserve">. </w:t>
      </w:r>
      <w:proofErr w:type="gramStart"/>
      <w:r w:rsidRPr="002B6EF8">
        <w:rPr>
          <w:sz w:val="28"/>
          <w:szCs w:val="28"/>
        </w:rPr>
        <w:t>Готовый</w:t>
      </w:r>
      <w:proofErr w:type="gramEnd"/>
      <w:r w:rsidRPr="002B6EF8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467C24" w:rsidRPr="00B937EC" w:rsidRDefault="00467C24" w:rsidP="00467C24">
      <w:pPr>
        <w:widowControl w:val="0"/>
        <w:autoSpaceDE w:val="0"/>
        <w:autoSpaceDN w:val="0"/>
        <w:adjustRightInd w:val="0"/>
        <w:ind w:firstLine="284"/>
        <w:jc w:val="both"/>
        <w:rPr>
          <w:color w:val="FF0000"/>
          <w:sz w:val="28"/>
          <w:szCs w:val="28"/>
        </w:rPr>
      </w:pPr>
    </w:p>
    <w:bookmarkEnd w:id="1"/>
    <w:p w:rsidR="00467C24" w:rsidRPr="00466380" w:rsidRDefault="00467C24" w:rsidP="00467C24">
      <w:pPr>
        <w:pStyle w:val="Style19"/>
        <w:widowControl/>
        <w:spacing w:line="240" w:lineRule="auto"/>
        <w:jc w:val="both"/>
        <w:rPr>
          <w:rStyle w:val="FontStyle38"/>
          <w:b/>
          <w:bCs/>
          <w:color w:val="000000"/>
          <w:sz w:val="28"/>
          <w:szCs w:val="28"/>
        </w:rPr>
      </w:pPr>
      <w:r w:rsidRPr="00466380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:rsidR="00467C24" w:rsidRPr="00466380" w:rsidRDefault="00467C24" w:rsidP="00467C24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sz w:val="28"/>
          <w:szCs w:val="28"/>
        </w:rPr>
      </w:pPr>
      <w:r w:rsidRPr="00466380">
        <w:rPr>
          <w:rStyle w:val="FontStyle38"/>
          <w:sz w:val="28"/>
          <w:szCs w:val="28"/>
        </w:rPr>
        <w:t>максимальная учебная нагрузка обучающихся –</w:t>
      </w:r>
      <w:r w:rsidRPr="00466380">
        <w:rPr>
          <w:rStyle w:val="FontStyle38"/>
          <w:b/>
          <w:sz w:val="28"/>
          <w:szCs w:val="28"/>
        </w:rPr>
        <w:t xml:space="preserve"> </w:t>
      </w:r>
      <w:r w:rsidRPr="00DF4663">
        <w:rPr>
          <w:rStyle w:val="FontStyle38"/>
          <w:sz w:val="28"/>
          <w:szCs w:val="28"/>
        </w:rPr>
        <w:t>105</w:t>
      </w:r>
      <w:r w:rsidRPr="00466380">
        <w:rPr>
          <w:rStyle w:val="FontStyle38"/>
          <w:b/>
          <w:sz w:val="28"/>
          <w:szCs w:val="28"/>
        </w:rPr>
        <w:t xml:space="preserve"> </w:t>
      </w:r>
      <w:r w:rsidRPr="00466380">
        <w:rPr>
          <w:rStyle w:val="FontStyle38"/>
          <w:sz w:val="28"/>
          <w:szCs w:val="28"/>
        </w:rPr>
        <w:t xml:space="preserve">часов, </w:t>
      </w:r>
    </w:p>
    <w:p w:rsidR="00467C24" w:rsidRPr="00466380" w:rsidRDefault="00467C24" w:rsidP="00467C24">
      <w:pPr>
        <w:pStyle w:val="Style24"/>
        <w:widowControl/>
        <w:spacing w:line="240" w:lineRule="auto"/>
        <w:ind w:firstLine="0"/>
        <w:jc w:val="both"/>
        <w:rPr>
          <w:rStyle w:val="FontStyle38"/>
          <w:sz w:val="28"/>
          <w:szCs w:val="28"/>
        </w:rPr>
      </w:pPr>
      <w:r w:rsidRPr="00466380">
        <w:rPr>
          <w:rStyle w:val="FontStyle38"/>
          <w:sz w:val="28"/>
          <w:szCs w:val="28"/>
        </w:rPr>
        <w:t>в том числе:</w:t>
      </w:r>
    </w:p>
    <w:p w:rsidR="00467C24" w:rsidRPr="00466380" w:rsidRDefault="00467C24" w:rsidP="00467C24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sz w:val="28"/>
          <w:szCs w:val="28"/>
        </w:rPr>
      </w:pPr>
      <w:r w:rsidRPr="00466380">
        <w:rPr>
          <w:rStyle w:val="FontStyle38"/>
          <w:sz w:val="28"/>
          <w:szCs w:val="28"/>
        </w:rPr>
        <w:t xml:space="preserve">обязательная аудиторная учебная нагрузка обучающихся - 70 часов; </w:t>
      </w:r>
    </w:p>
    <w:p w:rsidR="00467C24" w:rsidRPr="00466380" w:rsidRDefault="00467C24" w:rsidP="00467C24">
      <w:pPr>
        <w:pStyle w:val="Style24"/>
        <w:widowControl/>
        <w:numPr>
          <w:ilvl w:val="0"/>
          <w:numId w:val="12"/>
        </w:numPr>
        <w:spacing w:line="240" w:lineRule="auto"/>
        <w:jc w:val="both"/>
        <w:rPr>
          <w:rStyle w:val="FontStyle38"/>
          <w:sz w:val="28"/>
          <w:szCs w:val="28"/>
        </w:rPr>
      </w:pPr>
      <w:r w:rsidRPr="00466380">
        <w:rPr>
          <w:rStyle w:val="FontStyle38"/>
          <w:sz w:val="28"/>
          <w:szCs w:val="28"/>
        </w:rPr>
        <w:t>самостоятельная работа обучающихся - 35 часов.</w:t>
      </w:r>
    </w:p>
    <w:p w:rsidR="00467C24" w:rsidRPr="00466380" w:rsidRDefault="00467C24" w:rsidP="00467C24">
      <w:pPr>
        <w:rPr>
          <w:rStyle w:val="FontStyle29"/>
          <w:bCs/>
          <w:color w:val="FF0000"/>
          <w:sz w:val="28"/>
          <w:szCs w:val="28"/>
        </w:rPr>
      </w:pPr>
    </w:p>
    <w:p w:rsidR="00467C24" w:rsidRPr="00466380" w:rsidRDefault="00467C24" w:rsidP="00467C24">
      <w:pPr>
        <w:rPr>
          <w:b/>
          <w:sz w:val="28"/>
          <w:szCs w:val="28"/>
        </w:rPr>
      </w:pPr>
      <w:r w:rsidRPr="00466380">
        <w:rPr>
          <w:b/>
          <w:sz w:val="28"/>
          <w:szCs w:val="28"/>
        </w:rPr>
        <w:t>1.5. Основные образовательные технологии</w:t>
      </w:r>
    </w:p>
    <w:p w:rsidR="00467C24" w:rsidRPr="00466380" w:rsidRDefault="00467C24" w:rsidP="00467C24">
      <w:pPr>
        <w:ind w:firstLine="567"/>
        <w:jc w:val="both"/>
        <w:rPr>
          <w:sz w:val="28"/>
          <w:szCs w:val="28"/>
        </w:rPr>
      </w:pPr>
      <w:r w:rsidRPr="00466380">
        <w:rPr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воспитания.</w:t>
      </w:r>
    </w:p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color w:val="FF0000"/>
          <w:sz w:val="28"/>
          <w:szCs w:val="28"/>
        </w:rPr>
      </w:pPr>
    </w:p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:rsidR="00467C24" w:rsidRPr="00466380" w:rsidRDefault="00467C24" w:rsidP="00467C24">
      <w:pPr>
        <w:jc w:val="center"/>
        <w:rPr>
          <w:i/>
          <w:color w:val="FF0000"/>
          <w:sz w:val="28"/>
          <w:szCs w:val="28"/>
          <w:u w:val="single"/>
        </w:rPr>
      </w:pPr>
      <w:r w:rsidRPr="00466380">
        <w:rPr>
          <w:rStyle w:val="FontStyle29"/>
          <w:bCs/>
          <w:sz w:val="28"/>
          <w:szCs w:val="28"/>
        </w:rPr>
        <w:t>2. СТРУКТУРА И СОДЕРЖАНИЕ УЧЕБНОЙ ДИСЦИПЛИНЫ</w:t>
      </w:r>
    </w:p>
    <w:p w:rsidR="00467C24" w:rsidRPr="00466380" w:rsidRDefault="00467C24" w:rsidP="00467C24">
      <w:pPr>
        <w:keepNext/>
        <w:autoSpaceDE w:val="0"/>
        <w:autoSpaceDN w:val="0"/>
        <w:jc w:val="center"/>
        <w:outlineLvl w:val="0"/>
        <w:rPr>
          <w:sz w:val="28"/>
          <w:szCs w:val="28"/>
        </w:rPr>
      </w:pPr>
      <w:r w:rsidRPr="00466380">
        <w:rPr>
          <w:sz w:val="28"/>
          <w:szCs w:val="28"/>
        </w:rPr>
        <w:t>ОП.04 ОСНОВЫ КОНСТРУИРОВАНИЯ И МОДЕЛИРОВАНИЯ ОДЕЖДЫ</w:t>
      </w:r>
    </w:p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 w:val="0"/>
          <w:i/>
          <w:sz w:val="28"/>
          <w:szCs w:val="28"/>
        </w:rPr>
      </w:pPr>
    </w:p>
    <w:p w:rsidR="00467C24" w:rsidRPr="00466380" w:rsidRDefault="00467C24" w:rsidP="00467C24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466380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622"/>
        <w:gridCol w:w="1948"/>
      </w:tblGrid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jc w:val="center"/>
              <w:rPr>
                <w:b/>
                <w:szCs w:val="28"/>
              </w:rPr>
            </w:pPr>
            <w:r w:rsidRPr="00F75B01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F75B01" w:rsidRDefault="00467C24" w:rsidP="00661032">
            <w:pPr>
              <w:jc w:val="center"/>
              <w:rPr>
                <w:b/>
                <w:sz w:val="20"/>
                <w:szCs w:val="28"/>
              </w:rPr>
            </w:pPr>
            <w:r w:rsidRPr="00F75B01">
              <w:rPr>
                <w:rFonts w:eastAsia="Calibri"/>
                <w:b/>
                <w:sz w:val="20"/>
                <w:szCs w:val="28"/>
              </w:rPr>
              <w:t xml:space="preserve">Объем </w:t>
            </w:r>
            <w:r w:rsidRPr="00F75B01">
              <w:rPr>
                <w:b/>
                <w:sz w:val="20"/>
                <w:szCs w:val="28"/>
              </w:rPr>
              <w:t>часов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jc w:val="both"/>
              <w:rPr>
                <w:b/>
                <w:szCs w:val="28"/>
              </w:rPr>
            </w:pPr>
            <w:r w:rsidRPr="00F75B01">
              <w:rPr>
                <w:b/>
                <w:szCs w:val="28"/>
              </w:rPr>
              <w:t xml:space="preserve">Максимальная учебная нагрузка 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  <w:rPr>
                <w:b/>
              </w:rPr>
            </w:pPr>
            <w:r w:rsidRPr="00DF4663">
              <w:rPr>
                <w:b/>
              </w:rPr>
              <w:t>105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jc w:val="both"/>
              <w:rPr>
                <w:b/>
                <w:szCs w:val="28"/>
              </w:rPr>
            </w:pPr>
            <w:r w:rsidRPr="00F75B01">
              <w:rPr>
                <w:b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  <w:rPr>
                <w:b/>
              </w:rPr>
            </w:pPr>
            <w:r w:rsidRPr="00DF4663">
              <w:rPr>
                <w:b/>
              </w:rPr>
              <w:t>70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DF4663" w:rsidRDefault="00467C24" w:rsidP="00661032">
            <w:pPr>
              <w:jc w:val="both"/>
            </w:pPr>
            <w:r w:rsidRPr="00DF4663">
              <w:t>в том числе: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</w:pP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F75B01">
              <w:rPr>
                <w:rFonts w:eastAsia="Calibri"/>
                <w:szCs w:val="28"/>
              </w:rPr>
              <w:t>лекции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</w:pPr>
            <w:r w:rsidRPr="00DF4663">
              <w:t>34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</w:rPr>
            </w:pPr>
            <w:r w:rsidRPr="00F75B01">
              <w:rPr>
                <w:rFonts w:eastAsia="Calibri"/>
                <w:szCs w:val="28"/>
              </w:rPr>
              <w:t xml:space="preserve">практические занятия 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</w:pPr>
            <w:r w:rsidRPr="00DF4663">
              <w:t>34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jc w:val="both"/>
              <w:rPr>
                <w:sz w:val="20"/>
                <w:szCs w:val="28"/>
              </w:rPr>
            </w:pPr>
            <w:r w:rsidRPr="00F75B01">
              <w:rPr>
                <w:b/>
                <w:szCs w:val="28"/>
              </w:rPr>
              <w:lastRenderedPageBreak/>
              <w:t xml:space="preserve">Самостоятельная работа </w:t>
            </w:r>
            <w:proofErr w:type="gramStart"/>
            <w:r w:rsidRPr="00F75B01">
              <w:rPr>
                <w:b/>
                <w:szCs w:val="28"/>
              </w:rPr>
              <w:t>обучающегося</w:t>
            </w:r>
            <w:proofErr w:type="gramEnd"/>
            <w:r w:rsidRPr="00F75B01">
              <w:rPr>
                <w:b/>
                <w:szCs w:val="28"/>
              </w:rPr>
              <w:t xml:space="preserve"> 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  <w:rPr>
                <w:b/>
              </w:rPr>
            </w:pPr>
            <w:r w:rsidRPr="00DF4663">
              <w:rPr>
                <w:b/>
              </w:rPr>
              <w:t>35</w:t>
            </w:r>
          </w:p>
        </w:tc>
      </w:tr>
      <w:tr w:rsidR="00467C24" w:rsidRPr="00F75B01" w:rsidTr="00661032">
        <w:tc>
          <w:tcPr>
            <w:tcW w:w="3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7C24" w:rsidRPr="00F75B01" w:rsidRDefault="00467C24" w:rsidP="00661032">
            <w:pPr>
              <w:rPr>
                <w:sz w:val="20"/>
                <w:szCs w:val="28"/>
              </w:rPr>
            </w:pPr>
            <w:r w:rsidRPr="00F75B01">
              <w:rPr>
                <w:szCs w:val="28"/>
              </w:rPr>
              <w:t xml:space="preserve">Промежуточная аттестация в форме </w:t>
            </w:r>
            <w:r w:rsidRPr="00F75B01">
              <w:rPr>
                <w:bCs/>
                <w:szCs w:val="28"/>
              </w:rPr>
              <w:t>дифференцированного зачета</w:t>
            </w:r>
          </w:p>
        </w:tc>
        <w:tc>
          <w:tcPr>
            <w:tcW w:w="10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C24" w:rsidRPr="00DF4663" w:rsidRDefault="00467C24" w:rsidP="00661032">
            <w:pPr>
              <w:jc w:val="center"/>
            </w:pPr>
            <w:r w:rsidRPr="00DF4663">
              <w:t>2</w:t>
            </w:r>
          </w:p>
        </w:tc>
      </w:tr>
    </w:tbl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467C24" w:rsidRPr="00466380" w:rsidSect="001B7F56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467C24" w:rsidRPr="00DF4663" w:rsidRDefault="00467C24" w:rsidP="00467C24">
      <w:pPr>
        <w:jc w:val="both"/>
        <w:rPr>
          <w:rFonts w:ascii="Times New Roman Полужирный" w:hAnsi="Times New Roman Полужирный"/>
          <w:i/>
          <w:caps/>
          <w:sz w:val="28"/>
          <w:u w:val="single"/>
        </w:rPr>
      </w:pPr>
      <w:r w:rsidRPr="00466380">
        <w:rPr>
          <w:rFonts w:ascii="Times New Roman Полужирный" w:hAnsi="Times New Roman Полужирный"/>
          <w:b/>
          <w:caps/>
          <w:sz w:val="28"/>
        </w:rPr>
        <w:lastRenderedPageBreak/>
        <w:t xml:space="preserve">2.2. Тематический план и содержание учебной дисциплины </w:t>
      </w:r>
      <w:r w:rsidRPr="00DF4663">
        <w:rPr>
          <w:rFonts w:ascii="Times New Roman Полужирный" w:hAnsi="Times New Roman Полужирный"/>
          <w:caps/>
          <w:sz w:val="28"/>
        </w:rPr>
        <w:t>ОП.04 Основы конструирования и моделирования одежды</w:t>
      </w:r>
      <w:r w:rsidRPr="00DF4663">
        <w:rPr>
          <w:vertAlign w:val="superscript"/>
        </w:rPr>
        <w:t xml:space="preserve">                                                                             </w:t>
      </w:r>
      <w:r w:rsidRPr="00DF4663">
        <w:rPr>
          <w:i/>
          <w:vertAlign w:val="superscript"/>
        </w:rPr>
        <w:tab/>
      </w:r>
      <w:r w:rsidRPr="00DF4663">
        <w:rPr>
          <w:i/>
          <w:vertAlign w:val="superscript"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273"/>
        <w:gridCol w:w="45"/>
        <w:gridCol w:w="8"/>
        <w:gridCol w:w="99"/>
        <w:gridCol w:w="8505"/>
        <w:gridCol w:w="709"/>
        <w:gridCol w:w="3402"/>
      </w:tblGrid>
      <w:tr w:rsidR="00467C24" w:rsidRPr="00466380" w:rsidTr="00661032">
        <w:trPr>
          <w:trHeight w:val="20"/>
          <w:tblHeader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proofErr w:type="gramStart"/>
            <w:r w:rsidRPr="00466380">
              <w:rPr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  <w:r w:rsidRPr="00F965AC">
              <w:rPr>
                <w:b/>
                <w:b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467C24" w:rsidRPr="00466380" w:rsidTr="00661032">
        <w:trPr>
          <w:trHeight w:val="20"/>
        </w:trPr>
        <w:tc>
          <w:tcPr>
            <w:tcW w:w="1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Раздел 1. Выполнение конструкций швейных изделий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     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Тема 1.1. Теоретические основы конструирования швейных изделий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A24375" w:rsidRDefault="00467C24" w:rsidP="00661032">
            <w:pPr>
              <w:jc w:val="both"/>
            </w:pPr>
            <w:r w:rsidRPr="00A24375">
              <w:t>Вводный инструктаж по технике безопасности и правилам поведения в кабинете.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A24375">
              <w:rPr>
                <w:bCs/>
                <w:lang w:eastAsia="en-US"/>
              </w:rPr>
              <w:t>Основные понятия в конструировании одежды (одежда, моделирование одежды, конструкция одежды, чертеж, конструктивные элементы, конструктивные точки  и линии,  форма одежды, и др.)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14,15,16,17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Познавательная: лекция, беседа, письмо </w:t>
            </w: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  <w:r>
              <w:rPr>
                <w:bCs/>
                <w:lang w:eastAsia="en-US"/>
              </w:rPr>
              <w:t>-3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Антропометрические характеристики человека (конструктивные пояса и линии, антропометрические точки, форма тела, типы телосложения, осанка)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Размерные признаки тела человека.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Правила и техника измерения фигуры.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Виды прибавок (технические, декоративно-конструктивные), их распределение по участкам конструкции.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Баланс изделия (</w:t>
            </w:r>
            <w:proofErr w:type="spellStart"/>
            <w:proofErr w:type="gramStart"/>
            <w:r w:rsidRPr="00466380">
              <w:rPr>
                <w:bCs/>
                <w:lang w:eastAsia="en-US"/>
              </w:rPr>
              <w:t>передне</w:t>
            </w:r>
            <w:proofErr w:type="spellEnd"/>
            <w:r w:rsidRPr="00466380">
              <w:rPr>
                <w:bCs/>
                <w:lang w:eastAsia="en-US"/>
              </w:rPr>
              <w:t>-задний</w:t>
            </w:r>
            <w:proofErr w:type="gramEnd"/>
            <w:r w:rsidRPr="00466380">
              <w:rPr>
                <w:bCs/>
                <w:lang w:eastAsia="en-US"/>
              </w:rPr>
              <w:t>, боковой, опорный).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Системы конструирования одежды (муляжная и расчетно-графическая). Методы конструирования одежды (метод канвы, расчетно-мерочный, расчетно-пропорциональный, расчетно-аналитический)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7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15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8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A81F23" w:rsidRDefault="00467C24" w:rsidP="00661032">
            <w:pPr>
              <w:jc w:val="both"/>
              <w:rPr>
                <w:sz w:val="28"/>
                <w:szCs w:val="28"/>
              </w:rPr>
            </w:pPr>
            <w:r w:rsidRPr="00466380">
              <w:rPr>
                <w:bCs/>
                <w:lang w:eastAsia="en-US"/>
              </w:rPr>
              <w:t xml:space="preserve">Размерная характеристика тела человека. </w:t>
            </w:r>
            <w:r w:rsidRPr="00A81F23">
              <w:t>Определение типов телосложения.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 w:rsidRPr="001B6874">
              <w:t>исследовательская</w:t>
            </w:r>
            <w:proofErr w:type="gramEnd"/>
            <w:r w:rsidRPr="001B6874">
              <w:t xml:space="preserve"> практическ</w:t>
            </w:r>
            <w:r>
              <w:t>ое занятие</w:t>
            </w:r>
          </w:p>
        </w:tc>
      </w:tr>
      <w:tr w:rsidR="00467C24" w:rsidRPr="00466380" w:rsidTr="00661032">
        <w:trPr>
          <w:trHeight w:val="11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8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2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Снятие  размерных признаков тела человека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5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4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D69AB" w:rsidRDefault="00467C24" w:rsidP="00661032">
            <w:pPr>
              <w:rPr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Завершение лабораторной работы «Снятие размерных признаков тела человека»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5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1.2.  </w:t>
            </w:r>
          </w:p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Проектирование базовых </w:t>
            </w:r>
            <w:r w:rsidRPr="009D69AB">
              <w:rPr>
                <w:bCs/>
                <w:lang w:eastAsia="en-US"/>
              </w:rPr>
              <w:lastRenderedPageBreak/>
              <w:t>конструкций поясных изделий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Проектирование базовых конструкций (БК) женской поясной одежды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14,15,16,17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БК прямой юбки. Исходные данные.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Расчет базисной сетки, баланса, расчет раствора вытачек.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БК конических юбок (колокол, </w:t>
            </w:r>
            <w:proofErr w:type="spellStart"/>
            <w:r w:rsidRPr="00466380">
              <w:rPr>
                <w:bCs/>
                <w:lang w:eastAsia="en-US"/>
              </w:rPr>
              <w:t>полусолнце</w:t>
            </w:r>
            <w:proofErr w:type="spellEnd"/>
            <w:r w:rsidRPr="00466380">
              <w:rPr>
                <w:bCs/>
                <w:lang w:eastAsia="en-US"/>
              </w:rPr>
              <w:t>, солнце). Исходные данные. Расчет построения чертежа.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БК </w:t>
            </w:r>
            <w:proofErr w:type="spellStart"/>
            <w:r w:rsidRPr="00466380">
              <w:rPr>
                <w:bCs/>
                <w:lang w:eastAsia="en-US"/>
              </w:rPr>
              <w:t>клиньевых</w:t>
            </w:r>
            <w:proofErr w:type="spellEnd"/>
            <w:r w:rsidRPr="00466380">
              <w:rPr>
                <w:bCs/>
                <w:lang w:eastAsia="en-US"/>
              </w:rPr>
              <w:t xml:space="preserve"> юбок (годе, </w:t>
            </w:r>
            <w:proofErr w:type="spellStart"/>
            <w:r w:rsidRPr="00466380">
              <w:rPr>
                <w:bCs/>
                <w:lang w:eastAsia="en-US"/>
              </w:rPr>
              <w:t>четырехклинка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spellStart"/>
            <w:r w:rsidRPr="00466380">
              <w:rPr>
                <w:bCs/>
                <w:lang w:eastAsia="en-US"/>
              </w:rPr>
              <w:t>шестиклинка</w:t>
            </w:r>
            <w:proofErr w:type="spellEnd"/>
            <w:r w:rsidRPr="00466380">
              <w:rPr>
                <w:bCs/>
                <w:lang w:eastAsia="en-US"/>
              </w:rPr>
              <w:t>). Построение БК юбок в складку.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16-17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БК передней половинки женских брюк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18-19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БК задней половинки женских брюк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41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7C24" w:rsidRPr="00C14D86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C14D86">
              <w:rPr>
                <w:b/>
                <w:bCs/>
                <w:lang w:eastAsia="en-US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7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20-21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061829" w:rsidRDefault="00467C24" w:rsidP="00661032">
            <w:pPr>
              <w:jc w:val="both"/>
              <w:rPr>
                <w:sz w:val="28"/>
                <w:szCs w:val="28"/>
              </w:rPr>
            </w:pPr>
            <w:r w:rsidRPr="00466380">
              <w:rPr>
                <w:bCs/>
                <w:lang w:eastAsia="en-US"/>
              </w:rPr>
              <w:t>Расчет  и построение чертежа базовой конструкции прямой юбки на т</w:t>
            </w:r>
            <w:r>
              <w:rPr>
                <w:bCs/>
                <w:lang w:eastAsia="en-US"/>
              </w:rPr>
              <w:t>иповую фигуру заданного размера.</w:t>
            </w:r>
            <w:r w:rsidRPr="00466380">
              <w:rPr>
                <w:sz w:val="28"/>
                <w:szCs w:val="28"/>
              </w:rPr>
              <w:t xml:space="preserve"> </w:t>
            </w:r>
            <w:r w:rsidRPr="002B6EF8">
              <w:t>Определение  баланса изделия.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14,15,16,17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467C24" w:rsidRPr="00466380" w:rsidTr="00661032">
        <w:trPr>
          <w:trHeight w:val="7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22-23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Расчет  и построение чертежа базовой конструкции конической  или </w:t>
            </w:r>
            <w:proofErr w:type="spellStart"/>
            <w:r w:rsidRPr="00466380">
              <w:rPr>
                <w:bCs/>
                <w:lang w:eastAsia="en-US"/>
              </w:rPr>
              <w:t>клиньевой</w:t>
            </w:r>
            <w:proofErr w:type="spellEnd"/>
            <w:r w:rsidRPr="00466380">
              <w:rPr>
                <w:bCs/>
                <w:lang w:eastAsia="en-US"/>
              </w:rPr>
              <w:t xml:space="preserve"> юбки на типовую фигуру заданного размера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3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24-26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7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Расчет  и построение чертежа базовой конструкции брюк на типовую фигуру</w:t>
            </w:r>
            <w:r>
              <w:rPr>
                <w:bCs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3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6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47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Завершение лабораторных работ по теме 1.2.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Проектирование базовых конструкций поясной одежды.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421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1.3.  Проектирование базовых конструкций женского плечевого изделия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Исходные данные для построения основы конструкции женского плечевого изделия.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ПК 1.6, 1.7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  <w:r>
              <w:rPr>
                <w:bCs/>
                <w:lang w:eastAsia="en-US"/>
              </w:rPr>
              <w:t>8-29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базисной сетки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30-31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чертежа основы  конструкции спинки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32-33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чертежа основы конструкции полочки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1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 (</w:t>
            </w:r>
            <w:proofErr w:type="spellStart"/>
            <w:r w:rsidRPr="00466380">
              <w:rPr>
                <w:bCs/>
                <w:lang w:eastAsia="en-US"/>
              </w:rPr>
              <w:t>одношовный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spellStart"/>
            <w:r w:rsidRPr="00466380">
              <w:rPr>
                <w:bCs/>
                <w:lang w:eastAsia="en-US"/>
              </w:rPr>
              <w:t>двухшовный</w:t>
            </w:r>
            <w:proofErr w:type="spell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18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35-36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Конструирование воротников типовых покроев: отложной воротник с застежкой доверху, воротник-стойка, стояче-отложной воротник, отложной воротник для изделий с лацканами, </w:t>
            </w:r>
            <w:proofErr w:type="spellStart"/>
            <w:r w:rsidRPr="00466380">
              <w:rPr>
                <w:bCs/>
                <w:lang w:eastAsia="en-US"/>
              </w:rPr>
              <w:t>плосколежащие</w:t>
            </w:r>
            <w:proofErr w:type="spellEnd"/>
            <w:r w:rsidRPr="00466380">
              <w:rPr>
                <w:bCs/>
                <w:lang w:eastAsia="en-US"/>
              </w:rPr>
              <w:t xml:space="preserve"> воротники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18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1</w:t>
            </w:r>
            <w:r>
              <w:rPr>
                <w:b/>
                <w:bCs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37-38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A81F23" w:rsidRDefault="00467C24" w:rsidP="00661032">
            <w:pPr>
              <w:jc w:val="both"/>
              <w:rPr>
                <w:sz w:val="28"/>
                <w:szCs w:val="28"/>
              </w:rPr>
            </w:pPr>
            <w:r w:rsidRPr="00466380">
              <w:rPr>
                <w:bCs/>
                <w:lang w:eastAsia="en-US"/>
              </w:rPr>
              <w:t>Построение базисной сетки основы конструкции женского плечевого изделия</w:t>
            </w:r>
            <w:r w:rsidRPr="00466380">
              <w:rPr>
                <w:sz w:val="28"/>
                <w:szCs w:val="28"/>
              </w:rPr>
              <w:t xml:space="preserve"> </w:t>
            </w:r>
            <w:r w:rsidRPr="00A81F23">
              <w:t>Распределение  прибавок при разработке конструкции изделия по участкам.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467C24" w:rsidRPr="00466380" w:rsidTr="00661032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39-40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чертежа основы конструкции спинки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8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41-42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Построение чертежа основы конструкции полочки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6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43-44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</w:t>
            </w:r>
            <w:proofErr w:type="spellStart"/>
            <w:r w:rsidRPr="00466380">
              <w:rPr>
                <w:bCs/>
                <w:lang w:eastAsia="en-US"/>
              </w:rPr>
              <w:t>одношовного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11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45-47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7"/>
              <w:rPr>
                <w:bCs/>
                <w:lang w:eastAsia="en-US"/>
              </w:rPr>
            </w:pPr>
            <w:r w:rsidRPr="00061829">
              <w:t>Проектирование отдельных деталей изделия</w:t>
            </w:r>
            <w:r>
              <w:rPr>
                <w:sz w:val="28"/>
                <w:szCs w:val="28"/>
              </w:rPr>
              <w:t xml:space="preserve">. </w:t>
            </w:r>
            <w:proofErr w:type="gramStart"/>
            <w:r w:rsidRPr="00466380">
              <w:rPr>
                <w:bCs/>
                <w:lang w:eastAsia="en-US"/>
              </w:rPr>
              <w:t>Построение чертежа конструкции воротников типовых</w:t>
            </w:r>
            <w:r>
              <w:rPr>
                <w:bCs/>
                <w:lang w:eastAsia="en-US"/>
              </w:rPr>
              <w:t xml:space="preserve"> покроев (отложной воротник с </w:t>
            </w:r>
            <w:r w:rsidRPr="00466380">
              <w:rPr>
                <w:bCs/>
                <w:lang w:eastAsia="en-US"/>
              </w:rPr>
              <w:t xml:space="preserve">застежкой доверху, воротник-стойка, стояче-отложной воротник, отложной воротник </w:t>
            </w:r>
            <w:proofErr w:type="gramEnd"/>
          </w:p>
          <w:p w:rsidR="00467C24" w:rsidRPr="00061829" w:rsidRDefault="00467C24" w:rsidP="00661032">
            <w:pPr>
              <w:jc w:val="both"/>
              <w:rPr>
                <w:sz w:val="28"/>
                <w:szCs w:val="28"/>
              </w:rPr>
            </w:pPr>
            <w:r w:rsidRPr="00466380">
              <w:rPr>
                <w:bCs/>
                <w:lang w:eastAsia="en-US"/>
              </w:rPr>
              <w:t xml:space="preserve">для изделий с лацканами, </w:t>
            </w:r>
            <w:proofErr w:type="spellStart"/>
            <w:r w:rsidRPr="00466380">
              <w:rPr>
                <w:bCs/>
                <w:lang w:eastAsia="en-US"/>
              </w:rPr>
              <w:t>плосколежащие</w:t>
            </w:r>
            <w:proofErr w:type="spellEnd"/>
            <w:r w:rsidRPr="00466380">
              <w:rPr>
                <w:bCs/>
                <w:lang w:eastAsia="en-US"/>
              </w:rPr>
              <w:t xml:space="preserve"> воротники)</w:t>
            </w:r>
            <w:r w:rsidRPr="0046638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3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5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Завершение лабораторных работ по теме 1.3.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Проектирование базовых конструкций женской плечевой одежды.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Построение чертежа основы конструкции </w:t>
            </w:r>
            <w:proofErr w:type="spellStart"/>
            <w:r w:rsidRPr="00466380">
              <w:rPr>
                <w:bCs/>
                <w:lang w:eastAsia="en-US"/>
              </w:rPr>
              <w:t>втачного</w:t>
            </w:r>
            <w:proofErr w:type="spellEnd"/>
            <w:r w:rsidRPr="00466380">
              <w:rPr>
                <w:bCs/>
                <w:lang w:eastAsia="en-US"/>
              </w:rPr>
              <w:t xml:space="preserve"> </w:t>
            </w:r>
            <w:proofErr w:type="spellStart"/>
            <w:r w:rsidRPr="00466380">
              <w:rPr>
                <w:bCs/>
                <w:lang w:eastAsia="en-US"/>
              </w:rPr>
              <w:t>двухшовного</w:t>
            </w:r>
            <w:proofErr w:type="spellEnd"/>
            <w:r w:rsidRPr="00466380">
              <w:rPr>
                <w:bCs/>
                <w:lang w:eastAsia="en-US"/>
              </w:rPr>
              <w:t xml:space="preserve"> рукава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1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Раздел. 2 Проектирование модельных конструкций женской одежды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Тема 2.1.  Виды конструктивного моделирования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14,15,16,17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976FBC" w:rsidRDefault="00467C24" w:rsidP="00661032">
            <w:pPr>
              <w:jc w:val="both"/>
              <w:rPr>
                <w:sz w:val="28"/>
                <w:szCs w:val="28"/>
              </w:rPr>
            </w:pPr>
            <w:r w:rsidRPr="00976FBC">
              <w:t>Общие сведения о моделировании одежды.</w:t>
            </w:r>
            <w:r>
              <w:rPr>
                <w:sz w:val="28"/>
                <w:szCs w:val="28"/>
              </w:rPr>
              <w:t xml:space="preserve"> </w:t>
            </w:r>
            <w:r w:rsidRPr="00466380">
              <w:rPr>
                <w:bCs/>
                <w:lang w:eastAsia="en-US"/>
              </w:rPr>
              <w:t>Технология конструктивного моделирования деталей одежды: перевод вытачек на полочке и спинке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49-50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Технология конструктивного моделирования деталей одежды: варианты расширения деталей изделия (параллельный, конический, комбинированный)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5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Выполнение конструктивного моделирования деталей одежды: перевод вытачек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lastRenderedPageBreak/>
              <w:t>ОК</w:t>
            </w:r>
            <w:proofErr w:type="gramEnd"/>
            <w:r>
              <w:rPr>
                <w:bCs/>
                <w:lang w:eastAsia="en-US"/>
              </w:rPr>
              <w:t xml:space="preserve"> 1-6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467C24" w:rsidRPr="00466380" w:rsidTr="00661032">
        <w:trPr>
          <w:trHeight w:val="33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52-53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Выполнение конструктивного моделирования деталей одежды: варианты расширения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деталей изделия (</w:t>
            </w:r>
            <w:proofErr w:type="gramStart"/>
            <w:r w:rsidRPr="00466380">
              <w:rPr>
                <w:bCs/>
                <w:lang w:eastAsia="en-US"/>
              </w:rPr>
              <w:t>параллельный</w:t>
            </w:r>
            <w:proofErr w:type="gramEnd"/>
            <w:r w:rsidRPr="00466380">
              <w:rPr>
                <w:bCs/>
                <w:lang w:eastAsia="en-US"/>
              </w:rPr>
              <w:t>, конический).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3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54-56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деталей одежды: варианты расширения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деталей изделия (</w:t>
            </w:r>
            <w:proofErr w:type="gramStart"/>
            <w:r w:rsidRPr="00466380">
              <w:rPr>
                <w:bCs/>
                <w:lang w:eastAsia="en-US"/>
              </w:rPr>
              <w:t>сложный</w:t>
            </w:r>
            <w:proofErr w:type="gram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Завершение лабораторных работ по теме 2.1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Виды конструктивного моделирования: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 Выполнение конструктивного моделирования деталей одежды: перевод вытачек переда и спинки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деталей одежды: варианты расширения деталей изделия (параллельный, конический, сложный)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29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 xml:space="preserve">Тема 2.2.   Проектирование базовых конструкций изделий </w:t>
            </w:r>
            <w:proofErr w:type="gramStart"/>
            <w:r w:rsidRPr="009D69AB">
              <w:rPr>
                <w:bCs/>
                <w:lang w:eastAsia="en-US"/>
              </w:rPr>
              <w:t>различного</w:t>
            </w:r>
            <w:proofErr w:type="gramEnd"/>
            <w:r w:rsidRPr="009D69AB">
              <w:rPr>
                <w:bCs/>
                <w:lang w:eastAsia="en-US"/>
              </w:rPr>
              <w:t xml:space="preserve"> </w:t>
            </w:r>
          </w:p>
          <w:p w:rsidR="00467C24" w:rsidRPr="009D69AB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9D69AB">
              <w:rPr>
                <w:bCs/>
                <w:lang w:eastAsia="en-US"/>
              </w:rPr>
              <w:t>силуэта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 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57-58</w:t>
            </w:r>
          </w:p>
        </w:tc>
        <w:tc>
          <w:tcPr>
            <w:tcW w:w="8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Конструктивное моделирование изделий различного силуэта (</w:t>
            </w:r>
            <w:proofErr w:type="spellStart"/>
            <w:r w:rsidRPr="00466380">
              <w:rPr>
                <w:bCs/>
                <w:lang w:eastAsia="en-US"/>
              </w:rPr>
              <w:t>трапецевидного</w:t>
            </w:r>
            <w:proofErr w:type="spellEnd"/>
            <w:r w:rsidRPr="00466380">
              <w:rPr>
                <w:bCs/>
                <w:lang w:eastAsia="en-US"/>
              </w:rPr>
              <w:t>, полуприлегающего силуэта с центральными рельефами на полочке и спинке и полочке, приталенного силуэта)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467C24" w:rsidRPr="00466380" w:rsidTr="00661032">
        <w:trPr>
          <w:trHeight w:val="273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7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59-60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8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rPr>
                <w:bCs/>
                <w:lang w:eastAsia="en-US"/>
              </w:rPr>
            </w:pPr>
            <w:r w:rsidRPr="00061829">
              <w:t xml:space="preserve">Построение изделий различных </w:t>
            </w:r>
            <w:proofErr w:type="spellStart"/>
            <w:r w:rsidRPr="00061829">
              <w:t>силуэтов</w:t>
            </w:r>
            <w:proofErr w:type="gramStart"/>
            <w:r w:rsidRPr="00061829">
              <w:t>.</w:t>
            </w:r>
            <w:r w:rsidRPr="00466380">
              <w:rPr>
                <w:bCs/>
                <w:lang w:eastAsia="en-US"/>
              </w:rPr>
              <w:t>В</w:t>
            </w:r>
            <w:proofErr w:type="gramEnd"/>
            <w:r w:rsidRPr="00466380">
              <w:rPr>
                <w:bCs/>
                <w:lang w:eastAsia="en-US"/>
              </w:rPr>
              <w:t>ыполнение</w:t>
            </w:r>
            <w:proofErr w:type="spellEnd"/>
            <w:r w:rsidRPr="00466380">
              <w:rPr>
                <w:bCs/>
                <w:lang w:eastAsia="en-US"/>
              </w:rPr>
              <w:t xml:space="preserve"> конструктивного моделирования чертежа основы с первичным изменением </w:t>
            </w:r>
          </w:p>
          <w:p w:rsidR="00467C24" w:rsidRPr="00061829" w:rsidRDefault="00467C24" w:rsidP="00661032">
            <w:pPr>
              <w:jc w:val="both"/>
              <w:rPr>
                <w:sz w:val="28"/>
                <w:szCs w:val="28"/>
              </w:rPr>
            </w:pPr>
            <w:r w:rsidRPr="00466380">
              <w:rPr>
                <w:bCs/>
                <w:lang w:eastAsia="en-US"/>
              </w:rPr>
              <w:t>силуэтной формы (</w:t>
            </w:r>
            <w:proofErr w:type="gramStart"/>
            <w:r w:rsidRPr="00466380">
              <w:rPr>
                <w:bCs/>
                <w:lang w:eastAsia="en-US"/>
              </w:rPr>
              <w:t>трапециевидный</w:t>
            </w:r>
            <w:proofErr w:type="gramEnd"/>
            <w:r w:rsidRPr="00466380">
              <w:rPr>
                <w:bCs/>
                <w:lang w:eastAsia="en-US"/>
              </w:rPr>
              <w:t>, полуприлегающий)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467C24" w:rsidRPr="00466380" w:rsidTr="00661032">
        <w:trPr>
          <w:trHeight w:val="267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61-62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  <w:tc>
          <w:tcPr>
            <w:tcW w:w="8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rPr>
                <w:bCs/>
                <w:lang w:eastAsia="en-US"/>
              </w:rPr>
            </w:pPr>
            <w:r w:rsidRPr="00061829">
              <w:t xml:space="preserve">Построение изделий различных </w:t>
            </w:r>
            <w:proofErr w:type="spellStart"/>
            <w:r w:rsidRPr="00061829">
              <w:t>силуэтов</w:t>
            </w:r>
            <w:proofErr w:type="gramStart"/>
            <w:r w:rsidRPr="00061829">
              <w:t>.</w:t>
            </w:r>
            <w:r w:rsidRPr="00466380">
              <w:rPr>
                <w:bCs/>
                <w:lang w:eastAsia="en-US"/>
              </w:rPr>
              <w:t>В</w:t>
            </w:r>
            <w:proofErr w:type="gramEnd"/>
            <w:r w:rsidRPr="00466380">
              <w:rPr>
                <w:bCs/>
                <w:lang w:eastAsia="en-US"/>
              </w:rPr>
              <w:t>ыполнение</w:t>
            </w:r>
            <w:proofErr w:type="spellEnd"/>
            <w:r w:rsidRPr="00466380">
              <w:rPr>
                <w:bCs/>
                <w:lang w:eastAsia="en-US"/>
              </w:rPr>
              <w:t xml:space="preserve"> конструктивного моделирования чертежа основы с первичным изменением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2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силуэтной формы (</w:t>
            </w:r>
            <w:proofErr w:type="gramStart"/>
            <w:r w:rsidRPr="00466380">
              <w:rPr>
                <w:bCs/>
                <w:lang w:eastAsia="en-US"/>
              </w:rPr>
              <w:t>приталенный</w:t>
            </w:r>
            <w:proofErr w:type="gramEnd"/>
            <w:r w:rsidRPr="00466380">
              <w:rPr>
                <w:bCs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Завершение лабораторных работ по теме 2.2.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Проектирование базовых конструкций изделий различного силуэта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Выполнение конструктивного моделирования чертежа основы с первичным изменением силуэтной формы (</w:t>
            </w:r>
            <w:proofErr w:type="spellStart"/>
            <w:r w:rsidRPr="00466380">
              <w:rPr>
                <w:bCs/>
                <w:lang w:eastAsia="en-US"/>
              </w:rPr>
              <w:t>трапецевидный</w:t>
            </w:r>
            <w:proofErr w:type="spellEnd"/>
            <w:r w:rsidRPr="00466380">
              <w:rPr>
                <w:bCs/>
                <w:lang w:eastAsia="en-US"/>
              </w:rPr>
              <w:t xml:space="preserve">, </w:t>
            </w:r>
            <w:proofErr w:type="gramStart"/>
            <w:r w:rsidRPr="00466380">
              <w:rPr>
                <w:bCs/>
                <w:lang w:eastAsia="en-US"/>
              </w:rPr>
              <w:t>приталенный</w:t>
            </w:r>
            <w:proofErr w:type="gramEnd"/>
            <w:r w:rsidRPr="00466380">
              <w:rPr>
                <w:bCs/>
                <w:lang w:eastAsia="en-US"/>
              </w:rPr>
              <w:t>, полуприлегающий)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Тема 2.3. Проектирование модельной конструкции на базовой основе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Pr="00466380">
              <w:rPr>
                <w:b/>
                <w:bCs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1-7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Познавательная: лекция, беседа, письмо</w:t>
            </w: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63-64</w:t>
            </w:r>
          </w:p>
        </w:tc>
        <w:tc>
          <w:tcPr>
            <w:tcW w:w="8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Изучение и анализ модели. Подбор соответствующей базовой конструкции. Уточнение базовой конструкции и перенос на нее модельных особенностей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79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Практические </w:t>
            </w:r>
            <w:r>
              <w:rPr>
                <w:b/>
                <w:bCs/>
                <w:lang w:eastAsia="en-US"/>
              </w:rPr>
              <w:t>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631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65-66</w:t>
            </w:r>
          </w:p>
        </w:tc>
        <w:tc>
          <w:tcPr>
            <w:tcW w:w="8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Проектирование модельной конструкции на базовой основе различного ассортимента: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поясной одежды (юбка, брюки)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7, 14,15,16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rPr>
                <w:bCs/>
                <w:lang w:eastAsia="en-US"/>
              </w:rPr>
              <w:t>ОК</w:t>
            </w:r>
            <w:proofErr w:type="gramEnd"/>
            <w:r>
              <w:rPr>
                <w:bCs/>
                <w:lang w:eastAsia="en-US"/>
              </w:rPr>
              <w:t xml:space="preserve"> 1-6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ПК 1.1- </w:t>
            </w: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 2.1-2.3, 3.1-3.4</w:t>
            </w:r>
          </w:p>
          <w:p w:rsidR="00467C24" w:rsidRDefault="00467C24" w:rsidP="00661032">
            <w:pPr>
              <w:jc w:val="center"/>
              <w:rPr>
                <w:bCs/>
                <w:lang w:eastAsia="en-US"/>
              </w:rPr>
            </w:pPr>
            <w:r w:rsidRPr="004B42C9">
              <w:rPr>
                <w:bCs/>
                <w:lang w:eastAsia="en-US"/>
              </w:rPr>
              <w:t>1.7</w:t>
            </w:r>
            <w:r>
              <w:rPr>
                <w:bCs/>
                <w:lang w:eastAsia="en-US"/>
              </w:rPr>
              <w:t>, 2.3, 3.1-3.4</w:t>
            </w:r>
          </w:p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  <w:proofErr w:type="gramStart"/>
            <w:r>
              <w:t>Творческая</w:t>
            </w:r>
            <w:proofErr w:type="gramEnd"/>
            <w:r>
              <w:t xml:space="preserve">: </w:t>
            </w:r>
            <w:r w:rsidRPr="00757030">
              <w:t>конструирование, моделирование</w:t>
            </w:r>
          </w:p>
        </w:tc>
      </w:tr>
      <w:tr w:rsidR="00467C24" w:rsidRPr="00466380" w:rsidTr="00661032">
        <w:trPr>
          <w:trHeight w:val="782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67-68</w:t>
            </w:r>
          </w:p>
        </w:tc>
        <w:tc>
          <w:tcPr>
            <w:tcW w:w="86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Проектирование модельной конструкции на базовой основе различного ассортимента: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плечевой одежды разного покроя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Самостоятельная работа </w:t>
            </w:r>
            <w:proofErr w:type="gramStart"/>
            <w:r w:rsidRPr="00466380">
              <w:rPr>
                <w:b/>
                <w:bCs/>
                <w:lang w:eastAsia="en-US"/>
              </w:rPr>
              <w:t>обучающихся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Завершение лабораторных работ по теме 2.3. Проектирование модельной конструкции на базовой основе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 xml:space="preserve">Проектирование модельной конструкции на базовой основе различного ассортимента: 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466380">
              <w:rPr>
                <w:bCs/>
                <w:lang w:eastAsia="en-US"/>
              </w:rPr>
              <w:t>поясной одежды (юбка, брюки)</w:t>
            </w:r>
            <w:proofErr w:type="gramStart"/>
            <w:r w:rsidRPr="00466380">
              <w:rPr>
                <w:bCs/>
                <w:lang w:eastAsia="en-US"/>
              </w:rPr>
              <w:t>,п</w:t>
            </w:r>
            <w:proofErr w:type="gramEnd"/>
            <w:r w:rsidRPr="00466380">
              <w:rPr>
                <w:bCs/>
                <w:lang w:eastAsia="en-US"/>
              </w:rPr>
              <w:t>лечевой одежды разного покроя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Cs/>
                <w:lang w:eastAsia="en-US"/>
              </w:rPr>
            </w:pPr>
          </w:p>
        </w:tc>
      </w:tr>
      <w:tr w:rsidR="00467C24" w:rsidRPr="00F965AC" w:rsidTr="00661032">
        <w:trPr>
          <w:trHeight w:val="20"/>
        </w:trPr>
        <w:tc>
          <w:tcPr>
            <w:tcW w:w="1668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97" w:type="dxa"/>
            <w:gridSpan w:val="6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Итого аудиторных занятий</w:t>
            </w:r>
          </w:p>
        </w:tc>
        <w:tc>
          <w:tcPr>
            <w:tcW w:w="709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3402" w:type="dxa"/>
          </w:tcPr>
          <w:p w:rsidR="00467C24" w:rsidRPr="00F965AC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467C24" w:rsidRPr="00F965AC" w:rsidTr="00661032">
        <w:trPr>
          <w:trHeight w:val="20"/>
        </w:trPr>
        <w:tc>
          <w:tcPr>
            <w:tcW w:w="1668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97" w:type="dxa"/>
            <w:gridSpan w:val="6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практических занятий</w:t>
            </w:r>
          </w:p>
        </w:tc>
        <w:tc>
          <w:tcPr>
            <w:tcW w:w="709" w:type="dxa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3402" w:type="dxa"/>
          </w:tcPr>
          <w:p w:rsidR="00467C24" w:rsidRPr="00F965AC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467C24" w:rsidRPr="00F965AC" w:rsidTr="00661032">
        <w:trPr>
          <w:trHeight w:val="20"/>
        </w:trPr>
        <w:tc>
          <w:tcPr>
            <w:tcW w:w="1668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97" w:type="dxa"/>
            <w:gridSpan w:val="6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в форме дифференцированного зачета</w:t>
            </w:r>
          </w:p>
        </w:tc>
        <w:tc>
          <w:tcPr>
            <w:tcW w:w="709" w:type="dxa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402" w:type="dxa"/>
          </w:tcPr>
          <w:p w:rsidR="00467C24" w:rsidRPr="00F965AC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467C24" w:rsidRPr="00F965AC" w:rsidTr="00661032">
        <w:trPr>
          <w:trHeight w:val="20"/>
        </w:trPr>
        <w:tc>
          <w:tcPr>
            <w:tcW w:w="1668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97" w:type="dxa"/>
            <w:gridSpan w:val="6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Итого самостоятельной работы</w:t>
            </w:r>
          </w:p>
        </w:tc>
        <w:tc>
          <w:tcPr>
            <w:tcW w:w="709" w:type="dxa"/>
          </w:tcPr>
          <w:p w:rsidR="00467C2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3402" w:type="dxa"/>
          </w:tcPr>
          <w:p w:rsidR="00467C24" w:rsidRPr="00F965AC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467C24" w:rsidRPr="00F965AC" w:rsidTr="00661032">
        <w:trPr>
          <w:trHeight w:val="20"/>
        </w:trPr>
        <w:tc>
          <w:tcPr>
            <w:tcW w:w="1668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497" w:type="dxa"/>
            <w:gridSpan w:val="6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709" w:type="dxa"/>
          </w:tcPr>
          <w:p w:rsidR="00467C24" w:rsidRPr="007F2664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F2664">
              <w:rPr>
                <w:b/>
                <w:bCs/>
              </w:rPr>
              <w:t>105</w:t>
            </w:r>
          </w:p>
        </w:tc>
        <w:tc>
          <w:tcPr>
            <w:tcW w:w="3402" w:type="dxa"/>
          </w:tcPr>
          <w:p w:rsidR="00467C24" w:rsidRPr="00F965AC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</w:tbl>
    <w:p w:rsidR="00467C24" w:rsidRPr="00466380" w:rsidRDefault="00467C24" w:rsidP="00467C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  <w:sectPr w:rsidR="00467C24" w:rsidRPr="00466380" w:rsidSect="001B7F56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467C24" w:rsidRPr="00466380" w:rsidRDefault="00467C24" w:rsidP="00467C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  <w:r w:rsidRPr="00466380">
        <w:rPr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466380">
        <w:rPr>
          <w:b/>
          <w:bCs/>
          <w:sz w:val="28"/>
          <w:szCs w:val="28"/>
        </w:rPr>
        <w:t>УЧЕБНОЙ ДИСЦИПЛИНЫ</w:t>
      </w:r>
    </w:p>
    <w:p w:rsidR="00467C24" w:rsidRPr="00466380" w:rsidRDefault="00467C24" w:rsidP="00467C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b/>
          <w:caps/>
          <w:sz w:val="28"/>
          <w:szCs w:val="28"/>
        </w:rPr>
      </w:pPr>
    </w:p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66380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66380">
        <w:rPr>
          <w:sz w:val="28"/>
          <w:szCs w:val="28"/>
        </w:rPr>
        <w:t>Реализация учебной дисциплины тре</w:t>
      </w:r>
      <w:r>
        <w:rPr>
          <w:sz w:val="28"/>
          <w:szCs w:val="28"/>
        </w:rPr>
        <w:t>бует наличия учебного кабинета</w:t>
      </w:r>
      <w:r w:rsidRPr="00466380">
        <w:rPr>
          <w:sz w:val="28"/>
          <w:szCs w:val="28"/>
        </w:rPr>
        <w:t>.</w:t>
      </w:r>
    </w:p>
    <w:p w:rsidR="00467C24" w:rsidRPr="00466380" w:rsidRDefault="00467C24" w:rsidP="00467C24">
      <w:pPr>
        <w:pStyle w:val="Default"/>
        <w:jc w:val="both"/>
        <w:rPr>
          <w:color w:val="auto"/>
          <w:sz w:val="28"/>
          <w:szCs w:val="28"/>
        </w:rPr>
      </w:pPr>
      <w:r w:rsidRPr="00466380">
        <w:rPr>
          <w:b/>
          <w:color w:val="auto"/>
          <w:sz w:val="28"/>
          <w:szCs w:val="28"/>
        </w:rPr>
        <w:t>Оборудование учебного кабинета</w:t>
      </w:r>
      <w:r w:rsidRPr="00466380">
        <w:rPr>
          <w:color w:val="auto"/>
          <w:sz w:val="28"/>
          <w:szCs w:val="28"/>
        </w:rPr>
        <w:t xml:space="preserve">: </w:t>
      </w:r>
    </w:p>
    <w:p w:rsidR="00467C24" w:rsidRPr="00466380" w:rsidRDefault="00467C24" w:rsidP="00467C2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6380">
        <w:rPr>
          <w:bCs/>
          <w:sz w:val="28"/>
          <w:szCs w:val="28"/>
        </w:rPr>
        <w:t xml:space="preserve">посадочные места по количеству </w:t>
      </w:r>
      <w:proofErr w:type="gramStart"/>
      <w:r w:rsidRPr="00466380">
        <w:rPr>
          <w:bCs/>
          <w:sz w:val="28"/>
          <w:szCs w:val="28"/>
        </w:rPr>
        <w:t>обучающихся</w:t>
      </w:r>
      <w:proofErr w:type="gramEnd"/>
      <w:r w:rsidRPr="00466380">
        <w:rPr>
          <w:bCs/>
          <w:sz w:val="28"/>
          <w:szCs w:val="28"/>
        </w:rPr>
        <w:t>;</w:t>
      </w:r>
    </w:p>
    <w:p w:rsidR="00467C24" w:rsidRPr="00466380" w:rsidRDefault="00467C24" w:rsidP="00467C2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6380">
        <w:rPr>
          <w:bCs/>
          <w:sz w:val="28"/>
          <w:szCs w:val="28"/>
        </w:rPr>
        <w:t>рабочее место преподавателя, оборудованное ПК.</w:t>
      </w:r>
    </w:p>
    <w:p w:rsidR="00467C24" w:rsidRPr="00466380" w:rsidRDefault="00467C24" w:rsidP="00467C24">
      <w:pPr>
        <w:pStyle w:val="Default"/>
        <w:jc w:val="both"/>
        <w:rPr>
          <w:color w:val="auto"/>
          <w:sz w:val="28"/>
          <w:szCs w:val="28"/>
        </w:rPr>
      </w:pPr>
      <w:r w:rsidRPr="00466380">
        <w:rPr>
          <w:b/>
          <w:color w:val="auto"/>
          <w:sz w:val="28"/>
          <w:szCs w:val="28"/>
        </w:rPr>
        <w:t>Технические средства обучения</w:t>
      </w:r>
      <w:r w:rsidRPr="00466380">
        <w:rPr>
          <w:color w:val="auto"/>
          <w:sz w:val="28"/>
          <w:szCs w:val="28"/>
        </w:rPr>
        <w:t xml:space="preserve">: </w:t>
      </w:r>
    </w:p>
    <w:p w:rsidR="00467C24" w:rsidRPr="00466380" w:rsidRDefault="00467C24" w:rsidP="00467C24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466380">
        <w:rPr>
          <w:color w:val="auto"/>
          <w:sz w:val="28"/>
          <w:szCs w:val="28"/>
        </w:rPr>
        <w:t>компьютер;</w:t>
      </w:r>
    </w:p>
    <w:p w:rsidR="00467C24" w:rsidRPr="00466380" w:rsidRDefault="00467C24" w:rsidP="00467C24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466380">
        <w:rPr>
          <w:color w:val="auto"/>
          <w:sz w:val="28"/>
          <w:szCs w:val="28"/>
        </w:rPr>
        <w:t>сканер;</w:t>
      </w:r>
    </w:p>
    <w:p w:rsidR="00467C24" w:rsidRPr="00466380" w:rsidRDefault="00467C24" w:rsidP="00467C24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466380">
        <w:rPr>
          <w:color w:val="auto"/>
          <w:sz w:val="28"/>
          <w:szCs w:val="28"/>
        </w:rPr>
        <w:t>принтер;</w:t>
      </w:r>
    </w:p>
    <w:p w:rsidR="00467C24" w:rsidRDefault="00467C24" w:rsidP="00467C24">
      <w:pPr>
        <w:pStyle w:val="Default"/>
        <w:numPr>
          <w:ilvl w:val="0"/>
          <w:numId w:val="4"/>
        </w:numPr>
        <w:jc w:val="both"/>
        <w:rPr>
          <w:color w:val="auto"/>
          <w:sz w:val="28"/>
          <w:szCs w:val="28"/>
        </w:rPr>
      </w:pPr>
      <w:r w:rsidRPr="00466380">
        <w:rPr>
          <w:color w:val="auto"/>
          <w:sz w:val="28"/>
          <w:szCs w:val="28"/>
        </w:rPr>
        <w:t>мультимедийный проектор</w:t>
      </w:r>
    </w:p>
    <w:p w:rsidR="00467C24" w:rsidRPr="0026768C" w:rsidRDefault="00467C24" w:rsidP="00467C24">
      <w:pPr>
        <w:pStyle w:val="Default"/>
        <w:ind w:left="142"/>
        <w:jc w:val="both"/>
        <w:rPr>
          <w:b/>
          <w:color w:val="auto"/>
          <w:sz w:val="28"/>
          <w:szCs w:val="28"/>
        </w:rPr>
      </w:pPr>
      <w:r w:rsidRPr="0026768C">
        <w:rPr>
          <w:b/>
          <w:color w:val="auto"/>
          <w:sz w:val="28"/>
          <w:szCs w:val="28"/>
        </w:rPr>
        <w:t>Средства обучения</w:t>
      </w:r>
    </w:p>
    <w:p w:rsidR="00467C24" w:rsidRPr="00466380" w:rsidRDefault="00467C24" w:rsidP="00467C24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56"/>
          <w:sz w:val="28"/>
          <w:szCs w:val="28"/>
        </w:rPr>
      </w:pPr>
      <w:r w:rsidRPr="00466380">
        <w:rPr>
          <w:rStyle w:val="FontStyle56"/>
          <w:sz w:val="28"/>
          <w:szCs w:val="28"/>
        </w:rPr>
        <w:t>комплект учебно-методической документации (электронные презентации, электронные учебники)</w:t>
      </w:r>
    </w:p>
    <w:p w:rsidR="00467C24" w:rsidRPr="00466380" w:rsidRDefault="00467C24" w:rsidP="00467C24">
      <w:pPr>
        <w:pStyle w:val="Style6"/>
        <w:widowControl/>
        <w:numPr>
          <w:ilvl w:val="0"/>
          <w:numId w:val="13"/>
        </w:numPr>
        <w:tabs>
          <w:tab w:val="left" w:pos="803"/>
        </w:tabs>
        <w:spacing w:line="240" w:lineRule="auto"/>
        <w:jc w:val="both"/>
        <w:rPr>
          <w:rStyle w:val="FontStyle56"/>
          <w:sz w:val="28"/>
          <w:szCs w:val="28"/>
        </w:rPr>
      </w:pPr>
      <w:r w:rsidRPr="00466380">
        <w:rPr>
          <w:rStyle w:val="FontStyle56"/>
          <w:sz w:val="28"/>
          <w:szCs w:val="28"/>
        </w:rPr>
        <w:t>комплект наглядных пособий (манекен, плакаты, чертежи 1:4,</w:t>
      </w:r>
      <w:r w:rsidRPr="00466380">
        <w:rPr>
          <w:bCs/>
          <w:sz w:val="28"/>
          <w:szCs w:val="28"/>
        </w:rPr>
        <w:t xml:space="preserve"> журналы мод</w:t>
      </w:r>
      <w:r w:rsidRPr="00466380">
        <w:rPr>
          <w:rStyle w:val="FontStyle56"/>
          <w:sz w:val="28"/>
          <w:szCs w:val="28"/>
        </w:rPr>
        <w:t>).</w:t>
      </w:r>
    </w:p>
    <w:p w:rsidR="00467C24" w:rsidRPr="00466380" w:rsidRDefault="00467C24" w:rsidP="00467C24">
      <w:pPr>
        <w:pStyle w:val="Default"/>
        <w:ind w:left="720"/>
        <w:jc w:val="both"/>
        <w:rPr>
          <w:color w:val="auto"/>
          <w:sz w:val="28"/>
          <w:szCs w:val="28"/>
        </w:rPr>
      </w:pPr>
    </w:p>
    <w:p w:rsidR="00467C24" w:rsidRPr="00466380" w:rsidRDefault="00467C24" w:rsidP="00467C2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466380">
        <w:rPr>
          <w:b/>
          <w:bCs/>
          <w:sz w:val="28"/>
          <w:szCs w:val="28"/>
        </w:rPr>
        <w:t>3.2. Информационное обеспечение обучения</w:t>
      </w:r>
    </w:p>
    <w:p w:rsidR="00027DAA" w:rsidRPr="00027DAA" w:rsidRDefault="00027DAA" w:rsidP="00027DAA">
      <w:pPr>
        <w:pStyle w:val="aa"/>
        <w:numPr>
          <w:ilvl w:val="0"/>
          <w:numId w:val="21"/>
        </w:numPr>
        <w:ind w:left="357" w:hanging="73"/>
        <w:jc w:val="both"/>
        <w:rPr>
          <w:sz w:val="28"/>
          <w:szCs w:val="28"/>
        </w:rPr>
      </w:pPr>
      <w:r w:rsidRPr="00027DAA">
        <w:rPr>
          <w:sz w:val="28"/>
          <w:szCs w:val="28"/>
        </w:rPr>
        <w:t xml:space="preserve">Смирнова Н. И. Конструкторско-технологическое обеспечение предприятий индустрии моды: лабораторный практикум / Н.И. Смирнова, Т.Ю. Воронкова, Н.М. </w:t>
      </w:r>
      <w:proofErr w:type="spellStart"/>
      <w:r w:rsidRPr="00027DAA">
        <w:rPr>
          <w:sz w:val="28"/>
          <w:szCs w:val="28"/>
        </w:rPr>
        <w:t>Конопальцева</w:t>
      </w:r>
      <w:proofErr w:type="spellEnd"/>
      <w:r w:rsidRPr="00027DAA">
        <w:rPr>
          <w:sz w:val="28"/>
          <w:szCs w:val="28"/>
        </w:rPr>
        <w:t>. — Москва: ИНФРА-М, 2020. </w:t>
      </w:r>
      <w:proofErr w:type="gramStart"/>
      <w:r w:rsidRPr="00027DAA">
        <w:rPr>
          <w:sz w:val="28"/>
          <w:szCs w:val="28"/>
        </w:rPr>
        <w:t>(Источник:</w:t>
      </w:r>
      <w:proofErr w:type="gramEnd"/>
      <w:r w:rsidRPr="00027DAA">
        <w:rPr>
          <w:sz w:val="28"/>
          <w:szCs w:val="28"/>
        </w:rPr>
        <w:t xml:space="preserve"> </w:t>
      </w:r>
      <w:proofErr w:type="gramStart"/>
      <w:r w:rsidRPr="00027DAA">
        <w:rPr>
          <w:sz w:val="28"/>
          <w:szCs w:val="28"/>
        </w:rPr>
        <w:t xml:space="preserve">ЭБС </w:t>
      </w:r>
      <w:proofErr w:type="spellStart"/>
      <w:r w:rsidRPr="00027DAA">
        <w:rPr>
          <w:sz w:val="28"/>
          <w:szCs w:val="28"/>
          <w:lang w:val="en-US"/>
        </w:rPr>
        <w:t>Znanium</w:t>
      </w:r>
      <w:proofErr w:type="spellEnd"/>
      <w:r w:rsidRPr="00027DAA">
        <w:rPr>
          <w:sz w:val="28"/>
          <w:szCs w:val="28"/>
        </w:rPr>
        <w:t>)</w:t>
      </w:r>
      <w:proofErr w:type="gramEnd"/>
    </w:p>
    <w:p w:rsidR="00027DAA" w:rsidRPr="00027DAA" w:rsidRDefault="00027DAA" w:rsidP="00027DAA">
      <w:pPr>
        <w:pStyle w:val="aa"/>
        <w:numPr>
          <w:ilvl w:val="0"/>
          <w:numId w:val="21"/>
        </w:numPr>
        <w:ind w:left="357" w:hanging="73"/>
        <w:jc w:val="both"/>
        <w:rPr>
          <w:sz w:val="28"/>
          <w:szCs w:val="28"/>
        </w:rPr>
      </w:pPr>
      <w:r w:rsidRPr="00027DAA">
        <w:rPr>
          <w:sz w:val="28"/>
          <w:szCs w:val="28"/>
        </w:rPr>
        <w:t xml:space="preserve">Проектирование типовых конструкций поясной и плечевой одежды: учебное пособие / М. А. Гусева, И. А. Петросова, Е. Г. Андреева, В. В. </w:t>
      </w:r>
      <w:proofErr w:type="spellStart"/>
      <w:r w:rsidRPr="00027DAA">
        <w:rPr>
          <w:sz w:val="28"/>
          <w:szCs w:val="28"/>
        </w:rPr>
        <w:t>Гетманцева</w:t>
      </w:r>
      <w:proofErr w:type="spellEnd"/>
      <w:r w:rsidRPr="00027DAA">
        <w:rPr>
          <w:sz w:val="28"/>
          <w:szCs w:val="28"/>
        </w:rPr>
        <w:t>. — Москва: РГУ им. А.Н. Косыгина, 2018.</w:t>
      </w:r>
    </w:p>
    <w:p w:rsidR="00027DAA" w:rsidRPr="00027DAA" w:rsidRDefault="00027DAA" w:rsidP="00027DAA">
      <w:pPr>
        <w:pStyle w:val="aa"/>
        <w:numPr>
          <w:ilvl w:val="0"/>
          <w:numId w:val="21"/>
        </w:numPr>
        <w:ind w:left="357" w:hanging="73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027DAA">
        <w:rPr>
          <w:sz w:val="28"/>
          <w:szCs w:val="28"/>
        </w:rPr>
        <w:t>Кочесова</w:t>
      </w:r>
      <w:proofErr w:type="spellEnd"/>
      <w:r w:rsidRPr="00027DAA">
        <w:rPr>
          <w:sz w:val="28"/>
          <w:szCs w:val="28"/>
        </w:rPr>
        <w:t xml:space="preserve">, Л. В. Конструирование швейных изделий. Проектирование современных швейных изделий на индивидуальную фигур: учебное пособие / Л.В. </w:t>
      </w:r>
      <w:proofErr w:type="spellStart"/>
      <w:r w:rsidRPr="00027DAA">
        <w:rPr>
          <w:sz w:val="28"/>
          <w:szCs w:val="28"/>
        </w:rPr>
        <w:t>Кочесова</w:t>
      </w:r>
      <w:proofErr w:type="spellEnd"/>
      <w:r w:rsidRPr="00027DAA">
        <w:rPr>
          <w:sz w:val="28"/>
          <w:szCs w:val="28"/>
        </w:rPr>
        <w:t xml:space="preserve">, Е.В. Коваленко. — 2-е изд., </w:t>
      </w:r>
      <w:proofErr w:type="spellStart"/>
      <w:r w:rsidRPr="00027DAA">
        <w:rPr>
          <w:sz w:val="28"/>
          <w:szCs w:val="28"/>
        </w:rPr>
        <w:t>испр</w:t>
      </w:r>
      <w:proofErr w:type="spellEnd"/>
      <w:r w:rsidRPr="00027DAA">
        <w:rPr>
          <w:sz w:val="28"/>
          <w:szCs w:val="28"/>
        </w:rPr>
        <w:t>. и доп. — Москва: ФОРУМ: ИНФРА-М, 2022. </w:t>
      </w:r>
      <w:proofErr w:type="gramStart"/>
      <w:r w:rsidRPr="00027DAA">
        <w:rPr>
          <w:sz w:val="28"/>
          <w:szCs w:val="28"/>
          <w:shd w:val="clear" w:color="auto" w:fill="FFFFFF"/>
        </w:rPr>
        <w:t>(Источник:</w:t>
      </w:r>
      <w:proofErr w:type="gramEnd"/>
      <w:r w:rsidRPr="00027DAA">
        <w:rPr>
          <w:sz w:val="28"/>
          <w:szCs w:val="28"/>
          <w:shd w:val="clear" w:color="auto" w:fill="FFFFFF"/>
        </w:rPr>
        <w:t xml:space="preserve"> </w:t>
      </w:r>
      <w:proofErr w:type="gramStart"/>
      <w:r w:rsidRPr="00027DAA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027DAA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027DAA">
        <w:rPr>
          <w:sz w:val="28"/>
          <w:szCs w:val="28"/>
          <w:shd w:val="clear" w:color="auto" w:fill="FFFFFF"/>
        </w:rPr>
        <w:t>.</w:t>
      </w:r>
      <w:r w:rsidRPr="00027DAA">
        <w:rPr>
          <w:sz w:val="28"/>
          <w:szCs w:val="28"/>
          <w:shd w:val="clear" w:color="auto" w:fill="FFFFFF"/>
          <w:lang w:val="en-US"/>
        </w:rPr>
        <w:t>com</w:t>
      </w:r>
      <w:r w:rsidRPr="00027DAA">
        <w:rPr>
          <w:sz w:val="28"/>
          <w:szCs w:val="28"/>
          <w:shd w:val="clear" w:color="auto" w:fill="FFFFFF"/>
        </w:rPr>
        <w:t>)</w:t>
      </w:r>
      <w:proofErr w:type="gramEnd"/>
    </w:p>
    <w:p w:rsidR="00027DAA" w:rsidRDefault="00027DAA" w:rsidP="00027DAA">
      <w:pPr>
        <w:pStyle w:val="aa"/>
        <w:numPr>
          <w:ilvl w:val="0"/>
          <w:numId w:val="21"/>
        </w:numPr>
        <w:ind w:left="357" w:hanging="73"/>
        <w:jc w:val="both"/>
        <w:rPr>
          <w:sz w:val="28"/>
          <w:szCs w:val="28"/>
        </w:rPr>
      </w:pPr>
      <w:r w:rsidRPr="00027DAA">
        <w:rPr>
          <w:sz w:val="28"/>
          <w:szCs w:val="28"/>
          <w:shd w:val="clear" w:color="auto" w:fill="FFFFFF"/>
        </w:rPr>
        <w:t>Киреева Т. А. Моделирование одежды методом наколки: учебное пособие / Т. А. Киреева. — Минск: РИПО, 2020.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(Источник:</w:t>
      </w:r>
      <w:proofErr w:type="gramEnd"/>
      <w:r>
        <w:rPr>
          <w:sz w:val="28"/>
          <w:szCs w:val="28"/>
        </w:rPr>
        <w:t xml:space="preserve"> ЭБС </w:t>
      </w:r>
      <w:proofErr w:type="spellStart"/>
      <w:r>
        <w:rPr>
          <w:sz w:val="28"/>
          <w:szCs w:val="28"/>
        </w:rPr>
        <w:t>Лань</w:t>
      </w:r>
      <w:proofErr w:type="spellEnd"/>
    </w:p>
    <w:p w:rsidR="00027DAA" w:rsidRPr="00027DAA" w:rsidRDefault="00027DAA" w:rsidP="00027DAA">
      <w:pPr>
        <w:pStyle w:val="aa"/>
        <w:numPr>
          <w:ilvl w:val="0"/>
          <w:numId w:val="21"/>
        </w:numPr>
        <w:ind w:left="357" w:hanging="73"/>
        <w:jc w:val="both"/>
        <w:rPr>
          <w:sz w:val="28"/>
          <w:szCs w:val="28"/>
        </w:rPr>
      </w:pPr>
      <w:bookmarkStart w:id="15" w:name="_GoBack"/>
      <w:bookmarkEnd w:id="15"/>
      <w:proofErr w:type="spellStart"/>
      <w:r w:rsidRPr="00027DAA">
        <w:rPr>
          <w:sz w:val="28"/>
          <w:szCs w:val="28"/>
          <w:shd w:val="clear" w:color="auto" w:fill="FFFFFF"/>
        </w:rPr>
        <w:t>Мешкова</w:t>
      </w:r>
      <w:proofErr w:type="spellEnd"/>
      <w:r w:rsidRPr="00027DAA">
        <w:rPr>
          <w:sz w:val="28"/>
          <w:szCs w:val="28"/>
          <w:shd w:val="clear" w:color="auto" w:fill="FFFFFF"/>
        </w:rPr>
        <w:t xml:space="preserve"> Е. В. Конструирование одежды: учебное пособие / Е. В. </w:t>
      </w:r>
      <w:proofErr w:type="spellStart"/>
      <w:r w:rsidRPr="00027DAA">
        <w:rPr>
          <w:sz w:val="28"/>
          <w:szCs w:val="28"/>
          <w:shd w:val="clear" w:color="auto" w:fill="FFFFFF"/>
        </w:rPr>
        <w:t>Мешкова</w:t>
      </w:r>
      <w:proofErr w:type="spellEnd"/>
      <w:r w:rsidRPr="00027DAA">
        <w:rPr>
          <w:sz w:val="28"/>
          <w:szCs w:val="28"/>
          <w:shd w:val="clear" w:color="auto" w:fill="FFFFFF"/>
        </w:rPr>
        <w:t>. — Минск: РИПО, 2019</w:t>
      </w:r>
      <w:r w:rsidRPr="00027DAA">
        <w:rPr>
          <w:sz w:val="28"/>
          <w:szCs w:val="28"/>
        </w:rPr>
        <w:t xml:space="preserve">. </w:t>
      </w:r>
      <w:proofErr w:type="gramStart"/>
      <w:r w:rsidRPr="00027DAA">
        <w:rPr>
          <w:sz w:val="28"/>
          <w:szCs w:val="28"/>
        </w:rPr>
        <w:t>(Источник:</w:t>
      </w:r>
      <w:proofErr w:type="gramEnd"/>
      <w:r w:rsidRPr="00027DAA">
        <w:rPr>
          <w:sz w:val="28"/>
          <w:szCs w:val="28"/>
        </w:rPr>
        <w:t xml:space="preserve"> </w:t>
      </w:r>
      <w:proofErr w:type="gramStart"/>
      <w:r w:rsidRPr="00027DAA">
        <w:rPr>
          <w:sz w:val="28"/>
          <w:szCs w:val="28"/>
        </w:rPr>
        <w:t>ЭБС Лань)</w:t>
      </w:r>
      <w:proofErr w:type="gramEnd"/>
    </w:p>
    <w:p w:rsidR="00027DAA" w:rsidRDefault="00027DAA" w:rsidP="00027DA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67C24" w:rsidRPr="00602A28" w:rsidRDefault="00467C24" w:rsidP="00027DA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602A28">
        <w:rPr>
          <w:b/>
          <w:sz w:val="28"/>
          <w:szCs w:val="28"/>
        </w:rPr>
        <w:t>Дополнительная литература:</w:t>
      </w:r>
    </w:p>
    <w:p w:rsidR="00467C24" w:rsidRPr="00602A28" w:rsidRDefault="00467C24" w:rsidP="00467C24">
      <w:pPr>
        <w:pStyle w:val="aa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Проектирование костюма: Учебник / </w:t>
      </w:r>
      <w:proofErr w:type="spellStart"/>
      <w:r w:rsidRPr="00602A28">
        <w:rPr>
          <w:sz w:val="28"/>
          <w:szCs w:val="28"/>
        </w:rPr>
        <w:t>Л.А.Сафина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Л.М.Тухбатуллина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В.В.Хамматова</w:t>
      </w:r>
      <w:proofErr w:type="spellEnd"/>
      <w:r w:rsidRPr="00602A28">
        <w:rPr>
          <w:sz w:val="28"/>
          <w:szCs w:val="28"/>
        </w:rPr>
        <w:t xml:space="preserve"> и др. - М.: НИЦ ИНФРА-М, 2020. – 239 с.</w:t>
      </w:r>
    </w:p>
    <w:p w:rsidR="00467C24" w:rsidRPr="00602A28" w:rsidRDefault="00467C24" w:rsidP="00467C24">
      <w:pPr>
        <w:pStyle w:val="aa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 xml:space="preserve">Конструктивное моделирование одежды в терминах, эскизах и чертежах: Учебное пособие / </w:t>
      </w:r>
      <w:proofErr w:type="spellStart"/>
      <w:r w:rsidRPr="00602A28">
        <w:rPr>
          <w:sz w:val="28"/>
          <w:szCs w:val="28"/>
        </w:rPr>
        <w:t>Л.П.Шершнева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Е.А.Дубоносова</w:t>
      </w:r>
      <w:proofErr w:type="spellEnd"/>
      <w:r w:rsidRPr="00602A28">
        <w:rPr>
          <w:sz w:val="28"/>
          <w:szCs w:val="28"/>
        </w:rPr>
        <w:t xml:space="preserve">, </w:t>
      </w:r>
      <w:proofErr w:type="spellStart"/>
      <w:r w:rsidRPr="00602A28">
        <w:rPr>
          <w:sz w:val="28"/>
          <w:szCs w:val="28"/>
        </w:rPr>
        <w:t>С.Г.Сунаева</w:t>
      </w:r>
      <w:proofErr w:type="spellEnd"/>
      <w:r w:rsidRPr="00602A28">
        <w:rPr>
          <w:sz w:val="28"/>
          <w:szCs w:val="28"/>
        </w:rPr>
        <w:t xml:space="preserve"> и др. - М.: ИД ФОРУМ: НИЦ ИНФРА-М, 2018.-271 с.</w:t>
      </w:r>
    </w:p>
    <w:p w:rsidR="00467C24" w:rsidRPr="00602A28" w:rsidRDefault="00467C24" w:rsidP="00467C24">
      <w:pPr>
        <w:pStyle w:val="aa"/>
        <w:numPr>
          <w:ilvl w:val="0"/>
          <w:numId w:val="16"/>
        </w:num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lastRenderedPageBreak/>
        <w:t>Конструкторско-технологическое обеспечение предприятий индустрии моды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лабораторный практикум / Н.И. Смирнова, Т.Ю. Воронкова, Н.М. </w:t>
      </w:r>
      <w:proofErr w:type="spellStart"/>
      <w:r w:rsidRPr="00602A28">
        <w:rPr>
          <w:sz w:val="28"/>
          <w:szCs w:val="28"/>
        </w:rPr>
        <w:t>Конопальцева</w:t>
      </w:r>
      <w:proofErr w:type="spellEnd"/>
      <w:r w:rsidRPr="00602A28">
        <w:rPr>
          <w:sz w:val="28"/>
          <w:szCs w:val="28"/>
        </w:rPr>
        <w:t>. — М.</w:t>
      </w:r>
      <w:proofErr w:type="gramStart"/>
      <w:r w:rsidRPr="00602A28">
        <w:rPr>
          <w:sz w:val="28"/>
          <w:szCs w:val="28"/>
        </w:rPr>
        <w:t xml:space="preserve"> :</w:t>
      </w:r>
      <w:proofErr w:type="gramEnd"/>
      <w:r w:rsidRPr="00602A28">
        <w:rPr>
          <w:sz w:val="28"/>
          <w:szCs w:val="28"/>
        </w:rPr>
        <w:t xml:space="preserve"> ФОРУМ : ИНФРА-М, 2018.</w:t>
      </w:r>
    </w:p>
    <w:p w:rsidR="00467C24" w:rsidRPr="00602A28" w:rsidRDefault="00467C24" w:rsidP="00467C2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sz w:val="28"/>
          <w:szCs w:val="28"/>
        </w:rPr>
      </w:pPr>
      <w:r w:rsidRPr="00602A28">
        <w:rPr>
          <w:b/>
          <w:sz w:val="28"/>
          <w:szCs w:val="28"/>
        </w:rPr>
        <w:t>Периодические издания:</w:t>
      </w:r>
    </w:p>
    <w:p w:rsidR="00467C24" w:rsidRPr="00602A28" w:rsidRDefault="00467C24" w:rsidP="00467C2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sz w:val="28"/>
          <w:szCs w:val="28"/>
        </w:rPr>
      </w:pPr>
      <w:r w:rsidRPr="00602A28">
        <w:rPr>
          <w:sz w:val="28"/>
          <w:szCs w:val="28"/>
        </w:rPr>
        <w:t>Журналы:</w:t>
      </w:r>
    </w:p>
    <w:p w:rsidR="00467C24" w:rsidRPr="00602A28" w:rsidRDefault="00467C24" w:rsidP="00467C24">
      <w:pPr>
        <w:pStyle w:val="aa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Индустрия моды. ЗАО «ЭДИПРЕСС-КОНГЛИГА».</w:t>
      </w:r>
    </w:p>
    <w:p w:rsidR="00467C24" w:rsidRPr="00602A28" w:rsidRDefault="00467C24" w:rsidP="00467C24">
      <w:pPr>
        <w:pStyle w:val="aa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VOGUE. Россия.</w:t>
      </w:r>
    </w:p>
    <w:p w:rsidR="00467C24" w:rsidRPr="00602A28" w:rsidRDefault="00467C24" w:rsidP="00467C24">
      <w:pPr>
        <w:pStyle w:val="aa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602A28">
        <w:rPr>
          <w:sz w:val="28"/>
          <w:szCs w:val="28"/>
        </w:rPr>
        <w:t>Moden</w:t>
      </w:r>
      <w:proofErr w:type="spellEnd"/>
      <w:r w:rsidRPr="00602A28">
        <w:rPr>
          <w:sz w:val="28"/>
          <w:szCs w:val="28"/>
        </w:rPr>
        <w:t xml:space="preserve"> (мода для </w:t>
      </w:r>
      <w:proofErr w:type="gramStart"/>
      <w:r w:rsidRPr="00602A28">
        <w:rPr>
          <w:sz w:val="28"/>
          <w:szCs w:val="28"/>
        </w:rPr>
        <w:t>тех</w:t>
      </w:r>
      <w:proofErr w:type="gramEnd"/>
      <w:r w:rsidRPr="00602A28">
        <w:rPr>
          <w:sz w:val="28"/>
          <w:szCs w:val="28"/>
        </w:rPr>
        <w:t xml:space="preserve"> кто шьет).</w:t>
      </w:r>
    </w:p>
    <w:p w:rsidR="00467C24" w:rsidRPr="00602A28" w:rsidRDefault="00467C24" w:rsidP="00467C24">
      <w:pPr>
        <w:pStyle w:val="aa"/>
        <w:numPr>
          <w:ilvl w:val="0"/>
          <w:numId w:val="1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602A28">
        <w:rPr>
          <w:sz w:val="28"/>
          <w:szCs w:val="28"/>
        </w:rPr>
        <w:t>COSMOPOLITAN.</w:t>
      </w:r>
    </w:p>
    <w:p w:rsidR="00467C24" w:rsidRPr="008B6F68" w:rsidRDefault="00467C24" w:rsidP="00467C24">
      <w:pPr>
        <w:ind w:firstLine="709"/>
        <w:rPr>
          <w:rFonts w:eastAsia="Batang"/>
          <w:b/>
          <w:sz w:val="28"/>
          <w:szCs w:val="28"/>
        </w:rPr>
      </w:pPr>
      <w:r w:rsidRPr="008B6F68">
        <w:rPr>
          <w:rFonts w:eastAsia="Batang"/>
          <w:b/>
          <w:sz w:val="28"/>
          <w:szCs w:val="28"/>
        </w:rPr>
        <w:t xml:space="preserve">Список </w:t>
      </w:r>
      <w:proofErr w:type="spellStart"/>
      <w:r w:rsidRPr="008B6F68">
        <w:rPr>
          <w:rFonts w:eastAsia="Batang"/>
          <w:b/>
          <w:sz w:val="28"/>
          <w:szCs w:val="28"/>
        </w:rPr>
        <w:t>интернет-р</w:t>
      </w:r>
      <w:r>
        <w:rPr>
          <w:rFonts w:eastAsia="Batang"/>
          <w:b/>
          <w:sz w:val="28"/>
          <w:szCs w:val="28"/>
        </w:rPr>
        <w:t>есурсов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Cambria" w:hAnsi="Cambria"/>
          <w:bCs/>
          <w:caps/>
          <w:sz w:val="26"/>
          <w:szCs w:val="26"/>
        </w:rPr>
      </w:pPr>
      <w:r w:rsidRPr="00602A28">
        <w:rPr>
          <w:rFonts w:ascii="Cambria" w:hAnsi="Cambria"/>
          <w:bCs/>
          <w:sz w:val="26"/>
          <w:szCs w:val="26"/>
        </w:rPr>
        <w:t xml:space="preserve">Журнал  “Индустрия моды” [Электронный ресурс]. – Режим доступа: </w:t>
      </w:r>
      <w:hyperlink r:id="rId11" w:history="1">
        <w:r w:rsidRPr="00602A28">
          <w:rPr>
            <w:rFonts w:ascii="Cambria" w:hAnsi="Cambria"/>
            <w:bCs/>
            <w:sz w:val="26"/>
            <w:szCs w:val="26"/>
            <w:u w:val="single"/>
          </w:rPr>
          <w:t>http://www.industria-mody.ru</w:t>
        </w:r>
      </w:hyperlink>
      <w:r w:rsidRPr="00602A28">
        <w:rPr>
          <w:rFonts w:ascii="Cambria" w:hAnsi="Cambria"/>
          <w:bCs/>
          <w:sz w:val="26"/>
          <w:szCs w:val="26"/>
        </w:rPr>
        <w:t xml:space="preserve"> </w:t>
      </w:r>
      <w:r w:rsidRPr="00602A28">
        <w:rPr>
          <w:rFonts w:ascii="Cambria" w:hAnsi="Cambria"/>
          <w:bCs/>
          <w:caps/>
          <w:sz w:val="26"/>
          <w:szCs w:val="26"/>
        </w:rPr>
        <w:t>,</w:t>
      </w:r>
      <w:r w:rsidRPr="00602A28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602A28">
        <w:rPr>
          <w:rFonts w:ascii="Cambria" w:hAnsi="Cambria"/>
          <w:bCs/>
          <w:sz w:val="26"/>
          <w:szCs w:val="26"/>
        </w:rPr>
        <w:t>Загл</w:t>
      </w:r>
      <w:proofErr w:type="spellEnd"/>
      <w:r w:rsidRPr="00602A28">
        <w:rPr>
          <w:rFonts w:ascii="Cambria" w:hAnsi="Cambria"/>
          <w:bCs/>
          <w:sz w:val="26"/>
          <w:szCs w:val="26"/>
        </w:rPr>
        <w:t>. с экрана.</w:t>
      </w:r>
    </w:p>
    <w:p w:rsidR="00467C24" w:rsidRPr="00602A28" w:rsidRDefault="00467C24" w:rsidP="00467C24">
      <w:pPr>
        <w:pStyle w:val="aa"/>
        <w:keepNext/>
        <w:numPr>
          <w:ilvl w:val="0"/>
          <w:numId w:val="20"/>
        </w:numPr>
        <w:autoSpaceDE w:val="0"/>
        <w:autoSpaceDN w:val="0"/>
        <w:jc w:val="both"/>
        <w:outlineLvl w:val="0"/>
        <w:rPr>
          <w:rFonts w:ascii="Cambria" w:hAnsi="Cambria"/>
          <w:bCs/>
          <w:sz w:val="26"/>
          <w:szCs w:val="26"/>
        </w:rPr>
      </w:pPr>
      <w:r w:rsidRPr="00602A28">
        <w:rPr>
          <w:rFonts w:ascii="Cambria" w:hAnsi="Cambria"/>
          <w:bCs/>
          <w:sz w:val="26"/>
          <w:szCs w:val="26"/>
        </w:rPr>
        <w:t xml:space="preserve">Журнал “Ателье” [Электронный ресурс]. – Режим доступа: </w:t>
      </w:r>
      <w:hyperlink r:id="rId12" w:history="1">
        <w:r w:rsidRPr="00602A28">
          <w:rPr>
            <w:rFonts w:ascii="Cambria" w:hAnsi="Cambria"/>
            <w:bCs/>
            <w:sz w:val="26"/>
            <w:szCs w:val="26"/>
            <w:u w:val="single"/>
          </w:rPr>
          <w:t>http://www.ateliemagazine.ru</w:t>
        </w:r>
      </w:hyperlink>
      <w:r w:rsidRPr="00602A28">
        <w:rPr>
          <w:rFonts w:ascii="Cambria" w:hAnsi="Cambria"/>
          <w:bCs/>
          <w:sz w:val="26"/>
          <w:szCs w:val="26"/>
        </w:rPr>
        <w:t xml:space="preserve"> </w:t>
      </w:r>
      <w:r w:rsidRPr="00602A28">
        <w:rPr>
          <w:rFonts w:ascii="Cambria" w:hAnsi="Cambria"/>
          <w:bCs/>
          <w:caps/>
          <w:sz w:val="26"/>
          <w:szCs w:val="26"/>
        </w:rPr>
        <w:t>,</w:t>
      </w:r>
      <w:r w:rsidRPr="00602A28">
        <w:rPr>
          <w:rFonts w:ascii="Cambria" w:hAnsi="Cambria"/>
          <w:bCs/>
          <w:sz w:val="26"/>
          <w:szCs w:val="26"/>
        </w:rPr>
        <w:t xml:space="preserve"> свободный. – </w:t>
      </w:r>
      <w:proofErr w:type="spellStart"/>
      <w:r w:rsidRPr="00602A28">
        <w:rPr>
          <w:rFonts w:ascii="Cambria" w:hAnsi="Cambria"/>
          <w:bCs/>
          <w:sz w:val="26"/>
          <w:szCs w:val="26"/>
        </w:rPr>
        <w:t>Загл</w:t>
      </w:r>
      <w:proofErr w:type="spellEnd"/>
      <w:r w:rsidRPr="00602A28">
        <w:rPr>
          <w:rFonts w:ascii="Cambria" w:hAnsi="Cambria"/>
          <w:bCs/>
          <w:sz w:val="26"/>
          <w:szCs w:val="26"/>
        </w:rPr>
        <w:t xml:space="preserve">. с экрана. </w:t>
      </w:r>
      <w:r w:rsidRPr="00602A28">
        <w:rPr>
          <w:sz w:val="28"/>
          <w:szCs w:val="28"/>
        </w:rPr>
        <w:t>Журнал “</w:t>
      </w:r>
      <w:r w:rsidRPr="00602A28">
        <w:rPr>
          <w:sz w:val="28"/>
          <w:szCs w:val="28"/>
          <w:lang w:val="en-US"/>
        </w:rPr>
        <w:t>International</w:t>
      </w:r>
      <w:r w:rsidRPr="00602A28">
        <w:rPr>
          <w:sz w:val="28"/>
          <w:szCs w:val="28"/>
        </w:rPr>
        <w:t xml:space="preserve"> </w:t>
      </w:r>
      <w:r w:rsidRPr="00602A28">
        <w:rPr>
          <w:sz w:val="28"/>
          <w:szCs w:val="28"/>
          <w:lang w:val="en-US"/>
        </w:rPr>
        <w:t>Textiles</w:t>
      </w:r>
      <w:r w:rsidRPr="00602A28">
        <w:rPr>
          <w:sz w:val="28"/>
          <w:szCs w:val="28"/>
        </w:rPr>
        <w:t xml:space="preserve">” [Электронный ресурс]. – Режим доступа: </w:t>
      </w:r>
      <w:hyperlink r:id="rId13" w:history="1">
        <w:r w:rsidRPr="00602A28">
          <w:rPr>
            <w:sz w:val="28"/>
            <w:szCs w:val="28"/>
            <w:u w:val="single"/>
          </w:rPr>
          <w:t>http://internationaltextiles.ru/</w:t>
        </w:r>
      </w:hyperlink>
      <w:r w:rsidRPr="00602A28">
        <w:rPr>
          <w:sz w:val="28"/>
          <w:szCs w:val="28"/>
        </w:rPr>
        <w:t xml:space="preserve">  </w:t>
      </w:r>
      <w:r w:rsidRPr="00602A28">
        <w:rPr>
          <w:caps/>
          <w:sz w:val="28"/>
          <w:szCs w:val="28"/>
        </w:rPr>
        <w:t>,</w:t>
      </w:r>
      <w:r w:rsidRPr="00602A28">
        <w:rPr>
          <w:sz w:val="28"/>
          <w:szCs w:val="28"/>
        </w:rPr>
        <w:t xml:space="preserve"> свободный. – </w:t>
      </w:r>
      <w:proofErr w:type="spellStart"/>
      <w:r w:rsidRPr="00602A28">
        <w:rPr>
          <w:sz w:val="28"/>
          <w:szCs w:val="28"/>
        </w:rPr>
        <w:t>Загл</w:t>
      </w:r>
      <w:proofErr w:type="spellEnd"/>
      <w:r w:rsidRPr="00602A28">
        <w:rPr>
          <w:sz w:val="28"/>
          <w:szCs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Журнал «Осинка». Шитье, мода, выкройки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4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osinka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Журнал "Легкая Промышленность, Курьер"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5" w:history="1">
        <w:r w:rsidRPr="00602A28">
          <w:rPr>
            <w:color w:val="0000FF"/>
            <w:sz w:val="28"/>
            <w:u w:val="single"/>
          </w:rPr>
          <w:t>www.lp-magazine.ru</w:t>
        </w:r>
      </w:hyperlink>
      <w:r w:rsidRPr="00602A28">
        <w:rPr>
          <w:sz w:val="28"/>
        </w:rPr>
        <w:t xml:space="preserve"> 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Информационный портал легкой промышленности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 </w:t>
      </w:r>
      <w:hyperlink r:id="rId16" w:history="1">
        <w:r w:rsidRPr="00602A28">
          <w:rPr>
            <w:color w:val="0000FF"/>
            <w:sz w:val="28"/>
            <w:u w:val="single"/>
          </w:rPr>
          <w:t>www.legprominfo.ru</w:t>
        </w:r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Электронный курс кройки и шитья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7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kroyka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Школа конструирования и моделирования одежды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8" w:history="1">
        <w:r w:rsidRPr="00602A28">
          <w:rPr>
            <w:color w:val="0000FF"/>
            <w:sz w:val="28"/>
            <w:u w:val="single"/>
          </w:rPr>
          <w:t>http:www.tvorim.e-gloryon.com</w:t>
        </w:r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602A28">
        <w:rPr>
          <w:sz w:val="28"/>
        </w:rPr>
        <w:t>Конструирование и моделирование одежды [Электронный ресурс]. – Режим доступа:</w:t>
      </w:r>
      <w:r w:rsidRPr="00602A28">
        <w:rPr>
          <w:caps/>
          <w:sz w:val="28"/>
        </w:rPr>
        <w:t>,</w:t>
      </w:r>
      <w:r w:rsidRPr="00602A28">
        <w:rPr>
          <w:sz w:val="28"/>
        </w:rPr>
        <w:t xml:space="preserve"> </w:t>
      </w:r>
      <w:hyperlink r:id="rId19" w:history="1">
        <w:r w:rsidRPr="00602A28">
          <w:rPr>
            <w:color w:val="0000FF"/>
            <w:sz w:val="28"/>
            <w:u w:val="single"/>
            <w:lang w:val="en-US"/>
          </w:rPr>
          <w:t>www</w:t>
        </w:r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ni</w:t>
        </w:r>
        <w:proofErr w:type="spellEnd"/>
        <w:r w:rsidRPr="00602A28">
          <w:rPr>
            <w:color w:val="0000FF"/>
            <w:sz w:val="28"/>
            <w:u w:val="single"/>
          </w:rPr>
          <w:t>-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tochka</w:t>
        </w:r>
        <w:proofErr w:type="spellEnd"/>
        <w:r w:rsidRPr="00602A28">
          <w:rPr>
            <w:color w:val="0000FF"/>
            <w:sz w:val="28"/>
            <w:u w:val="single"/>
          </w:rPr>
          <w:t>.</w:t>
        </w:r>
        <w:proofErr w:type="spellStart"/>
        <w:r w:rsidRPr="00602A28">
          <w:rPr>
            <w:color w:val="0000FF"/>
            <w:sz w:val="28"/>
            <w:u w:val="single"/>
            <w:lang w:val="en-US"/>
          </w:rPr>
          <w:t>ru</w:t>
        </w:r>
        <w:proofErr w:type="spellEnd"/>
      </w:hyperlink>
      <w:r w:rsidRPr="00602A28">
        <w:rPr>
          <w:sz w:val="28"/>
        </w:rPr>
        <w:t xml:space="preserve"> свободный. – </w:t>
      </w:r>
      <w:proofErr w:type="spellStart"/>
      <w:r w:rsidRPr="00602A28">
        <w:rPr>
          <w:sz w:val="28"/>
        </w:rPr>
        <w:t>Загл</w:t>
      </w:r>
      <w:proofErr w:type="spellEnd"/>
      <w:r w:rsidRPr="00602A28">
        <w:rPr>
          <w:sz w:val="28"/>
        </w:rPr>
        <w:t>. с экрана.</w:t>
      </w:r>
    </w:p>
    <w:p w:rsidR="00467C24" w:rsidRPr="00602A28" w:rsidRDefault="00467C24" w:rsidP="00467C24">
      <w:pPr>
        <w:pStyle w:val="aa"/>
        <w:numPr>
          <w:ilvl w:val="0"/>
          <w:numId w:val="20"/>
        </w:numPr>
        <w:contextualSpacing/>
        <w:jc w:val="both"/>
        <w:rPr>
          <w:bCs/>
          <w:color w:val="000000"/>
          <w:sz w:val="28"/>
          <w:szCs w:val="28"/>
          <w:u w:val="single"/>
        </w:rPr>
      </w:pPr>
      <w:r w:rsidRPr="00602A28">
        <w:rPr>
          <w:bCs/>
          <w:color w:val="000000"/>
          <w:sz w:val="28"/>
          <w:szCs w:val="28"/>
          <w:u w:val="single"/>
          <w:lang w:val="en-US"/>
        </w:rPr>
        <w:t>www</w:t>
      </w:r>
      <w:r w:rsidRPr="00602A28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602A28">
        <w:rPr>
          <w:bCs/>
          <w:color w:val="000000"/>
          <w:sz w:val="28"/>
          <w:szCs w:val="28"/>
          <w:u w:val="single"/>
          <w:lang w:val="en-US"/>
        </w:rPr>
        <w:t>modanews</w:t>
      </w:r>
      <w:proofErr w:type="spellEnd"/>
      <w:r w:rsidRPr="00602A28">
        <w:rPr>
          <w:bCs/>
          <w:color w:val="000000"/>
          <w:sz w:val="28"/>
          <w:szCs w:val="28"/>
          <w:u w:val="single"/>
        </w:rPr>
        <w:t>.</w:t>
      </w:r>
      <w:proofErr w:type="spellStart"/>
      <w:r w:rsidRPr="00602A28">
        <w:rPr>
          <w:bCs/>
          <w:color w:val="000000"/>
          <w:sz w:val="28"/>
          <w:szCs w:val="28"/>
          <w:u w:val="single"/>
          <w:lang w:val="en-US"/>
        </w:rPr>
        <w:t>ru</w:t>
      </w:r>
      <w:proofErr w:type="spellEnd"/>
    </w:p>
    <w:p w:rsidR="00467C24" w:rsidRPr="00602A28" w:rsidRDefault="00027DAA" w:rsidP="00467C24">
      <w:pPr>
        <w:pStyle w:val="aa"/>
        <w:numPr>
          <w:ilvl w:val="0"/>
          <w:numId w:val="20"/>
        </w:numPr>
        <w:jc w:val="both"/>
        <w:rPr>
          <w:bCs/>
          <w:color w:val="000000"/>
          <w:sz w:val="28"/>
          <w:szCs w:val="28"/>
          <w:u w:val="single"/>
        </w:rPr>
      </w:pPr>
      <w:hyperlink r:id="rId20" w:history="1"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467C24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burdamode</w:t>
        </w:r>
        <w:proofErr w:type="spellEnd"/>
        <w:r w:rsidR="00467C24" w:rsidRPr="00602A28">
          <w:rPr>
            <w:bCs/>
            <w:color w:val="000000"/>
            <w:sz w:val="28"/>
            <w:szCs w:val="28"/>
            <w:u w:val="single"/>
          </w:rPr>
          <w:t>.</w:t>
        </w:r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com</w:t>
        </w:r>
      </w:hyperlink>
    </w:p>
    <w:p w:rsidR="00467C24" w:rsidRPr="00602A28" w:rsidRDefault="00027DAA" w:rsidP="00467C24">
      <w:pPr>
        <w:pStyle w:val="aa"/>
        <w:numPr>
          <w:ilvl w:val="0"/>
          <w:numId w:val="20"/>
        </w:numPr>
        <w:jc w:val="both"/>
        <w:rPr>
          <w:bCs/>
          <w:color w:val="000000"/>
          <w:sz w:val="28"/>
          <w:szCs w:val="28"/>
          <w:u w:val="single"/>
        </w:rPr>
      </w:pPr>
      <w:hyperlink r:id="rId21" w:history="1"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www</w:t>
        </w:r>
        <w:r w:rsidR="00467C24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fashiontheory</w:t>
        </w:r>
        <w:proofErr w:type="spellEnd"/>
        <w:r w:rsidR="00467C24" w:rsidRPr="00602A28">
          <w:rPr>
            <w:bCs/>
            <w:color w:val="000000"/>
            <w:sz w:val="28"/>
            <w:szCs w:val="28"/>
            <w:u w:val="single"/>
          </w:rPr>
          <w:t>.</w:t>
        </w:r>
        <w:proofErr w:type="spellStart"/>
        <w:r w:rsidR="00467C24" w:rsidRPr="00602A28">
          <w:rPr>
            <w:bCs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67C24" w:rsidRDefault="00467C24" w:rsidP="00467C2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</w:p>
    <w:p w:rsidR="00467C24" w:rsidRPr="00466380" w:rsidRDefault="00467C24" w:rsidP="00467C24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sz w:val="28"/>
          <w:szCs w:val="28"/>
        </w:rPr>
      </w:pPr>
    </w:p>
    <w:p w:rsidR="00467C24" w:rsidRPr="007B212B" w:rsidRDefault="00467C24" w:rsidP="00467C24">
      <w:pPr>
        <w:pStyle w:val="1"/>
        <w:keepLines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/>
        <w:jc w:val="center"/>
        <w:rPr>
          <w:rFonts w:ascii="Times New Roman" w:hAnsi="Times New Roman"/>
          <w:color w:val="auto"/>
        </w:rPr>
      </w:pPr>
      <w:r w:rsidRPr="007B212B">
        <w:rPr>
          <w:rFonts w:ascii="Times New Roman" w:hAnsi="Times New Roman"/>
          <w:color w:val="auto"/>
        </w:rPr>
        <w:t xml:space="preserve">КОНТРОЛЬ И ОЦЕНКА РЕЗУЛЬТАТОВ ОСВОЕНИЯ УЧЕБНОЙ ДИСЦИПЛИНЫ </w:t>
      </w:r>
    </w:p>
    <w:p w:rsidR="00467C24" w:rsidRPr="00466380" w:rsidRDefault="00467C24" w:rsidP="00467C24">
      <w:pPr>
        <w:rPr>
          <w:sz w:val="28"/>
          <w:szCs w:val="28"/>
        </w:rPr>
      </w:pPr>
    </w:p>
    <w:p w:rsidR="00467C24" w:rsidRPr="00466380" w:rsidRDefault="00467C24" w:rsidP="00467C24">
      <w:pPr>
        <w:ind w:firstLine="644"/>
        <w:jc w:val="both"/>
        <w:rPr>
          <w:color w:val="000000"/>
          <w:sz w:val="28"/>
          <w:szCs w:val="28"/>
        </w:rPr>
      </w:pPr>
      <w:r w:rsidRPr="00466380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</w:t>
      </w:r>
      <w:r w:rsidRPr="005851FD">
        <w:rPr>
          <w:color w:val="000000"/>
          <w:sz w:val="28"/>
          <w:szCs w:val="28"/>
        </w:rPr>
        <w:t>устного опроса по контрольным вопросам соответствующих тем, тестирования, проверки и оценки выполнения практических заданий, а также в ходе проведения промежуточной аттестации в форме дифференцированного зачёта по завершению изучения</w:t>
      </w:r>
      <w:r w:rsidRPr="00466380">
        <w:rPr>
          <w:color w:val="000000"/>
          <w:sz w:val="28"/>
          <w:szCs w:val="28"/>
        </w:rPr>
        <w:t xml:space="preserve"> учебной дисциплины.</w:t>
      </w:r>
    </w:p>
    <w:p w:rsidR="00A3016E" w:rsidRPr="00A3016E" w:rsidRDefault="00467C24" w:rsidP="00A3016E">
      <w:pPr>
        <w:ind w:firstLine="644"/>
        <w:jc w:val="both"/>
        <w:rPr>
          <w:lang w:eastAsia="zh-CN"/>
        </w:rPr>
      </w:pPr>
      <w:r w:rsidRPr="00466380">
        <w:rPr>
          <w:sz w:val="28"/>
          <w:szCs w:val="28"/>
        </w:rPr>
        <w:lastRenderedPageBreak/>
        <w:t xml:space="preserve">        </w:t>
      </w:r>
      <w:r w:rsidR="00A3016E" w:rsidRPr="00A3016E">
        <w:rPr>
          <w:sz w:val="28"/>
          <w:szCs w:val="28"/>
          <w:lang w:eastAsia="zh-CN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2"/>
        <w:gridCol w:w="4469"/>
      </w:tblGrid>
      <w:tr w:rsidR="00467C24" w:rsidRPr="00466380" w:rsidTr="00661032">
        <w:trPr>
          <w:tblHeader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Результаты обучения</w:t>
            </w:r>
          </w:p>
          <w:p w:rsidR="00467C24" w:rsidRPr="00466380" w:rsidRDefault="00467C24" w:rsidP="00661032">
            <w:pPr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lang w:eastAsia="en-US"/>
              </w:rPr>
            </w:pPr>
            <w:r w:rsidRPr="00466380">
              <w:rPr>
                <w:b/>
                <w:lang w:eastAsia="en-US"/>
              </w:rPr>
              <w:t xml:space="preserve">Формы и методы контроля и оценки </w:t>
            </w:r>
          </w:p>
          <w:p w:rsidR="00467C24" w:rsidRPr="00466380" w:rsidRDefault="00467C24" w:rsidP="00661032">
            <w:pPr>
              <w:jc w:val="center"/>
              <w:rPr>
                <w:b/>
                <w:bCs/>
                <w:lang w:eastAsia="en-US"/>
              </w:rPr>
            </w:pPr>
            <w:r w:rsidRPr="00466380">
              <w:rPr>
                <w:b/>
                <w:lang w:eastAsia="en-US"/>
              </w:rPr>
              <w:t xml:space="preserve">результатов обучения </w:t>
            </w:r>
          </w:p>
        </w:tc>
      </w:tr>
      <w:tr w:rsidR="00467C24" w:rsidRPr="00466380" w:rsidTr="00661032">
        <w:trPr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  <w:r w:rsidRPr="00466380">
              <w:rPr>
                <w:b/>
                <w:bCs/>
                <w:lang w:eastAsia="en-US"/>
              </w:rPr>
              <w:t xml:space="preserve">Умение: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rPr>
                <w:b/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267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определять типы телосложения;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снимать мерки;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распределять прибавки при разработке конструкции изделия по участкам;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определять баланс изделия;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строить базовую конструкцию изделия;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производить необходимые расчеты;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проектировать отдельные детали изделия;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строить изделия различных силуэтов;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строить основу рукава;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делать расчет и построение воротников;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строить чертежи основ поясных изделий (юбка, брюки);</w:t>
            </w:r>
          </w:p>
          <w:p w:rsidR="00150358" w:rsidRPr="00150358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i/>
                <w:lang w:eastAsia="en-US"/>
              </w:rPr>
            </w:pPr>
            <w:r w:rsidRPr="00150358">
              <w:rPr>
                <w:bCs/>
                <w:i/>
                <w:lang w:eastAsia="en-US"/>
              </w:rPr>
              <w:t>строить чертежи основ плечевой одежды разного покроя;</w:t>
            </w:r>
          </w:p>
          <w:p w:rsidR="00467C24" w:rsidRPr="00466380" w:rsidRDefault="00150358" w:rsidP="00150358">
            <w:pPr>
              <w:numPr>
                <w:ilvl w:val="0"/>
                <w:numId w:val="8"/>
              </w:numPr>
              <w:tabs>
                <w:tab w:val="left" w:pos="43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rPr>
                <w:bCs/>
                <w:lang w:eastAsia="en-US"/>
              </w:rPr>
            </w:pPr>
            <w:r w:rsidRPr="00150358">
              <w:rPr>
                <w:bCs/>
                <w:lang w:eastAsia="en-US"/>
              </w:rPr>
              <w:t>моделировать (изменять, переносить конструктивные линии) изделия</w:t>
            </w:r>
            <w:r w:rsidR="00467C24" w:rsidRPr="00466380">
              <w:rPr>
                <w:bCs/>
                <w:lang w:eastAsia="en-US"/>
              </w:rPr>
              <w:t>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аудиторная самостоятельная работа;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оценка выполнения заданий на практическом занятии;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внеаудиторная самостоятельная работа студентов.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466380">
              <w:rPr>
                <w:b/>
                <w:lang w:eastAsia="en-US"/>
              </w:rPr>
              <w:t>Знания: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rPr>
                <w:bCs/>
                <w:lang w:eastAsia="en-US"/>
              </w:rPr>
            </w:pPr>
          </w:p>
        </w:tc>
      </w:tr>
      <w:tr w:rsidR="00467C24" w:rsidRPr="00466380" w:rsidTr="00150358">
        <w:trPr>
          <w:trHeight w:val="1414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размерные признаки для проектирования одежды;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методы измерения фигуры человека;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конструктивные прибавки, баланс изделия;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методы построения чертежа основы изделия;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деталей на базовой основе;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разных силуэтных форм изделия;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основы рукава;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воротников;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юбок;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принципы конструирования брюк;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lang w:eastAsia="en-US"/>
              </w:rPr>
              <w:t>общие сведения о моделировании одежды;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i/>
                <w:lang w:eastAsia="en-US"/>
              </w:rPr>
            </w:pPr>
            <w:r w:rsidRPr="00150358">
              <w:rPr>
                <w:bCs/>
                <w:i/>
                <w:lang w:eastAsia="en-US"/>
              </w:rPr>
              <w:t>подходы в анализе модели;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bCs/>
                <w:i/>
                <w:lang w:eastAsia="en-US"/>
              </w:rPr>
              <w:t>особенности подбора соответствующей базовой конструкции</w:t>
            </w:r>
            <w:r w:rsidRPr="00150358">
              <w:rPr>
                <w:bCs/>
                <w:lang w:eastAsia="en-US"/>
              </w:rPr>
              <w:t xml:space="preserve">; </w:t>
            </w:r>
          </w:p>
          <w:p w:rsidR="00150358" w:rsidRPr="00150358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i/>
                <w:lang w:eastAsia="en-US"/>
              </w:rPr>
            </w:pPr>
            <w:r w:rsidRPr="00150358">
              <w:rPr>
                <w:bCs/>
                <w:i/>
                <w:lang w:eastAsia="en-US"/>
              </w:rPr>
              <w:t>технику уточнение базовой конструкции;</w:t>
            </w:r>
          </w:p>
          <w:p w:rsidR="00467C24" w:rsidRPr="00466380" w:rsidRDefault="00150358" w:rsidP="00150358">
            <w:pPr>
              <w:numPr>
                <w:ilvl w:val="0"/>
                <w:numId w:val="9"/>
              </w:num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 w:firstLine="0"/>
              <w:jc w:val="both"/>
              <w:rPr>
                <w:lang w:eastAsia="en-US"/>
              </w:rPr>
            </w:pPr>
            <w:r w:rsidRPr="00150358">
              <w:rPr>
                <w:bCs/>
                <w:i/>
                <w:lang w:eastAsia="en-US"/>
              </w:rPr>
              <w:t>узкоспециализированные термины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widowControl w:val="0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466380">
              <w:rPr>
                <w:bCs/>
              </w:rPr>
              <w:t>устный опрос;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466380">
              <w:rPr>
                <w:bCs/>
              </w:rPr>
              <w:t>аудиторная самостоятельная работа;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466380">
              <w:rPr>
                <w:bCs/>
              </w:rPr>
              <w:t>оценка выполнения заданий на практическом занятии;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466380">
              <w:rPr>
                <w:bCs/>
              </w:rPr>
              <w:t>внеаудиторная самостоятельная работа студентов;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9"/>
              </w:numPr>
              <w:jc w:val="both"/>
              <w:rPr>
                <w:bCs/>
              </w:rPr>
            </w:pPr>
            <w:r w:rsidRPr="00466380">
              <w:rPr>
                <w:bCs/>
              </w:rPr>
              <w:t>дифференцированный зачет</w:t>
            </w:r>
          </w:p>
          <w:p w:rsidR="00467C24" w:rsidRPr="00466380" w:rsidRDefault="00467C24" w:rsidP="00661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</w:p>
        </w:tc>
      </w:tr>
      <w:tr w:rsidR="00467C24" w:rsidRPr="00466380" w:rsidTr="00661032">
        <w:trPr>
          <w:trHeight w:val="396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b/>
                <w:lang w:eastAsia="en-US"/>
              </w:rPr>
            </w:pPr>
            <w:r w:rsidRPr="00466380">
              <w:rPr>
                <w:b/>
                <w:lang w:eastAsia="en-US"/>
              </w:rPr>
              <w:t>Общие компетенции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rPr>
                <w:lang w:eastAsia="en-US"/>
              </w:rPr>
            </w:pPr>
          </w:p>
        </w:tc>
      </w:tr>
      <w:tr w:rsidR="00467C24" w:rsidRPr="00466380" w:rsidTr="00661032">
        <w:trPr>
          <w:trHeight w:val="274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2. Организовывать собственную деятельность, исходя из цели и способов ее </w:t>
            </w:r>
            <w:r w:rsidRPr="00466380">
              <w:lastRenderedPageBreak/>
              <w:t>достижения, определенных руководителем.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4. Осуществлять поиск информации, необходимой для эффективного выполнения профессиональных задач.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6. Работать в команде, эффективно общаться с коллегами, руководством, клиентами.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ind w:firstLine="284"/>
              <w:jc w:val="both"/>
            </w:pPr>
            <w:proofErr w:type="gramStart"/>
            <w:r w:rsidRPr="00466380">
              <w:t>ОК</w:t>
            </w:r>
            <w:proofErr w:type="gramEnd"/>
            <w:r w:rsidRPr="00466380">
              <w:t xml:space="preserve"> 7. 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lastRenderedPageBreak/>
              <w:t>устный опрос;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аудиторная самостоятельная работа;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оценка выполнения заданий на практическом занятии;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lastRenderedPageBreak/>
              <w:t>внеаудиторная самостоятельная работа студентов.</w:t>
            </w:r>
          </w:p>
          <w:p w:rsidR="00467C24" w:rsidRPr="00466380" w:rsidRDefault="00467C24" w:rsidP="00661032">
            <w:pPr>
              <w:rPr>
                <w:lang w:eastAsia="en-US"/>
              </w:rPr>
            </w:pPr>
          </w:p>
        </w:tc>
      </w:tr>
      <w:tr w:rsidR="00467C24" w:rsidRPr="00466380" w:rsidTr="00661032">
        <w:trPr>
          <w:trHeight w:val="274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b/>
                <w:lang w:eastAsia="en-US"/>
              </w:rPr>
            </w:pPr>
            <w:r w:rsidRPr="00466380">
              <w:rPr>
                <w:b/>
                <w:lang w:eastAsia="en-US"/>
              </w:rPr>
              <w:lastRenderedPageBreak/>
              <w:t>Профессиональные компетенции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rPr>
                <w:lang w:eastAsia="en-US"/>
              </w:rPr>
            </w:pPr>
          </w:p>
        </w:tc>
      </w:tr>
      <w:tr w:rsidR="00467C24" w:rsidRPr="00466380" w:rsidTr="00661032">
        <w:trPr>
          <w:trHeight w:val="274"/>
          <w:jc w:val="center"/>
        </w:trPr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jc w:val="both"/>
            </w:pPr>
            <w:r w:rsidRPr="00466380">
              <w:t>ПК 1.1. Проверять наличие деталей кроя в соответствии с эскизом.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1.2. Определять свойства и качество материалов для изделий различных ассортиментных групп.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1.3. Обслуживать швейное оборудование и оборудование для влажно-тепловой обработки узлов и изделий.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1.4. Выполнять поэтапную обработку швейных изделий различного ассортимента на машинах или вручную с разделением труда и индивидуально.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1.5. Формировать объемную форму полуфабриката изделия с использованием оборудованием для влажно-тепловой обработки.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1.6. Соблюдать правила безопасности труда.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1.7. Пользоваться технической, технологической и нормативной документацией.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2.1. Выполнять поузловой контроль качества швейного изделия.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2.2. Определять причины возникновения дефектов при изготовлении изделий.</w:t>
            </w:r>
          </w:p>
          <w:p w:rsidR="00467C24" w:rsidRPr="00466380" w:rsidRDefault="00467C24" w:rsidP="00661032">
            <w:pPr>
              <w:widowControl w:val="0"/>
              <w:autoSpaceDE w:val="0"/>
              <w:autoSpaceDN w:val="0"/>
              <w:adjustRightInd w:val="0"/>
              <w:jc w:val="both"/>
            </w:pPr>
            <w:r w:rsidRPr="00466380">
              <w:t>ПК 2.3. Предупреждать и устранять дефекты швейной обработки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3.1. Выявлять область и вид ремонта.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3.2. Подбирать материалы для ремонта.</w:t>
            </w:r>
          </w:p>
          <w:p w:rsidR="00467C24" w:rsidRPr="00466380" w:rsidRDefault="00467C24" w:rsidP="00661032">
            <w:pPr>
              <w:jc w:val="both"/>
            </w:pPr>
            <w:r w:rsidRPr="00466380">
              <w:t>ПК 3.3. Выполнять технологические операции по ремонту швейных изделий на оборудовании и вручную (</w:t>
            </w:r>
            <w:proofErr w:type="gramStart"/>
            <w:r w:rsidRPr="00466380">
              <w:t>мелкий</w:t>
            </w:r>
            <w:proofErr w:type="gramEnd"/>
            <w:r w:rsidRPr="00466380">
              <w:t xml:space="preserve"> и средний).</w:t>
            </w:r>
          </w:p>
          <w:p w:rsidR="00467C24" w:rsidRPr="00466380" w:rsidRDefault="00467C24" w:rsidP="00661032">
            <w:pPr>
              <w:tabs>
                <w:tab w:val="left" w:pos="251"/>
                <w:tab w:val="left" w:pos="48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5"/>
              <w:jc w:val="both"/>
              <w:rPr>
                <w:lang w:eastAsia="en-US"/>
              </w:rPr>
            </w:pPr>
            <w:r w:rsidRPr="00466380">
              <w:t>ПК 3.4. Соблюдать правила безопасности труда.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устный опрос;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аудиторная самостоятельная работа;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оценка выполнения заданий на практическом занятии;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внеаудиторная самостоятельная работа студентов;</w:t>
            </w:r>
          </w:p>
          <w:p w:rsidR="00467C24" w:rsidRPr="00466380" w:rsidRDefault="00467C24" w:rsidP="00661032">
            <w:pPr>
              <w:widowControl w:val="0"/>
              <w:numPr>
                <w:ilvl w:val="0"/>
                <w:numId w:val="8"/>
              </w:numPr>
              <w:ind w:left="0" w:firstLine="357"/>
              <w:jc w:val="both"/>
              <w:rPr>
                <w:bCs/>
              </w:rPr>
            </w:pPr>
            <w:r w:rsidRPr="00466380">
              <w:rPr>
                <w:bCs/>
              </w:rPr>
              <w:t>дифференцированный зачет</w:t>
            </w:r>
          </w:p>
          <w:p w:rsidR="00467C24" w:rsidRPr="00466380" w:rsidRDefault="00467C24" w:rsidP="00661032">
            <w:pPr>
              <w:rPr>
                <w:lang w:eastAsia="en-US"/>
              </w:rPr>
            </w:pPr>
          </w:p>
        </w:tc>
      </w:tr>
    </w:tbl>
    <w:p w:rsidR="00467C24" w:rsidRPr="00466380" w:rsidRDefault="00467C24" w:rsidP="00467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67C24" w:rsidRPr="0026768C" w:rsidRDefault="00467C24" w:rsidP="00467C24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26768C">
        <w:rPr>
          <w:bCs/>
          <w:color w:val="000000"/>
          <w:sz w:val="28"/>
          <w:szCs w:val="28"/>
        </w:rPr>
        <w:lastRenderedPageBreak/>
        <w:t>Промежуточная аттестация по учебной дисциплине проводится в форме дифференцированного зачёта.</w:t>
      </w:r>
    </w:p>
    <w:p w:rsidR="00467C24" w:rsidRPr="00466380" w:rsidRDefault="00467C24" w:rsidP="00467C24">
      <w:pPr>
        <w:ind w:firstLine="709"/>
        <w:jc w:val="both"/>
        <w:rPr>
          <w:sz w:val="28"/>
          <w:szCs w:val="28"/>
        </w:rPr>
      </w:pPr>
      <w:r w:rsidRPr="00466380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553"/>
        <w:gridCol w:w="2798"/>
      </w:tblGrid>
      <w:tr w:rsidR="00467C24" w:rsidRPr="00466380" w:rsidTr="00661032">
        <w:trPr>
          <w:trHeight w:val="20"/>
          <w:jc w:val="center"/>
        </w:trPr>
        <w:tc>
          <w:tcPr>
            <w:tcW w:w="2204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szCs w:val="28"/>
              </w:rPr>
            </w:pPr>
            <w:r w:rsidRPr="00466380">
              <w:rPr>
                <w:b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796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szCs w:val="28"/>
              </w:rPr>
            </w:pPr>
            <w:r w:rsidRPr="00466380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67C24" w:rsidRPr="00466380" w:rsidTr="00661032">
        <w:trPr>
          <w:trHeight w:val="20"/>
          <w:jc w:val="center"/>
        </w:trPr>
        <w:tc>
          <w:tcPr>
            <w:tcW w:w="2204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szCs w:val="28"/>
              </w:rPr>
            </w:pPr>
          </w:p>
        </w:tc>
        <w:tc>
          <w:tcPr>
            <w:tcW w:w="1334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szCs w:val="28"/>
              </w:rPr>
            </w:pPr>
            <w:r w:rsidRPr="00466380">
              <w:rPr>
                <w:b/>
                <w:szCs w:val="28"/>
              </w:rPr>
              <w:t>балл (отметка)</w:t>
            </w:r>
          </w:p>
        </w:tc>
        <w:tc>
          <w:tcPr>
            <w:tcW w:w="14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b/>
                <w:szCs w:val="28"/>
              </w:rPr>
            </w:pPr>
            <w:r w:rsidRPr="00466380">
              <w:rPr>
                <w:b/>
                <w:szCs w:val="28"/>
              </w:rPr>
              <w:t>вербальный аналог</w:t>
            </w:r>
          </w:p>
        </w:tc>
      </w:tr>
      <w:tr w:rsidR="00467C24" w:rsidRPr="00466380" w:rsidTr="00661032">
        <w:trPr>
          <w:trHeight w:val="20"/>
          <w:jc w:val="center"/>
        </w:trPr>
        <w:tc>
          <w:tcPr>
            <w:tcW w:w="2204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90 ÷ 100</w:t>
            </w:r>
          </w:p>
        </w:tc>
        <w:tc>
          <w:tcPr>
            <w:tcW w:w="1334" w:type="pct"/>
            <w:tcBorders>
              <w:top w:val="single" w:sz="8" w:space="0" w:color="auto"/>
            </w:tcBorders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5</w:t>
            </w:r>
          </w:p>
        </w:tc>
        <w:tc>
          <w:tcPr>
            <w:tcW w:w="1462" w:type="pct"/>
            <w:tcBorders>
              <w:top w:val="single" w:sz="8" w:space="0" w:color="auto"/>
            </w:tcBorders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отлично</w:t>
            </w:r>
          </w:p>
        </w:tc>
      </w:tr>
      <w:tr w:rsidR="00467C24" w:rsidRPr="00466380" w:rsidTr="00661032">
        <w:trPr>
          <w:trHeight w:val="446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80 ÷ 89</w:t>
            </w:r>
          </w:p>
        </w:tc>
        <w:tc>
          <w:tcPr>
            <w:tcW w:w="1334" w:type="pct"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4</w:t>
            </w:r>
          </w:p>
        </w:tc>
        <w:tc>
          <w:tcPr>
            <w:tcW w:w="1462" w:type="pct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хорошо</w:t>
            </w:r>
          </w:p>
        </w:tc>
      </w:tr>
      <w:tr w:rsidR="00467C24" w:rsidRPr="00466380" w:rsidTr="00661032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70 ÷ 79</w:t>
            </w:r>
          </w:p>
        </w:tc>
        <w:tc>
          <w:tcPr>
            <w:tcW w:w="1334" w:type="pct"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3</w:t>
            </w:r>
          </w:p>
        </w:tc>
        <w:tc>
          <w:tcPr>
            <w:tcW w:w="1462" w:type="pct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удовлетворительно</w:t>
            </w:r>
          </w:p>
        </w:tc>
      </w:tr>
      <w:tr w:rsidR="00467C24" w:rsidRPr="00466380" w:rsidTr="00661032">
        <w:trPr>
          <w:trHeight w:val="20"/>
          <w:jc w:val="center"/>
        </w:trPr>
        <w:tc>
          <w:tcPr>
            <w:tcW w:w="2204" w:type="pct"/>
            <w:shd w:val="clear" w:color="auto" w:fill="auto"/>
            <w:noWrap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менее 70</w:t>
            </w:r>
          </w:p>
        </w:tc>
        <w:tc>
          <w:tcPr>
            <w:tcW w:w="1334" w:type="pct"/>
            <w:vAlign w:val="center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2</w:t>
            </w:r>
          </w:p>
        </w:tc>
        <w:tc>
          <w:tcPr>
            <w:tcW w:w="1462" w:type="pct"/>
          </w:tcPr>
          <w:p w:rsidR="00467C24" w:rsidRPr="00466380" w:rsidRDefault="00467C24" w:rsidP="00661032">
            <w:pPr>
              <w:jc w:val="center"/>
              <w:rPr>
                <w:szCs w:val="28"/>
              </w:rPr>
            </w:pPr>
            <w:r w:rsidRPr="00466380">
              <w:rPr>
                <w:szCs w:val="28"/>
              </w:rPr>
              <w:t>неудовлетворительно</w:t>
            </w:r>
          </w:p>
        </w:tc>
      </w:tr>
    </w:tbl>
    <w:p w:rsidR="00467C24" w:rsidRPr="00466380" w:rsidRDefault="00467C24" w:rsidP="00467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 w:rsidRPr="00466380">
        <w:rPr>
          <w:sz w:val="28"/>
          <w:szCs w:val="28"/>
        </w:rPr>
        <w:t xml:space="preserve"> </w:t>
      </w:r>
    </w:p>
    <w:p w:rsidR="00B85480" w:rsidRPr="00466380" w:rsidRDefault="00B85480" w:rsidP="00B854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 w:rsidRPr="00466380">
        <w:rPr>
          <w:sz w:val="28"/>
          <w:szCs w:val="28"/>
        </w:rPr>
        <w:t xml:space="preserve"> </w:t>
      </w:r>
    </w:p>
    <w:p w:rsidR="00FC342B" w:rsidRDefault="00FC342B"/>
    <w:sectPr w:rsidR="00FC342B" w:rsidSect="001B7F56">
      <w:footerReference w:type="even" r:id="rId22"/>
      <w:footerReference w:type="default" r:id="rId23"/>
      <w:pgSz w:w="11906" w:h="16838"/>
      <w:pgMar w:top="1134" w:right="851" w:bottom="113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70C" w:rsidRDefault="00C8670C" w:rsidP="00703FA9">
      <w:r>
        <w:separator/>
      </w:r>
    </w:p>
  </w:endnote>
  <w:endnote w:type="continuationSeparator" w:id="0">
    <w:p w:rsidR="00C8670C" w:rsidRDefault="00C8670C" w:rsidP="0070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24" w:rsidRDefault="00467C24" w:rsidP="001B7F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67C24" w:rsidRDefault="00467C2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C24" w:rsidRPr="00DC2D44" w:rsidRDefault="00467C24" w:rsidP="001B7F56">
    <w:pPr>
      <w:pStyle w:val="a6"/>
      <w:framePr w:wrap="around" w:vAnchor="text" w:hAnchor="page" w:x="6226" w:yAlign="top"/>
      <w:rPr>
        <w:rStyle w:val="a8"/>
        <w:rFonts w:ascii="Times New Roman" w:hAnsi="Times New Roman"/>
        <w:sz w:val="24"/>
      </w:rPr>
    </w:pPr>
    <w:r w:rsidRPr="00DC2D44">
      <w:rPr>
        <w:rStyle w:val="a8"/>
        <w:rFonts w:ascii="Times New Roman" w:hAnsi="Times New Roman"/>
        <w:sz w:val="24"/>
      </w:rPr>
      <w:fldChar w:fldCharType="begin"/>
    </w:r>
    <w:r w:rsidRPr="00DC2D44">
      <w:rPr>
        <w:rStyle w:val="a8"/>
        <w:rFonts w:ascii="Times New Roman" w:hAnsi="Times New Roman"/>
        <w:sz w:val="24"/>
      </w:rPr>
      <w:instrText xml:space="preserve">PAGE  </w:instrText>
    </w:r>
    <w:r w:rsidRPr="00DC2D44">
      <w:rPr>
        <w:rStyle w:val="a8"/>
        <w:rFonts w:ascii="Times New Roman" w:hAnsi="Times New Roman"/>
        <w:sz w:val="24"/>
      </w:rPr>
      <w:fldChar w:fldCharType="separate"/>
    </w:r>
    <w:r w:rsidR="00027DAA">
      <w:rPr>
        <w:rStyle w:val="a8"/>
        <w:rFonts w:ascii="Times New Roman" w:hAnsi="Times New Roman"/>
        <w:noProof/>
        <w:sz w:val="24"/>
      </w:rPr>
      <w:t>12</w:t>
    </w:r>
    <w:r w:rsidRPr="00DC2D44">
      <w:rPr>
        <w:rStyle w:val="a8"/>
        <w:rFonts w:ascii="Times New Roman" w:hAnsi="Times New Roman"/>
        <w:sz w:val="24"/>
      </w:rPr>
      <w:fldChar w:fldCharType="end"/>
    </w:r>
  </w:p>
  <w:p w:rsidR="00467C24" w:rsidRDefault="00467C24" w:rsidP="001B7F56">
    <w:pPr>
      <w:pStyle w:val="a6"/>
      <w:tabs>
        <w:tab w:val="clear" w:pos="9355"/>
        <w:tab w:val="left" w:pos="4111"/>
        <w:tab w:val="left" w:pos="935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207" w:rsidRDefault="00A10742" w:rsidP="001B7F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3120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31207" w:rsidRDefault="00131207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207" w:rsidRPr="00DC2D44" w:rsidRDefault="00A10742" w:rsidP="001B7F56">
    <w:pPr>
      <w:pStyle w:val="a6"/>
      <w:framePr w:wrap="around" w:vAnchor="text" w:hAnchor="page" w:x="6226" w:yAlign="top"/>
      <w:rPr>
        <w:rStyle w:val="a8"/>
        <w:rFonts w:ascii="Times New Roman" w:hAnsi="Times New Roman"/>
        <w:sz w:val="24"/>
      </w:rPr>
    </w:pPr>
    <w:r w:rsidRPr="00DC2D44">
      <w:rPr>
        <w:rStyle w:val="a8"/>
        <w:rFonts w:ascii="Times New Roman" w:hAnsi="Times New Roman"/>
        <w:sz w:val="24"/>
      </w:rPr>
      <w:fldChar w:fldCharType="begin"/>
    </w:r>
    <w:r w:rsidR="00131207" w:rsidRPr="00DC2D44">
      <w:rPr>
        <w:rStyle w:val="a8"/>
        <w:rFonts w:ascii="Times New Roman" w:hAnsi="Times New Roman"/>
        <w:sz w:val="24"/>
      </w:rPr>
      <w:instrText xml:space="preserve">PAGE  </w:instrText>
    </w:r>
    <w:r w:rsidRPr="00DC2D44">
      <w:rPr>
        <w:rStyle w:val="a8"/>
        <w:rFonts w:ascii="Times New Roman" w:hAnsi="Times New Roman"/>
        <w:sz w:val="24"/>
      </w:rPr>
      <w:fldChar w:fldCharType="separate"/>
    </w:r>
    <w:r w:rsidR="00027DAA">
      <w:rPr>
        <w:rStyle w:val="a8"/>
        <w:rFonts w:ascii="Times New Roman" w:hAnsi="Times New Roman"/>
        <w:noProof/>
        <w:sz w:val="24"/>
      </w:rPr>
      <w:t>13</w:t>
    </w:r>
    <w:r w:rsidRPr="00DC2D44">
      <w:rPr>
        <w:rStyle w:val="a8"/>
        <w:rFonts w:ascii="Times New Roman" w:hAnsi="Times New Roman"/>
        <w:sz w:val="24"/>
      </w:rPr>
      <w:fldChar w:fldCharType="end"/>
    </w:r>
  </w:p>
  <w:p w:rsidR="00131207" w:rsidRDefault="00131207" w:rsidP="001B7F56">
    <w:pPr>
      <w:pStyle w:val="a6"/>
      <w:tabs>
        <w:tab w:val="clear" w:pos="9355"/>
        <w:tab w:val="left" w:pos="4111"/>
        <w:tab w:val="left" w:pos="935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70C" w:rsidRDefault="00C8670C" w:rsidP="00703FA9">
      <w:r>
        <w:separator/>
      </w:r>
    </w:p>
  </w:footnote>
  <w:footnote w:type="continuationSeparator" w:id="0">
    <w:p w:rsidR="00C8670C" w:rsidRDefault="00C8670C" w:rsidP="00703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B3E47B4"/>
    <w:lvl w:ilvl="0" w:tplc="434664DE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01E734B5"/>
    <w:multiLevelType w:val="hybridMultilevel"/>
    <w:tmpl w:val="25FEE0A6"/>
    <w:lvl w:ilvl="0" w:tplc="EC68FCE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262EA"/>
    <w:multiLevelType w:val="hybridMultilevel"/>
    <w:tmpl w:val="E8021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7463C9"/>
    <w:multiLevelType w:val="hybridMultilevel"/>
    <w:tmpl w:val="CED08F6A"/>
    <w:lvl w:ilvl="0" w:tplc="DEEE1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1E47B7B"/>
    <w:multiLevelType w:val="hybridMultilevel"/>
    <w:tmpl w:val="693804C0"/>
    <w:lvl w:ilvl="0" w:tplc="B8041F3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4F5273E"/>
    <w:multiLevelType w:val="hybridMultilevel"/>
    <w:tmpl w:val="770A5490"/>
    <w:lvl w:ilvl="0" w:tplc="DEEE1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4F32"/>
    <w:multiLevelType w:val="hybridMultilevel"/>
    <w:tmpl w:val="395A97A4"/>
    <w:lvl w:ilvl="0" w:tplc="175EC6E6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6E55284"/>
    <w:multiLevelType w:val="hybridMultilevel"/>
    <w:tmpl w:val="CF78E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4B5AE9"/>
    <w:multiLevelType w:val="hybridMultilevel"/>
    <w:tmpl w:val="E75A257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1307C"/>
    <w:multiLevelType w:val="hybridMultilevel"/>
    <w:tmpl w:val="7C343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37364B8D"/>
    <w:multiLevelType w:val="hybridMultilevel"/>
    <w:tmpl w:val="58A88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22B04"/>
    <w:multiLevelType w:val="hybridMultilevel"/>
    <w:tmpl w:val="FCDABBE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F12E35"/>
    <w:multiLevelType w:val="hybridMultilevel"/>
    <w:tmpl w:val="E61667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E06E0"/>
    <w:multiLevelType w:val="hybridMultilevel"/>
    <w:tmpl w:val="FD04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F85ACC"/>
    <w:multiLevelType w:val="hybridMultilevel"/>
    <w:tmpl w:val="21E6F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E469B8"/>
    <w:multiLevelType w:val="hybridMultilevel"/>
    <w:tmpl w:val="31DC4B2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824AD"/>
    <w:multiLevelType w:val="hybridMultilevel"/>
    <w:tmpl w:val="78889B10"/>
    <w:lvl w:ilvl="0" w:tplc="50F8AA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15"/>
  </w:num>
  <w:num w:numId="5">
    <w:abstractNumId w:val="3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16"/>
  </w:num>
  <w:num w:numId="11">
    <w:abstractNumId w:val="19"/>
  </w:num>
  <w:num w:numId="12">
    <w:abstractNumId w:val="14"/>
  </w:num>
  <w:num w:numId="13">
    <w:abstractNumId w:val="10"/>
  </w:num>
  <w:num w:numId="14">
    <w:abstractNumId w:val="20"/>
  </w:num>
  <w:num w:numId="15">
    <w:abstractNumId w:val="11"/>
  </w:num>
  <w:num w:numId="16">
    <w:abstractNumId w:val="18"/>
  </w:num>
  <w:num w:numId="17">
    <w:abstractNumId w:val="8"/>
  </w:num>
  <w:num w:numId="18">
    <w:abstractNumId w:val="9"/>
  </w:num>
  <w:num w:numId="19">
    <w:abstractNumId w:val="2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480"/>
    <w:rsid w:val="00027DAA"/>
    <w:rsid w:val="00061829"/>
    <w:rsid w:val="000A768D"/>
    <w:rsid w:val="000F050E"/>
    <w:rsid w:val="00106874"/>
    <w:rsid w:val="001238B4"/>
    <w:rsid w:val="00131207"/>
    <w:rsid w:val="00150358"/>
    <w:rsid w:val="001B7F56"/>
    <w:rsid w:val="001F5578"/>
    <w:rsid w:val="002139FC"/>
    <w:rsid w:val="002407DA"/>
    <w:rsid w:val="002655C5"/>
    <w:rsid w:val="00281EF3"/>
    <w:rsid w:val="002B6EF8"/>
    <w:rsid w:val="002F530E"/>
    <w:rsid w:val="0032680F"/>
    <w:rsid w:val="0034001B"/>
    <w:rsid w:val="003C3075"/>
    <w:rsid w:val="003C51BA"/>
    <w:rsid w:val="00467C24"/>
    <w:rsid w:val="004A1F1E"/>
    <w:rsid w:val="00561075"/>
    <w:rsid w:val="00602A28"/>
    <w:rsid w:val="006E4049"/>
    <w:rsid w:val="00703FA9"/>
    <w:rsid w:val="007751FC"/>
    <w:rsid w:val="007D2CD8"/>
    <w:rsid w:val="007E1124"/>
    <w:rsid w:val="00821EE6"/>
    <w:rsid w:val="00840482"/>
    <w:rsid w:val="00864750"/>
    <w:rsid w:val="008A4C23"/>
    <w:rsid w:val="00967C8A"/>
    <w:rsid w:val="00976FBC"/>
    <w:rsid w:val="009B0045"/>
    <w:rsid w:val="00A10742"/>
    <w:rsid w:val="00A24375"/>
    <w:rsid w:val="00A3016E"/>
    <w:rsid w:val="00A30E3A"/>
    <w:rsid w:val="00A422B9"/>
    <w:rsid w:val="00A44B4C"/>
    <w:rsid w:val="00A81F23"/>
    <w:rsid w:val="00AA316A"/>
    <w:rsid w:val="00AF4C27"/>
    <w:rsid w:val="00B205CA"/>
    <w:rsid w:val="00B50417"/>
    <w:rsid w:val="00B6069C"/>
    <w:rsid w:val="00B85480"/>
    <w:rsid w:val="00B937EC"/>
    <w:rsid w:val="00BA0C21"/>
    <w:rsid w:val="00BC1A6B"/>
    <w:rsid w:val="00BF130F"/>
    <w:rsid w:val="00BF26C1"/>
    <w:rsid w:val="00BF282E"/>
    <w:rsid w:val="00BF60F6"/>
    <w:rsid w:val="00C0779B"/>
    <w:rsid w:val="00C1292C"/>
    <w:rsid w:val="00C773D8"/>
    <w:rsid w:val="00C8670C"/>
    <w:rsid w:val="00CD4BB4"/>
    <w:rsid w:val="00CD7023"/>
    <w:rsid w:val="00D2249D"/>
    <w:rsid w:val="00D41973"/>
    <w:rsid w:val="00DA16A3"/>
    <w:rsid w:val="00DC5DF2"/>
    <w:rsid w:val="00DC6712"/>
    <w:rsid w:val="00E17820"/>
    <w:rsid w:val="00E26F8D"/>
    <w:rsid w:val="00EF5624"/>
    <w:rsid w:val="00F6351D"/>
    <w:rsid w:val="00FC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53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854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F530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B8548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FontStyle38">
    <w:name w:val="Font Style38"/>
    <w:rsid w:val="00B85480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B85480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B85480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B85480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B85480"/>
    <w:pPr>
      <w:widowControl w:val="0"/>
      <w:autoSpaceDE w:val="0"/>
      <w:autoSpaceDN w:val="0"/>
      <w:adjustRightInd w:val="0"/>
      <w:spacing w:line="259" w:lineRule="exact"/>
      <w:ind w:hanging="336"/>
    </w:pPr>
  </w:style>
  <w:style w:type="character" w:customStyle="1" w:styleId="FontStyle30">
    <w:name w:val="Font Style30"/>
    <w:rsid w:val="00B85480"/>
    <w:rPr>
      <w:rFonts w:ascii="Times New Roman" w:hAnsi="Times New Roman"/>
      <w:i/>
      <w:sz w:val="20"/>
    </w:rPr>
  </w:style>
  <w:style w:type="character" w:customStyle="1" w:styleId="FontStyle31">
    <w:name w:val="Font Style31"/>
    <w:rsid w:val="00B85480"/>
    <w:rPr>
      <w:rFonts w:ascii="Times New Roman" w:hAnsi="Times New Roman"/>
      <w:b/>
      <w:i/>
      <w:sz w:val="20"/>
    </w:rPr>
  </w:style>
  <w:style w:type="paragraph" w:styleId="a4">
    <w:name w:val="header"/>
    <w:basedOn w:val="a"/>
    <w:link w:val="a5"/>
    <w:rsid w:val="00B854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rsid w:val="00B85480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rsid w:val="00B854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rsid w:val="00B85480"/>
    <w:rPr>
      <w:rFonts w:ascii="Calibri" w:eastAsia="Times New Roman" w:hAnsi="Calibri" w:cs="Times New Roman"/>
    </w:rPr>
  </w:style>
  <w:style w:type="character" w:styleId="a8">
    <w:name w:val="page number"/>
    <w:basedOn w:val="a0"/>
    <w:rsid w:val="00B85480"/>
  </w:style>
  <w:style w:type="character" w:styleId="a9">
    <w:name w:val="Hyperlink"/>
    <w:uiPriority w:val="99"/>
    <w:rsid w:val="00B85480"/>
    <w:rPr>
      <w:color w:val="0000FF"/>
      <w:u w:val="single"/>
    </w:rPr>
  </w:style>
  <w:style w:type="paragraph" w:styleId="21">
    <w:name w:val="Body Text Indent 2"/>
    <w:basedOn w:val="a"/>
    <w:link w:val="22"/>
    <w:rsid w:val="00B85480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B8548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B85480"/>
    <w:pPr>
      <w:ind w:left="708"/>
    </w:pPr>
  </w:style>
  <w:style w:type="paragraph" w:customStyle="1" w:styleId="Default">
    <w:name w:val="Default"/>
    <w:rsid w:val="00B854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rsid w:val="00B85480"/>
    <w:pPr>
      <w:widowControl w:val="0"/>
      <w:autoSpaceDE w:val="0"/>
      <w:autoSpaceDN w:val="0"/>
      <w:adjustRightInd w:val="0"/>
      <w:spacing w:line="281" w:lineRule="exact"/>
      <w:ind w:hanging="349"/>
    </w:pPr>
  </w:style>
  <w:style w:type="character" w:customStyle="1" w:styleId="FontStyle56">
    <w:name w:val="Font Style56"/>
    <w:rsid w:val="00B85480"/>
    <w:rPr>
      <w:rFonts w:ascii="Times New Roman" w:hAnsi="Times New Roman" w:cs="Times New Roman" w:hint="default"/>
      <w:sz w:val="26"/>
      <w:szCs w:val="26"/>
    </w:rPr>
  </w:style>
  <w:style w:type="paragraph" w:customStyle="1" w:styleId="productname">
    <w:name w:val="product_name"/>
    <w:basedOn w:val="a"/>
    <w:rsid w:val="002655C5"/>
    <w:pPr>
      <w:spacing w:before="100" w:beforeAutospacing="1" w:after="100" w:afterAutospacing="1"/>
    </w:pPr>
  </w:style>
  <w:style w:type="paragraph" w:customStyle="1" w:styleId="authors">
    <w:name w:val="authors"/>
    <w:basedOn w:val="a"/>
    <w:rsid w:val="002655C5"/>
    <w:pPr>
      <w:spacing w:before="100" w:beforeAutospacing="1" w:after="100" w:afterAutospacing="1"/>
    </w:pPr>
  </w:style>
  <w:style w:type="paragraph" w:customStyle="1" w:styleId="redactor">
    <w:name w:val="redactor"/>
    <w:basedOn w:val="a"/>
    <w:rsid w:val="002655C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ationaltextiles.ru/" TargetMode="External"/><Relationship Id="rId18" Type="http://schemas.openxmlformats.org/officeDocument/2006/relationships/hyperlink" Target="http://www.tvorim.e-gloryon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shiontheory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ateliemagazine.ru" TargetMode="External"/><Relationship Id="rId17" Type="http://schemas.openxmlformats.org/officeDocument/2006/relationships/hyperlink" Target="http://www.kroyka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legprominfo.ru" TargetMode="External"/><Relationship Id="rId20" Type="http://schemas.openxmlformats.org/officeDocument/2006/relationships/hyperlink" Target="http://www.burdamod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dustria-mody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lp-magazine.ru" TargetMode="External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ni-tochka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inka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11942-9171-4661-9B93-1550CA24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17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user</cp:lastModifiedBy>
  <cp:revision>37</cp:revision>
  <dcterms:created xsi:type="dcterms:W3CDTF">2019-05-27T08:45:00Z</dcterms:created>
  <dcterms:modified xsi:type="dcterms:W3CDTF">2022-12-30T06:20:00Z</dcterms:modified>
</cp:coreProperties>
</file>